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F2373">
      <w:pPr>
        <w:jc w:val="left"/>
        <w:rPr>
          <w:sz w:val="32"/>
          <w:szCs w:val="32"/>
        </w:rPr>
      </w:pPr>
    </w:p>
    <w:p w14:paraId="758EA3D2">
      <w:pPr>
        <w:widowControl/>
        <w:jc w:val="center"/>
        <w:rPr>
          <w:rFonts w:hint="eastAsia"/>
          <w:sz w:val="32"/>
          <w:szCs w:val="32"/>
          <w:lang w:val="en-US" w:eastAsia="zh-CN"/>
        </w:rPr>
      </w:pPr>
      <w:r>
        <w:rPr>
          <w:rFonts w:hint="eastAsia" w:ascii="方正小标宋简体" w:hAnsi="方正小标宋简体" w:eastAsia="方正小标宋简体" w:cs="方正小标宋简体"/>
          <w:sz w:val="44"/>
          <w:szCs w:val="44"/>
          <w:lang w:val="en-US" w:eastAsia="zh-CN"/>
        </w:rPr>
        <w:t>客舱运行管理</w:t>
      </w:r>
    </w:p>
    <w:p w14:paraId="198AD6D0">
      <w:pPr>
        <w:widowControl/>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（征求意见稿）</w:t>
      </w:r>
    </w:p>
    <w:p w14:paraId="3EACF378">
      <w:pPr>
        <w:widowControl/>
        <w:jc w:val="center"/>
        <w:rPr>
          <w:rFonts w:hint="eastAsia" w:ascii="Heiti SC Medium" w:hAnsi="Heiti SC Medium" w:eastAsia="Heiti SC Medium" w:cs="Heiti SC Medium"/>
          <w:b/>
          <w:bCs/>
          <w:color w:val="000000"/>
          <w:sz w:val="32"/>
          <w:szCs w:val="32"/>
          <w:lang w:val="zh-CN"/>
        </w:rPr>
      </w:pPr>
    </w:p>
    <w:p w14:paraId="6A2EC722">
      <w:pPr>
        <w:widowControl/>
        <w:jc w:val="center"/>
        <w:rPr>
          <w:rFonts w:hint="eastAsia" w:ascii="Heiti SC Medium" w:hAnsi="Heiti SC Medium" w:eastAsia="Heiti SC Medium" w:cs="Heiti SC Medium"/>
          <w:b/>
          <w:bCs/>
          <w:color w:val="000000"/>
          <w:sz w:val="32"/>
          <w:szCs w:val="32"/>
          <w:lang w:val="zh-CN"/>
        </w:rPr>
      </w:pPr>
    </w:p>
    <w:p w14:paraId="1247522D">
      <w:pPr>
        <w:widowControl/>
        <w:jc w:val="center"/>
        <w:rPr>
          <w:rFonts w:hint="eastAsia" w:ascii="Heiti SC Medium" w:hAnsi="Heiti SC Medium" w:eastAsia="Heiti SC Medium" w:cs="Heiti SC Medium"/>
          <w:b/>
          <w:bCs/>
          <w:color w:val="000000"/>
          <w:sz w:val="32"/>
          <w:szCs w:val="32"/>
          <w:lang w:val="zh-CN"/>
        </w:rPr>
      </w:pPr>
      <w:r>
        <w:rPr>
          <w:rFonts w:hint="eastAsia" w:ascii="Heiti SC Medium" w:hAnsi="Heiti SC Medium" w:eastAsia="Heiti SC Medium" w:cs="Heiti SC Medium"/>
          <w:b/>
          <w:bCs/>
          <w:color w:val="000000"/>
          <w:sz w:val="32"/>
          <w:szCs w:val="32"/>
          <w:lang w:val="zh-CN"/>
        </w:rPr>
        <w:t>目录</w:t>
      </w:r>
    </w:p>
    <w:sdt>
      <w:sdtPr>
        <w:rPr>
          <w:rFonts w:ascii="宋体" w:hAnsi="宋体" w:eastAsia="宋体" w:cs="Times New Roman"/>
          <w:kern w:val="2"/>
          <w:sz w:val="21"/>
          <w:szCs w:val="22"/>
          <w:lang w:val="en-US" w:eastAsia="zh-CN" w:bidi="ar-SA"/>
        </w:rPr>
        <w:id w:val="25584019"/>
        <w15:color w:val="DBDBDB"/>
        <w:docPartObj>
          <w:docPartGallery w:val="Table of Contents"/>
          <w:docPartUnique/>
        </w:docPartObj>
      </w:sdtPr>
      <w:sdtEndPr>
        <w:rPr>
          <w:rFonts w:hint="eastAsia" w:ascii="Heiti SC Medium" w:hAnsi="Heiti SC Medium" w:eastAsia="Heiti SC Medium" w:cs="Heiti SC Medium"/>
          <w:b/>
          <w:bCs/>
          <w:color w:val="000000"/>
          <w:kern w:val="2"/>
          <w:sz w:val="28"/>
          <w:szCs w:val="32"/>
          <w:lang w:val="zh-CN" w:eastAsia="zh-CN" w:bidi="ar-SA"/>
        </w:rPr>
      </w:sdtEndPr>
      <w:sdtContent>
        <w:p w14:paraId="03CC5B89">
          <w:pPr>
            <w:spacing w:before="0" w:beforeLines="0" w:after="0" w:afterLines="0" w:line="240" w:lineRule="auto"/>
            <w:ind w:left="0" w:leftChars="0" w:right="0" w:rightChars="0" w:firstLine="0" w:firstLineChars="0"/>
            <w:jc w:val="center"/>
          </w:pPr>
        </w:p>
        <w:p w14:paraId="39627DD8">
          <w:pPr>
            <w:pStyle w:val="11"/>
            <w:tabs>
              <w:tab w:val="right" w:leader="dot" w:pos="9662"/>
            </w:tabs>
            <w:rPr>
              <w:rFonts w:hint="eastAsia" w:ascii="仿宋_GB2312" w:hAnsi="仿宋_GB2312" w:eastAsia="仿宋_GB2312" w:cs="仿宋_GB2312"/>
              <w:b w:val="0"/>
              <w:sz w:val="28"/>
              <w:szCs w:val="28"/>
            </w:rPr>
          </w:pPr>
          <w:r>
            <w:rPr>
              <w:rFonts w:hint="eastAsia" w:ascii="Heiti SC Medium" w:hAnsi="Heiti SC Medium" w:eastAsia="Heiti SC Medium" w:cs="Heiti SC Medium"/>
              <w:b/>
              <w:bCs/>
              <w:color w:val="000000"/>
              <w:sz w:val="32"/>
              <w:szCs w:val="32"/>
              <w:lang w:val="zh-CN"/>
            </w:rPr>
            <w:fldChar w:fldCharType="begin"/>
          </w:r>
          <w:r>
            <w:rPr>
              <w:rFonts w:hint="eastAsia" w:ascii="Heiti SC Medium" w:hAnsi="Heiti SC Medium" w:eastAsia="Heiti SC Medium" w:cs="Heiti SC Medium"/>
              <w:b/>
              <w:bCs/>
              <w:color w:val="000000"/>
              <w:sz w:val="32"/>
              <w:szCs w:val="32"/>
              <w:lang w:val="zh-CN"/>
            </w:rPr>
            <w:instrText xml:space="preserve">TOC \o "1-2" \h \u </w:instrText>
          </w:r>
          <w:r>
            <w:rPr>
              <w:rFonts w:hint="eastAsia" w:ascii="Heiti SC Medium" w:hAnsi="Heiti SC Medium" w:eastAsia="Heiti SC Medium" w:cs="Heiti SC Medium"/>
              <w:b/>
              <w:bCs/>
              <w:color w:val="000000"/>
              <w:sz w:val="32"/>
              <w:szCs w:val="32"/>
              <w:lang w:val="zh-CN"/>
            </w:rPr>
            <w:fldChar w:fldCharType="separate"/>
          </w:r>
          <w:r>
            <w:rPr>
              <w:rFonts w:hint="eastAsia" w:ascii="仿宋_GB2312" w:hAnsi="仿宋_GB2312" w:eastAsia="仿宋_GB2312" w:cs="仿宋_GB2312"/>
              <w:b/>
              <w:bCs/>
              <w:color w:val="000000"/>
              <w:sz w:val="28"/>
              <w:szCs w:val="28"/>
              <w:lang w:val="zh-CN"/>
            </w:rPr>
            <w:fldChar w:fldCharType="begin"/>
          </w:r>
          <w:r>
            <w:rPr>
              <w:rFonts w:hint="eastAsia" w:ascii="仿宋_GB2312" w:hAnsi="仿宋_GB2312" w:eastAsia="仿宋_GB2312" w:cs="仿宋_GB2312"/>
              <w:b/>
              <w:bCs/>
              <w:sz w:val="28"/>
              <w:szCs w:val="28"/>
              <w:lang w:val="zh-CN"/>
            </w:rPr>
            <w:instrText xml:space="preserve"> HYPERLINK \l _Toc1512333989 </w:instrText>
          </w:r>
          <w:r>
            <w:rPr>
              <w:rFonts w:hint="eastAsia" w:ascii="仿宋_GB2312" w:hAnsi="仿宋_GB2312" w:eastAsia="仿宋_GB2312" w:cs="仿宋_GB2312"/>
              <w:b/>
              <w:bCs/>
              <w:sz w:val="28"/>
              <w:szCs w:val="28"/>
              <w:lang w:val="zh-CN"/>
            </w:rPr>
            <w:fldChar w:fldCharType="separate"/>
          </w:r>
          <w:r>
            <w:rPr>
              <w:rFonts w:hint="eastAsia" w:ascii="仿宋_GB2312" w:hAnsi="仿宋_GB2312" w:eastAsia="仿宋_GB2312" w:cs="仿宋_GB2312"/>
              <w:b/>
              <w:bCs/>
              <w:sz w:val="28"/>
              <w:szCs w:val="28"/>
              <w:lang w:val="en-US" w:eastAsia="zh-CN"/>
            </w:rPr>
            <w:t>第一章 目的和依据</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_Toc1512333989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4</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bCs/>
              <w:color w:val="000000"/>
              <w:sz w:val="28"/>
              <w:szCs w:val="28"/>
              <w:lang w:val="zh-CN"/>
            </w:rPr>
            <w:fldChar w:fldCharType="end"/>
          </w:r>
        </w:p>
        <w:p w14:paraId="3B8E5F96">
          <w:pPr>
            <w:pStyle w:val="11"/>
            <w:tabs>
              <w:tab w:val="right" w:leader="dot" w:pos="9662"/>
            </w:tabs>
            <w:rPr>
              <w:rFonts w:hint="eastAsia" w:ascii="仿宋_GB2312" w:hAnsi="仿宋_GB2312" w:eastAsia="仿宋_GB2312" w:cs="仿宋_GB2312"/>
              <w:b/>
              <w:sz w:val="28"/>
              <w:szCs w:val="28"/>
            </w:rPr>
          </w:pPr>
          <w:r>
            <w:rPr>
              <w:rFonts w:hint="eastAsia" w:ascii="仿宋_GB2312" w:hAnsi="仿宋_GB2312" w:eastAsia="仿宋_GB2312" w:cs="仿宋_GB2312"/>
              <w:b w:val="0"/>
              <w:bCs/>
              <w:color w:val="000000"/>
              <w:sz w:val="28"/>
              <w:szCs w:val="28"/>
              <w:lang w:val="zh-CN"/>
            </w:rPr>
            <w:fldChar w:fldCharType="begin"/>
          </w:r>
          <w:r>
            <w:rPr>
              <w:rFonts w:hint="eastAsia" w:ascii="仿宋_GB2312" w:hAnsi="仿宋_GB2312" w:eastAsia="仿宋_GB2312" w:cs="仿宋_GB2312"/>
              <w:b w:val="0"/>
              <w:bCs/>
              <w:sz w:val="28"/>
              <w:szCs w:val="28"/>
              <w:lang w:val="zh-CN"/>
            </w:rPr>
            <w:instrText xml:space="preserve"> HYPERLINK \l _Toc1818470912 </w:instrText>
          </w:r>
          <w:r>
            <w:rPr>
              <w:rFonts w:hint="eastAsia" w:ascii="仿宋_GB2312" w:hAnsi="仿宋_GB2312" w:eastAsia="仿宋_GB2312" w:cs="仿宋_GB2312"/>
              <w:b w:val="0"/>
              <w:bCs/>
              <w:sz w:val="28"/>
              <w:szCs w:val="28"/>
              <w:lang w:val="zh-CN"/>
            </w:rPr>
            <w:fldChar w:fldCharType="separate"/>
          </w:r>
          <w:r>
            <w:rPr>
              <w:rFonts w:hint="eastAsia" w:ascii="仿宋_GB2312" w:hAnsi="仿宋_GB2312" w:eastAsia="仿宋_GB2312" w:cs="仿宋_GB2312"/>
              <w:b/>
              <w:bCs/>
              <w:sz w:val="28"/>
              <w:szCs w:val="28"/>
              <w:lang w:val="en-US" w:eastAsia="zh-CN"/>
            </w:rPr>
            <w:t>第二章 概要</w:t>
          </w:r>
          <w:r>
            <w:rPr>
              <w:rFonts w:hint="eastAsia" w:ascii="仿宋_GB2312" w:hAnsi="仿宋_GB2312" w:eastAsia="仿宋_GB2312" w:cs="仿宋_GB2312"/>
              <w:b w:val="0"/>
              <w:sz w:val="28"/>
              <w:szCs w:val="28"/>
            </w:rPr>
            <w:tab/>
          </w:r>
          <w:r>
            <w:rPr>
              <w:rFonts w:hint="eastAsia" w:ascii="仿宋_GB2312" w:hAnsi="仿宋_GB2312" w:eastAsia="仿宋_GB2312" w:cs="仿宋_GB2312"/>
              <w:b w:val="0"/>
              <w:sz w:val="28"/>
              <w:szCs w:val="28"/>
            </w:rPr>
            <w:fldChar w:fldCharType="begin"/>
          </w:r>
          <w:r>
            <w:rPr>
              <w:rFonts w:hint="eastAsia" w:ascii="仿宋_GB2312" w:hAnsi="仿宋_GB2312" w:eastAsia="仿宋_GB2312" w:cs="仿宋_GB2312"/>
              <w:b w:val="0"/>
              <w:sz w:val="28"/>
              <w:szCs w:val="28"/>
            </w:rPr>
            <w:instrText xml:space="preserve"> PAGEREF _Toc1818470912 \h </w:instrText>
          </w:r>
          <w:r>
            <w:rPr>
              <w:rFonts w:hint="eastAsia" w:ascii="仿宋_GB2312" w:hAnsi="仿宋_GB2312" w:eastAsia="仿宋_GB2312" w:cs="仿宋_GB2312"/>
              <w:b w:val="0"/>
              <w:sz w:val="28"/>
              <w:szCs w:val="28"/>
            </w:rPr>
            <w:fldChar w:fldCharType="separate"/>
          </w:r>
          <w:r>
            <w:rPr>
              <w:rFonts w:hint="eastAsia" w:ascii="仿宋_GB2312" w:hAnsi="仿宋_GB2312" w:eastAsia="仿宋_GB2312" w:cs="仿宋_GB2312"/>
              <w:b w:val="0"/>
              <w:sz w:val="28"/>
              <w:szCs w:val="28"/>
            </w:rPr>
            <w:t>4</w:t>
          </w:r>
          <w:r>
            <w:rPr>
              <w:rFonts w:hint="eastAsia" w:ascii="仿宋_GB2312" w:hAnsi="仿宋_GB2312" w:eastAsia="仿宋_GB2312" w:cs="仿宋_GB2312"/>
              <w:b w:val="0"/>
              <w:sz w:val="28"/>
              <w:szCs w:val="28"/>
            </w:rPr>
            <w:fldChar w:fldCharType="end"/>
          </w:r>
          <w:r>
            <w:rPr>
              <w:rFonts w:hint="eastAsia" w:ascii="仿宋_GB2312" w:hAnsi="仿宋_GB2312" w:eastAsia="仿宋_GB2312" w:cs="仿宋_GB2312"/>
              <w:b w:val="0"/>
              <w:bCs/>
              <w:color w:val="000000"/>
              <w:sz w:val="28"/>
              <w:szCs w:val="28"/>
              <w:lang w:val="zh-CN"/>
            </w:rPr>
            <w:fldChar w:fldCharType="end"/>
          </w:r>
        </w:p>
        <w:p w14:paraId="586D3C44">
          <w:pPr>
            <w:pStyle w:val="11"/>
            <w:tabs>
              <w:tab w:val="right" w:leader="dot" w:pos="9662"/>
            </w:tabs>
            <w:ind w:left="0" w:leftChars="0"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color w:val="000000"/>
              <w:sz w:val="28"/>
              <w:szCs w:val="28"/>
              <w:lang w:val="zh-CN"/>
            </w:rPr>
            <w:fldChar w:fldCharType="begin"/>
          </w:r>
          <w:r>
            <w:rPr>
              <w:rFonts w:hint="eastAsia" w:ascii="仿宋_GB2312" w:hAnsi="仿宋_GB2312" w:eastAsia="仿宋_GB2312" w:cs="仿宋_GB2312"/>
              <w:b w:val="0"/>
              <w:bCs/>
              <w:sz w:val="28"/>
              <w:szCs w:val="28"/>
              <w:lang w:val="zh-CN"/>
            </w:rPr>
            <w:instrText xml:space="preserve"> HYPERLINK \l _Toc53353880 </w:instrText>
          </w:r>
          <w:r>
            <w:rPr>
              <w:rFonts w:hint="eastAsia" w:ascii="仿宋_GB2312" w:hAnsi="仿宋_GB2312" w:eastAsia="仿宋_GB2312" w:cs="仿宋_GB2312"/>
              <w:b w:val="0"/>
              <w:bCs/>
              <w:sz w:val="28"/>
              <w:szCs w:val="28"/>
              <w:lang w:val="zh-CN"/>
            </w:rPr>
            <w:fldChar w:fldCharType="separate"/>
          </w:r>
          <w:r>
            <w:rPr>
              <w:rFonts w:hint="eastAsia" w:ascii="仿宋_GB2312" w:hAnsi="仿宋_GB2312" w:eastAsia="仿宋_GB2312" w:cs="仿宋_GB2312"/>
              <w:b w:val="0"/>
              <w:bCs/>
              <w:sz w:val="28"/>
              <w:szCs w:val="28"/>
              <w:lang w:val="en-US" w:eastAsia="zh-CN"/>
            </w:rPr>
            <w:t>2.1</w:t>
          </w:r>
          <w:r>
            <w:rPr>
              <w:rFonts w:hint="eastAsia" w:ascii="仿宋_GB2312" w:hAnsi="仿宋_GB2312" w:eastAsia="仿宋_GB2312" w:cs="仿宋_GB2312"/>
              <w:b w:val="0"/>
              <w:bCs/>
              <w:sz w:val="28"/>
              <w:szCs w:val="28"/>
            </w:rPr>
            <w:t>适用范围</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_Toc53353880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4</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color w:val="000000"/>
              <w:sz w:val="28"/>
              <w:szCs w:val="28"/>
              <w:lang w:val="zh-CN"/>
            </w:rPr>
            <w:fldChar w:fldCharType="end"/>
          </w:r>
        </w:p>
        <w:p w14:paraId="78D54DA3">
          <w:pPr>
            <w:pStyle w:val="11"/>
            <w:tabs>
              <w:tab w:val="right" w:leader="dot" w:pos="9662"/>
            </w:tabs>
            <w:ind w:left="0" w:leftChars="0" w:firstLine="560" w:firstLineChars="200"/>
            <w:rPr>
              <w:rFonts w:hint="eastAsia" w:ascii="仿宋_GB2312" w:hAnsi="仿宋_GB2312" w:eastAsia="仿宋_GB2312" w:cs="仿宋_GB2312"/>
              <w:b/>
              <w:sz w:val="28"/>
              <w:szCs w:val="28"/>
            </w:rPr>
          </w:pPr>
          <w:r>
            <w:rPr>
              <w:rFonts w:hint="eastAsia" w:ascii="仿宋_GB2312" w:hAnsi="仿宋_GB2312" w:eastAsia="仿宋_GB2312" w:cs="仿宋_GB2312"/>
              <w:b w:val="0"/>
              <w:bCs/>
              <w:color w:val="000000"/>
              <w:sz w:val="28"/>
              <w:szCs w:val="28"/>
              <w:lang w:val="zh-CN"/>
            </w:rPr>
            <w:fldChar w:fldCharType="begin"/>
          </w:r>
          <w:r>
            <w:rPr>
              <w:rFonts w:hint="eastAsia" w:ascii="仿宋_GB2312" w:hAnsi="仿宋_GB2312" w:eastAsia="仿宋_GB2312" w:cs="仿宋_GB2312"/>
              <w:b w:val="0"/>
              <w:bCs/>
              <w:sz w:val="28"/>
              <w:szCs w:val="28"/>
              <w:lang w:val="zh-CN"/>
            </w:rPr>
            <w:instrText xml:space="preserve"> HYPERLINK \l _Toc1217980361 </w:instrText>
          </w:r>
          <w:r>
            <w:rPr>
              <w:rFonts w:hint="eastAsia" w:ascii="仿宋_GB2312" w:hAnsi="仿宋_GB2312" w:eastAsia="仿宋_GB2312" w:cs="仿宋_GB2312"/>
              <w:b w:val="0"/>
              <w:bCs/>
              <w:sz w:val="28"/>
              <w:szCs w:val="28"/>
              <w:lang w:val="zh-CN"/>
            </w:rPr>
            <w:fldChar w:fldCharType="separate"/>
          </w:r>
          <w:r>
            <w:rPr>
              <w:rFonts w:hint="eastAsia" w:ascii="仿宋_GB2312" w:hAnsi="仿宋_GB2312" w:eastAsia="仿宋_GB2312" w:cs="仿宋_GB2312"/>
              <w:b w:val="0"/>
              <w:bCs/>
              <w:sz w:val="28"/>
              <w:szCs w:val="28"/>
              <w:lang w:val="en-US" w:eastAsia="zh-CN"/>
            </w:rPr>
            <w:t>2.2</w:t>
          </w:r>
          <w:r>
            <w:rPr>
              <w:rFonts w:hint="eastAsia" w:ascii="仿宋_GB2312" w:hAnsi="仿宋_GB2312" w:eastAsia="仿宋_GB2312" w:cs="仿宋_GB2312"/>
              <w:b w:val="0"/>
              <w:bCs/>
              <w:sz w:val="28"/>
              <w:szCs w:val="28"/>
            </w:rPr>
            <w:t>参考资料</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_Toc1217980361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4</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color w:val="000000"/>
              <w:sz w:val="28"/>
              <w:szCs w:val="28"/>
              <w:lang w:val="zh-CN"/>
            </w:rPr>
            <w:fldChar w:fldCharType="end"/>
          </w:r>
        </w:p>
        <w:p w14:paraId="2B3DCE5A">
          <w:pPr>
            <w:pStyle w:val="11"/>
            <w:tabs>
              <w:tab w:val="right" w:leader="dot" w:pos="9662"/>
            </w:tabs>
            <w:rPr>
              <w:rFonts w:hint="eastAsia" w:ascii="仿宋_GB2312" w:hAnsi="仿宋_GB2312" w:eastAsia="仿宋_GB2312" w:cs="仿宋_GB2312"/>
              <w:b/>
              <w:sz w:val="28"/>
              <w:szCs w:val="28"/>
            </w:rPr>
          </w:pPr>
          <w:r>
            <w:rPr>
              <w:rFonts w:hint="eastAsia" w:ascii="仿宋_GB2312" w:hAnsi="仿宋_GB2312" w:eastAsia="仿宋_GB2312" w:cs="仿宋_GB2312"/>
              <w:b/>
              <w:bCs/>
              <w:color w:val="000000"/>
              <w:sz w:val="28"/>
              <w:szCs w:val="28"/>
              <w:lang w:val="zh-CN"/>
            </w:rPr>
            <w:fldChar w:fldCharType="begin"/>
          </w:r>
          <w:r>
            <w:rPr>
              <w:rFonts w:hint="eastAsia" w:ascii="仿宋_GB2312" w:hAnsi="仿宋_GB2312" w:eastAsia="仿宋_GB2312" w:cs="仿宋_GB2312"/>
              <w:b/>
              <w:bCs/>
              <w:sz w:val="28"/>
              <w:szCs w:val="28"/>
              <w:lang w:val="zh-CN"/>
            </w:rPr>
            <w:instrText xml:space="preserve"> HYPERLINK \l _Toc781804123 </w:instrText>
          </w:r>
          <w:r>
            <w:rPr>
              <w:rFonts w:hint="eastAsia" w:ascii="仿宋_GB2312" w:hAnsi="仿宋_GB2312" w:eastAsia="仿宋_GB2312" w:cs="仿宋_GB2312"/>
              <w:b/>
              <w:bCs/>
              <w:sz w:val="28"/>
              <w:szCs w:val="28"/>
              <w:lang w:val="zh-CN"/>
            </w:rPr>
            <w:fldChar w:fldCharType="separate"/>
          </w:r>
          <w:r>
            <w:rPr>
              <w:rFonts w:hint="eastAsia" w:ascii="仿宋_GB2312" w:hAnsi="仿宋_GB2312" w:eastAsia="仿宋_GB2312" w:cs="仿宋_GB2312"/>
              <w:b/>
              <w:sz w:val="28"/>
              <w:szCs w:val="28"/>
              <w:lang w:val="en-US" w:eastAsia="zh-CN"/>
            </w:rPr>
            <w:t>第三章 基本概念</w:t>
          </w:r>
          <w:r>
            <w:rPr>
              <w:rFonts w:hint="eastAsia" w:ascii="仿宋_GB2312" w:hAnsi="仿宋_GB2312" w:eastAsia="仿宋_GB2312" w:cs="仿宋_GB2312"/>
              <w:b/>
              <w:sz w:val="28"/>
              <w:szCs w:val="28"/>
            </w:rPr>
            <w:tab/>
          </w:r>
          <w:r>
            <w:rPr>
              <w:rFonts w:hint="eastAsia" w:ascii="仿宋_GB2312" w:hAnsi="仿宋_GB2312" w:eastAsia="仿宋_GB2312" w:cs="仿宋_GB2312"/>
              <w:b/>
              <w:sz w:val="28"/>
              <w:szCs w:val="28"/>
            </w:rPr>
            <w:fldChar w:fldCharType="begin"/>
          </w:r>
          <w:r>
            <w:rPr>
              <w:rFonts w:hint="eastAsia" w:ascii="仿宋_GB2312" w:hAnsi="仿宋_GB2312" w:eastAsia="仿宋_GB2312" w:cs="仿宋_GB2312"/>
              <w:b/>
              <w:sz w:val="28"/>
              <w:szCs w:val="28"/>
            </w:rPr>
            <w:instrText xml:space="preserve"> PAGEREF _Toc781804123 \h </w:instrText>
          </w:r>
          <w:r>
            <w:rPr>
              <w:rFonts w:hint="eastAsia" w:ascii="仿宋_GB2312" w:hAnsi="仿宋_GB2312" w:eastAsia="仿宋_GB2312" w:cs="仿宋_GB2312"/>
              <w:b/>
              <w:sz w:val="28"/>
              <w:szCs w:val="28"/>
            </w:rPr>
            <w:fldChar w:fldCharType="separate"/>
          </w:r>
          <w:r>
            <w:rPr>
              <w:rFonts w:hint="eastAsia" w:ascii="仿宋_GB2312" w:hAnsi="仿宋_GB2312" w:eastAsia="仿宋_GB2312" w:cs="仿宋_GB2312"/>
              <w:b/>
              <w:sz w:val="28"/>
              <w:szCs w:val="28"/>
            </w:rPr>
            <w:t>5</w:t>
          </w:r>
          <w:r>
            <w:rPr>
              <w:rFonts w:hint="eastAsia" w:ascii="仿宋_GB2312" w:hAnsi="仿宋_GB2312" w:eastAsia="仿宋_GB2312" w:cs="仿宋_GB2312"/>
              <w:b/>
              <w:sz w:val="28"/>
              <w:szCs w:val="28"/>
            </w:rPr>
            <w:fldChar w:fldCharType="end"/>
          </w:r>
          <w:r>
            <w:rPr>
              <w:rFonts w:hint="eastAsia" w:ascii="仿宋_GB2312" w:hAnsi="仿宋_GB2312" w:eastAsia="仿宋_GB2312" w:cs="仿宋_GB2312"/>
              <w:b/>
              <w:bCs/>
              <w:color w:val="000000"/>
              <w:sz w:val="28"/>
              <w:szCs w:val="28"/>
              <w:lang w:val="zh-CN"/>
            </w:rPr>
            <w:fldChar w:fldCharType="end"/>
          </w:r>
        </w:p>
        <w:p w14:paraId="352EE486">
          <w:pPr>
            <w:pStyle w:val="12"/>
            <w:tabs>
              <w:tab w:val="right" w:leader="dot" w:pos="9662"/>
            </w:tabs>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lang w:val="zh-CN"/>
            </w:rPr>
            <w:fldChar w:fldCharType="begin"/>
          </w:r>
          <w:r>
            <w:rPr>
              <w:rFonts w:hint="eastAsia" w:ascii="仿宋_GB2312" w:hAnsi="仿宋_GB2312" w:eastAsia="仿宋_GB2312" w:cs="仿宋_GB2312"/>
              <w:bCs/>
              <w:sz w:val="28"/>
              <w:szCs w:val="28"/>
              <w:lang w:val="zh-CN"/>
            </w:rPr>
            <w:instrText xml:space="preserve"> HYPERLINK \l _Toc1476942915 </w:instrText>
          </w:r>
          <w:r>
            <w:rPr>
              <w:rFonts w:hint="eastAsia" w:ascii="仿宋_GB2312" w:hAnsi="仿宋_GB2312" w:eastAsia="仿宋_GB2312" w:cs="仿宋_GB2312"/>
              <w:bCs/>
              <w:sz w:val="28"/>
              <w:szCs w:val="28"/>
              <w:lang w:val="zh-CN"/>
            </w:rPr>
            <w:fldChar w:fldCharType="separate"/>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客舱乘务员</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_Toc1476942915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000000"/>
              <w:sz w:val="28"/>
              <w:szCs w:val="28"/>
              <w:lang w:val="zh-CN"/>
            </w:rPr>
            <w:fldChar w:fldCharType="end"/>
          </w:r>
        </w:p>
        <w:p w14:paraId="04B0F283">
          <w:pPr>
            <w:pStyle w:val="12"/>
            <w:tabs>
              <w:tab w:val="right" w:leader="dot" w:pos="9662"/>
            </w:tabs>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lang w:val="zh-CN"/>
            </w:rPr>
            <w:fldChar w:fldCharType="begin"/>
          </w:r>
          <w:r>
            <w:rPr>
              <w:rFonts w:hint="eastAsia" w:ascii="仿宋_GB2312" w:hAnsi="仿宋_GB2312" w:eastAsia="仿宋_GB2312" w:cs="仿宋_GB2312"/>
              <w:bCs/>
              <w:sz w:val="28"/>
              <w:szCs w:val="28"/>
              <w:lang w:val="zh-CN"/>
            </w:rPr>
            <w:instrText xml:space="preserve"> HYPERLINK \l _Toc542927647 </w:instrText>
          </w:r>
          <w:r>
            <w:rPr>
              <w:rFonts w:hint="eastAsia" w:ascii="仿宋_GB2312" w:hAnsi="仿宋_GB2312" w:eastAsia="仿宋_GB2312" w:cs="仿宋_GB2312"/>
              <w:bCs/>
              <w:sz w:val="28"/>
              <w:szCs w:val="28"/>
              <w:lang w:val="zh-CN"/>
            </w:rPr>
            <w:fldChar w:fldCharType="separate"/>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乘务长</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_Toc542927647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000000"/>
              <w:sz w:val="28"/>
              <w:szCs w:val="28"/>
              <w:lang w:val="zh-CN"/>
            </w:rPr>
            <w:fldChar w:fldCharType="end"/>
          </w:r>
        </w:p>
        <w:p w14:paraId="53BD2E52">
          <w:pPr>
            <w:pStyle w:val="12"/>
            <w:tabs>
              <w:tab w:val="right" w:leader="dot" w:pos="9662"/>
            </w:tabs>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lang w:val="zh-CN"/>
            </w:rPr>
            <w:fldChar w:fldCharType="begin"/>
          </w:r>
          <w:r>
            <w:rPr>
              <w:rFonts w:hint="eastAsia" w:ascii="仿宋_GB2312" w:hAnsi="仿宋_GB2312" w:eastAsia="仿宋_GB2312" w:cs="仿宋_GB2312"/>
              <w:bCs/>
              <w:sz w:val="28"/>
              <w:szCs w:val="28"/>
              <w:lang w:val="zh-CN"/>
            </w:rPr>
            <w:instrText xml:space="preserve"> HYPERLINK \l _Toc1735496956 </w:instrText>
          </w:r>
          <w:r>
            <w:rPr>
              <w:rFonts w:hint="eastAsia" w:ascii="仿宋_GB2312" w:hAnsi="仿宋_GB2312" w:eastAsia="仿宋_GB2312" w:cs="仿宋_GB2312"/>
              <w:bCs/>
              <w:sz w:val="28"/>
              <w:szCs w:val="28"/>
              <w:lang w:val="zh-CN"/>
            </w:rPr>
            <w:fldChar w:fldCharType="separate"/>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 xml:space="preserve"> 客舱乘务员最低数量配备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_Toc1735496956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000000"/>
              <w:sz w:val="28"/>
              <w:szCs w:val="28"/>
              <w:lang w:val="zh-CN"/>
            </w:rPr>
            <w:fldChar w:fldCharType="end"/>
          </w:r>
        </w:p>
        <w:p w14:paraId="0E90208E">
          <w:pPr>
            <w:pStyle w:val="12"/>
            <w:tabs>
              <w:tab w:val="right" w:leader="dot" w:pos="9662"/>
            </w:tabs>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lang w:val="zh-CN"/>
            </w:rPr>
            <w:fldChar w:fldCharType="begin"/>
          </w:r>
          <w:r>
            <w:rPr>
              <w:rFonts w:hint="eastAsia" w:ascii="仿宋_GB2312" w:hAnsi="仿宋_GB2312" w:eastAsia="仿宋_GB2312" w:cs="仿宋_GB2312"/>
              <w:bCs/>
              <w:sz w:val="28"/>
              <w:szCs w:val="28"/>
              <w:lang w:val="zh-CN"/>
            </w:rPr>
            <w:instrText xml:space="preserve"> HYPERLINK \l _Toc1374445938 </w:instrText>
          </w:r>
          <w:r>
            <w:rPr>
              <w:rFonts w:hint="eastAsia" w:ascii="仿宋_GB2312" w:hAnsi="仿宋_GB2312" w:eastAsia="仿宋_GB2312" w:cs="仿宋_GB2312"/>
              <w:bCs/>
              <w:sz w:val="28"/>
              <w:szCs w:val="28"/>
              <w:lang w:val="zh-CN"/>
            </w:rPr>
            <w:fldChar w:fldCharType="separate"/>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 xml:space="preserve"> 特殊旅客</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_Toc1374445938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000000"/>
              <w:sz w:val="28"/>
              <w:szCs w:val="28"/>
              <w:lang w:val="zh-CN"/>
            </w:rPr>
            <w:fldChar w:fldCharType="end"/>
          </w:r>
        </w:p>
        <w:p w14:paraId="0064B171">
          <w:pPr>
            <w:pStyle w:val="12"/>
            <w:tabs>
              <w:tab w:val="right" w:leader="dot" w:pos="9662"/>
            </w:tabs>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lang w:val="zh-CN"/>
            </w:rPr>
            <w:fldChar w:fldCharType="begin"/>
          </w:r>
          <w:r>
            <w:rPr>
              <w:rFonts w:hint="eastAsia" w:ascii="仿宋_GB2312" w:hAnsi="仿宋_GB2312" w:eastAsia="仿宋_GB2312" w:cs="仿宋_GB2312"/>
              <w:bCs/>
              <w:sz w:val="28"/>
              <w:szCs w:val="28"/>
              <w:lang w:val="zh-CN"/>
            </w:rPr>
            <w:instrText xml:space="preserve"> HYPERLINK \l _Toc1978772834 </w:instrText>
          </w:r>
          <w:r>
            <w:rPr>
              <w:rFonts w:hint="eastAsia" w:ascii="仿宋_GB2312" w:hAnsi="仿宋_GB2312" w:eastAsia="仿宋_GB2312" w:cs="仿宋_GB2312"/>
              <w:bCs/>
              <w:sz w:val="28"/>
              <w:szCs w:val="28"/>
              <w:lang w:val="zh-CN"/>
            </w:rPr>
            <w:fldChar w:fldCharType="separate"/>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客舱电子飞行包C-EFB</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_Toc1978772834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000000"/>
              <w:sz w:val="28"/>
              <w:szCs w:val="28"/>
              <w:lang w:val="zh-CN"/>
            </w:rPr>
            <w:fldChar w:fldCharType="end"/>
          </w:r>
        </w:p>
        <w:p w14:paraId="5BA8DB25">
          <w:pPr>
            <w:pStyle w:val="11"/>
            <w:tabs>
              <w:tab w:val="right" w:leader="dot" w:pos="9662"/>
            </w:tabs>
            <w:rPr>
              <w:rFonts w:hint="eastAsia" w:ascii="仿宋_GB2312" w:hAnsi="仿宋_GB2312" w:eastAsia="仿宋_GB2312" w:cs="仿宋_GB2312"/>
              <w:b/>
              <w:sz w:val="28"/>
              <w:szCs w:val="28"/>
            </w:rPr>
          </w:pPr>
          <w:r>
            <w:rPr>
              <w:rFonts w:hint="eastAsia" w:ascii="仿宋_GB2312" w:hAnsi="仿宋_GB2312" w:eastAsia="仿宋_GB2312" w:cs="仿宋_GB2312"/>
              <w:b/>
              <w:bCs/>
              <w:color w:val="000000"/>
              <w:sz w:val="28"/>
              <w:szCs w:val="28"/>
              <w:lang w:val="zh-CN"/>
            </w:rPr>
            <w:fldChar w:fldCharType="begin"/>
          </w:r>
          <w:r>
            <w:rPr>
              <w:rFonts w:hint="eastAsia" w:ascii="仿宋_GB2312" w:hAnsi="仿宋_GB2312" w:eastAsia="仿宋_GB2312" w:cs="仿宋_GB2312"/>
              <w:b/>
              <w:bCs/>
              <w:sz w:val="28"/>
              <w:szCs w:val="28"/>
              <w:lang w:val="zh-CN"/>
            </w:rPr>
            <w:instrText xml:space="preserve"> HYPERLINK \l _Toc1303263596 </w:instrText>
          </w:r>
          <w:r>
            <w:rPr>
              <w:rFonts w:hint="eastAsia" w:ascii="仿宋_GB2312" w:hAnsi="仿宋_GB2312" w:eastAsia="仿宋_GB2312" w:cs="仿宋_GB2312"/>
              <w:b/>
              <w:bCs/>
              <w:sz w:val="28"/>
              <w:szCs w:val="28"/>
              <w:lang w:val="zh-CN"/>
            </w:rPr>
            <w:fldChar w:fldCharType="separate"/>
          </w:r>
          <w:r>
            <w:rPr>
              <w:rFonts w:hint="eastAsia" w:ascii="仿宋_GB2312" w:hAnsi="仿宋_GB2312" w:eastAsia="仿宋_GB2312" w:cs="仿宋_GB2312"/>
              <w:b/>
              <w:sz w:val="28"/>
              <w:szCs w:val="28"/>
              <w:lang w:val="en-US" w:eastAsia="zh-CN"/>
            </w:rPr>
            <w:t>第四章 客舱乘务员职责</w:t>
          </w:r>
          <w:r>
            <w:rPr>
              <w:rFonts w:hint="eastAsia" w:ascii="仿宋_GB2312" w:hAnsi="仿宋_GB2312" w:eastAsia="仿宋_GB2312" w:cs="仿宋_GB2312"/>
              <w:b/>
              <w:sz w:val="28"/>
              <w:szCs w:val="28"/>
            </w:rPr>
            <w:tab/>
          </w:r>
          <w:r>
            <w:rPr>
              <w:rFonts w:hint="eastAsia" w:ascii="仿宋_GB2312" w:hAnsi="仿宋_GB2312" w:eastAsia="仿宋_GB2312" w:cs="仿宋_GB2312"/>
              <w:b/>
              <w:sz w:val="28"/>
              <w:szCs w:val="28"/>
            </w:rPr>
            <w:fldChar w:fldCharType="begin"/>
          </w:r>
          <w:r>
            <w:rPr>
              <w:rFonts w:hint="eastAsia" w:ascii="仿宋_GB2312" w:hAnsi="仿宋_GB2312" w:eastAsia="仿宋_GB2312" w:cs="仿宋_GB2312"/>
              <w:b/>
              <w:sz w:val="28"/>
              <w:szCs w:val="28"/>
            </w:rPr>
            <w:instrText xml:space="preserve"> PAGEREF _Toc1303263596 \h </w:instrText>
          </w:r>
          <w:r>
            <w:rPr>
              <w:rFonts w:hint="eastAsia" w:ascii="仿宋_GB2312" w:hAnsi="仿宋_GB2312" w:eastAsia="仿宋_GB2312" w:cs="仿宋_GB2312"/>
              <w:b/>
              <w:sz w:val="28"/>
              <w:szCs w:val="28"/>
            </w:rPr>
            <w:fldChar w:fldCharType="separate"/>
          </w:r>
          <w:r>
            <w:rPr>
              <w:rFonts w:hint="eastAsia" w:ascii="仿宋_GB2312" w:hAnsi="仿宋_GB2312" w:eastAsia="仿宋_GB2312" w:cs="仿宋_GB2312"/>
              <w:b/>
              <w:sz w:val="28"/>
              <w:szCs w:val="28"/>
            </w:rPr>
            <w:t>6</w:t>
          </w:r>
          <w:r>
            <w:rPr>
              <w:rFonts w:hint="eastAsia" w:ascii="仿宋_GB2312" w:hAnsi="仿宋_GB2312" w:eastAsia="仿宋_GB2312" w:cs="仿宋_GB2312"/>
              <w:b/>
              <w:sz w:val="28"/>
              <w:szCs w:val="28"/>
            </w:rPr>
            <w:fldChar w:fldCharType="end"/>
          </w:r>
          <w:r>
            <w:rPr>
              <w:rFonts w:hint="eastAsia" w:ascii="仿宋_GB2312" w:hAnsi="仿宋_GB2312" w:eastAsia="仿宋_GB2312" w:cs="仿宋_GB2312"/>
              <w:b/>
              <w:bCs/>
              <w:color w:val="000000"/>
              <w:sz w:val="28"/>
              <w:szCs w:val="28"/>
              <w:lang w:val="zh-CN"/>
            </w:rPr>
            <w:fldChar w:fldCharType="end"/>
          </w:r>
        </w:p>
        <w:p w14:paraId="7556DAF3">
          <w:pPr>
            <w:pStyle w:val="11"/>
            <w:tabs>
              <w:tab w:val="right" w:leader="dot" w:pos="9662"/>
            </w:tabs>
            <w:ind w:left="0" w:leftChars="0" w:firstLine="560" w:firstLineChars="200"/>
            <w:rPr>
              <w:rFonts w:hint="eastAsia" w:ascii="仿宋_GB2312" w:hAnsi="仿宋_GB2312" w:eastAsia="仿宋_GB2312" w:cs="仿宋_GB2312"/>
              <w:b/>
              <w:sz w:val="28"/>
              <w:szCs w:val="28"/>
            </w:rPr>
          </w:pPr>
          <w:r>
            <w:rPr>
              <w:rFonts w:hint="eastAsia" w:ascii="仿宋_GB2312" w:hAnsi="仿宋_GB2312" w:eastAsia="仿宋_GB2312" w:cs="仿宋_GB2312"/>
              <w:b w:val="0"/>
              <w:bCs/>
              <w:color w:val="000000"/>
              <w:sz w:val="28"/>
              <w:szCs w:val="28"/>
              <w:lang w:val="zh-CN"/>
            </w:rPr>
            <w:fldChar w:fldCharType="begin"/>
          </w:r>
          <w:r>
            <w:rPr>
              <w:rFonts w:hint="eastAsia" w:ascii="仿宋_GB2312" w:hAnsi="仿宋_GB2312" w:eastAsia="仿宋_GB2312" w:cs="仿宋_GB2312"/>
              <w:b w:val="0"/>
              <w:bCs/>
              <w:sz w:val="28"/>
              <w:szCs w:val="28"/>
              <w:lang w:val="zh-CN"/>
            </w:rPr>
            <w:instrText xml:space="preserve"> HYPERLINK \l _Toc1765542219 </w:instrText>
          </w:r>
          <w:r>
            <w:rPr>
              <w:rFonts w:hint="eastAsia" w:ascii="仿宋_GB2312" w:hAnsi="仿宋_GB2312" w:eastAsia="仿宋_GB2312" w:cs="仿宋_GB2312"/>
              <w:b w:val="0"/>
              <w:bCs/>
              <w:sz w:val="28"/>
              <w:szCs w:val="28"/>
              <w:lang w:val="zh-CN"/>
            </w:rPr>
            <w:fldChar w:fldCharType="separate"/>
          </w:r>
          <w:r>
            <w:rPr>
              <w:rFonts w:hint="eastAsia" w:ascii="仿宋_GB2312" w:hAnsi="仿宋_GB2312" w:eastAsia="仿宋_GB2312" w:cs="仿宋_GB2312"/>
              <w:b w:val="0"/>
              <w:bCs/>
              <w:sz w:val="28"/>
              <w:szCs w:val="28"/>
              <w:lang w:val="en-US" w:eastAsia="zh-CN"/>
            </w:rPr>
            <w:t>4</w:t>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sz w:val="28"/>
              <w:szCs w:val="28"/>
              <w:lang w:val="en-US" w:eastAsia="zh-CN"/>
            </w:rPr>
            <w:t>1</w:t>
          </w:r>
          <w:r>
            <w:rPr>
              <w:rFonts w:hint="eastAsia" w:ascii="仿宋_GB2312" w:hAnsi="仿宋_GB2312" w:eastAsia="仿宋_GB2312" w:cs="仿宋_GB2312"/>
              <w:b w:val="0"/>
              <w:bCs/>
              <w:sz w:val="28"/>
              <w:szCs w:val="28"/>
            </w:rPr>
            <w:t xml:space="preserve"> </w:t>
          </w:r>
          <w:r>
            <w:rPr>
              <w:rFonts w:hint="eastAsia" w:ascii="仿宋_GB2312" w:hAnsi="仿宋_GB2312" w:eastAsia="仿宋_GB2312" w:cs="仿宋_GB2312"/>
              <w:b w:val="0"/>
              <w:bCs/>
              <w:sz w:val="28"/>
              <w:szCs w:val="28"/>
              <w:lang w:val="en-US" w:eastAsia="zh-CN"/>
            </w:rPr>
            <w:t>客舱乘务员职责</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_Toc1765542219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6</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color w:val="000000"/>
              <w:sz w:val="28"/>
              <w:szCs w:val="28"/>
              <w:lang w:val="zh-CN"/>
            </w:rPr>
            <w:fldChar w:fldCharType="end"/>
          </w:r>
        </w:p>
        <w:p w14:paraId="722CF12E">
          <w:pPr>
            <w:pStyle w:val="12"/>
            <w:tabs>
              <w:tab w:val="right" w:leader="dot" w:pos="9662"/>
            </w:tabs>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lang w:val="zh-CN"/>
            </w:rPr>
            <w:fldChar w:fldCharType="begin"/>
          </w:r>
          <w:r>
            <w:rPr>
              <w:rFonts w:hint="eastAsia" w:ascii="仿宋_GB2312" w:hAnsi="仿宋_GB2312" w:eastAsia="仿宋_GB2312" w:cs="仿宋_GB2312"/>
              <w:bCs/>
              <w:sz w:val="28"/>
              <w:szCs w:val="28"/>
              <w:lang w:val="zh-CN"/>
            </w:rPr>
            <w:instrText xml:space="preserve"> HYPERLINK \l _Toc1686524134 </w:instrText>
          </w:r>
          <w:r>
            <w:rPr>
              <w:rFonts w:hint="eastAsia" w:ascii="仿宋_GB2312" w:hAnsi="仿宋_GB2312" w:eastAsia="仿宋_GB2312" w:cs="仿宋_GB2312"/>
              <w:bCs/>
              <w:sz w:val="28"/>
              <w:szCs w:val="28"/>
              <w:lang w:val="zh-CN"/>
            </w:rPr>
            <w:fldChar w:fldCharType="separate"/>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bCs/>
              <w:kern w:val="0"/>
              <w:sz w:val="28"/>
              <w:szCs w:val="28"/>
              <w:lang w:val="en-US" w:eastAsia="zh-CN"/>
            </w:rPr>
            <w:t>乘务长职责</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_Toc1686524134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000000"/>
              <w:sz w:val="28"/>
              <w:szCs w:val="28"/>
              <w:lang w:val="zh-CN"/>
            </w:rPr>
            <w:fldChar w:fldCharType="end"/>
          </w:r>
        </w:p>
        <w:p w14:paraId="30015E09">
          <w:pPr>
            <w:pStyle w:val="12"/>
            <w:tabs>
              <w:tab w:val="right" w:leader="dot" w:pos="9662"/>
            </w:tabs>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lang w:val="zh-CN"/>
            </w:rPr>
            <w:fldChar w:fldCharType="begin"/>
          </w:r>
          <w:r>
            <w:rPr>
              <w:rFonts w:hint="eastAsia" w:ascii="仿宋_GB2312" w:hAnsi="仿宋_GB2312" w:eastAsia="仿宋_GB2312" w:cs="仿宋_GB2312"/>
              <w:bCs/>
              <w:sz w:val="28"/>
              <w:szCs w:val="28"/>
              <w:lang w:val="zh-CN"/>
            </w:rPr>
            <w:instrText xml:space="preserve"> HYPERLINK \l _Toc774463385 </w:instrText>
          </w:r>
          <w:r>
            <w:rPr>
              <w:rFonts w:hint="eastAsia" w:ascii="仿宋_GB2312" w:hAnsi="仿宋_GB2312" w:eastAsia="仿宋_GB2312" w:cs="仿宋_GB2312"/>
              <w:bCs/>
              <w:sz w:val="28"/>
              <w:szCs w:val="28"/>
              <w:lang w:val="zh-CN"/>
            </w:rPr>
            <w:fldChar w:fldCharType="separate"/>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bCs/>
              <w:kern w:val="0"/>
              <w:sz w:val="28"/>
              <w:szCs w:val="28"/>
              <w:lang w:val="en-US" w:eastAsia="zh-CN"/>
            </w:rPr>
            <w:t>客舱机组的工作任务和标准</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_Toc774463385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000000"/>
              <w:sz w:val="28"/>
              <w:szCs w:val="28"/>
              <w:lang w:val="zh-CN"/>
            </w:rPr>
            <w:fldChar w:fldCharType="end"/>
          </w:r>
        </w:p>
        <w:p w14:paraId="0DAECF0E">
          <w:pPr>
            <w:pStyle w:val="12"/>
            <w:tabs>
              <w:tab w:val="right" w:leader="dot" w:pos="9662"/>
            </w:tabs>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lang w:val="zh-CN"/>
            </w:rPr>
            <w:fldChar w:fldCharType="begin"/>
          </w:r>
          <w:r>
            <w:rPr>
              <w:rFonts w:hint="eastAsia" w:ascii="仿宋_GB2312" w:hAnsi="仿宋_GB2312" w:eastAsia="仿宋_GB2312" w:cs="仿宋_GB2312"/>
              <w:bCs/>
              <w:sz w:val="28"/>
              <w:szCs w:val="28"/>
              <w:lang w:val="zh-CN"/>
            </w:rPr>
            <w:instrText xml:space="preserve"> HYPERLINK \l _Toc507727228 </w:instrText>
          </w:r>
          <w:r>
            <w:rPr>
              <w:rFonts w:hint="eastAsia" w:ascii="仿宋_GB2312" w:hAnsi="仿宋_GB2312" w:eastAsia="仿宋_GB2312" w:cs="仿宋_GB2312"/>
              <w:bCs/>
              <w:sz w:val="28"/>
              <w:szCs w:val="28"/>
              <w:lang w:val="zh-CN"/>
            </w:rPr>
            <w:fldChar w:fldCharType="separate"/>
          </w:r>
          <w:r>
            <w:rPr>
              <w:rFonts w:hint="eastAsia" w:ascii="仿宋_GB2312" w:hAnsi="仿宋_GB2312" w:eastAsia="仿宋_GB2312" w:cs="仿宋_GB2312"/>
              <w:sz w:val="28"/>
              <w:szCs w:val="28"/>
              <w:lang w:val="en-US" w:eastAsia="zh-CN"/>
            </w:rPr>
            <w:t>4.4</w:t>
          </w:r>
          <w:r>
            <w:rPr>
              <w:rFonts w:hint="eastAsia" w:ascii="仿宋_GB2312" w:hAnsi="仿宋_GB2312" w:eastAsia="仿宋_GB2312" w:cs="仿宋_GB2312"/>
              <w:sz w:val="28"/>
              <w:szCs w:val="28"/>
            </w:rPr>
            <w:t>对客舱乘务员职责</w:t>
          </w:r>
          <w:r>
            <w:rPr>
              <w:rFonts w:hint="eastAsia" w:ascii="仿宋_GB2312" w:hAnsi="仿宋_GB2312" w:eastAsia="仿宋_GB2312" w:cs="仿宋_GB2312"/>
              <w:sz w:val="28"/>
              <w:szCs w:val="28"/>
              <w:lang w:eastAsia="zh-CN"/>
            </w:rPr>
            <w:t>的</w:t>
          </w:r>
          <w:r>
            <w:rPr>
              <w:rFonts w:hint="eastAsia" w:ascii="仿宋_GB2312" w:hAnsi="仿宋_GB2312" w:eastAsia="仿宋_GB2312" w:cs="仿宋_GB2312"/>
              <w:sz w:val="28"/>
              <w:szCs w:val="28"/>
            </w:rPr>
            <w:t>恰当定位</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_Toc507727228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000000"/>
              <w:sz w:val="28"/>
              <w:szCs w:val="28"/>
              <w:lang w:val="zh-CN"/>
            </w:rPr>
            <w:fldChar w:fldCharType="end"/>
          </w:r>
        </w:p>
        <w:p w14:paraId="6E978C11">
          <w:pPr>
            <w:pStyle w:val="11"/>
            <w:tabs>
              <w:tab w:val="right" w:leader="dot" w:pos="9662"/>
            </w:tabs>
            <w:ind w:left="0" w:leftChars="0" w:firstLine="560" w:firstLineChars="200"/>
            <w:rPr>
              <w:rFonts w:hint="eastAsia" w:ascii="仿宋_GB2312" w:hAnsi="仿宋_GB2312" w:eastAsia="仿宋_GB2312" w:cs="仿宋_GB2312"/>
              <w:b/>
              <w:sz w:val="28"/>
              <w:szCs w:val="28"/>
            </w:rPr>
          </w:pPr>
          <w:r>
            <w:rPr>
              <w:rFonts w:hint="eastAsia" w:ascii="仿宋_GB2312" w:hAnsi="仿宋_GB2312" w:eastAsia="仿宋_GB2312" w:cs="仿宋_GB2312"/>
              <w:b w:val="0"/>
              <w:bCs w:val="0"/>
              <w:color w:val="000000"/>
              <w:sz w:val="28"/>
              <w:szCs w:val="28"/>
              <w:lang w:val="zh-CN"/>
            </w:rPr>
            <w:fldChar w:fldCharType="begin"/>
          </w:r>
          <w:r>
            <w:rPr>
              <w:rFonts w:hint="eastAsia" w:ascii="仿宋_GB2312" w:hAnsi="仿宋_GB2312" w:eastAsia="仿宋_GB2312" w:cs="仿宋_GB2312"/>
              <w:b w:val="0"/>
              <w:bCs w:val="0"/>
              <w:sz w:val="28"/>
              <w:szCs w:val="28"/>
              <w:lang w:val="zh-CN"/>
            </w:rPr>
            <w:instrText xml:space="preserve"> HYPERLINK \l _Toc1418991465 </w:instrText>
          </w:r>
          <w:r>
            <w:rPr>
              <w:rFonts w:hint="eastAsia" w:ascii="仿宋_GB2312" w:hAnsi="仿宋_GB2312" w:eastAsia="仿宋_GB2312" w:cs="仿宋_GB2312"/>
              <w:b w:val="0"/>
              <w:bCs w:val="0"/>
              <w:sz w:val="28"/>
              <w:szCs w:val="28"/>
              <w:lang w:val="zh-CN"/>
            </w:rPr>
            <w:fldChar w:fldCharType="separate"/>
          </w:r>
          <w:r>
            <w:rPr>
              <w:rFonts w:hint="eastAsia" w:ascii="仿宋_GB2312" w:hAnsi="仿宋_GB2312" w:eastAsia="仿宋_GB2312" w:cs="仿宋_GB2312"/>
              <w:b w:val="0"/>
              <w:bCs w:val="0"/>
              <w:spacing w:val="-5"/>
              <w:sz w:val="28"/>
              <w:szCs w:val="28"/>
            </w:rPr>
            <w:t>第</w:t>
          </w:r>
          <w:r>
            <w:rPr>
              <w:rFonts w:hint="eastAsia" w:ascii="仿宋_GB2312" w:hAnsi="仿宋_GB2312" w:eastAsia="仿宋_GB2312" w:cs="仿宋_GB2312"/>
              <w:b w:val="0"/>
              <w:bCs w:val="0"/>
              <w:spacing w:val="-5"/>
              <w:sz w:val="28"/>
              <w:szCs w:val="28"/>
              <w:lang w:eastAsia="zh-CN"/>
            </w:rPr>
            <w:t>四</w:t>
          </w:r>
          <w:r>
            <w:rPr>
              <w:rFonts w:hint="eastAsia" w:ascii="仿宋_GB2312" w:hAnsi="仿宋_GB2312" w:eastAsia="仿宋_GB2312" w:cs="仿宋_GB2312"/>
              <w:b w:val="0"/>
              <w:bCs w:val="0"/>
              <w:spacing w:val="-5"/>
              <w:sz w:val="28"/>
              <w:szCs w:val="28"/>
            </w:rPr>
            <w:t>章附录</w:t>
          </w:r>
          <w:r>
            <w:rPr>
              <w:rFonts w:hint="eastAsia" w:ascii="仿宋_GB2312" w:hAnsi="仿宋_GB2312" w:eastAsia="仿宋_GB2312" w:cs="仿宋_GB2312"/>
              <w:b w:val="0"/>
              <w:bCs w:val="0"/>
              <w:spacing w:val="-5"/>
              <w:sz w:val="28"/>
              <w:szCs w:val="28"/>
              <w:lang w:val="en-US" w:eastAsia="zh-CN"/>
            </w:rPr>
            <w:t>一：</w:t>
          </w:r>
          <w:r>
            <w:rPr>
              <w:rFonts w:hint="eastAsia" w:ascii="仿宋_GB2312" w:hAnsi="仿宋_GB2312" w:eastAsia="仿宋_GB2312" w:cs="仿宋_GB2312"/>
              <w:b w:val="0"/>
              <w:bCs w:val="0"/>
              <w:spacing w:val="-2"/>
              <w:sz w:val="28"/>
              <w:szCs w:val="28"/>
            </w:rPr>
            <w:t>客舱机组的任务</w:t>
          </w:r>
          <w:r>
            <w:rPr>
              <w:rFonts w:hint="eastAsia" w:ascii="仿宋_GB2312" w:hAnsi="仿宋_GB2312" w:eastAsia="仿宋_GB2312" w:cs="仿宋_GB2312"/>
              <w:b w:val="0"/>
              <w:bCs w:val="0"/>
              <w:spacing w:val="-2"/>
              <w:sz w:val="28"/>
              <w:szCs w:val="28"/>
              <w:lang w:val="en-US" w:eastAsia="zh-CN"/>
            </w:rPr>
            <w:t>标准</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_Toc1418991465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10</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color w:val="000000"/>
              <w:sz w:val="28"/>
              <w:szCs w:val="28"/>
              <w:lang w:val="zh-CN"/>
            </w:rPr>
            <w:fldChar w:fldCharType="end"/>
          </w:r>
        </w:p>
        <w:p w14:paraId="77650C02">
          <w:pPr>
            <w:pStyle w:val="12"/>
            <w:tabs>
              <w:tab w:val="right" w:leader="dot" w:pos="9662"/>
            </w:tabs>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lang w:val="zh-CN"/>
            </w:rPr>
            <w:fldChar w:fldCharType="begin"/>
          </w:r>
          <w:r>
            <w:rPr>
              <w:rFonts w:hint="eastAsia" w:ascii="仿宋_GB2312" w:hAnsi="仿宋_GB2312" w:eastAsia="仿宋_GB2312" w:cs="仿宋_GB2312"/>
              <w:bCs/>
              <w:sz w:val="28"/>
              <w:szCs w:val="28"/>
              <w:lang w:val="zh-CN"/>
            </w:rPr>
            <w:instrText xml:space="preserve"> HYPERLINK \l _Toc1183652320 </w:instrText>
          </w:r>
          <w:r>
            <w:rPr>
              <w:rFonts w:hint="eastAsia" w:ascii="仿宋_GB2312" w:hAnsi="仿宋_GB2312" w:eastAsia="仿宋_GB2312" w:cs="仿宋_GB2312"/>
              <w:bCs/>
              <w:sz w:val="28"/>
              <w:szCs w:val="28"/>
              <w:lang w:val="zh-CN"/>
            </w:rPr>
            <w:fldChar w:fldCharType="separate"/>
          </w:r>
          <w:r>
            <w:rPr>
              <w:rFonts w:hint="eastAsia" w:ascii="仿宋_GB2312" w:hAnsi="仿宋_GB2312" w:eastAsia="仿宋_GB2312" w:cs="仿宋_GB2312"/>
              <w:spacing w:val="-5"/>
              <w:sz w:val="28"/>
              <w:szCs w:val="28"/>
            </w:rPr>
            <w:t>第</w:t>
          </w:r>
          <w:r>
            <w:rPr>
              <w:rFonts w:hint="eastAsia" w:ascii="仿宋_GB2312" w:hAnsi="仿宋_GB2312" w:eastAsia="仿宋_GB2312" w:cs="仿宋_GB2312"/>
              <w:bCs/>
              <w:spacing w:val="-5"/>
              <w:sz w:val="28"/>
              <w:szCs w:val="28"/>
              <w:lang w:val="en-US" w:eastAsia="zh-CN"/>
            </w:rPr>
            <w:t>四</w:t>
          </w:r>
          <w:r>
            <w:rPr>
              <w:rFonts w:hint="eastAsia" w:ascii="仿宋_GB2312" w:hAnsi="仿宋_GB2312" w:eastAsia="仿宋_GB2312" w:cs="仿宋_GB2312"/>
              <w:spacing w:val="-5"/>
              <w:sz w:val="28"/>
              <w:szCs w:val="28"/>
            </w:rPr>
            <w:t>章附录</w:t>
          </w:r>
          <w:r>
            <w:rPr>
              <w:rFonts w:hint="eastAsia" w:ascii="仿宋_GB2312" w:hAnsi="仿宋_GB2312" w:eastAsia="仿宋_GB2312" w:cs="仿宋_GB2312"/>
              <w:spacing w:val="-5"/>
              <w:sz w:val="28"/>
              <w:szCs w:val="28"/>
              <w:lang w:val="en-US" w:eastAsia="zh-CN"/>
            </w:rPr>
            <w:t>二：</w:t>
          </w:r>
          <w:r>
            <w:rPr>
              <w:rFonts w:hint="eastAsia" w:ascii="仿宋_GB2312" w:hAnsi="仿宋_GB2312" w:eastAsia="仿宋_GB2312" w:cs="仿宋_GB2312"/>
              <w:bCs/>
              <w:sz w:val="28"/>
              <w:szCs w:val="28"/>
            </w:rPr>
            <w:t>紧急情况下的应急撤离</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_Toc1183652320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000000"/>
              <w:sz w:val="28"/>
              <w:szCs w:val="28"/>
              <w:lang w:val="zh-CN"/>
            </w:rPr>
            <w:fldChar w:fldCharType="end"/>
          </w:r>
        </w:p>
        <w:p w14:paraId="3D9F91F1">
          <w:pPr>
            <w:pStyle w:val="12"/>
            <w:tabs>
              <w:tab w:val="right" w:leader="dot" w:pos="9662"/>
            </w:tabs>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sz w:val="28"/>
              <w:szCs w:val="28"/>
              <w:lang w:val="zh-CN"/>
            </w:rPr>
            <w:fldChar w:fldCharType="begin"/>
          </w:r>
          <w:r>
            <w:rPr>
              <w:rFonts w:hint="eastAsia" w:ascii="仿宋_GB2312" w:hAnsi="仿宋_GB2312" w:eastAsia="仿宋_GB2312" w:cs="仿宋_GB2312"/>
              <w:b/>
              <w:bCs/>
              <w:sz w:val="28"/>
              <w:szCs w:val="28"/>
              <w:lang w:val="zh-CN"/>
            </w:rPr>
            <w:instrText xml:space="preserve"> HYPERLINK \l _Toc1332510536 </w:instrText>
          </w:r>
          <w:r>
            <w:rPr>
              <w:rFonts w:hint="eastAsia" w:ascii="仿宋_GB2312" w:hAnsi="仿宋_GB2312" w:eastAsia="仿宋_GB2312" w:cs="仿宋_GB2312"/>
              <w:b/>
              <w:bCs/>
              <w:sz w:val="28"/>
              <w:szCs w:val="28"/>
              <w:lang w:val="zh-CN"/>
            </w:rPr>
            <w:fldChar w:fldCharType="separate"/>
          </w:r>
          <w:r>
            <w:rPr>
              <w:rFonts w:hint="eastAsia" w:ascii="仿宋_GB2312" w:hAnsi="仿宋_GB2312" w:eastAsia="仿宋_GB2312" w:cs="仿宋_GB2312"/>
              <w:b/>
              <w:bCs/>
              <w:spacing w:val="-5"/>
              <w:sz w:val="28"/>
              <w:szCs w:val="28"/>
            </w:rPr>
            <w:t>第</w:t>
          </w:r>
          <w:r>
            <w:rPr>
              <w:rFonts w:hint="eastAsia" w:ascii="仿宋_GB2312" w:hAnsi="仿宋_GB2312" w:eastAsia="仿宋_GB2312" w:cs="仿宋_GB2312"/>
              <w:b/>
              <w:bCs/>
              <w:spacing w:val="-5"/>
              <w:sz w:val="28"/>
              <w:szCs w:val="28"/>
              <w:lang w:val="en-US" w:eastAsia="zh-CN"/>
            </w:rPr>
            <w:t>五</w:t>
          </w:r>
          <w:r>
            <w:rPr>
              <w:rFonts w:hint="eastAsia" w:ascii="仿宋_GB2312" w:hAnsi="仿宋_GB2312" w:eastAsia="仿宋_GB2312" w:cs="仿宋_GB2312"/>
              <w:b/>
              <w:bCs/>
              <w:spacing w:val="-5"/>
              <w:sz w:val="28"/>
              <w:szCs w:val="28"/>
            </w:rPr>
            <w:t>章</w:t>
          </w:r>
          <w:r>
            <w:rPr>
              <w:rFonts w:hint="eastAsia" w:ascii="仿宋_GB2312" w:hAnsi="仿宋_GB2312" w:eastAsia="仿宋_GB2312" w:cs="仿宋_GB2312"/>
              <w:b/>
              <w:bCs/>
              <w:spacing w:val="-5"/>
              <w:sz w:val="28"/>
              <w:szCs w:val="28"/>
              <w:lang w:val="en-US" w:eastAsia="zh-CN"/>
            </w:rPr>
            <w:t xml:space="preserve"> 合格证持有人客舱运行管理基本要求</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_Toc1332510536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20</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color w:val="000000"/>
              <w:sz w:val="28"/>
              <w:szCs w:val="28"/>
              <w:lang w:val="zh-CN"/>
            </w:rPr>
            <w:fldChar w:fldCharType="end"/>
          </w:r>
        </w:p>
        <w:p w14:paraId="3F175AAB">
          <w:pPr>
            <w:pStyle w:val="12"/>
            <w:tabs>
              <w:tab w:val="right" w:leader="dot" w:pos="9662"/>
            </w:tabs>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lang w:val="zh-CN"/>
            </w:rPr>
            <w:fldChar w:fldCharType="begin"/>
          </w:r>
          <w:r>
            <w:rPr>
              <w:rFonts w:hint="eastAsia" w:ascii="仿宋_GB2312" w:hAnsi="仿宋_GB2312" w:eastAsia="仿宋_GB2312" w:cs="仿宋_GB2312"/>
              <w:bCs/>
              <w:sz w:val="28"/>
              <w:szCs w:val="28"/>
              <w:lang w:val="zh-CN"/>
            </w:rPr>
            <w:instrText xml:space="preserve"> HYPERLINK \l _Toc1251778728 </w:instrText>
          </w:r>
          <w:r>
            <w:rPr>
              <w:rFonts w:hint="eastAsia" w:ascii="仿宋_GB2312" w:hAnsi="仿宋_GB2312" w:eastAsia="仿宋_GB2312" w:cs="仿宋_GB2312"/>
              <w:bCs/>
              <w:sz w:val="28"/>
              <w:szCs w:val="28"/>
              <w:lang w:val="zh-CN"/>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 xml:space="preserve">1 </w:t>
          </w:r>
          <w:r>
            <w:rPr>
              <w:rFonts w:hint="eastAsia" w:ascii="仿宋_GB2312" w:hAnsi="仿宋_GB2312" w:eastAsia="仿宋_GB2312" w:cs="仿宋_GB2312"/>
              <w:sz w:val="28"/>
              <w:szCs w:val="28"/>
            </w:rPr>
            <w:t>安全管理体系SMS的要求</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_Toc1251778728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000000"/>
              <w:sz w:val="28"/>
              <w:szCs w:val="28"/>
              <w:lang w:val="zh-CN"/>
            </w:rPr>
            <w:fldChar w:fldCharType="end"/>
          </w:r>
        </w:p>
        <w:p w14:paraId="5F6D52A5">
          <w:pPr>
            <w:pStyle w:val="12"/>
            <w:tabs>
              <w:tab w:val="right" w:leader="dot" w:pos="9662"/>
            </w:tabs>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lang w:val="zh-CN"/>
            </w:rPr>
            <w:fldChar w:fldCharType="begin"/>
          </w:r>
          <w:r>
            <w:rPr>
              <w:rFonts w:hint="eastAsia" w:ascii="仿宋_GB2312" w:hAnsi="仿宋_GB2312" w:eastAsia="仿宋_GB2312" w:cs="仿宋_GB2312"/>
              <w:bCs/>
              <w:sz w:val="28"/>
              <w:szCs w:val="28"/>
              <w:lang w:val="zh-CN"/>
            </w:rPr>
            <w:instrText xml:space="preserve"> HYPERLINK \l _Toc1895275484 </w:instrText>
          </w:r>
          <w:r>
            <w:rPr>
              <w:rFonts w:hint="eastAsia" w:ascii="仿宋_GB2312" w:hAnsi="仿宋_GB2312" w:eastAsia="仿宋_GB2312" w:cs="仿宋_GB2312"/>
              <w:bCs/>
              <w:sz w:val="28"/>
              <w:szCs w:val="28"/>
              <w:lang w:val="zh-CN"/>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 xml:space="preserve">2 </w:t>
          </w:r>
          <w:r>
            <w:rPr>
              <w:rFonts w:hint="eastAsia" w:ascii="仿宋_GB2312" w:hAnsi="仿宋_GB2312" w:eastAsia="仿宋_GB2312" w:cs="仿宋_GB2312"/>
              <w:sz w:val="28"/>
              <w:szCs w:val="28"/>
            </w:rPr>
            <w:t>客舱管理和人员、机构</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_Toc1895275484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000000"/>
              <w:sz w:val="28"/>
              <w:szCs w:val="28"/>
              <w:lang w:val="zh-CN"/>
            </w:rPr>
            <w:fldChar w:fldCharType="end"/>
          </w:r>
        </w:p>
        <w:p w14:paraId="2E02EE09">
          <w:pPr>
            <w:pStyle w:val="12"/>
            <w:tabs>
              <w:tab w:val="right" w:leader="dot" w:pos="9662"/>
            </w:tabs>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lang w:val="zh-CN"/>
            </w:rPr>
            <w:fldChar w:fldCharType="begin"/>
          </w:r>
          <w:r>
            <w:rPr>
              <w:rFonts w:hint="eastAsia" w:ascii="仿宋_GB2312" w:hAnsi="仿宋_GB2312" w:eastAsia="仿宋_GB2312" w:cs="仿宋_GB2312"/>
              <w:bCs/>
              <w:sz w:val="28"/>
              <w:szCs w:val="28"/>
              <w:lang w:val="zh-CN"/>
            </w:rPr>
            <w:instrText xml:space="preserve"> HYPERLINK \l _Toc270123637 </w:instrText>
          </w:r>
          <w:r>
            <w:rPr>
              <w:rFonts w:hint="eastAsia" w:ascii="仿宋_GB2312" w:hAnsi="仿宋_GB2312" w:eastAsia="仿宋_GB2312" w:cs="仿宋_GB2312"/>
              <w:bCs/>
              <w:sz w:val="28"/>
              <w:szCs w:val="28"/>
              <w:lang w:val="zh-CN"/>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 xml:space="preserve">3 </w:t>
          </w:r>
          <w:r>
            <w:rPr>
              <w:rFonts w:hint="eastAsia" w:ascii="仿宋_GB2312" w:hAnsi="仿宋_GB2312" w:eastAsia="仿宋_GB2312" w:cs="仿宋_GB2312"/>
              <w:sz w:val="28"/>
              <w:szCs w:val="28"/>
            </w:rPr>
            <w:t>客舱乘务员配备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_Toc270123637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000000"/>
              <w:sz w:val="28"/>
              <w:szCs w:val="28"/>
              <w:lang w:val="zh-CN"/>
            </w:rPr>
            <w:fldChar w:fldCharType="end"/>
          </w:r>
        </w:p>
        <w:p w14:paraId="5F912DE6">
          <w:pPr>
            <w:pStyle w:val="12"/>
            <w:tabs>
              <w:tab w:val="right" w:leader="dot" w:pos="9662"/>
            </w:tabs>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lang w:val="zh-CN"/>
            </w:rPr>
            <w:fldChar w:fldCharType="begin"/>
          </w:r>
          <w:r>
            <w:rPr>
              <w:rFonts w:hint="eastAsia" w:ascii="仿宋_GB2312" w:hAnsi="仿宋_GB2312" w:eastAsia="仿宋_GB2312" w:cs="仿宋_GB2312"/>
              <w:bCs/>
              <w:sz w:val="28"/>
              <w:szCs w:val="28"/>
              <w:lang w:val="zh-CN"/>
            </w:rPr>
            <w:instrText xml:space="preserve"> HYPERLINK \l _Toc187537301 </w:instrText>
          </w:r>
          <w:r>
            <w:rPr>
              <w:rFonts w:hint="eastAsia" w:ascii="仿宋_GB2312" w:hAnsi="仿宋_GB2312" w:eastAsia="仿宋_GB2312" w:cs="仿宋_GB2312"/>
              <w:bCs/>
              <w:sz w:val="28"/>
              <w:szCs w:val="28"/>
              <w:lang w:val="zh-CN"/>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 xml:space="preserve"> 客舱乘务员的搭配</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_Toc187537301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000000"/>
              <w:sz w:val="28"/>
              <w:szCs w:val="28"/>
              <w:lang w:val="zh-CN"/>
            </w:rPr>
            <w:fldChar w:fldCharType="end"/>
          </w:r>
        </w:p>
        <w:p w14:paraId="5E4E7493">
          <w:pPr>
            <w:pStyle w:val="12"/>
            <w:tabs>
              <w:tab w:val="right" w:leader="dot" w:pos="9662"/>
            </w:tabs>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lang w:val="zh-CN"/>
            </w:rPr>
            <w:fldChar w:fldCharType="begin"/>
          </w:r>
          <w:r>
            <w:rPr>
              <w:rFonts w:hint="eastAsia" w:ascii="仿宋_GB2312" w:hAnsi="仿宋_GB2312" w:eastAsia="仿宋_GB2312" w:cs="仿宋_GB2312"/>
              <w:bCs/>
              <w:sz w:val="28"/>
              <w:szCs w:val="28"/>
              <w:lang w:val="zh-CN"/>
            </w:rPr>
            <w:instrText xml:space="preserve"> HYPERLINK \l _Toc1580907758 </w:instrText>
          </w:r>
          <w:r>
            <w:rPr>
              <w:rFonts w:hint="eastAsia" w:ascii="仿宋_GB2312" w:hAnsi="仿宋_GB2312" w:eastAsia="仿宋_GB2312" w:cs="仿宋_GB2312"/>
              <w:bCs/>
              <w:sz w:val="28"/>
              <w:szCs w:val="28"/>
              <w:lang w:val="zh-CN"/>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 xml:space="preserve">5 </w:t>
          </w:r>
          <w:r>
            <w:rPr>
              <w:rFonts w:hint="eastAsia" w:ascii="仿宋_GB2312" w:hAnsi="仿宋_GB2312" w:eastAsia="仿宋_GB2312" w:cs="仿宋_GB2312"/>
              <w:sz w:val="28"/>
              <w:szCs w:val="28"/>
            </w:rPr>
            <w:t>外籍客舱乘务员</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_Toc1580907758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000000"/>
              <w:sz w:val="28"/>
              <w:szCs w:val="28"/>
              <w:lang w:val="zh-CN"/>
            </w:rPr>
            <w:fldChar w:fldCharType="end"/>
          </w:r>
        </w:p>
        <w:p w14:paraId="487F1B40">
          <w:pPr>
            <w:pStyle w:val="12"/>
            <w:tabs>
              <w:tab w:val="right" w:leader="dot" w:pos="9662"/>
            </w:tabs>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lang w:val="zh-CN"/>
            </w:rPr>
            <w:fldChar w:fldCharType="begin"/>
          </w:r>
          <w:r>
            <w:rPr>
              <w:rFonts w:hint="eastAsia" w:ascii="仿宋_GB2312" w:hAnsi="仿宋_GB2312" w:eastAsia="仿宋_GB2312" w:cs="仿宋_GB2312"/>
              <w:bCs/>
              <w:sz w:val="28"/>
              <w:szCs w:val="28"/>
              <w:lang w:val="zh-CN"/>
            </w:rPr>
            <w:instrText xml:space="preserve"> HYPERLINK \l _Toc1649008022 </w:instrText>
          </w:r>
          <w:r>
            <w:rPr>
              <w:rFonts w:hint="eastAsia" w:ascii="仿宋_GB2312" w:hAnsi="仿宋_GB2312" w:eastAsia="仿宋_GB2312" w:cs="仿宋_GB2312"/>
              <w:bCs/>
              <w:sz w:val="28"/>
              <w:szCs w:val="28"/>
              <w:lang w:val="zh-CN"/>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 xml:space="preserve">6 </w:t>
          </w:r>
          <w:r>
            <w:rPr>
              <w:rFonts w:hint="eastAsia" w:ascii="仿宋_GB2312" w:hAnsi="仿宋_GB2312" w:eastAsia="仿宋_GB2312" w:cs="仿宋_GB2312"/>
              <w:sz w:val="28"/>
              <w:szCs w:val="28"/>
            </w:rPr>
            <w:t>疲劳风险管理</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_Toc1649008022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000000"/>
              <w:sz w:val="28"/>
              <w:szCs w:val="28"/>
              <w:lang w:val="zh-CN"/>
            </w:rPr>
            <w:fldChar w:fldCharType="end"/>
          </w:r>
        </w:p>
        <w:p w14:paraId="36E43FD3">
          <w:pPr>
            <w:pStyle w:val="12"/>
            <w:tabs>
              <w:tab w:val="right" w:leader="dot" w:pos="9662"/>
            </w:tabs>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lang w:val="zh-CN"/>
            </w:rPr>
            <w:fldChar w:fldCharType="begin"/>
          </w:r>
          <w:r>
            <w:rPr>
              <w:rFonts w:hint="eastAsia" w:ascii="仿宋_GB2312" w:hAnsi="仿宋_GB2312" w:eastAsia="仿宋_GB2312" w:cs="仿宋_GB2312"/>
              <w:bCs/>
              <w:sz w:val="28"/>
              <w:szCs w:val="28"/>
              <w:lang w:val="zh-CN"/>
            </w:rPr>
            <w:instrText xml:space="preserve"> HYPERLINK \l _Toc1601361219 </w:instrText>
          </w:r>
          <w:r>
            <w:rPr>
              <w:rFonts w:hint="eastAsia" w:ascii="仿宋_GB2312" w:hAnsi="仿宋_GB2312" w:eastAsia="仿宋_GB2312" w:cs="仿宋_GB2312"/>
              <w:bCs/>
              <w:sz w:val="28"/>
              <w:szCs w:val="28"/>
              <w:lang w:val="zh-CN"/>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客舱乘务员制服要求</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_Toc1601361219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000000"/>
              <w:sz w:val="28"/>
              <w:szCs w:val="28"/>
              <w:lang w:val="zh-CN"/>
            </w:rPr>
            <w:fldChar w:fldCharType="end"/>
          </w:r>
        </w:p>
        <w:p w14:paraId="02F99D1D">
          <w:pPr>
            <w:pStyle w:val="12"/>
            <w:tabs>
              <w:tab w:val="right" w:leader="dot" w:pos="9662"/>
            </w:tabs>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z w:val="28"/>
              <w:szCs w:val="28"/>
              <w:lang w:val="zh-CN"/>
            </w:rPr>
            <w:fldChar w:fldCharType="begin"/>
          </w:r>
          <w:r>
            <w:rPr>
              <w:rFonts w:hint="eastAsia" w:ascii="仿宋_GB2312" w:hAnsi="仿宋_GB2312" w:eastAsia="仿宋_GB2312" w:cs="仿宋_GB2312"/>
              <w:b w:val="0"/>
              <w:bCs w:val="0"/>
              <w:sz w:val="28"/>
              <w:szCs w:val="28"/>
              <w:lang w:val="zh-CN"/>
            </w:rPr>
            <w:instrText xml:space="preserve"> HYPERLINK \l _Toc1643908267 </w:instrText>
          </w:r>
          <w:r>
            <w:rPr>
              <w:rFonts w:hint="eastAsia" w:ascii="仿宋_GB2312" w:hAnsi="仿宋_GB2312" w:eastAsia="仿宋_GB2312" w:cs="仿宋_GB2312"/>
              <w:b w:val="0"/>
              <w:bCs w:val="0"/>
              <w:sz w:val="28"/>
              <w:szCs w:val="28"/>
              <w:lang w:val="zh-CN"/>
            </w:rPr>
            <w:fldChar w:fldCharType="separate"/>
          </w:r>
          <w:r>
            <w:rPr>
              <w:rFonts w:hint="eastAsia" w:ascii="仿宋_GB2312" w:hAnsi="仿宋_GB2312" w:eastAsia="仿宋_GB2312" w:cs="仿宋_GB2312"/>
              <w:b w:val="0"/>
              <w:bCs w:val="0"/>
              <w:sz w:val="28"/>
              <w:szCs w:val="28"/>
            </w:rPr>
            <w:t>5.</w:t>
          </w:r>
          <w:r>
            <w:rPr>
              <w:rFonts w:hint="eastAsia" w:ascii="仿宋_GB2312" w:hAnsi="仿宋_GB2312" w:eastAsia="仿宋_GB2312" w:cs="仿宋_GB2312"/>
              <w:b w:val="0"/>
              <w:bCs w:val="0"/>
              <w:sz w:val="28"/>
              <w:szCs w:val="28"/>
              <w:lang w:val="en-US" w:eastAsia="zh-CN"/>
            </w:rPr>
            <w:t>8 客舱乘务员的职业作风管理</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_Toc1643908267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27</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color w:val="000000"/>
              <w:sz w:val="28"/>
              <w:szCs w:val="28"/>
              <w:lang w:val="zh-CN"/>
            </w:rPr>
            <w:fldChar w:fldCharType="end"/>
          </w:r>
        </w:p>
        <w:p w14:paraId="1E1D3CB1">
          <w:pPr>
            <w:pStyle w:val="11"/>
            <w:tabs>
              <w:tab w:val="right" w:leader="dot" w:pos="9662"/>
            </w:tabs>
            <w:ind w:left="0" w:leftChars="0" w:firstLine="560" w:firstLineChars="200"/>
            <w:rPr>
              <w:rFonts w:hint="eastAsia" w:ascii="仿宋_GB2312" w:hAnsi="仿宋_GB2312" w:eastAsia="仿宋_GB2312" w:cs="仿宋_GB2312"/>
              <w:b/>
              <w:sz w:val="28"/>
              <w:szCs w:val="28"/>
            </w:rPr>
          </w:pPr>
          <w:r>
            <w:rPr>
              <w:rFonts w:hint="eastAsia" w:ascii="仿宋_GB2312" w:hAnsi="仿宋_GB2312" w:eastAsia="仿宋_GB2312" w:cs="仿宋_GB2312"/>
              <w:b w:val="0"/>
              <w:bCs w:val="0"/>
              <w:color w:val="000000"/>
              <w:sz w:val="28"/>
              <w:szCs w:val="28"/>
              <w:lang w:val="zh-CN"/>
            </w:rPr>
            <w:fldChar w:fldCharType="begin"/>
          </w:r>
          <w:r>
            <w:rPr>
              <w:rFonts w:hint="eastAsia" w:ascii="仿宋_GB2312" w:hAnsi="仿宋_GB2312" w:eastAsia="仿宋_GB2312" w:cs="仿宋_GB2312"/>
              <w:b w:val="0"/>
              <w:bCs w:val="0"/>
              <w:sz w:val="28"/>
              <w:szCs w:val="28"/>
              <w:lang w:val="zh-CN"/>
            </w:rPr>
            <w:instrText xml:space="preserve"> HYPERLINK \l _Toc754723604 </w:instrText>
          </w:r>
          <w:r>
            <w:rPr>
              <w:rFonts w:hint="eastAsia" w:ascii="仿宋_GB2312" w:hAnsi="仿宋_GB2312" w:eastAsia="仿宋_GB2312" w:cs="仿宋_GB2312"/>
              <w:b w:val="0"/>
              <w:bCs w:val="0"/>
              <w:sz w:val="28"/>
              <w:szCs w:val="28"/>
              <w:lang w:val="zh-CN"/>
            </w:rPr>
            <w:fldChar w:fldCharType="separate"/>
          </w:r>
          <w:r>
            <w:rPr>
              <w:rFonts w:hint="eastAsia" w:ascii="仿宋_GB2312" w:hAnsi="仿宋_GB2312" w:eastAsia="仿宋_GB2312" w:cs="仿宋_GB2312"/>
              <w:b w:val="0"/>
              <w:bCs w:val="0"/>
              <w:kern w:val="0"/>
              <w:sz w:val="28"/>
              <w:szCs w:val="28"/>
            </w:rPr>
            <w:t>5.</w:t>
          </w:r>
          <w:r>
            <w:rPr>
              <w:rFonts w:hint="eastAsia" w:ascii="仿宋_GB2312" w:hAnsi="仿宋_GB2312" w:eastAsia="仿宋_GB2312" w:cs="仿宋_GB2312"/>
              <w:b w:val="0"/>
              <w:bCs w:val="0"/>
              <w:kern w:val="0"/>
              <w:sz w:val="28"/>
              <w:szCs w:val="28"/>
              <w:lang w:val="en-US" w:eastAsia="zh-CN"/>
            </w:rPr>
            <w:t>9</w:t>
          </w:r>
          <w:r>
            <w:rPr>
              <w:rFonts w:hint="eastAsia" w:ascii="仿宋_GB2312" w:hAnsi="仿宋_GB2312" w:eastAsia="仿宋_GB2312" w:cs="仿宋_GB2312"/>
              <w:b w:val="0"/>
              <w:bCs w:val="0"/>
              <w:sz w:val="28"/>
              <w:szCs w:val="28"/>
              <w:lang w:val="en-US" w:eastAsia="zh-CN"/>
            </w:rPr>
            <w:t>乘员</w:t>
          </w:r>
          <w:r>
            <w:rPr>
              <w:rFonts w:hint="eastAsia" w:ascii="仿宋_GB2312" w:hAnsi="仿宋_GB2312" w:eastAsia="仿宋_GB2312" w:cs="仿宋_GB2312"/>
              <w:b w:val="0"/>
              <w:bCs w:val="0"/>
              <w:sz w:val="28"/>
              <w:szCs w:val="28"/>
            </w:rPr>
            <w:t>安全信息</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_Toc754723604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27</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color w:val="000000"/>
              <w:sz w:val="28"/>
              <w:szCs w:val="28"/>
              <w:lang w:val="zh-CN"/>
            </w:rPr>
            <w:fldChar w:fldCharType="end"/>
          </w:r>
        </w:p>
        <w:p w14:paraId="7FA4E01C">
          <w:pPr>
            <w:pStyle w:val="12"/>
            <w:tabs>
              <w:tab w:val="right" w:leader="dot" w:pos="9662"/>
            </w:tabs>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lang w:val="zh-CN"/>
            </w:rPr>
            <w:fldChar w:fldCharType="begin"/>
          </w:r>
          <w:r>
            <w:rPr>
              <w:rFonts w:hint="eastAsia" w:ascii="仿宋_GB2312" w:hAnsi="仿宋_GB2312" w:eastAsia="仿宋_GB2312" w:cs="仿宋_GB2312"/>
              <w:bCs/>
              <w:sz w:val="28"/>
              <w:szCs w:val="28"/>
              <w:lang w:val="zh-CN"/>
            </w:rPr>
            <w:instrText xml:space="preserve"> HYPERLINK \l _Toc1601193246 </w:instrText>
          </w:r>
          <w:r>
            <w:rPr>
              <w:rFonts w:hint="eastAsia" w:ascii="仿宋_GB2312" w:hAnsi="仿宋_GB2312" w:eastAsia="仿宋_GB2312" w:cs="仿宋_GB2312"/>
              <w:bCs/>
              <w:sz w:val="28"/>
              <w:szCs w:val="28"/>
              <w:lang w:val="zh-CN"/>
            </w:rPr>
            <w:fldChar w:fldCharType="separate"/>
          </w:r>
          <w:r>
            <w:rPr>
              <w:rFonts w:hint="eastAsia" w:ascii="仿宋_GB2312" w:hAnsi="仿宋_GB2312" w:eastAsia="仿宋_GB2312" w:cs="仿宋_GB2312"/>
              <w:sz w:val="28"/>
              <w:szCs w:val="28"/>
            </w:rPr>
            <w:t>5.10客舱电子飞行包C-EFB</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_Toc1601193246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000000"/>
              <w:sz w:val="28"/>
              <w:szCs w:val="28"/>
              <w:lang w:val="zh-CN"/>
            </w:rPr>
            <w:fldChar w:fldCharType="end"/>
          </w:r>
        </w:p>
        <w:p w14:paraId="0088E185">
          <w:pPr>
            <w:pStyle w:val="12"/>
            <w:tabs>
              <w:tab w:val="right" w:leader="dot" w:pos="9662"/>
            </w:tabs>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lang w:val="zh-CN"/>
            </w:rPr>
            <w:fldChar w:fldCharType="begin"/>
          </w:r>
          <w:r>
            <w:rPr>
              <w:rFonts w:hint="eastAsia" w:ascii="仿宋_GB2312" w:hAnsi="仿宋_GB2312" w:eastAsia="仿宋_GB2312" w:cs="仿宋_GB2312"/>
              <w:bCs/>
              <w:sz w:val="28"/>
              <w:szCs w:val="28"/>
              <w:lang w:val="zh-CN"/>
            </w:rPr>
            <w:instrText xml:space="preserve"> HYPERLINK \l _Toc1137304965 </w:instrText>
          </w:r>
          <w:r>
            <w:rPr>
              <w:rFonts w:hint="eastAsia" w:ascii="仿宋_GB2312" w:hAnsi="仿宋_GB2312" w:eastAsia="仿宋_GB2312" w:cs="仿宋_GB2312"/>
              <w:bCs/>
              <w:sz w:val="28"/>
              <w:szCs w:val="28"/>
              <w:lang w:val="zh-CN"/>
            </w:rPr>
            <w:fldChar w:fldCharType="separate"/>
          </w:r>
          <w:r>
            <w:rPr>
              <w:rFonts w:hint="eastAsia" w:ascii="仿宋_GB2312" w:hAnsi="仿宋_GB2312" w:eastAsia="仿宋_GB2312" w:cs="仿宋_GB2312"/>
              <w:sz w:val="28"/>
              <w:szCs w:val="28"/>
            </w:rPr>
            <w:t>5.1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记录与报告</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_Toc1137304965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000000"/>
              <w:sz w:val="28"/>
              <w:szCs w:val="28"/>
              <w:lang w:val="zh-CN"/>
            </w:rPr>
            <w:fldChar w:fldCharType="end"/>
          </w:r>
        </w:p>
        <w:p w14:paraId="587CA1B6">
          <w:pPr>
            <w:pStyle w:val="12"/>
            <w:tabs>
              <w:tab w:val="right" w:leader="dot" w:pos="9662"/>
            </w:tabs>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lang w:val="zh-CN"/>
            </w:rPr>
            <w:fldChar w:fldCharType="begin"/>
          </w:r>
          <w:r>
            <w:rPr>
              <w:rFonts w:hint="eastAsia" w:ascii="仿宋_GB2312" w:hAnsi="仿宋_GB2312" w:eastAsia="仿宋_GB2312" w:cs="仿宋_GB2312"/>
              <w:bCs/>
              <w:sz w:val="28"/>
              <w:szCs w:val="28"/>
              <w:lang w:val="zh-CN"/>
            </w:rPr>
            <w:instrText xml:space="preserve"> HYPERLINK \l _Toc2080088455 </w:instrText>
          </w:r>
          <w:r>
            <w:rPr>
              <w:rFonts w:hint="eastAsia" w:ascii="仿宋_GB2312" w:hAnsi="仿宋_GB2312" w:eastAsia="仿宋_GB2312" w:cs="仿宋_GB2312"/>
              <w:bCs/>
              <w:sz w:val="28"/>
              <w:szCs w:val="28"/>
              <w:lang w:val="zh-CN"/>
            </w:rPr>
            <w:fldChar w:fldCharType="separate"/>
          </w:r>
          <w:r>
            <w:rPr>
              <w:rFonts w:hint="eastAsia" w:ascii="仿宋_GB2312" w:hAnsi="仿宋_GB2312" w:eastAsia="仿宋_GB2312" w:cs="仿宋_GB2312"/>
              <w:sz w:val="28"/>
              <w:szCs w:val="28"/>
              <w:lang w:val="en-US" w:eastAsia="zh-CN"/>
            </w:rPr>
            <w:t>5.12</w:t>
          </w:r>
          <w:r>
            <w:rPr>
              <w:rFonts w:hint="eastAsia" w:ascii="仿宋_GB2312" w:hAnsi="仿宋_GB2312" w:eastAsia="仿宋_GB2312" w:cs="仿宋_GB2312"/>
              <w:sz w:val="28"/>
              <w:szCs w:val="28"/>
            </w:rPr>
            <w:t>客舱乘务员失能</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_Toc2080088455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000000"/>
              <w:sz w:val="28"/>
              <w:szCs w:val="28"/>
              <w:lang w:val="zh-CN"/>
            </w:rPr>
            <w:fldChar w:fldCharType="end"/>
          </w:r>
        </w:p>
        <w:p w14:paraId="2764F90E">
          <w:pPr>
            <w:pStyle w:val="11"/>
            <w:tabs>
              <w:tab w:val="right" w:leader="dot" w:pos="9662"/>
            </w:tabs>
            <w:ind w:left="0" w:leftChars="0"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z w:val="28"/>
              <w:szCs w:val="28"/>
              <w:lang w:val="zh-CN"/>
            </w:rPr>
            <w:fldChar w:fldCharType="begin"/>
          </w:r>
          <w:r>
            <w:rPr>
              <w:rFonts w:hint="eastAsia" w:ascii="仿宋_GB2312" w:hAnsi="仿宋_GB2312" w:eastAsia="仿宋_GB2312" w:cs="仿宋_GB2312"/>
              <w:b w:val="0"/>
              <w:bCs w:val="0"/>
              <w:sz w:val="28"/>
              <w:szCs w:val="28"/>
              <w:lang w:val="zh-CN"/>
            </w:rPr>
            <w:instrText xml:space="preserve"> HYPERLINK \l _Toc1160373672 </w:instrText>
          </w:r>
          <w:r>
            <w:rPr>
              <w:rFonts w:hint="eastAsia" w:ascii="仿宋_GB2312" w:hAnsi="仿宋_GB2312" w:eastAsia="仿宋_GB2312" w:cs="仿宋_GB2312"/>
              <w:b w:val="0"/>
              <w:bCs w:val="0"/>
              <w:sz w:val="28"/>
              <w:szCs w:val="28"/>
              <w:lang w:val="zh-CN"/>
            </w:rPr>
            <w:fldChar w:fldCharType="separate"/>
          </w:r>
          <w:r>
            <w:rPr>
              <w:rFonts w:hint="eastAsia" w:ascii="仿宋_GB2312" w:hAnsi="仿宋_GB2312" w:eastAsia="仿宋_GB2312" w:cs="仿宋_GB2312"/>
              <w:b w:val="0"/>
              <w:bCs w:val="0"/>
              <w:spacing w:val="-5"/>
              <w:sz w:val="28"/>
              <w:szCs w:val="28"/>
            </w:rPr>
            <w:t>第</w:t>
          </w:r>
          <w:r>
            <w:rPr>
              <w:rFonts w:hint="eastAsia" w:ascii="仿宋_GB2312" w:hAnsi="仿宋_GB2312" w:eastAsia="仿宋_GB2312" w:cs="仿宋_GB2312"/>
              <w:b w:val="0"/>
              <w:bCs w:val="0"/>
              <w:spacing w:val="-53"/>
              <w:sz w:val="28"/>
              <w:szCs w:val="28"/>
              <w:lang w:val="en-US" w:eastAsia="zh-CN"/>
            </w:rPr>
            <w:t xml:space="preserve">五  </w:t>
          </w:r>
          <w:r>
            <w:rPr>
              <w:rFonts w:hint="eastAsia" w:ascii="仿宋_GB2312" w:hAnsi="仿宋_GB2312" w:eastAsia="仿宋_GB2312" w:cs="仿宋_GB2312"/>
              <w:b w:val="0"/>
              <w:bCs w:val="0"/>
              <w:spacing w:val="-5"/>
              <w:sz w:val="28"/>
              <w:szCs w:val="28"/>
            </w:rPr>
            <w:t>章附录</w:t>
          </w:r>
          <w:r>
            <w:rPr>
              <w:rFonts w:hint="eastAsia" w:ascii="仿宋_GB2312" w:hAnsi="仿宋_GB2312" w:eastAsia="仿宋_GB2312" w:cs="仿宋_GB2312"/>
              <w:b w:val="0"/>
              <w:bCs w:val="0"/>
              <w:spacing w:val="-5"/>
              <w:sz w:val="28"/>
              <w:szCs w:val="28"/>
              <w:lang w:val="en-US" w:eastAsia="zh-CN"/>
            </w:rPr>
            <w:t>一：</w:t>
          </w:r>
          <w:r>
            <w:rPr>
              <w:rFonts w:hint="eastAsia" w:ascii="仿宋_GB2312" w:hAnsi="仿宋_GB2312" w:eastAsia="仿宋_GB2312" w:cs="仿宋_GB2312"/>
              <w:b w:val="0"/>
              <w:bCs w:val="0"/>
              <w:spacing w:val="-5"/>
              <w:kern w:val="2"/>
              <w:sz w:val="28"/>
              <w:szCs w:val="28"/>
            </w:rPr>
            <w:t>一名客舱乘务员负责成对出口的标准</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_Toc1160373672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30</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color w:val="000000"/>
              <w:sz w:val="28"/>
              <w:szCs w:val="28"/>
              <w:lang w:val="zh-CN"/>
            </w:rPr>
            <w:fldChar w:fldCharType="end"/>
          </w:r>
        </w:p>
        <w:p w14:paraId="1515DBD4">
          <w:pPr>
            <w:pStyle w:val="11"/>
            <w:tabs>
              <w:tab w:val="right" w:leader="dot" w:pos="9662"/>
            </w:tabs>
            <w:ind w:left="0" w:leftChars="0" w:firstLine="560" w:firstLineChars="200"/>
            <w:rPr>
              <w:rFonts w:hint="eastAsia" w:ascii="仿宋_GB2312" w:hAnsi="仿宋_GB2312" w:eastAsia="仿宋_GB2312" w:cs="仿宋_GB2312"/>
              <w:b/>
              <w:sz w:val="28"/>
              <w:szCs w:val="28"/>
            </w:rPr>
          </w:pPr>
          <w:r>
            <w:rPr>
              <w:rFonts w:hint="eastAsia" w:ascii="仿宋_GB2312" w:hAnsi="仿宋_GB2312" w:eastAsia="仿宋_GB2312" w:cs="仿宋_GB2312"/>
              <w:b w:val="0"/>
              <w:bCs w:val="0"/>
              <w:color w:val="000000"/>
              <w:sz w:val="28"/>
              <w:szCs w:val="28"/>
              <w:lang w:val="zh-CN"/>
            </w:rPr>
            <w:fldChar w:fldCharType="begin"/>
          </w:r>
          <w:r>
            <w:rPr>
              <w:rFonts w:hint="eastAsia" w:ascii="仿宋_GB2312" w:hAnsi="仿宋_GB2312" w:eastAsia="仿宋_GB2312" w:cs="仿宋_GB2312"/>
              <w:b w:val="0"/>
              <w:bCs w:val="0"/>
              <w:sz w:val="28"/>
              <w:szCs w:val="28"/>
              <w:lang w:val="zh-CN"/>
            </w:rPr>
            <w:instrText xml:space="preserve"> HYPERLINK \l _Toc1282594435 </w:instrText>
          </w:r>
          <w:r>
            <w:rPr>
              <w:rFonts w:hint="eastAsia" w:ascii="仿宋_GB2312" w:hAnsi="仿宋_GB2312" w:eastAsia="仿宋_GB2312" w:cs="仿宋_GB2312"/>
              <w:b w:val="0"/>
              <w:bCs w:val="0"/>
              <w:sz w:val="28"/>
              <w:szCs w:val="28"/>
              <w:lang w:val="zh-CN"/>
            </w:rPr>
            <w:fldChar w:fldCharType="separate"/>
          </w:r>
          <w:r>
            <w:rPr>
              <w:rFonts w:hint="eastAsia" w:ascii="仿宋_GB2312" w:hAnsi="仿宋_GB2312" w:eastAsia="仿宋_GB2312" w:cs="仿宋_GB2312"/>
              <w:b w:val="0"/>
              <w:bCs w:val="0"/>
              <w:spacing w:val="-5"/>
              <w:sz w:val="28"/>
              <w:szCs w:val="28"/>
            </w:rPr>
            <w:t>第</w:t>
          </w:r>
          <w:r>
            <w:rPr>
              <w:rFonts w:hint="eastAsia" w:ascii="仿宋_GB2312" w:hAnsi="仿宋_GB2312" w:eastAsia="仿宋_GB2312" w:cs="仿宋_GB2312"/>
              <w:b w:val="0"/>
              <w:bCs w:val="0"/>
              <w:spacing w:val="-5"/>
              <w:sz w:val="28"/>
              <w:szCs w:val="28"/>
              <w:lang w:val="en-US" w:eastAsia="zh-CN"/>
            </w:rPr>
            <w:t>五</w:t>
          </w:r>
          <w:r>
            <w:rPr>
              <w:rFonts w:hint="eastAsia" w:ascii="仿宋_GB2312" w:hAnsi="仿宋_GB2312" w:eastAsia="仿宋_GB2312" w:cs="仿宋_GB2312"/>
              <w:b w:val="0"/>
              <w:bCs w:val="0"/>
              <w:spacing w:val="-5"/>
              <w:sz w:val="28"/>
              <w:szCs w:val="28"/>
            </w:rPr>
            <w:t>章附录</w:t>
          </w:r>
          <w:r>
            <w:rPr>
              <w:rFonts w:hint="eastAsia" w:ascii="仿宋_GB2312" w:hAnsi="仿宋_GB2312" w:eastAsia="仿宋_GB2312" w:cs="仿宋_GB2312"/>
              <w:b w:val="0"/>
              <w:bCs w:val="0"/>
              <w:spacing w:val="-5"/>
              <w:sz w:val="28"/>
              <w:szCs w:val="28"/>
              <w:lang w:val="en-US" w:eastAsia="zh-CN"/>
            </w:rPr>
            <w:t>二：乘员安全信息</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_Toc1282594435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37</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color w:val="000000"/>
              <w:sz w:val="28"/>
              <w:szCs w:val="28"/>
              <w:lang w:val="zh-CN"/>
            </w:rPr>
            <w:fldChar w:fldCharType="end"/>
          </w:r>
        </w:p>
        <w:p w14:paraId="1A5BA00B">
          <w:pPr>
            <w:pStyle w:val="11"/>
            <w:tabs>
              <w:tab w:val="right" w:leader="dot" w:pos="9662"/>
            </w:tabs>
            <w:ind w:left="0" w:leftChars="0"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z w:val="28"/>
              <w:szCs w:val="28"/>
              <w:lang w:val="zh-CN"/>
            </w:rPr>
            <w:fldChar w:fldCharType="begin"/>
          </w:r>
          <w:r>
            <w:rPr>
              <w:rFonts w:hint="eastAsia" w:ascii="仿宋_GB2312" w:hAnsi="仿宋_GB2312" w:eastAsia="仿宋_GB2312" w:cs="仿宋_GB2312"/>
              <w:b w:val="0"/>
              <w:bCs w:val="0"/>
              <w:sz w:val="28"/>
              <w:szCs w:val="28"/>
              <w:lang w:val="zh-CN"/>
            </w:rPr>
            <w:instrText xml:space="preserve"> HYPERLINK \l _Toc1836467979 </w:instrText>
          </w:r>
          <w:r>
            <w:rPr>
              <w:rFonts w:hint="eastAsia" w:ascii="仿宋_GB2312" w:hAnsi="仿宋_GB2312" w:eastAsia="仿宋_GB2312" w:cs="仿宋_GB2312"/>
              <w:b w:val="0"/>
              <w:bCs w:val="0"/>
              <w:sz w:val="28"/>
              <w:szCs w:val="28"/>
              <w:lang w:val="zh-CN"/>
            </w:rPr>
            <w:fldChar w:fldCharType="separate"/>
          </w:r>
          <w:r>
            <w:rPr>
              <w:rFonts w:hint="eastAsia" w:ascii="仿宋_GB2312" w:hAnsi="仿宋_GB2312" w:eastAsia="仿宋_GB2312" w:cs="仿宋_GB2312"/>
              <w:b w:val="0"/>
              <w:bCs w:val="0"/>
              <w:spacing w:val="-5"/>
              <w:sz w:val="28"/>
              <w:szCs w:val="28"/>
            </w:rPr>
            <w:t>第</w:t>
          </w:r>
          <w:r>
            <w:rPr>
              <w:rFonts w:hint="eastAsia" w:ascii="仿宋_GB2312" w:hAnsi="仿宋_GB2312" w:eastAsia="仿宋_GB2312" w:cs="仿宋_GB2312"/>
              <w:b w:val="0"/>
              <w:bCs w:val="0"/>
              <w:spacing w:val="-5"/>
              <w:sz w:val="28"/>
              <w:szCs w:val="28"/>
              <w:lang w:val="en-US" w:eastAsia="zh-CN"/>
            </w:rPr>
            <w:t>五</w:t>
          </w:r>
          <w:r>
            <w:rPr>
              <w:rFonts w:hint="eastAsia" w:ascii="仿宋_GB2312" w:hAnsi="仿宋_GB2312" w:eastAsia="仿宋_GB2312" w:cs="仿宋_GB2312"/>
              <w:b w:val="0"/>
              <w:bCs w:val="0"/>
              <w:spacing w:val="-5"/>
              <w:sz w:val="28"/>
              <w:szCs w:val="28"/>
            </w:rPr>
            <w:t>章附录</w:t>
          </w:r>
          <w:r>
            <w:rPr>
              <w:rFonts w:hint="eastAsia" w:ascii="仿宋_GB2312" w:hAnsi="仿宋_GB2312" w:eastAsia="仿宋_GB2312" w:cs="仿宋_GB2312"/>
              <w:b w:val="0"/>
              <w:bCs w:val="0"/>
              <w:spacing w:val="-5"/>
              <w:sz w:val="28"/>
              <w:szCs w:val="28"/>
              <w:lang w:val="en-US" w:eastAsia="zh-CN"/>
            </w:rPr>
            <w:t>三</w:t>
          </w:r>
          <w:r>
            <w:rPr>
              <w:rFonts w:hint="eastAsia" w:ascii="仿宋_GB2312" w:hAnsi="仿宋_GB2312" w:eastAsia="仿宋_GB2312" w:cs="仿宋_GB2312"/>
              <w:b w:val="0"/>
              <w:bCs w:val="0"/>
              <w:spacing w:val="-5"/>
              <w:sz w:val="28"/>
              <w:szCs w:val="28"/>
              <w:lang w:eastAsia="zh-CN"/>
            </w:rPr>
            <w:t>：</w:t>
          </w:r>
          <w:r>
            <w:rPr>
              <w:rFonts w:hint="eastAsia" w:ascii="仿宋_GB2312" w:hAnsi="仿宋_GB2312" w:eastAsia="仿宋_GB2312" w:cs="仿宋_GB2312"/>
              <w:b w:val="0"/>
              <w:bCs w:val="0"/>
              <w:kern w:val="44"/>
              <w:sz w:val="28"/>
              <w:szCs w:val="28"/>
            </w:rPr>
            <w:t>客舱电子飞行包（C-EFB）使用评估指南</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_Toc1836467979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53</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color w:val="000000"/>
              <w:sz w:val="28"/>
              <w:szCs w:val="28"/>
              <w:lang w:val="zh-CN"/>
            </w:rPr>
            <w:fldChar w:fldCharType="end"/>
          </w:r>
        </w:p>
        <w:p w14:paraId="1E3C211B">
          <w:pPr>
            <w:pStyle w:val="11"/>
            <w:tabs>
              <w:tab w:val="right" w:leader="dot" w:pos="9662"/>
            </w:tabs>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val="0"/>
              <w:bCs/>
              <w:color w:val="000000"/>
              <w:sz w:val="28"/>
              <w:szCs w:val="28"/>
              <w:lang w:val="zh-CN"/>
            </w:rPr>
            <w:fldChar w:fldCharType="begin"/>
          </w:r>
          <w:r>
            <w:rPr>
              <w:rFonts w:hint="eastAsia" w:ascii="仿宋_GB2312" w:hAnsi="仿宋_GB2312" w:eastAsia="仿宋_GB2312" w:cs="仿宋_GB2312"/>
              <w:b w:val="0"/>
              <w:bCs/>
              <w:sz w:val="28"/>
              <w:szCs w:val="28"/>
              <w:lang w:val="zh-CN"/>
            </w:rPr>
            <w:instrText xml:space="preserve"> HYPERLINK \l _Toc663558087 </w:instrText>
          </w:r>
          <w:r>
            <w:rPr>
              <w:rFonts w:hint="eastAsia" w:ascii="仿宋_GB2312" w:hAnsi="仿宋_GB2312" w:eastAsia="仿宋_GB2312" w:cs="仿宋_GB2312"/>
              <w:b w:val="0"/>
              <w:bCs/>
              <w:sz w:val="28"/>
              <w:szCs w:val="28"/>
              <w:lang w:val="zh-CN"/>
            </w:rPr>
            <w:fldChar w:fldCharType="separate"/>
          </w:r>
          <w:r>
            <w:rPr>
              <w:rFonts w:hint="eastAsia" w:ascii="仿宋_GB2312" w:hAnsi="仿宋_GB2312" w:eastAsia="仿宋_GB2312" w:cs="仿宋_GB2312"/>
              <w:b w:val="0"/>
              <w:bCs/>
              <w:spacing w:val="-5"/>
              <w:sz w:val="28"/>
              <w:szCs w:val="28"/>
            </w:rPr>
            <w:t>第</w:t>
          </w:r>
          <w:r>
            <w:rPr>
              <w:rFonts w:hint="eastAsia" w:ascii="仿宋_GB2312" w:hAnsi="仿宋_GB2312" w:eastAsia="仿宋_GB2312" w:cs="仿宋_GB2312"/>
              <w:b w:val="0"/>
              <w:bCs/>
              <w:spacing w:val="-5"/>
              <w:sz w:val="28"/>
              <w:szCs w:val="28"/>
              <w:lang w:val="en-US" w:eastAsia="zh-CN"/>
            </w:rPr>
            <w:t>五</w:t>
          </w:r>
          <w:r>
            <w:rPr>
              <w:rFonts w:hint="eastAsia" w:ascii="仿宋_GB2312" w:hAnsi="仿宋_GB2312" w:eastAsia="仿宋_GB2312" w:cs="仿宋_GB2312"/>
              <w:b w:val="0"/>
              <w:bCs/>
              <w:spacing w:val="-5"/>
              <w:sz w:val="28"/>
              <w:szCs w:val="28"/>
            </w:rPr>
            <w:t>章附录</w:t>
          </w:r>
          <w:r>
            <w:rPr>
              <w:rFonts w:hint="eastAsia" w:ascii="仿宋_GB2312" w:hAnsi="仿宋_GB2312" w:eastAsia="仿宋_GB2312" w:cs="仿宋_GB2312"/>
              <w:b w:val="0"/>
              <w:bCs/>
              <w:spacing w:val="-5"/>
              <w:sz w:val="28"/>
              <w:szCs w:val="28"/>
              <w:lang w:val="en-US" w:eastAsia="zh-CN"/>
            </w:rPr>
            <w:t>四</w:t>
          </w:r>
          <w:r>
            <w:rPr>
              <w:rFonts w:hint="eastAsia" w:ascii="仿宋_GB2312" w:hAnsi="仿宋_GB2312" w:eastAsia="仿宋_GB2312" w:cs="仿宋_GB2312"/>
              <w:b w:val="0"/>
              <w:bCs/>
              <w:spacing w:val="-5"/>
              <w:sz w:val="28"/>
              <w:szCs w:val="28"/>
              <w:lang w:eastAsia="zh-CN"/>
            </w:rPr>
            <w:t>：</w:t>
          </w:r>
          <w:r>
            <w:rPr>
              <w:rFonts w:hint="eastAsia" w:ascii="仿宋_GB2312" w:hAnsi="仿宋_GB2312" w:eastAsia="仿宋_GB2312" w:cs="仿宋_GB2312"/>
              <w:b w:val="0"/>
              <w:bCs/>
              <w:spacing w:val="-5"/>
              <w:sz w:val="28"/>
              <w:szCs w:val="28"/>
            </w:rPr>
            <w:t>记录与报告</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_Toc663558087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63</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color w:val="000000"/>
              <w:sz w:val="28"/>
              <w:szCs w:val="28"/>
              <w:lang w:val="zh-CN"/>
            </w:rPr>
            <w:fldChar w:fldCharType="end"/>
          </w:r>
        </w:p>
        <w:p w14:paraId="00429D11">
          <w:pPr>
            <w:pStyle w:val="12"/>
            <w:tabs>
              <w:tab w:val="right" w:leader="dot" w:pos="9662"/>
            </w:tabs>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sz w:val="28"/>
              <w:szCs w:val="28"/>
              <w:lang w:val="zh-CN"/>
            </w:rPr>
            <w:fldChar w:fldCharType="begin"/>
          </w:r>
          <w:r>
            <w:rPr>
              <w:rFonts w:hint="eastAsia" w:ascii="仿宋_GB2312" w:hAnsi="仿宋_GB2312" w:eastAsia="仿宋_GB2312" w:cs="仿宋_GB2312"/>
              <w:b/>
              <w:bCs/>
              <w:sz w:val="28"/>
              <w:szCs w:val="28"/>
              <w:lang w:val="zh-CN"/>
            </w:rPr>
            <w:instrText xml:space="preserve"> HYPERLINK \l _Toc1741489378 </w:instrText>
          </w:r>
          <w:r>
            <w:rPr>
              <w:rFonts w:hint="eastAsia" w:ascii="仿宋_GB2312" w:hAnsi="仿宋_GB2312" w:eastAsia="仿宋_GB2312" w:cs="仿宋_GB2312"/>
              <w:b/>
              <w:bCs/>
              <w:sz w:val="28"/>
              <w:szCs w:val="28"/>
              <w:lang w:val="zh-CN"/>
            </w:rPr>
            <w:fldChar w:fldCharType="separate"/>
          </w:r>
          <w:r>
            <w:rPr>
              <w:rFonts w:hint="eastAsia" w:ascii="仿宋_GB2312" w:hAnsi="仿宋_GB2312" w:eastAsia="仿宋_GB2312" w:cs="仿宋_GB2312"/>
              <w:b/>
              <w:bCs/>
              <w:spacing w:val="-5"/>
              <w:sz w:val="28"/>
              <w:szCs w:val="28"/>
            </w:rPr>
            <w:t>第</w:t>
          </w:r>
          <w:r>
            <w:rPr>
              <w:rFonts w:hint="eastAsia" w:ascii="仿宋_GB2312" w:hAnsi="仿宋_GB2312" w:eastAsia="仿宋_GB2312" w:cs="仿宋_GB2312"/>
              <w:b/>
              <w:bCs/>
              <w:spacing w:val="-53"/>
              <w:sz w:val="28"/>
              <w:szCs w:val="28"/>
              <w:lang w:val="en-US" w:eastAsia="zh-CN"/>
            </w:rPr>
            <w:t xml:space="preserve">六  </w:t>
          </w:r>
          <w:r>
            <w:rPr>
              <w:rFonts w:hint="eastAsia" w:ascii="仿宋_GB2312" w:hAnsi="仿宋_GB2312" w:eastAsia="仿宋_GB2312" w:cs="仿宋_GB2312"/>
              <w:b/>
              <w:bCs/>
              <w:spacing w:val="-5"/>
              <w:sz w:val="28"/>
              <w:szCs w:val="28"/>
            </w:rPr>
            <w:t>章</w:t>
          </w:r>
          <w:r>
            <w:rPr>
              <w:rFonts w:hint="eastAsia" w:ascii="仿宋_GB2312" w:hAnsi="仿宋_GB2312" w:eastAsia="仿宋_GB2312" w:cs="仿宋_GB2312"/>
              <w:b/>
              <w:bCs/>
              <w:spacing w:val="-5"/>
              <w:sz w:val="28"/>
              <w:szCs w:val="28"/>
              <w:lang w:val="en-US" w:eastAsia="zh-CN"/>
            </w:rPr>
            <w:t xml:space="preserve"> 合格证持有人客舱服务管理</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_Toc1741489378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67</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color w:val="000000"/>
              <w:sz w:val="28"/>
              <w:szCs w:val="28"/>
              <w:lang w:val="zh-CN"/>
            </w:rPr>
            <w:fldChar w:fldCharType="end"/>
          </w:r>
        </w:p>
        <w:p w14:paraId="1BF39FFB">
          <w:pPr>
            <w:pStyle w:val="12"/>
            <w:tabs>
              <w:tab w:val="right" w:leader="dot" w:pos="9662"/>
            </w:tabs>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lang w:val="zh-CN"/>
            </w:rPr>
            <w:fldChar w:fldCharType="begin"/>
          </w:r>
          <w:r>
            <w:rPr>
              <w:rFonts w:hint="eastAsia" w:ascii="仿宋_GB2312" w:hAnsi="仿宋_GB2312" w:eastAsia="仿宋_GB2312" w:cs="仿宋_GB2312"/>
              <w:bCs/>
              <w:sz w:val="28"/>
              <w:szCs w:val="28"/>
              <w:lang w:val="zh-CN"/>
            </w:rPr>
            <w:instrText xml:space="preserve"> HYPERLINK \l _Toc1157351083 </w:instrText>
          </w:r>
          <w:r>
            <w:rPr>
              <w:rFonts w:hint="eastAsia" w:ascii="仿宋_GB2312" w:hAnsi="仿宋_GB2312" w:eastAsia="仿宋_GB2312" w:cs="仿宋_GB2312"/>
              <w:bCs/>
              <w:sz w:val="28"/>
              <w:szCs w:val="28"/>
              <w:lang w:val="zh-CN"/>
            </w:rPr>
            <w:fldChar w:fldCharType="separate"/>
          </w:r>
          <w:r>
            <w:rPr>
              <w:rFonts w:hint="eastAsia" w:ascii="仿宋_GB2312" w:hAnsi="仿宋_GB2312" w:eastAsia="仿宋_GB2312" w:cs="仿宋_GB2312"/>
              <w:sz w:val="28"/>
              <w:szCs w:val="28"/>
              <w:lang w:val="en-US" w:eastAsia="zh-CN"/>
            </w:rPr>
            <w:t>6.1</w:t>
          </w:r>
          <w:r>
            <w:rPr>
              <w:rFonts w:hint="eastAsia" w:ascii="仿宋_GB2312" w:hAnsi="仿宋_GB2312" w:eastAsia="仿宋_GB2312" w:cs="仿宋_GB2312"/>
              <w:sz w:val="28"/>
              <w:szCs w:val="28"/>
            </w:rPr>
            <w:t>合格证持有人服务程序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_Toc1157351083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000000"/>
              <w:sz w:val="28"/>
              <w:szCs w:val="28"/>
              <w:lang w:val="zh-CN"/>
            </w:rPr>
            <w:fldChar w:fldCharType="end"/>
          </w:r>
        </w:p>
        <w:p w14:paraId="67041E4E">
          <w:pPr>
            <w:pStyle w:val="12"/>
            <w:tabs>
              <w:tab w:val="right" w:leader="dot" w:pos="9662"/>
            </w:tabs>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lang w:val="zh-CN"/>
            </w:rPr>
            <w:fldChar w:fldCharType="begin"/>
          </w:r>
          <w:r>
            <w:rPr>
              <w:rFonts w:hint="eastAsia" w:ascii="仿宋_GB2312" w:hAnsi="仿宋_GB2312" w:eastAsia="仿宋_GB2312" w:cs="仿宋_GB2312"/>
              <w:bCs/>
              <w:sz w:val="28"/>
              <w:szCs w:val="28"/>
              <w:lang w:val="zh-CN"/>
            </w:rPr>
            <w:instrText xml:space="preserve"> HYPERLINK \l _Toc1840261102 </w:instrText>
          </w:r>
          <w:r>
            <w:rPr>
              <w:rFonts w:hint="eastAsia" w:ascii="仿宋_GB2312" w:hAnsi="仿宋_GB2312" w:eastAsia="仿宋_GB2312" w:cs="仿宋_GB2312"/>
              <w:bCs/>
              <w:sz w:val="28"/>
              <w:szCs w:val="28"/>
              <w:lang w:val="zh-CN"/>
            </w:rPr>
            <w:fldChar w:fldCharType="separate"/>
          </w:r>
          <w:r>
            <w:rPr>
              <w:rFonts w:hint="eastAsia" w:ascii="仿宋_GB2312" w:hAnsi="仿宋_GB2312" w:eastAsia="仿宋_GB2312" w:cs="仿宋_GB2312"/>
              <w:sz w:val="28"/>
              <w:szCs w:val="28"/>
              <w:lang w:val="en-US" w:eastAsia="zh-CN"/>
            </w:rPr>
            <w:t>6.2</w:t>
          </w:r>
          <w:r>
            <w:rPr>
              <w:rFonts w:hint="eastAsia" w:ascii="仿宋_GB2312" w:hAnsi="仿宋_GB2312" w:eastAsia="仿宋_GB2312" w:cs="仿宋_GB2312"/>
              <w:sz w:val="28"/>
              <w:szCs w:val="28"/>
            </w:rPr>
            <w:t>服务评审</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_Toc1840261102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000000"/>
              <w:sz w:val="28"/>
              <w:szCs w:val="28"/>
              <w:lang w:val="zh-CN"/>
            </w:rPr>
            <w:fldChar w:fldCharType="end"/>
          </w:r>
        </w:p>
        <w:p w14:paraId="5729D65E">
          <w:pPr>
            <w:pStyle w:val="12"/>
            <w:tabs>
              <w:tab w:val="right" w:leader="dot" w:pos="9662"/>
            </w:tabs>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lang w:val="zh-CN"/>
            </w:rPr>
            <w:fldChar w:fldCharType="begin"/>
          </w:r>
          <w:r>
            <w:rPr>
              <w:rFonts w:hint="eastAsia" w:ascii="仿宋_GB2312" w:hAnsi="仿宋_GB2312" w:eastAsia="仿宋_GB2312" w:cs="仿宋_GB2312"/>
              <w:bCs/>
              <w:sz w:val="28"/>
              <w:szCs w:val="28"/>
              <w:lang w:val="zh-CN"/>
            </w:rPr>
            <w:instrText xml:space="preserve"> HYPERLINK \l _Toc1208857220 </w:instrText>
          </w:r>
          <w:r>
            <w:rPr>
              <w:rFonts w:hint="eastAsia" w:ascii="仿宋_GB2312" w:hAnsi="仿宋_GB2312" w:eastAsia="仿宋_GB2312" w:cs="仿宋_GB2312"/>
              <w:bCs/>
              <w:sz w:val="28"/>
              <w:szCs w:val="28"/>
              <w:lang w:val="zh-CN"/>
            </w:rPr>
            <w:fldChar w:fldCharType="separate"/>
          </w:r>
          <w:r>
            <w:rPr>
              <w:rFonts w:hint="eastAsia" w:ascii="仿宋_GB2312" w:hAnsi="仿宋_GB2312" w:eastAsia="仿宋_GB2312" w:cs="仿宋_GB2312"/>
              <w:sz w:val="28"/>
              <w:szCs w:val="28"/>
              <w:lang w:val="en-US" w:eastAsia="zh-CN"/>
            </w:rPr>
            <w:t>6.3客舱乘务员的服务数量配备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_Toc1208857220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000000"/>
              <w:sz w:val="28"/>
              <w:szCs w:val="28"/>
              <w:lang w:val="zh-CN"/>
            </w:rPr>
            <w:fldChar w:fldCharType="end"/>
          </w:r>
        </w:p>
        <w:p w14:paraId="12878E7C">
          <w:pPr>
            <w:pStyle w:val="11"/>
            <w:tabs>
              <w:tab w:val="right" w:leader="dot" w:pos="9662"/>
            </w:tabs>
            <w:ind w:left="0" w:leftChars="0" w:firstLine="560" w:firstLineChars="200"/>
            <w:rPr>
              <w:rFonts w:hint="eastAsia" w:ascii="仿宋_GB2312" w:hAnsi="仿宋_GB2312" w:eastAsia="仿宋_GB2312" w:cs="仿宋_GB2312"/>
              <w:b/>
              <w:sz w:val="28"/>
              <w:szCs w:val="28"/>
            </w:rPr>
          </w:pPr>
          <w:r>
            <w:rPr>
              <w:rFonts w:hint="eastAsia" w:ascii="仿宋_GB2312" w:hAnsi="仿宋_GB2312" w:eastAsia="仿宋_GB2312" w:cs="仿宋_GB2312"/>
              <w:b w:val="0"/>
              <w:bCs w:val="0"/>
              <w:color w:val="000000"/>
              <w:sz w:val="28"/>
              <w:szCs w:val="28"/>
              <w:lang w:val="zh-CN"/>
            </w:rPr>
            <w:fldChar w:fldCharType="begin"/>
          </w:r>
          <w:r>
            <w:rPr>
              <w:rFonts w:hint="eastAsia" w:ascii="仿宋_GB2312" w:hAnsi="仿宋_GB2312" w:eastAsia="仿宋_GB2312" w:cs="仿宋_GB2312"/>
              <w:b w:val="0"/>
              <w:bCs w:val="0"/>
              <w:sz w:val="28"/>
              <w:szCs w:val="28"/>
              <w:lang w:val="zh-CN"/>
            </w:rPr>
            <w:instrText xml:space="preserve"> HYPERLINK \l _Toc2067995920 </w:instrText>
          </w:r>
          <w:r>
            <w:rPr>
              <w:rFonts w:hint="eastAsia" w:ascii="仿宋_GB2312" w:hAnsi="仿宋_GB2312" w:eastAsia="仿宋_GB2312" w:cs="仿宋_GB2312"/>
              <w:b w:val="0"/>
              <w:bCs w:val="0"/>
              <w:sz w:val="28"/>
              <w:szCs w:val="28"/>
              <w:lang w:val="zh-CN"/>
            </w:rPr>
            <w:fldChar w:fldCharType="separate"/>
          </w:r>
          <w:r>
            <w:rPr>
              <w:rFonts w:hint="eastAsia" w:ascii="仿宋_GB2312" w:hAnsi="仿宋_GB2312" w:eastAsia="仿宋_GB2312" w:cs="仿宋_GB2312"/>
              <w:b w:val="0"/>
              <w:bCs w:val="0"/>
              <w:spacing w:val="-5"/>
              <w:sz w:val="28"/>
              <w:szCs w:val="28"/>
            </w:rPr>
            <w:t>第</w:t>
          </w:r>
          <w:r>
            <w:rPr>
              <w:rFonts w:hint="eastAsia" w:ascii="仿宋_GB2312" w:hAnsi="仿宋_GB2312" w:eastAsia="仿宋_GB2312" w:cs="仿宋_GB2312"/>
              <w:b w:val="0"/>
              <w:bCs w:val="0"/>
              <w:spacing w:val="-5"/>
              <w:sz w:val="28"/>
              <w:szCs w:val="28"/>
              <w:lang w:val="en-US" w:eastAsia="zh-CN"/>
            </w:rPr>
            <w:t>六</w:t>
          </w:r>
          <w:r>
            <w:rPr>
              <w:rFonts w:hint="eastAsia" w:ascii="仿宋_GB2312" w:hAnsi="仿宋_GB2312" w:eastAsia="仿宋_GB2312" w:cs="仿宋_GB2312"/>
              <w:b w:val="0"/>
              <w:bCs w:val="0"/>
              <w:spacing w:val="-5"/>
              <w:sz w:val="28"/>
              <w:szCs w:val="28"/>
            </w:rPr>
            <w:t>章附录</w:t>
          </w:r>
          <w:r>
            <w:rPr>
              <w:rFonts w:hint="eastAsia" w:ascii="仿宋_GB2312" w:hAnsi="仿宋_GB2312" w:eastAsia="仿宋_GB2312" w:cs="仿宋_GB2312"/>
              <w:b w:val="0"/>
              <w:bCs w:val="0"/>
              <w:spacing w:val="-5"/>
              <w:sz w:val="28"/>
              <w:szCs w:val="28"/>
              <w:lang w:val="en-US" w:eastAsia="zh-CN"/>
            </w:rPr>
            <w:t>：</w:t>
          </w:r>
          <w:r>
            <w:rPr>
              <w:rFonts w:hint="eastAsia" w:ascii="仿宋_GB2312" w:hAnsi="仿宋_GB2312" w:eastAsia="仿宋_GB2312" w:cs="仿宋_GB2312"/>
              <w:b w:val="0"/>
              <w:bCs w:val="0"/>
              <w:spacing w:val="-5"/>
              <w:kern w:val="2"/>
              <w:sz w:val="28"/>
              <w:szCs w:val="28"/>
            </w:rPr>
            <w:t>客舱乘务员</w:t>
          </w:r>
          <w:r>
            <w:rPr>
              <w:rFonts w:hint="eastAsia" w:ascii="仿宋_GB2312" w:hAnsi="仿宋_GB2312" w:eastAsia="仿宋_GB2312" w:cs="仿宋_GB2312"/>
              <w:b w:val="0"/>
              <w:bCs w:val="0"/>
              <w:spacing w:val="-5"/>
              <w:kern w:val="2"/>
              <w:sz w:val="28"/>
              <w:szCs w:val="28"/>
              <w:lang w:val="en-US" w:eastAsia="zh-CN"/>
            </w:rPr>
            <w:t>服务和运行</w:t>
          </w:r>
          <w:r>
            <w:rPr>
              <w:rFonts w:hint="eastAsia" w:ascii="仿宋_GB2312" w:hAnsi="仿宋_GB2312" w:eastAsia="仿宋_GB2312" w:cs="仿宋_GB2312"/>
              <w:b w:val="0"/>
              <w:bCs w:val="0"/>
              <w:spacing w:val="-5"/>
              <w:kern w:val="2"/>
              <w:sz w:val="28"/>
              <w:szCs w:val="28"/>
            </w:rPr>
            <w:t>配备</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_Toc2067995920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70</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color w:val="000000"/>
              <w:sz w:val="28"/>
              <w:szCs w:val="28"/>
              <w:lang w:val="zh-CN"/>
            </w:rPr>
            <w:fldChar w:fldCharType="end"/>
          </w:r>
        </w:p>
        <w:p w14:paraId="5F7C03BE">
          <w:pPr>
            <w:pStyle w:val="11"/>
            <w:tabs>
              <w:tab w:val="right" w:leader="dot" w:pos="9662"/>
            </w:tabs>
            <w:rPr>
              <w:rFonts w:hint="eastAsia" w:ascii="仿宋_GB2312" w:hAnsi="仿宋_GB2312" w:eastAsia="仿宋_GB2312" w:cs="仿宋_GB2312"/>
              <w:b/>
              <w:bCs/>
              <w:color w:val="000000"/>
              <w:sz w:val="28"/>
              <w:szCs w:val="28"/>
              <w:lang w:val="zh-CN"/>
            </w:rPr>
          </w:pPr>
          <w:r>
            <w:rPr>
              <w:rFonts w:hint="eastAsia" w:ascii="仿宋_GB2312" w:hAnsi="仿宋_GB2312" w:eastAsia="仿宋_GB2312" w:cs="仿宋_GB2312"/>
              <w:b/>
              <w:bCs/>
              <w:color w:val="000000"/>
              <w:sz w:val="28"/>
              <w:szCs w:val="28"/>
              <w:lang w:val="zh-CN"/>
            </w:rPr>
            <w:fldChar w:fldCharType="begin"/>
          </w:r>
          <w:r>
            <w:rPr>
              <w:rFonts w:hint="eastAsia" w:ascii="仿宋_GB2312" w:hAnsi="仿宋_GB2312" w:eastAsia="仿宋_GB2312" w:cs="仿宋_GB2312"/>
              <w:b/>
              <w:bCs/>
              <w:sz w:val="28"/>
              <w:szCs w:val="28"/>
              <w:lang w:val="zh-CN"/>
            </w:rPr>
            <w:instrText xml:space="preserve"> HYPERLINK \l _Toc1932084392 </w:instrText>
          </w:r>
          <w:r>
            <w:rPr>
              <w:rFonts w:hint="eastAsia" w:ascii="仿宋_GB2312" w:hAnsi="仿宋_GB2312" w:eastAsia="仿宋_GB2312" w:cs="仿宋_GB2312"/>
              <w:b/>
              <w:bCs/>
              <w:sz w:val="28"/>
              <w:szCs w:val="28"/>
              <w:lang w:val="zh-CN"/>
            </w:rPr>
            <w:fldChar w:fldCharType="separate"/>
          </w:r>
          <w:r>
            <w:rPr>
              <w:rFonts w:hint="eastAsia" w:ascii="仿宋_GB2312" w:hAnsi="仿宋_GB2312" w:eastAsia="仿宋_GB2312" w:cs="仿宋_GB2312"/>
              <w:b/>
              <w:bCs/>
              <w:spacing w:val="-5"/>
              <w:sz w:val="28"/>
              <w:szCs w:val="28"/>
            </w:rPr>
            <w:t>第</w:t>
          </w:r>
          <w:r>
            <w:rPr>
              <w:rFonts w:hint="eastAsia" w:ascii="仿宋_GB2312" w:hAnsi="仿宋_GB2312" w:eastAsia="仿宋_GB2312" w:cs="仿宋_GB2312"/>
              <w:b/>
              <w:bCs/>
              <w:spacing w:val="-53"/>
              <w:sz w:val="28"/>
              <w:szCs w:val="28"/>
            </w:rPr>
            <w:t xml:space="preserve"> </w:t>
          </w:r>
          <w:r>
            <w:rPr>
              <w:rFonts w:hint="eastAsia" w:ascii="仿宋_GB2312" w:hAnsi="仿宋_GB2312" w:eastAsia="仿宋_GB2312" w:cs="仿宋_GB2312"/>
              <w:b/>
              <w:bCs/>
              <w:spacing w:val="-5"/>
              <w:sz w:val="28"/>
              <w:szCs w:val="28"/>
              <w:lang w:val="en-US" w:eastAsia="zh-CN"/>
            </w:rPr>
            <w:t>七</w:t>
          </w:r>
          <w:r>
            <w:rPr>
              <w:rFonts w:hint="eastAsia" w:ascii="仿宋_GB2312" w:hAnsi="仿宋_GB2312" w:eastAsia="仿宋_GB2312" w:cs="仿宋_GB2312"/>
              <w:b/>
              <w:bCs/>
              <w:spacing w:val="-5"/>
              <w:sz w:val="28"/>
              <w:szCs w:val="28"/>
            </w:rPr>
            <w:t>章</w:t>
          </w:r>
          <w:r>
            <w:rPr>
              <w:rFonts w:hint="eastAsia" w:ascii="仿宋_GB2312" w:hAnsi="仿宋_GB2312" w:eastAsia="仿宋_GB2312" w:cs="仿宋_GB2312"/>
              <w:b/>
              <w:bCs/>
              <w:spacing w:val="-5"/>
              <w:sz w:val="28"/>
              <w:szCs w:val="28"/>
              <w:lang w:val="en-US" w:eastAsia="zh-CN"/>
            </w:rPr>
            <w:t xml:space="preserve"> 客舱秩序管理</w:t>
          </w:r>
          <w:r>
            <w:rPr>
              <w:rFonts w:hint="eastAsia" w:ascii="仿宋_GB2312" w:hAnsi="仿宋_GB2312" w:eastAsia="仿宋_GB2312" w:cs="仿宋_GB2312"/>
              <w:b/>
              <w:sz w:val="28"/>
              <w:szCs w:val="28"/>
            </w:rPr>
            <w:tab/>
          </w:r>
          <w:r>
            <w:rPr>
              <w:rFonts w:hint="eastAsia" w:ascii="仿宋_GB2312" w:hAnsi="仿宋_GB2312" w:eastAsia="仿宋_GB2312" w:cs="仿宋_GB2312"/>
              <w:b/>
              <w:sz w:val="28"/>
              <w:szCs w:val="28"/>
            </w:rPr>
            <w:fldChar w:fldCharType="begin"/>
          </w:r>
          <w:r>
            <w:rPr>
              <w:rFonts w:hint="eastAsia" w:ascii="仿宋_GB2312" w:hAnsi="仿宋_GB2312" w:eastAsia="仿宋_GB2312" w:cs="仿宋_GB2312"/>
              <w:b/>
              <w:sz w:val="28"/>
              <w:szCs w:val="28"/>
            </w:rPr>
            <w:instrText xml:space="preserve"> PAGEREF _Toc1932084392 \h </w:instrText>
          </w:r>
          <w:r>
            <w:rPr>
              <w:rFonts w:hint="eastAsia" w:ascii="仿宋_GB2312" w:hAnsi="仿宋_GB2312" w:eastAsia="仿宋_GB2312" w:cs="仿宋_GB2312"/>
              <w:b/>
              <w:sz w:val="28"/>
              <w:szCs w:val="28"/>
            </w:rPr>
            <w:fldChar w:fldCharType="separate"/>
          </w:r>
          <w:r>
            <w:rPr>
              <w:rFonts w:hint="eastAsia" w:ascii="仿宋_GB2312" w:hAnsi="仿宋_GB2312" w:eastAsia="仿宋_GB2312" w:cs="仿宋_GB2312"/>
              <w:b/>
              <w:sz w:val="28"/>
              <w:szCs w:val="28"/>
            </w:rPr>
            <w:t>71</w:t>
          </w:r>
          <w:r>
            <w:rPr>
              <w:rFonts w:hint="eastAsia" w:ascii="仿宋_GB2312" w:hAnsi="仿宋_GB2312" w:eastAsia="仿宋_GB2312" w:cs="仿宋_GB2312"/>
              <w:b/>
              <w:sz w:val="28"/>
              <w:szCs w:val="28"/>
            </w:rPr>
            <w:fldChar w:fldCharType="end"/>
          </w:r>
          <w:r>
            <w:rPr>
              <w:rFonts w:hint="eastAsia" w:ascii="仿宋_GB2312" w:hAnsi="仿宋_GB2312" w:eastAsia="仿宋_GB2312" w:cs="仿宋_GB2312"/>
              <w:b/>
              <w:bCs/>
              <w:color w:val="000000"/>
              <w:sz w:val="28"/>
              <w:szCs w:val="28"/>
              <w:lang w:val="zh-CN"/>
            </w:rPr>
            <w:fldChar w:fldCharType="end"/>
          </w:r>
        </w:p>
        <w:p w14:paraId="1429E6D7">
          <w:pPr>
            <w:pStyle w:val="11"/>
            <w:tabs>
              <w:tab w:val="right" w:leader="dot" w:pos="9662"/>
            </w:tabs>
            <w:ind w:firstLine="540" w:firstLineChars="200"/>
            <w:rPr>
              <w:rFonts w:hint="default"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val="0"/>
              <w:spacing w:val="-5"/>
              <w:kern w:val="2"/>
              <w:sz w:val="28"/>
              <w:szCs w:val="28"/>
              <w:lang w:val="en-US" w:eastAsia="zh-CN"/>
            </w:rPr>
            <w:fldChar w:fldCharType="begin"/>
          </w:r>
          <w:r>
            <w:rPr>
              <w:rFonts w:hint="eastAsia" w:ascii="仿宋_GB2312" w:hAnsi="仿宋_GB2312" w:eastAsia="仿宋_GB2312" w:cs="仿宋_GB2312"/>
              <w:b w:val="0"/>
              <w:bCs w:val="0"/>
              <w:spacing w:val="-5"/>
              <w:kern w:val="2"/>
              <w:sz w:val="28"/>
              <w:szCs w:val="28"/>
              <w:lang w:val="en-US" w:eastAsia="zh-CN"/>
            </w:rPr>
            <w:instrText xml:space="preserve"> HYPERLINK \l "_7.1 客舱秩序管理制度" </w:instrText>
          </w:r>
          <w:r>
            <w:rPr>
              <w:rFonts w:hint="eastAsia" w:ascii="仿宋_GB2312" w:hAnsi="仿宋_GB2312" w:eastAsia="仿宋_GB2312" w:cs="仿宋_GB2312"/>
              <w:b w:val="0"/>
              <w:bCs w:val="0"/>
              <w:spacing w:val="-5"/>
              <w:kern w:val="2"/>
              <w:sz w:val="28"/>
              <w:szCs w:val="28"/>
              <w:lang w:val="en-US" w:eastAsia="zh-CN"/>
            </w:rPr>
            <w:fldChar w:fldCharType="separate"/>
          </w:r>
          <w:r>
            <w:rPr>
              <w:rFonts w:hint="eastAsia" w:ascii="仿宋_GB2312" w:hAnsi="仿宋_GB2312" w:eastAsia="仿宋_GB2312" w:cs="仿宋_GB2312"/>
              <w:b w:val="0"/>
              <w:bCs w:val="0"/>
              <w:spacing w:val="-5"/>
              <w:kern w:val="2"/>
              <w:sz w:val="28"/>
              <w:szCs w:val="28"/>
              <w:lang w:val="en-US" w:eastAsia="zh-CN"/>
            </w:rPr>
            <w:t>7.1 客舱秩序管理制度</w:t>
          </w:r>
          <w:r>
            <w:rPr>
              <w:rFonts w:hint="eastAsia" w:ascii="仿宋_GB2312" w:hAnsi="仿宋_GB2312" w:eastAsia="仿宋_GB2312" w:cs="仿宋_GB2312"/>
              <w:b w:val="0"/>
              <w:bCs w:val="0"/>
              <w:spacing w:val="-5"/>
              <w:kern w:val="2"/>
              <w:sz w:val="28"/>
              <w:szCs w:val="28"/>
              <w:lang w:val="en-US" w:eastAsia="zh-CN"/>
            </w:rPr>
            <w:fldChar w:fldCharType="end"/>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72</w:t>
          </w:r>
        </w:p>
        <w:p w14:paraId="32F7C6E3">
          <w:pPr>
            <w:pStyle w:val="12"/>
            <w:tabs>
              <w:tab w:val="right" w:leader="dot" w:pos="9662"/>
            </w:tabs>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lang w:val="zh-CN"/>
            </w:rPr>
            <w:fldChar w:fldCharType="begin"/>
          </w:r>
          <w:r>
            <w:rPr>
              <w:rFonts w:hint="eastAsia" w:ascii="仿宋_GB2312" w:hAnsi="仿宋_GB2312" w:eastAsia="仿宋_GB2312" w:cs="仿宋_GB2312"/>
              <w:bCs/>
              <w:sz w:val="28"/>
              <w:szCs w:val="28"/>
              <w:lang w:val="zh-CN"/>
            </w:rPr>
            <w:instrText xml:space="preserve"> HYPERLINK \l _Toc442150057 </w:instrText>
          </w:r>
          <w:r>
            <w:rPr>
              <w:rFonts w:hint="eastAsia" w:ascii="仿宋_GB2312" w:hAnsi="仿宋_GB2312" w:eastAsia="仿宋_GB2312" w:cs="仿宋_GB2312"/>
              <w:bCs/>
              <w:sz w:val="28"/>
              <w:szCs w:val="28"/>
              <w:lang w:val="zh-CN"/>
            </w:rPr>
            <w:fldChar w:fldCharType="separate"/>
          </w:r>
          <w:r>
            <w:rPr>
              <w:rFonts w:hint="eastAsia" w:ascii="仿宋_GB2312" w:hAnsi="仿宋_GB2312" w:eastAsia="仿宋_GB2312" w:cs="仿宋_GB2312"/>
              <w:bCs/>
              <w:sz w:val="28"/>
              <w:szCs w:val="28"/>
              <w:lang w:eastAsia="zh-CN"/>
            </w:rPr>
            <w:t>7</w:t>
          </w:r>
          <w:r>
            <w:rPr>
              <w:rFonts w:hint="eastAsia" w:ascii="仿宋_GB2312" w:hAnsi="仿宋_GB2312" w:eastAsia="仿宋_GB2312" w:cs="仿宋_GB2312"/>
              <w:bCs/>
              <w:sz w:val="28"/>
              <w:szCs w:val="28"/>
              <w:lang w:val="en-US" w:eastAsia="zh-CN"/>
            </w:rPr>
            <w:t>.2客舱投诉管理</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_Toc442150057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000000"/>
              <w:sz w:val="28"/>
              <w:szCs w:val="28"/>
              <w:lang w:val="zh-CN"/>
            </w:rPr>
            <w:fldChar w:fldCharType="end"/>
          </w:r>
        </w:p>
        <w:p w14:paraId="27299A88">
          <w:pPr>
            <w:pStyle w:val="12"/>
            <w:tabs>
              <w:tab w:val="right" w:leader="dot" w:pos="9662"/>
            </w:tabs>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lang w:val="zh-CN"/>
            </w:rPr>
            <w:fldChar w:fldCharType="begin"/>
          </w:r>
          <w:r>
            <w:rPr>
              <w:rFonts w:hint="eastAsia" w:ascii="仿宋_GB2312" w:hAnsi="仿宋_GB2312" w:eastAsia="仿宋_GB2312" w:cs="仿宋_GB2312"/>
              <w:bCs/>
              <w:sz w:val="28"/>
              <w:szCs w:val="28"/>
              <w:lang w:val="zh-CN"/>
            </w:rPr>
            <w:instrText xml:space="preserve"> HYPERLINK \l _Toc922589379 </w:instrText>
          </w:r>
          <w:r>
            <w:rPr>
              <w:rFonts w:hint="eastAsia" w:ascii="仿宋_GB2312" w:hAnsi="仿宋_GB2312" w:eastAsia="仿宋_GB2312" w:cs="仿宋_GB2312"/>
              <w:bCs/>
              <w:sz w:val="28"/>
              <w:szCs w:val="28"/>
              <w:lang w:val="zh-CN"/>
            </w:rPr>
            <w:fldChar w:fldCharType="separate"/>
          </w:r>
          <w:r>
            <w:rPr>
              <w:rFonts w:hint="eastAsia" w:ascii="仿宋_GB2312" w:hAnsi="仿宋_GB2312" w:eastAsia="仿宋_GB2312" w:cs="仿宋_GB2312"/>
              <w:bCs/>
              <w:sz w:val="28"/>
              <w:szCs w:val="28"/>
              <w:lang w:eastAsia="zh-CN"/>
            </w:rPr>
            <w:t>7</w:t>
          </w:r>
          <w:r>
            <w:rPr>
              <w:rFonts w:hint="eastAsia" w:ascii="仿宋_GB2312" w:hAnsi="仿宋_GB2312" w:eastAsia="仿宋_GB2312" w:cs="仿宋_GB2312"/>
              <w:bCs/>
              <w:sz w:val="28"/>
              <w:szCs w:val="28"/>
              <w:lang w:val="en-US" w:eastAsia="zh-CN"/>
            </w:rPr>
            <w:t>.3客舱乘务员的职业保护</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_Toc922589379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000000"/>
              <w:sz w:val="28"/>
              <w:szCs w:val="28"/>
              <w:lang w:val="zh-CN"/>
            </w:rPr>
            <w:fldChar w:fldCharType="end"/>
          </w:r>
        </w:p>
        <w:p w14:paraId="66FE9848">
          <w:pPr>
            <w:pStyle w:val="11"/>
            <w:tabs>
              <w:tab w:val="right" w:leader="dot" w:pos="9662"/>
            </w:tabs>
            <w:rPr>
              <w:rFonts w:hint="eastAsia" w:ascii="仿宋_GB2312" w:hAnsi="仿宋_GB2312" w:eastAsia="仿宋_GB2312" w:cs="仿宋_GB2312"/>
              <w:b/>
              <w:sz w:val="28"/>
              <w:szCs w:val="28"/>
            </w:rPr>
          </w:pPr>
          <w:r>
            <w:rPr>
              <w:rFonts w:hint="eastAsia" w:ascii="仿宋_GB2312" w:hAnsi="仿宋_GB2312" w:eastAsia="仿宋_GB2312" w:cs="仿宋_GB2312"/>
              <w:b/>
              <w:bCs/>
              <w:color w:val="000000"/>
              <w:sz w:val="28"/>
              <w:szCs w:val="28"/>
              <w:lang w:val="zh-CN"/>
            </w:rPr>
            <w:fldChar w:fldCharType="begin"/>
          </w:r>
          <w:r>
            <w:rPr>
              <w:rFonts w:hint="eastAsia" w:ascii="仿宋_GB2312" w:hAnsi="仿宋_GB2312" w:eastAsia="仿宋_GB2312" w:cs="仿宋_GB2312"/>
              <w:b/>
              <w:bCs/>
              <w:sz w:val="28"/>
              <w:szCs w:val="28"/>
              <w:lang w:val="zh-CN"/>
            </w:rPr>
            <w:instrText xml:space="preserve"> HYPERLINK \l _Toc1127761513 </w:instrText>
          </w:r>
          <w:r>
            <w:rPr>
              <w:rFonts w:hint="eastAsia" w:ascii="仿宋_GB2312" w:hAnsi="仿宋_GB2312" w:eastAsia="仿宋_GB2312" w:cs="仿宋_GB2312"/>
              <w:b/>
              <w:bCs/>
              <w:sz w:val="28"/>
              <w:szCs w:val="28"/>
              <w:lang w:val="zh-CN"/>
            </w:rPr>
            <w:fldChar w:fldCharType="separate"/>
          </w:r>
          <w:r>
            <w:rPr>
              <w:rFonts w:hint="eastAsia" w:ascii="仿宋_GB2312" w:hAnsi="仿宋_GB2312" w:eastAsia="仿宋_GB2312" w:cs="仿宋_GB2312"/>
              <w:b/>
              <w:bCs/>
              <w:spacing w:val="-5"/>
              <w:sz w:val="28"/>
              <w:szCs w:val="28"/>
            </w:rPr>
            <w:t>第</w:t>
          </w:r>
          <w:r>
            <w:rPr>
              <w:rFonts w:hint="eastAsia" w:ascii="仿宋_GB2312" w:hAnsi="仿宋_GB2312" w:eastAsia="仿宋_GB2312" w:cs="仿宋_GB2312"/>
              <w:b/>
              <w:bCs/>
              <w:spacing w:val="-5"/>
              <w:sz w:val="28"/>
              <w:szCs w:val="28"/>
              <w:lang w:val="en-US" w:eastAsia="zh-CN"/>
            </w:rPr>
            <w:t>八</w:t>
          </w:r>
          <w:r>
            <w:rPr>
              <w:rFonts w:hint="eastAsia" w:ascii="仿宋_GB2312" w:hAnsi="仿宋_GB2312" w:eastAsia="仿宋_GB2312" w:cs="仿宋_GB2312"/>
              <w:b/>
              <w:bCs/>
              <w:spacing w:val="-5"/>
              <w:sz w:val="28"/>
              <w:szCs w:val="28"/>
            </w:rPr>
            <w:t>章</w:t>
          </w:r>
          <w:r>
            <w:rPr>
              <w:rFonts w:hint="eastAsia" w:ascii="仿宋_GB2312" w:hAnsi="仿宋_GB2312" w:eastAsia="仿宋_GB2312" w:cs="仿宋_GB2312"/>
              <w:b/>
              <w:bCs/>
              <w:spacing w:val="-5"/>
              <w:sz w:val="28"/>
              <w:szCs w:val="28"/>
              <w:lang w:val="en-US" w:eastAsia="zh-CN"/>
            </w:rPr>
            <w:t xml:space="preserve"> 修订说明</w:t>
          </w:r>
          <w:r>
            <w:rPr>
              <w:rFonts w:hint="eastAsia" w:ascii="仿宋_GB2312" w:hAnsi="仿宋_GB2312" w:eastAsia="仿宋_GB2312" w:cs="仿宋_GB2312"/>
              <w:b/>
              <w:sz w:val="28"/>
              <w:szCs w:val="28"/>
            </w:rPr>
            <w:tab/>
          </w:r>
          <w:r>
            <w:rPr>
              <w:rFonts w:hint="eastAsia" w:ascii="仿宋_GB2312" w:hAnsi="仿宋_GB2312" w:eastAsia="仿宋_GB2312" w:cs="仿宋_GB2312"/>
              <w:b/>
              <w:sz w:val="28"/>
              <w:szCs w:val="28"/>
            </w:rPr>
            <w:fldChar w:fldCharType="begin"/>
          </w:r>
          <w:r>
            <w:rPr>
              <w:rFonts w:hint="eastAsia" w:ascii="仿宋_GB2312" w:hAnsi="仿宋_GB2312" w:eastAsia="仿宋_GB2312" w:cs="仿宋_GB2312"/>
              <w:b/>
              <w:sz w:val="28"/>
              <w:szCs w:val="28"/>
            </w:rPr>
            <w:instrText xml:space="preserve"> PAGEREF _Toc1127761513 \h </w:instrText>
          </w:r>
          <w:r>
            <w:rPr>
              <w:rFonts w:hint="eastAsia" w:ascii="仿宋_GB2312" w:hAnsi="仿宋_GB2312" w:eastAsia="仿宋_GB2312" w:cs="仿宋_GB2312"/>
              <w:b/>
              <w:sz w:val="28"/>
              <w:szCs w:val="28"/>
            </w:rPr>
            <w:fldChar w:fldCharType="separate"/>
          </w:r>
          <w:r>
            <w:rPr>
              <w:rFonts w:hint="eastAsia" w:ascii="仿宋_GB2312" w:hAnsi="仿宋_GB2312" w:eastAsia="仿宋_GB2312" w:cs="仿宋_GB2312"/>
              <w:b/>
              <w:sz w:val="28"/>
              <w:szCs w:val="28"/>
            </w:rPr>
            <w:t>73</w:t>
          </w:r>
          <w:r>
            <w:rPr>
              <w:rFonts w:hint="eastAsia" w:ascii="仿宋_GB2312" w:hAnsi="仿宋_GB2312" w:eastAsia="仿宋_GB2312" w:cs="仿宋_GB2312"/>
              <w:b/>
              <w:sz w:val="28"/>
              <w:szCs w:val="28"/>
            </w:rPr>
            <w:fldChar w:fldCharType="end"/>
          </w:r>
          <w:r>
            <w:rPr>
              <w:rFonts w:hint="eastAsia" w:ascii="仿宋_GB2312" w:hAnsi="仿宋_GB2312" w:eastAsia="仿宋_GB2312" w:cs="仿宋_GB2312"/>
              <w:b/>
              <w:bCs/>
              <w:color w:val="000000"/>
              <w:sz w:val="28"/>
              <w:szCs w:val="28"/>
              <w:lang w:val="zh-CN"/>
            </w:rPr>
            <w:fldChar w:fldCharType="end"/>
          </w:r>
        </w:p>
        <w:p w14:paraId="45A1A8BF">
          <w:pPr>
            <w:pStyle w:val="11"/>
            <w:tabs>
              <w:tab w:val="right" w:leader="dot" w:pos="9662"/>
            </w:tabs>
            <w:rPr>
              <w:b/>
            </w:rPr>
          </w:pPr>
          <w:r>
            <w:rPr>
              <w:rFonts w:hint="eastAsia" w:ascii="仿宋_GB2312" w:hAnsi="仿宋_GB2312" w:eastAsia="仿宋_GB2312" w:cs="仿宋_GB2312"/>
              <w:b/>
              <w:bCs/>
              <w:color w:val="000000"/>
              <w:sz w:val="28"/>
              <w:szCs w:val="28"/>
              <w:lang w:val="zh-CN"/>
            </w:rPr>
            <w:fldChar w:fldCharType="begin"/>
          </w:r>
          <w:r>
            <w:rPr>
              <w:rFonts w:hint="eastAsia" w:ascii="仿宋_GB2312" w:hAnsi="仿宋_GB2312" w:eastAsia="仿宋_GB2312" w:cs="仿宋_GB2312"/>
              <w:b/>
              <w:bCs/>
              <w:sz w:val="28"/>
              <w:szCs w:val="28"/>
              <w:lang w:val="zh-CN"/>
            </w:rPr>
            <w:instrText xml:space="preserve"> HYPERLINK \l _Toc597080569 </w:instrText>
          </w:r>
          <w:r>
            <w:rPr>
              <w:rFonts w:hint="eastAsia" w:ascii="仿宋_GB2312" w:hAnsi="仿宋_GB2312" w:eastAsia="仿宋_GB2312" w:cs="仿宋_GB2312"/>
              <w:b/>
              <w:bCs/>
              <w:sz w:val="28"/>
              <w:szCs w:val="28"/>
              <w:lang w:val="zh-CN"/>
            </w:rPr>
            <w:fldChar w:fldCharType="separate"/>
          </w:r>
          <w:r>
            <w:rPr>
              <w:rFonts w:hint="eastAsia" w:ascii="仿宋_GB2312" w:hAnsi="仿宋_GB2312" w:eastAsia="仿宋_GB2312" w:cs="仿宋_GB2312"/>
              <w:b/>
              <w:bCs/>
              <w:spacing w:val="-5"/>
              <w:sz w:val="28"/>
              <w:szCs w:val="28"/>
            </w:rPr>
            <w:t>第</w:t>
          </w:r>
          <w:r>
            <w:rPr>
              <w:rFonts w:hint="eastAsia" w:ascii="仿宋_GB2312" w:hAnsi="仿宋_GB2312" w:eastAsia="仿宋_GB2312" w:cs="仿宋_GB2312"/>
              <w:b/>
              <w:bCs/>
              <w:spacing w:val="-5"/>
              <w:sz w:val="28"/>
              <w:szCs w:val="28"/>
              <w:lang w:val="en-US" w:eastAsia="zh-CN"/>
            </w:rPr>
            <w:t>九</w:t>
          </w:r>
          <w:r>
            <w:rPr>
              <w:rFonts w:hint="eastAsia" w:ascii="仿宋_GB2312" w:hAnsi="仿宋_GB2312" w:eastAsia="仿宋_GB2312" w:cs="仿宋_GB2312"/>
              <w:b/>
              <w:bCs/>
              <w:spacing w:val="-5"/>
              <w:sz w:val="28"/>
              <w:szCs w:val="28"/>
            </w:rPr>
            <w:t>章</w:t>
          </w:r>
          <w:r>
            <w:rPr>
              <w:rFonts w:hint="eastAsia" w:ascii="仿宋_GB2312" w:hAnsi="仿宋_GB2312" w:eastAsia="仿宋_GB2312" w:cs="仿宋_GB2312"/>
              <w:b/>
              <w:bCs/>
              <w:spacing w:val="-5"/>
              <w:sz w:val="28"/>
              <w:szCs w:val="28"/>
              <w:lang w:val="en-US" w:eastAsia="zh-CN"/>
            </w:rPr>
            <w:t xml:space="preserve"> 生效和废止</w:t>
          </w:r>
          <w:r>
            <w:rPr>
              <w:rFonts w:hint="eastAsia" w:ascii="仿宋_GB2312" w:hAnsi="仿宋_GB2312" w:eastAsia="仿宋_GB2312" w:cs="仿宋_GB2312"/>
              <w:b/>
              <w:sz w:val="28"/>
              <w:szCs w:val="28"/>
            </w:rPr>
            <w:tab/>
          </w:r>
          <w:r>
            <w:rPr>
              <w:rFonts w:hint="eastAsia" w:ascii="仿宋_GB2312" w:hAnsi="仿宋_GB2312" w:eastAsia="仿宋_GB2312" w:cs="仿宋_GB2312"/>
              <w:b/>
              <w:sz w:val="28"/>
              <w:szCs w:val="28"/>
            </w:rPr>
            <w:fldChar w:fldCharType="begin"/>
          </w:r>
          <w:r>
            <w:rPr>
              <w:rFonts w:hint="eastAsia" w:ascii="仿宋_GB2312" w:hAnsi="仿宋_GB2312" w:eastAsia="仿宋_GB2312" w:cs="仿宋_GB2312"/>
              <w:b/>
              <w:sz w:val="28"/>
              <w:szCs w:val="28"/>
            </w:rPr>
            <w:instrText xml:space="preserve"> PAGEREF _Toc597080569 \h </w:instrText>
          </w:r>
          <w:r>
            <w:rPr>
              <w:rFonts w:hint="eastAsia" w:ascii="仿宋_GB2312" w:hAnsi="仿宋_GB2312" w:eastAsia="仿宋_GB2312" w:cs="仿宋_GB2312"/>
              <w:b/>
              <w:sz w:val="28"/>
              <w:szCs w:val="28"/>
            </w:rPr>
            <w:fldChar w:fldCharType="separate"/>
          </w:r>
          <w:r>
            <w:rPr>
              <w:rFonts w:hint="eastAsia" w:ascii="仿宋_GB2312" w:hAnsi="仿宋_GB2312" w:eastAsia="仿宋_GB2312" w:cs="仿宋_GB2312"/>
              <w:b/>
              <w:sz w:val="28"/>
              <w:szCs w:val="28"/>
            </w:rPr>
            <w:t>74</w:t>
          </w:r>
          <w:r>
            <w:rPr>
              <w:rFonts w:hint="eastAsia" w:ascii="仿宋_GB2312" w:hAnsi="仿宋_GB2312" w:eastAsia="仿宋_GB2312" w:cs="仿宋_GB2312"/>
              <w:b/>
              <w:sz w:val="28"/>
              <w:szCs w:val="28"/>
            </w:rPr>
            <w:fldChar w:fldCharType="end"/>
          </w:r>
          <w:r>
            <w:rPr>
              <w:rFonts w:hint="eastAsia" w:ascii="仿宋_GB2312" w:hAnsi="仿宋_GB2312" w:eastAsia="仿宋_GB2312" w:cs="仿宋_GB2312"/>
              <w:b/>
              <w:bCs/>
              <w:color w:val="000000"/>
              <w:sz w:val="28"/>
              <w:szCs w:val="28"/>
              <w:lang w:val="zh-CN"/>
            </w:rPr>
            <w:fldChar w:fldCharType="end"/>
          </w:r>
        </w:p>
        <w:p w14:paraId="71D28936">
          <w:pPr>
            <w:widowControl/>
            <w:jc w:val="center"/>
            <w:rPr>
              <w:rFonts w:hint="eastAsia" w:ascii="Heiti SC Medium" w:hAnsi="Heiti SC Medium" w:eastAsia="Heiti SC Medium" w:cs="Heiti SC Medium"/>
              <w:b/>
              <w:bCs/>
              <w:color w:val="000000"/>
              <w:kern w:val="2"/>
              <w:sz w:val="28"/>
              <w:szCs w:val="32"/>
              <w:lang w:val="zh-CN" w:eastAsia="zh-CN" w:bidi="ar-SA"/>
            </w:rPr>
            <w:sectPr>
              <w:headerReference r:id="rId3" w:type="default"/>
              <w:footerReference r:id="rId4" w:type="default"/>
              <w:pgSz w:w="12240" w:h="15840"/>
              <w:pgMar w:top="1226" w:right="1288" w:bottom="400" w:left="1290" w:header="991" w:footer="0" w:gutter="0"/>
              <w:pgBorders>
                <w:top w:val="none" w:sz="0" w:space="0"/>
                <w:left w:val="none" w:sz="0" w:space="0"/>
                <w:bottom w:val="none" w:sz="0" w:space="0"/>
                <w:right w:val="none" w:sz="0" w:space="0"/>
              </w:pgBorders>
              <w:cols w:space="720" w:num="1"/>
            </w:sectPr>
          </w:pPr>
          <w:r>
            <w:rPr>
              <w:rFonts w:hint="eastAsia" w:ascii="Heiti SC Medium" w:hAnsi="Heiti SC Medium" w:eastAsia="Heiti SC Medium" w:cs="Heiti SC Medium"/>
              <w:b/>
              <w:bCs/>
              <w:color w:val="000000"/>
              <w:szCs w:val="32"/>
              <w:lang w:val="zh-CN"/>
            </w:rPr>
            <w:fldChar w:fldCharType="end"/>
          </w:r>
        </w:p>
      </w:sdtContent>
    </w:sdt>
    <w:p w14:paraId="63ED94F9">
      <w:pPr>
        <w:widowControl/>
        <w:jc w:val="center"/>
        <w:rPr>
          <w:rFonts w:hint="eastAsia" w:ascii="Heiti SC Medium" w:hAnsi="Heiti SC Medium" w:eastAsia="Heiti SC Medium" w:cs="Heiti SC Medium"/>
          <w:b/>
          <w:bCs/>
          <w:color w:val="000000"/>
          <w:kern w:val="2"/>
          <w:sz w:val="28"/>
          <w:szCs w:val="32"/>
          <w:lang w:val="zh-CN" w:eastAsia="zh-CN" w:bidi="ar-SA"/>
        </w:rPr>
      </w:pPr>
    </w:p>
    <w:p w14:paraId="4798578B">
      <w:pPr>
        <w:keepNext/>
        <w:keepLines/>
        <w:spacing w:line="360" w:lineRule="auto"/>
        <w:ind w:firstLine="640" w:firstLineChars="200"/>
        <w:jc w:val="center"/>
        <w:outlineLvl w:val="0"/>
        <w:rPr>
          <w:rFonts w:hint="default" w:ascii="Times New Roman" w:hAnsi="Times New Roman" w:eastAsia="黑体" w:cs="Times New Roman"/>
          <w:color w:val="auto"/>
          <w:sz w:val="28"/>
          <w:szCs w:val="28"/>
          <w:lang w:val="en-US" w:eastAsia="zh-CN"/>
        </w:rPr>
      </w:pPr>
      <w:bookmarkStart w:id="0" w:name="_Toc1512333989"/>
      <w:bookmarkStart w:id="1" w:name="_Toc13970"/>
      <w:bookmarkStart w:id="2" w:name="_Toc570359389"/>
      <w:bookmarkStart w:id="3" w:name="_Toc532082935"/>
      <w:bookmarkStart w:id="4" w:name="_Toc535824636"/>
      <w:bookmarkStart w:id="5" w:name="_Toc1946042620"/>
      <w:r>
        <w:rPr>
          <w:rFonts w:hint="eastAsia" w:ascii="Times New Roman" w:hAnsi="Times New Roman" w:eastAsia="黑体" w:cs="Times New Roman"/>
          <w:color w:val="auto"/>
          <w:sz w:val="32"/>
          <w:szCs w:val="32"/>
          <w:lang w:val="en-US" w:eastAsia="zh-CN"/>
        </w:rPr>
        <w:t xml:space="preserve">第一章 </w:t>
      </w:r>
      <w:r>
        <w:rPr>
          <w:rFonts w:hint="eastAsia" w:eastAsia="黑体" w:cs="Times New Roman"/>
          <w:color w:val="auto"/>
          <w:sz w:val="32"/>
          <w:szCs w:val="32"/>
          <w:lang w:val="en-US" w:eastAsia="zh-CN"/>
        </w:rPr>
        <w:t>目的和依据</w:t>
      </w:r>
      <w:bookmarkEnd w:id="0"/>
      <w:bookmarkEnd w:id="1"/>
    </w:p>
    <w:p w14:paraId="08E99C9D">
      <w:pPr>
        <w:pStyle w:val="2"/>
        <w:numPr>
          <w:ilvl w:val="-1"/>
          <w:numId w:val="0"/>
        </w:numPr>
        <w:tabs>
          <w:tab w:val="left" w:pos="560"/>
        </w:tabs>
        <w:spacing w:before="0" w:after="340" w:line="560" w:lineRule="exact"/>
        <w:ind w:left="0" w:firstLine="0"/>
        <w:outlineLvl w:val="1"/>
        <w:rPr>
          <w:rFonts w:ascii="仿宋_GB2312" w:eastAsia="仿宋_GB2312"/>
          <w:sz w:val="32"/>
          <w:szCs w:val="32"/>
        </w:rPr>
      </w:pPr>
      <w:bookmarkStart w:id="6" w:name="_Toc180907231"/>
      <w:bookmarkStart w:id="7" w:name="_Toc726"/>
      <w:r>
        <w:rPr>
          <w:rFonts w:hint="eastAsia" w:ascii="仿宋_GB2312" w:eastAsia="仿宋_GB2312"/>
          <w:sz w:val="32"/>
          <w:szCs w:val="32"/>
          <w:lang w:val="en-US" w:eastAsia="zh-CN"/>
        </w:rPr>
        <w:t>1.</w:t>
      </w:r>
      <w:r>
        <w:rPr>
          <w:rFonts w:hint="eastAsia" w:ascii="仿宋_GB2312" w:eastAsia="仿宋_GB2312"/>
          <w:sz w:val="32"/>
          <w:szCs w:val="32"/>
        </w:rPr>
        <w:t>目的和依据</w:t>
      </w:r>
      <w:bookmarkEnd w:id="2"/>
      <w:bookmarkEnd w:id="3"/>
      <w:bookmarkEnd w:id="4"/>
      <w:bookmarkEnd w:id="5"/>
      <w:bookmarkEnd w:id="6"/>
      <w:bookmarkEnd w:id="7"/>
    </w:p>
    <w:p w14:paraId="003E92D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适应客舱安全形势发展的需要，提升客舱运行安全水平，并为合格证持有人提供客舱安全和运行管理方面的指导，依据《大型飞机公共航空运输合格证持有人运行合格审定规则》（CCAR-121部）特制定本咨询通告。</w:t>
      </w:r>
    </w:p>
    <w:p w14:paraId="5055CEB2">
      <w:pPr>
        <w:spacing w:line="560" w:lineRule="exact"/>
        <w:ind w:firstLine="3080" w:firstLineChars="1100"/>
        <w:rPr>
          <w:rFonts w:hint="eastAsia" w:ascii="Times New Roman" w:hAnsi="Times New Roman" w:eastAsia="黑体" w:cs="Times New Roman"/>
          <w:color w:val="auto"/>
          <w:sz w:val="28"/>
          <w:szCs w:val="28"/>
          <w:lang w:val="en-US" w:eastAsia="zh-CN"/>
        </w:rPr>
      </w:pPr>
    </w:p>
    <w:p w14:paraId="15070DA1">
      <w:pPr>
        <w:keepNext/>
        <w:keepLines/>
        <w:spacing w:line="360" w:lineRule="auto"/>
        <w:ind w:firstLine="640" w:firstLineChars="200"/>
        <w:jc w:val="center"/>
        <w:outlineLvl w:val="0"/>
        <w:rPr>
          <w:rFonts w:hint="default" w:ascii="Times New Roman" w:hAnsi="Times New Roman" w:eastAsia="黑体" w:cs="Times New Roman"/>
          <w:color w:val="auto"/>
          <w:sz w:val="32"/>
          <w:szCs w:val="32"/>
          <w:lang w:val="en-US" w:eastAsia="zh-CN"/>
        </w:rPr>
      </w:pPr>
      <w:bookmarkStart w:id="8" w:name="_Toc1818470912"/>
      <w:r>
        <w:rPr>
          <w:rFonts w:hint="eastAsia" w:ascii="Times New Roman" w:hAnsi="Times New Roman" w:eastAsia="黑体" w:cs="Times New Roman"/>
          <w:color w:val="auto"/>
          <w:sz w:val="32"/>
          <w:szCs w:val="32"/>
          <w:lang w:val="en-US" w:eastAsia="zh-CN"/>
        </w:rPr>
        <w:t>第</w:t>
      </w:r>
      <w:r>
        <w:rPr>
          <w:rFonts w:hint="eastAsia" w:eastAsia="黑体" w:cs="Times New Roman"/>
          <w:color w:val="auto"/>
          <w:sz w:val="32"/>
          <w:szCs w:val="32"/>
          <w:lang w:val="en-US" w:eastAsia="zh-CN"/>
        </w:rPr>
        <w:t>二</w:t>
      </w:r>
      <w:r>
        <w:rPr>
          <w:rFonts w:hint="eastAsia" w:ascii="Times New Roman" w:hAnsi="Times New Roman" w:eastAsia="黑体" w:cs="Times New Roman"/>
          <w:color w:val="auto"/>
          <w:sz w:val="32"/>
          <w:szCs w:val="32"/>
          <w:lang w:val="en-US" w:eastAsia="zh-CN"/>
        </w:rPr>
        <w:t xml:space="preserve">章 </w:t>
      </w:r>
      <w:r>
        <w:rPr>
          <w:rFonts w:hint="eastAsia" w:eastAsia="黑体" w:cs="Times New Roman"/>
          <w:color w:val="auto"/>
          <w:sz w:val="32"/>
          <w:szCs w:val="32"/>
          <w:lang w:val="en-US" w:eastAsia="zh-CN"/>
        </w:rPr>
        <w:t>概要</w:t>
      </w:r>
      <w:bookmarkEnd w:id="8"/>
    </w:p>
    <w:p w14:paraId="3B2A2D0F">
      <w:pPr>
        <w:pStyle w:val="2"/>
        <w:numPr>
          <w:ilvl w:val="-1"/>
          <w:numId w:val="0"/>
        </w:numPr>
        <w:tabs>
          <w:tab w:val="left" w:pos="560"/>
        </w:tabs>
        <w:spacing w:before="0" w:after="340" w:line="560" w:lineRule="exact"/>
        <w:ind w:left="0" w:firstLine="0"/>
        <w:outlineLvl w:val="1"/>
        <w:rPr>
          <w:rFonts w:hint="eastAsia" w:ascii="仿宋_GB2312" w:eastAsia="仿宋_GB2312"/>
          <w:sz w:val="32"/>
          <w:szCs w:val="32"/>
          <w:lang w:val="en-US" w:eastAsia="zh-CN"/>
        </w:rPr>
      </w:pPr>
      <w:bookmarkStart w:id="9" w:name="_Toc532082936"/>
      <w:bookmarkStart w:id="10" w:name="_Toc1810734362"/>
      <w:bookmarkStart w:id="11" w:name="_Toc53353880"/>
      <w:bookmarkStart w:id="12" w:name="_Toc535824637"/>
      <w:bookmarkStart w:id="13" w:name="_Toc6430"/>
      <w:bookmarkStart w:id="14" w:name="_Toc962370530"/>
      <w:r>
        <w:rPr>
          <w:rFonts w:hint="eastAsia" w:ascii="仿宋_GB2312" w:eastAsia="仿宋_GB2312"/>
          <w:sz w:val="32"/>
          <w:szCs w:val="32"/>
          <w:lang w:val="en-US" w:eastAsia="zh-CN"/>
        </w:rPr>
        <w:t>2.1适用范围</w:t>
      </w:r>
      <w:bookmarkEnd w:id="9"/>
      <w:bookmarkEnd w:id="10"/>
      <w:bookmarkEnd w:id="11"/>
      <w:bookmarkEnd w:id="12"/>
      <w:bookmarkEnd w:id="13"/>
      <w:bookmarkEnd w:id="14"/>
    </w:p>
    <w:p w14:paraId="403DF054">
      <w:pPr>
        <w:spacing w:line="560" w:lineRule="exact"/>
        <w:ind w:firstLine="640" w:firstLineChars="200"/>
        <w:rPr>
          <w:rFonts w:ascii="仿宋_GB2312" w:eastAsia="仿宋_GB2312"/>
          <w:sz w:val="32"/>
          <w:szCs w:val="32"/>
        </w:rPr>
      </w:pPr>
      <w:r>
        <w:rPr>
          <w:rFonts w:hint="eastAsia" w:ascii="仿宋_GB2312" w:eastAsia="仿宋_GB2312"/>
          <w:sz w:val="32"/>
          <w:szCs w:val="32"/>
        </w:rPr>
        <w:t>本咨询通告适用于按照《大型飞机公共航空运输承运人运行合格审定规则》（CCAR-121部）运行的合格证持有人。</w:t>
      </w:r>
    </w:p>
    <w:p w14:paraId="5280934D">
      <w:pPr>
        <w:pStyle w:val="2"/>
        <w:numPr>
          <w:ilvl w:val="-1"/>
          <w:numId w:val="0"/>
        </w:numPr>
        <w:tabs>
          <w:tab w:val="left" w:pos="560"/>
        </w:tabs>
        <w:spacing w:before="0" w:after="340" w:line="560" w:lineRule="exact"/>
        <w:ind w:left="0" w:firstLine="0"/>
        <w:outlineLvl w:val="1"/>
        <w:rPr>
          <w:rFonts w:hint="eastAsia" w:ascii="仿宋_GB2312" w:eastAsia="仿宋_GB2312"/>
          <w:sz w:val="32"/>
          <w:szCs w:val="32"/>
          <w:lang w:val="en-US" w:eastAsia="zh-CN"/>
        </w:rPr>
      </w:pPr>
      <w:bookmarkStart w:id="15" w:name="_Toc535824638"/>
      <w:bookmarkStart w:id="16" w:name="_Toc1021660497"/>
      <w:bookmarkStart w:id="17" w:name="_Toc30271"/>
      <w:bookmarkStart w:id="18" w:name="_Toc532082937"/>
      <w:bookmarkStart w:id="19" w:name="_Toc1217980361"/>
      <w:bookmarkStart w:id="20" w:name="_Toc1862152153"/>
      <w:r>
        <w:rPr>
          <w:rFonts w:hint="eastAsia" w:ascii="仿宋_GB2312" w:eastAsia="仿宋_GB2312"/>
          <w:sz w:val="32"/>
          <w:szCs w:val="32"/>
          <w:lang w:val="en-US" w:eastAsia="zh-CN"/>
        </w:rPr>
        <w:t>2.2参考资料</w:t>
      </w:r>
      <w:bookmarkEnd w:id="15"/>
      <w:bookmarkEnd w:id="16"/>
      <w:bookmarkEnd w:id="17"/>
      <w:bookmarkEnd w:id="18"/>
      <w:bookmarkEnd w:id="19"/>
      <w:bookmarkEnd w:id="20"/>
    </w:p>
    <w:p w14:paraId="75A59822">
      <w:pPr>
        <w:spacing w:line="560" w:lineRule="exact"/>
        <w:rPr>
          <w:rFonts w:ascii="仿宋_GB2312" w:eastAsia="仿宋_GB2312"/>
          <w:sz w:val="32"/>
          <w:szCs w:val="32"/>
        </w:rPr>
      </w:pPr>
      <w:r>
        <w:rPr>
          <w:rFonts w:hint="eastAsia" w:ascii="仿宋_GB2312" w:eastAsia="仿宋_GB2312"/>
          <w:sz w:val="32"/>
          <w:szCs w:val="32"/>
        </w:rPr>
        <w:t>《设定客舱机组最少人员需求手册》（ICAO DOC1007</w:t>
      </w:r>
      <w:r>
        <w:rPr>
          <w:rFonts w:ascii="仿宋_GB2312" w:eastAsia="仿宋_GB2312"/>
          <w:sz w:val="32"/>
          <w:szCs w:val="32"/>
        </w:rPr>
        <w:t>2</w:t>
      </w:r>
      <w:r>
        <w:rPr>
          <w:rFonts w:hint="eastAsia" w:ascii="仿宋_GB2312" w:eastAsia="仿宋_GB2312"/>
          <w:sz w:val="32"/>
          <w:szCs w:val="32"/>
        </w:rPr>
        <w:t>）</w:t>
      </w:r>
    </w:p>
    <w:p w14:paraId="16A24ED4">
      <w:pPr>
        <w:spacing w:line="560" w:lineRule="exact"/>
        <w:rPr>
          <w:rFonts w:ascii="仿宋_GB2312" w:eastAsia="仿宋_GB2312"/>
          <w:sz w:val="32"/>
          <w:szCs w:val="32"/>
        </w:rPr>
      </w:pPr>
      <w:r>
        <w:rPr>
          <w:rFonts w:hint="eastAsia" w:ascii="仿宋_GB2312" w:eastAsia="仿宋_GB2312"/>
          <w:sz w:val="32"/>
          <w:szCs w:val="32"/>
        </w:rPr>
        <w:t>《旅客安全信息和指示手册》（ICAO DOC10086）</w:t>
      </w:r>
    </w:p>
    <w:p w14:paraId="00B637BA">
      <w:pPr>
        <w:spacing w:line="560" w:lineRule="exact"/>
        <w:rPr>
          <w:rFonts w:hint="eastAsia" w:ascii="仿宋_GB2312" w:eastAsia="仿宋_GB2312"/>
          <w:sz w:val="32"/>
          <w:szCs w:val="32"/>
        </w:rPr>
      </w:pPr>
      <w:r>
        <w:rPr>
          <w:rFonts w:hint="eastAsia" w:ascii="仿宋_GB2312" w:eastAsia="仿宋_GB2312"/>
          <w:sz w:val="32"/>
          <w:szCs w:val="32"/>
        </w:rPr>
        <w:t>《</w:t>
      </w:r>
      <w:r>
        <w:rPr>
          <w:rFonts w:ascii="仿宋_GB2312" w:eastAsia="仿宋_GB2312"/>
          <w:sz w:val="32"/>
          <w:szCs w:val="32"/>
        </w:rPr>
        <w:t>客舱电子飞行包的实施和使用手册</w:t>
      </w:r>
      <w:r>
        <w:rPr>
          <w:rFonts w:hint="eastAsia" w:ascii="仿宋_GB2312" w:eastAsia="仿宋_GB2312"/>
          <w:sz w:val="32"/>
          <w:szCs w:val="32"/>
        </w:rPr>
        <w:t>》（</w:t>
      </w:r>
      <w:r>
        <w:rPr>
          <w:rFonts w:ascii="仿宋_GB2312" w:eastAsia="仿宋_GB2312"/>
          <w:sz w:val="32"/>
          <w:szCs w:val="32"/>
        </w:rPr>
        <w:t>ICAO Doc10111</w:t>
      </w:r>
      <w:r>
        <w:rPr>
          <w:rFonts w:hint="eastAsia" w:ascii="仿宋_GB2312" w:eastAsia="仿宋_GB2312"/>
          <w:sz w:val="32"/>
          <w:szCs w:val="32"/>
        </w:rPr>
        <w:t>）</w:t>
      </w:r>
    </w:p>
    <w:p w14:paraId="303E2471">
      <w:pPr>
        <w:spacing w:line="560" w:lineRule="exact"/>
        <w:rPr>
          <w:rFonts w:hint="eastAsia" w:ascii="仿宋_GB2312" w:eastAsia="仿宋_GB2312"/>
          <w:sz w:val="32"/>
          <w:szCs w:val="32"/>
        </w:rPr>
      </w:pPr>
      <w:r>
        <w:rPr>
          <w:rFonts w:hint="eastAsia" w:ascii="仿宋_GB2312" w:eastAsia="仿宋_GB2312"/>
          <w:sz w:val="32"/>
          <w:szCs w:val="32"/>
          <w:lang w:val="en-US" w:eastAsia="zh-CN"/>
        </w:rPr>
        <w:t>《Manual on the Effective Safety Oversight of Cabin Operations》（Doc 10193）</w:t>
      </w:r>
    </w:p>
    <w:p w14:paraId="562E1D69">
      <w:pPr>
        <w:spacing w:line="560" w:lineRule="exact"/>
        <w:rPr>
          <w:rFonts w:ascii="仿宋_GB2312" w:eastAsia="仿宋_GB2312"/>
          <w:sz w:val="32"/>
          <w:szCs w:val="32"/>
        </w:rPr>
      </w:pPr>
      <w:r>
        <w:rPr>
          <w:rFonts w:hint="eastAsia" w:ascii="仿宋_GB2312" w:eastAsia="仿宋_GB2312"/>
          <w:sz w:val="32"/>
          <w:szCs w:val="32"/>
        </w:rPr>
        <w:t>《所有飞机乘员的防冲击姿势》（TCCA AC 700-036）</w:t>
      </w:r>
    </w:p>
    <w:p w14:paraId="7203665E">
      <w:pPr>
        <w:spacing w:line="560" w:lineRule="exact"/>
        <w:rPr>
          <w:rFonts w:ascii="仿宋_GB2312" w:eastAsia="仿宋_GB2312"/>
          <w:sz w:val="32"/>
          <w:szCs w:val="32"/>
        </w:rPr>
      </w:pPr>
      <w:r>
        <w:rPr>
          <w:rFonts w:hint="eastAsia" w:ascii="仿宋_GB2312" w:eastAsia="仿宋_GB2312"/>
          <w:sz w:val="32"/>
          <w:szCs w:val="32"/>
        </w:rPr>
        <w:t>《旅客安全信息简介和安全须知卡》（FAA AC-121-24C）</w:t>
      </w:r>
    </w:p>
    <w:p w14:paraId="17CF5896">
      <w:pPr>
        <w:pStyle w:val="2"/>
        <w:numPr>
          <w:ilvl w:val="-1"/>
          <w:numId w:val="0"/>
        </w:numPr>
        <w:tabs>
          <w:tab w:val="left" w:pos="560"/>
        </w:tabs>
        <w:spacing w:after="340" w:line="560" w:lineRule="exact"/>
        <w:ind w:left="0" w:firstLine="0"/>
        <w:jc w:val="center"/>
        <w:rPr>
          <w:rFonts w:ascii="仿宋_GB2312" w:eastAsia="仿宋_GB2312"/>
          <w:sz w:val="32"/>
          <w:szCs w:val="32"/>
        </w:rPr>
      </w:pPr>
      <w:bookmarkStart w:id="21" w:name="_Toc2913"/>
      <w:bookmarkStart w:id="22" w:name="_Toc781804123"/>
      <w:bookmarkStart w:id="23" w:name="_Toc532082938"/>
      <w:bookmarkStart w:id="24" w:name="_Toc535824639"/>
      <w:bookmarkStart w:id="25" w:name="_Toc1916215314"/>
      <w:r>
        <w:rPr>
          <w:rFonts w:hint="eastAsia" w:ascii="Times New Roman" w:hAnsi="Times New Roman" w:eastAsia="黑体" w:cs="Times New Roman"/>
          <w:b w:val="0"/>
          <w:bCs w:val="0"/>
          <w:color w:val="auto"/>
          <w:kern w:val="2"/>
          <w:sz w:val="32"/>
          <w:szCs w:val="32"/>
          <w:lang w:val="en-US" w:eastAsia="zh-CN"/>
        </w:rPr>
        <w:t>第</w:t>
      </w:r>
      <w:r>
        <w:rPr>
          <w:rFonts w:hint="eastAsia" w:eastAsia="黑体" w:cs="Times New Roman"/>
          <w:b w:val="0"/>
          <w:bCs w:val="0"/>
          <w:color w:val="auto"/>
          <w:kern w:val="2"/>
          <w:sz w:val="32"/>
          <w:szCs w:val="32"/>
          <w:lang w:val="en-US" w:eastAsia="zh-CN"/>
        </w:rPr>
        <w:t>三</w:t>
      </w:r>
      <w:r>
        <w:rPr>
          <w:rFonts w:hint="eastAsia" w:ascii="Times New Roman" w:hAnsi="Times New Roman" w:eastAsia="黑体" w:cs="Times New Roman"/>
          <w:b w:val="0"/>
          <w:bCs w:val="0"/>
          <w:color w:val="auto"/>
          <w:kern w:val="2"/>
          <w:sz w:val="32"/>
          <w:szCs w:val="32"/>
          <w:lang w:val="en-US" w:eastAsia="zh-CN"/>
        </w:rPr>
        <w:t xml:space="preserve">章 </w:t>
      </w:r>
      <w:r>
        <w:rPr>
          <w:rFonts w:hint="eastAsia" w:eastAsia="黑体" w:cs="Times New Roman"/>
          <w:b w:val="0"/>
          <w:bCs w:val="0"/>
          <w:color w:val="auto"/>
          <w:kern w:val="2"/>
          <w:sz w:val="32"/>
          <w:szCs w:val="32"/>
          <w:lang w:val="en-US" w:eastAsia="zh-CN"/>
        </w:rPr>
        <w:t>基本概念</w:t>
      </w:r>
      <w:bookmarkEnd w:id="21"/>
      <w:bookmarkEnd w:id="22"/>
      <w:bookmarkStart w:id="26" w:name="_Toc1912047740"/>
    </w:p>
    <w:bookmarkEnd w:id="23"/>
    <w:bookmarkEnd w:id="24"/>
    <w:bookmarkEnd w:id="25"/>
    <w:bookmarkEnd w:id="26"/>
    <w:p w14:paraId="6F3DBB99">
      <w:pPr>
        <w:pStyle w:val="2"/>
        <w:numPr>
          <w:ilvl w:val="-1"/>
          <w:numId w:val="0"/>
        </w:numPr>
        <w:tabs>
          <w:tab w:val="left" w:pos="560"/>
        </w:tabs>
        <w:spacing w:before="0" w:after="340" w:line="560" w:lineRule="exact"/>
        <w:ind w:left="0" w:firstLine="0"/>
        <w:outlineLvl w:val="1"/>
        <w:rPr>
          <w:rFonts w:hint="eastAsia" w:ascii="仿宋_GB2312" w:eastAsia="仿宋_GB2312"/>
          <w:sz w:val="32"/>
          <w:szCs w:val="32"/>
          <w:lang w:val="en-US" w:eastAsia="zh-CN"/>
        </w:rPr>
      </w:pPr>
      <w:bookmarkStart w:id="27" w:name="_Toc24855"/>
      <w:bookmarkStart w:id="28" w:name="_Toc1476942915"/>
      <w:bookmarkStart w:id="29" w:name="_Toc532082939"/>
      <w:bookmarkStart w:id="30" w:name="_Toc18528339"/>
      <w:bookmarkStart w:id="31" w:name="_Toc535824640"/>
      <w:bookmarkStart w:id="32" w:name="_Toc841072472"/>
      <w:r>
        <w:rPr>
          <w:rFonts w:hint="eastAsia" w:ascii="仿宋_GB2312" w:eastAsia="仿宋_GB2312"/>
          <w:sz w:val="32"/>
          <w:szCs w:val="32"/>
          <w:lang w:val="en-US" w:eastAsia="zh-CN"/>
        </w:rPr>
        <w:t>3.1 客舱乘务员</w:t>
      </w:r>
      <w:bookmarkEnd w:id="27"/>
      <w:bookmarkEnd w:id="28"/>
      <w:r>
        <w:rPr>
          <w:rFonts w:hint="eastAsia" w:ascii="仿宋_GB2312" w:eastAsia="仿宋_GB2312"/>
          <w:sz w:val="32"/>
          <w:szCs w:val="32"/>
          <w:lang w:val="en-US" w:eastAsia="zh-CN"/>
        </w:rPr>
        <w:t xml:space="preserve"> </w:t>
      </w:r>
    </w:p>
    <w:p w14:paraId="21E36F18">
      <w:pPr>
        <w:pStyle w:val="3"/>
        <w:spacing w:line="560" w:lineRule="exact"/>
        <w:rPr>
          <w:rFonts w:ascii="仿宋_GB2312" w:eastAsia="仿宋_GB2312"/>
          <w:sz w:val="32"/>
          <w:szCs w:val="32"/>
        </w:rPr>
      </w:pPr>
      <w:r>
        <w:rPr>
          <w:rFonts w:hint="eastAsia" w:ascii="仿宋_GB2312" w:eastAsia="仿宋_GB2312"/>
          <w:lang w:val="en-US" w:eastAsia="zh-CN"/>
        </w:rPr>
        <w:t xml:space="preserve">  </w:t>
      </w:r>
      <w:r>
        <w:rPr>
          <w:rFonts w:hint="eastAsia" w:ascii="仿宋_GB2312" w:hAnsi="等线 Light" w:eastAsia="仿宋_GB2312" w:cs="Times New Roman"/>
          <w:b w:val="0"/>
          <w:bCs w:val="0"/>
          <w:kern w:val="0"/>
          <w:sz w:val="32"/>
          <w:szCs w:val="32"/>
          <w:lang w:val="en-US" w:eastAsia="zh-CN" w:bidi="ar-SA"/>
        </w:rPr>
        <w:t xml:space="preserve"> </w:t>
      </w:r>
      <w:bookmarkStart w:id="33" w:name="_Toc4243"/>
      <w:bookmarkStart w:id="34" w:name="_Toc216096732"/>
      <w:r>
        <w:rPr>
          <w:rFonts w:hint="eastAsia" w:ascii="仿宋_GB2312" w:hAnsi="等线 Light" w:eastAsia="仿宋_GB2312" w:cs="Times New Roman"/>
          <w:b w:val="0"/>
          <w:bCs w:val="0"/>
          <w:kern w:val="0"/>
          <w:sz w:val="32"/>
          <w:szCs w:val="32"/>
          <w:lang w:val="en-US" w:eastAsia="zh-CN" w:bidi="ar-SA"/>
        </w:rPr>
        <w:t>出于对旅客安全的考虑，受合格证持有人指派在客舱执行值勤任务的机组成员。</w:t>
      </w:r>
      <w:bookmarkEnd w:id="33"/>
      <w:bookmarkEnd w:id="34"/>
    </w:p>
    <w:p w14:paraId="3F24F8C7">
      <w:pPr>
        <w:pStyle w:val="2"/>
        <w:numPr>
          <w:ilvl w:val="-1"/>
          <w:numId w:val="0"/>
        </w:numPr>
        <w:tabs>
          <w:tab w:val="left" w:pos="560"/>
        </w:tabs>
        <w:spacing w:before="0" w:after="340" w:line="560" w:lineRule="exact"/>
        <w:ind w:left="0" w:firstLine="0"/>
        <w:outlineLvl w:val="1"/>
        <w:rPr>
          <w:rFonts w:hint="eastAsia" w:ascii="仿宋_GB2312" w:eastAsia="仿宋_GB2312"/>
          <w:sz w:val="32"/>
          <w:szCs w:val="32"/>
          <w:lang w:val="en-US" w:eastAsia="zh-CN"/>
        </w:rPr>
      </w:pPr>
      <w:bookmarkStart w:id="35" w:name="_Toc532082945"/>
      <w:bookmarkStart w:id="36" w:name="_Toc796424481"/>
      <w:bookmarkStart w:id="37" w:name="_Toc2110688993"/>
      <w:bookmarkStart w:id="38" w:name="_Toc535824645"/>
      <w:bookmarkStart w:id="39" w:name="_Toc24692"/>
      <w:bookmarkStart w:id="40" w:name="_Toc542927647"/>
      <w:r>
        <w:rPr>
          <w:rFonts w:hint="eastAsia" w:ascii="仿宋_GB2312" w:eastAsia="仿宋_GB2312"/>
          <w:sz w:val="32"/>
          <w:szCs w:val="32"/>
          <w:lang w:val="en-US" w:eastAsia="zh-CN"/>
        </w:rPr>
        <w:t xml:space="preserve">3.2 </w:t>
      </w:r>
      <w:bookmarkEnd w:id="35"/>
      <w:bookmarkEnd w:id="36"/>
      <w:bookmarkEnd w:id="37"/>
      <w:bookmarkEnd w:id="38"/>
      <w:r>
        <w:rPr>
          <w:rFonts w:hint="eastAsia" w:ascii="仿宋_GB2312" w:eastAsia="仿宋_GB2312"/>
          <w:sz w:val="32"/>
          <w:szCs w:val="32"/>
          <w:lang w:val="en-US" w:eastAsia="zh-CN"/>
        </w:rPr>
        <w:t xml:space="preserve">乘务长 </w:t>
      </w:r>
      <w:bookmarkEnd w:id="39"/>
      <w:bookmarkEnd w:id="40"/>
    </w:p>
    <w:p w14:paraId="2341B67F">
      <w:pPr>
        <w:pStyle w:val="3"/>
        <w:spacing w:line="560" w:lineRule="exact"/>
        <w:rPr>
          <w:rFonts w:hint="eastAsia" w:ascii="仿宋_GB2312" w:eastAsia="仿宋_GB2312"/>
          <w:b w:val="0"/>
          <w:bCs w:val="0"/>
          <w:lang w:val="en-US" w:eastAsia="zh-CN"/>
        </w:rPr>
      </w:pPr>
      <w:r>
        <w:rPr>
          <w:rFonts w:hint="eastAsia" w:ascii="仿宋_GB2312" w:eastAsia="仿宋_GB2312"/>
          <w:lang w:val="en-US" w:eastAsia="zh-CN"/>
        </w:rPr>
        <w:t xml:space="preserve">  </w:t>
      </w:r>
      <w:r>
        <w:rPr>
          <w:rFonts w:hint="eastAsia" w:ascii="仿宋_GB2312" w:eastAsia="仿宋_GB2312"/>
          <w:b w:val="0"/>
          <w:bCs w:val="0"/>
          <w:lang w:val="en-US" w:eastAsia="zh-CN"/>
        </w:rPr>
        <w:t xml:space="preserve"> </w:t>
      </w:r>
      <w:bookmarkStart w:id="41" w:name="_Toc17729"/>
      <w:bookmarkStart w:id="42" w:name="_Toc326947026"/>
      <w:r>
        <w:rPr>
          <w:rFonts w:hint="eastAsia" w:ascii="仿宋_GB2312" w:eastAsia="仿宋_GB2312"/>
          <w:b w:val="0"/>
          <w:bCs w:val="0"/>
          <w:lang w:val="en-US" w:eastAsia="zh-CN"/>
        </w:rPr>
        <w:t>在配备一名以上客舱乘务员的航班运行中，对正常、不正常、紧急状况等客舱管理负有全责的客舱负责人，并向机长报告。</w:t>
      </w:r>
      <w:bookmarkEnd w:id="41"/>
      <w:bookmarkEnd w:id="42"/>
    </w:p>
    <w:p w14:paraId="768A6F5D">
      <w:pPr>
        <w:pStyle w:val="2"/>
        <w:numPr>
          <w:ilvl w:val="-1"/>
          <w:numId w:val="0"/>
        </w:numPr>
        <w:tabs>
          <w:tab w:val="left" w:pos="560"/>
        </w:tabs>
        <w:spacing w:before="0" w:after="340" w:line="560" w:lineRule="exact"/>
        <w:ind w:left="0" w:firstLine="0"/>
        <w:outlineLvl w:val="1"/>
        <w:rPr>
          <w:rFonts w:hint="eastAsia" w:ascii="仿宋_GB2312" w:eastAsia="仿宋_GB2312"/>
          <w:sz w:val="32"/>
          <w:szCs w:val="32"/>
          <w:lang w:val="en-US" w:eastAsia="zh-CN"/>
        </w:rPr>
      </w:pPr>
      <w:bookmarkStart w:id="43" w:name="_Toc532082944"/>
      <w:bookmarkStart w:id="44" w:name="_Toc515356576"/>
      <w:bookmarkStart w:id="45" w:name="_Toc2872"/>
      <w:bookmarkStart w:id="46" w:name="_Toc272026887"/>
      <w:bookmarkStart w:id="47" w:name="_Toc535824644"/>
      <w:bookmarkStart w:id="48" w:name="_Toc1735496956"/>
      <w:r>
        <w:rPr>
          <w:rFonts w:hint="eastAsia" w:ascii="仿宋_GB2312" w:eastAsia="仿宋_GB2312"/>
          <w:sz w:val="32"/>
          <w:szCs w:val="32"/>
          <w:lang w:val="en-US" w:eastAsia="zh-CN"/>
        </w:rPr>
        <w:t>3.</w:t>
      </w:r>
      <w:bookmarkEnd w:id="43"/>
      <w:r>
        <w:rPr>
          <w:rFonts w:hint="eastAsia" w:ascii="仿宋_GB2312" w:eastAsia="仿宋_GB2312"/>
          <w:sz w:val="32"/>
          <w:szCs w:val="32"/>
          <w:lang w:val="en-US" w:eastAsia="zh-CN"/>
        </w:rPr>
        <w:t>3 客舱乘务员最低数量配备</w:t>
      </w:r>
      <w:bookmarkEnd w:id="44"/>
      <w:bookmarkEnd w:id="45"/>
      <w:bookmarkEnd w:id="46"/>
      <w:bookmarkEnd w:id="47"/>
      <w:bookmarkEnd w:id="48"/>
    </w:p>
    <w:p w14:paraId="18E465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为保证安全运行，合格证持有人应按照CCAR-121部第121.391条（a）、（b）和（c）款确定各机型客舱乘务员最低数量配备</w:t>
      </w:r>
      <w:r>
        <w:rPr>
          <w:rFonts w:hint="eastAsia" w:ascii="仿宋_GB2312" w:eastAsia="仿宋_GB2312"/>
          <w:sz w:val="32"/>
          <w:szCs w:val="32"/>
          <w:lang w:eastAsia="zh-CN"/>
        </w:rPr>
        <w:t>，</w:t>
      </w:r>
      <w:r>
        <w:rPr>
          <w:rFonts w:hint="eastAsia" w:ascii="仿宋_GB2312" w:eastAsia="仿宋_GB2312"/>
          <w:sz w:val="32"/>
          <w:szCs w:val="32"/>
        </w:rPr>
        <w:t>并经局方批准后列入运行规范。</w:t>
      </w:r>
    </w:p>
    <w:p w14:paraId="280FBA96">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注：</w:t>
      </w:r>
      <w:r>
        <w:rPr>
          <w:rFonts w:ascii="仿宋_GB2312" w:eastAsia="仿宋_GB2312"/>
          <w:sz w:val="32"/>
          <w:szCs w:val="32"/>
        </w:rPr>
        <w:t>作为某种航空器型号合格证审定程序的一部分</w:t>
      </w:r>
      <w:r>
        <w:rPr>
          <w:rFonts w:hint="eastAsia" w:ascii="仿宋_GB2312" w:eastAsia="仿宋_GB2312"/>
          <w:sz w:val="32"/>
          <w:szCs w:val="32"/>
        </w:rPr>
        <w:t>，</w:t>
      </w:r>
      <w:r>
        <w:rPr>
          <w:rFonts w:ascii="仿宋_GB2312" w:eastAsia="仿宋_GB2312"/>
          <w:sz w:val="32"/>
          <w:szCs w:val="32"/>
        </w:rPr>
        <w:t>航空器制造商在每个地板高度出口配置一名客舱乘务员并成功完成全方位的应急撤离演示</w:t>
      </w:r>
      <w:r>
        <w:rPr>
          <w:rFonts w:hint="eastAsia" w:ascii="仿宋_GB2312" w:eastAsia="仿宋_GB2312"/>
          <w:sz w:val="32"/>
          <w:szCs w:val="32"/>
        </w:rPr>
        <w:t>后</w:t>
      </w:r>
      <w:r>
        <w:rPr>
          <w:rFonts w:ascii="仿宋_GB2312" w:eastAsia="仿宋_GB2312"/>
          <w:sz w:val="32"/>
          <w:szCs w:val="32"/>
        </w:rPr>
        <w:t>，合格证持有人不应减少该配置人数。</w:t>
      </w:r>
    </w:p>
    <w:p w14:paraId="105DBEF7">
      <w:pPr>
        <w:pStyle w:val="2"/>
        <w:numPr>
          <w:ilvl w:val="-1"/>
          <w:numId w:val="0"/>
        </w:numPr>
        <w:tabs>
          <w:tab w:val="left" w:pos="560"/>
        </w:tabs>
        <w:spacing w:before="0" w:after="340" w:line="560" w:lineRule="exact"/>
        <w:ind w:left="0" w:firstLine="0"/>
        <w:outlineLvl w:val="1"/>
        <w:rPr>
          <w:rFonts w:hint="eastAsia" w:ascii="仿宋_GB2312" w:eastAsia="仿宋_GB2312"/>
          <w:sz w:val="32"/>
          <w:szCs w:val="32"/>
          <w:lang w:val="en-US" w:eastAsia="zh-CN"/>
        </w:rPr>
      </w:pPr>
      <w:bookmarkStart w:id="49" w:name="_Toc18218"/>
      <w:bookmarkStart w:id="50" w:name="_Toc1374445938"/>
      <w:r>
        <w:rPr>
          <w:rFonts w:hint="eastAsia" w:ascii="仿宋_GB2312" w:eastAsia="仿宋_GB2312"/>
          <w:sz w:val="32"/>
          <w:szCs w:val="32"/>
          <w:lang w:val="en-US" w:eastAsia="zh-CN"/>
        </w:rPr>
        <w:t>3.4  特殊</w:t>
      </w:r>
      <w:bookmarkEnd w:id="29"/>
      <w:r>
        <w:rPr>
          <w:rFonts w:hint="eastAsia" w:ascii="仿宋_GB2312" w:eastAsia="仿宋_GB2312"/>
          <w:sz w:val="32"/>
          <w:szCs w:val="32"/>
          <w:lang w:val="en-US" w:eastAsia="zh-CN"/>
        </w:rPr>
        <w:t>旅客</w:t>
      </w:r>
      <w:bookmarkEnd w:id="30"/>
      <w:bookmarkEnd w:id="31"/>
      <w:bookmarkEnd w:id="32"/>
      <w:bookmarkEnd w:id="49"/>
      <w:bookmarkEnd w:id="50"/>
    </w:p>
    <w:p w14:paraId="481C4855">
      <w:pPr>
        <w:spacing w:line="560" w:lineRule="exact"/>
        <w:ind w:firstLine="640" w:firstLineChars="200"/>
        <w:rPr>
          <w:rFonts w:ascii="仿宋_GB2312" w:eastAsia="仿宋_GB2312"/>
          <w:sz w:val="32"/>
          <w:szCs w:val="32"/>
        </w:rPr>
      </w:pPr>
      <w:r>
        <w:rPr>
          <w:rFonts w:hint="eastAsia" w:ascii="仿宋_GB2312" w:eastAsia="仿宋_GB2312"/>
          <w:sz w:val="32"/>
          <w:szCs w:val="32"/>
        </w:rPr>
        <w:t>在进行航空旅行时，需要特殊条件、协助或设备的人。这些旅客包括但不限于：婴儿、无人陪伴儿童、孕妇、残疾人、行动不便的人、担架上的人、重病患者、禁止入境旅客、被驱逐或遭羁押者。</w:t>
      </w:r>
    </w:p>
    <w:p w14:paraId="141E679B">
      <w:pPr>
        <w:pStyle w:val="2"/>
        <w:numPr>
          <w:ilvl w:val="-1"/>
          <w:numId w:val="0"/>
        </w:numPr>
        <w:tabs>
          <w:tab w:val="left" w:pos="560"/>
        </w:tabs>
        <w:spacing w:before="0" w:after="340" w:line="560" w:lineRule="exact"/>
        <w:ind w:left="0" w:firstLine="0"/>
        <w:outlineLvl w:val="1"/>
        <w:rPr>
          <w:rFonts w:hint="eastAsia" w:ascii="仿宋_GB2312" w:eastAsia="仿宋_GB2312"/>
          <w:sz w:val="32"/>
          <w:szCs w:val="32"/>
          <w:lang w:val="en-US" w:eastAsia="zh-CN"/>
        </w:rPr>
      </w:pPr>
      <w:bookmarkStart w:id="51" w:name="_Toc1978772834"/>
      <w:bookmarkStart w:id="52" w:name="_Toc240680416"/>
      <w:bookmarkStart w:id="53" w:name="_Toc67540558"/>
      <w:bookmarkStart w:id="54" w:name="_Toc26881"/>
      <w:r>
        <w:rPr>
          <w:rFonts w:hint="eastAsia" w:ascii="仿宋_GB2312" w:eastAsia="仿宋_GB2312"/>
          <w:sz w:val="32"/>
          <w:szCs w:val="32"/>
          <w:lang w:val="en-US" w:eastAsia="zh-CN"/>
        </w:rPr>
        <w:t>3.5客舱电子飞行包C-EFB</w:t>
      </w:r>
      <w:bookmarkEnd w:id="51"/>
      <w:bookmarkEnd w:id="52"/>
      <w:bookmarkEnd w:id="53"/>
      <w:bookmarkEnd w:id="54"/>
    </w:p>
    <w:p w14:paraId="0AD078E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客舱电子飞行包C-EFB是一种电子信息管理装置，除了用于存储、查询和使用适用的运行所需手册和信息，同时还安装了软件应用程序，例如天气情报和旅客信息清单等数据库、通讯功能、培训平台、资质管理</w:t>
      </w:r>
      <w:r>
        <w:rPr>
          <w:rFonts w:hint="eastAsia" w:ascii="仿宋_GB2312" w:eastAsia="仿宋_GB2312"/>
          <w:sz w:val="32"/>
          <w:szCs w:val="32"/>
          <w:lang w:val="en-US" w:eastAsia="zh-CN"/>
        </w:rPr>
        <w:t>系统</w:t>
      </w:r>
      <w:r>
        <w:rPr>
          <w:rFonts w:hint="eastAsia" w:ascii="仿宋_GB2312" w:eastAsia="仿宋_GB2312"/>
          <w:sz w:val="32"/>
          <w:szCs w:val="32"/>
        </w:rPr>
        <w:t>等，以支持客舱运行管理。</w:t>
      </w:r>
    </w:p>
    <w:p w14:paraId="65231BDE">
      <w:pPr>
        <w:pStyle w:val="2"/>
        <w:numPr>
          <w:ilvl w:val="-1"/>
          <w:numId w:val="0"/>
        </w:numPr>
        <w:tabs>
          <w:tab w:val="left" w:pos="560"/>
        </w:tabs>
        <w:spacing w:after="340" w:line="560" w:lineRule="exact"/>
        <w:ind w:left="0" w:firstLine="0"/>
        <w:jc w:val="center"/>
        <w:rPr>
          <w:rFonts w:hint="default" w:ascii="仿宋_GB2312" w:eastAsia="仿宋_GB2312"/>
          <w:sz w:val="32"/>
          <w:szCs w:val="32"/>
          <w:lang w:val="en-US"/>
        </w:rPr>
      </w:pPr>
      <w:bookmarkStart w:id="55" w:name="_Toc17636"/>
      <w:bookmarkStart w:id="56" w:name="_Toc1303263596"/>
      <w:bookmarkStart w:id="57" w:name="_Toc1404044411"/>
      <w:bookmarkStart w:id="58" w:name="_Toc1282792690"/>
      <w:r>
        <w:rPr>
          <w:rFonts w:hint="eastAsia" w:ascii="Times New Roman" w:hAnsi="Times New Roman" w:eastAsia="黑体" w:cs="Times New Roman"/>
          <w:b w:val="0"/>
          <w:bCs w:val="0"/>
          <w:color w:val="auto"/>
          <w:kern w:val="2"/>
          <w:sz w:val="32"/>
          <w:szCs w:val="32"/>
          <w:lang w:val="en-US" w:eastAsia="zh-CN"/>
        </w:rPr>
        <w:t>第四章 客舱乘务员职责</w:t>
      </w:r>
      <w:bookmarkEnd w:id="55"/>
      <w:bookmarkEnd w:id="56"/>
      <w:bookmarkStart w:id="283" w:name="_GoBack"/>
      <w:bookmarkEnd w:id="283"/>
    </w:p>
    <w:bookmarkEnd w:id="57"/>
    <w:bookmarkEnd w:id="58"/>
    <w:p w14:paraId="36D27EA4">
      <w:pPr>
        <w:pStyle w:val="3"/>
        <w:spacing w:line="560" w:lineRule="exact"/>
        <w:rPr>
          <w:rStyle w:val="9"/>
          <w:rFonts w:ascii="Times New Roman" w:hAnsi="Times New Roman" w:eastAsia="宋体"/>
          <w:b w:val="0"/>
          <w:bCs w:val="0"/>
          <w:kern w:val="2"/>
        </w:rPr>
      </w:pPr>
      <w:bookmarkStart w:id="59" w:name="_Toc1765542219"/>
      <w:bookmarkStart w:id="60" w:name="_Toc26039"/>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1</w:t>
      </w:r>
      <w:r>
        <w:rPr>
          <w:rFonts w:hint="eastAsia" w:ascii="仿宋_GB2312" w:eastAsia="仿宋_GB2312"/>
          <w:sz w:val="32"/>
          <w:szCs w:val="32"/>
        </w:rPr>
        <w:t xml:space="preserve"> </w:t>
      </w:r>
      <w:r>
        <w:rPr>
          <w:rFonts w:hint="eastAsia" w:ascii="仿宋_GB2312" w:eastAsia="仿宋_GB2312"/>
          <w:sz w:val="32"/>
          <w:szCs w:val="32"/>
          <w:lang w:val="en-US" w:eastAsia="zh-CN"/>
        </w:rPr>
        <w:t>客舱乘务员职责</w:t>
      </w:r>
      <w:bookmarkEnd w:id="59"/>
      <w:bookmarkEnd w:id="60"/>
      <w:bookmarkStart w:id="61" w:name="_Toc190744499"/>
      <w:bookmarkStart w:id="62" w:name="_Toc532082948"/>
      <w:bookmarkStart w:id="63" w:name="_Toc596387627"/>
      <w:bookmarkStart w:id="64" w:name="_Toc535824647"/>
    </w:p>
    <w:bookmarkEnd w:id="61"/>
    <w:bookmarkEnd w:id="62"/>
    <w:bookmarkEnd w:id="63"/>
    <w:bookmarkEnd w:id="64"/>
    <w:p w14:paraId="61DB6682">
      <w:pPr>
        <w:autoSpaceDE/>
        <w:autoSpaceDN/>
        <w:adjustRightInd/>
        <w:spacing w:line="560" w:lineRule="exact"/>
        <w:ind w:firstLine="0"/>
        <w:rPr>
          <w:rFonts w:ascii="Times New Roman" w:hAnsi="Times New Roman" w:eastAsia="仿宋_GB2312" w:cs="Times New Roman"/>
          <w:color w:val="auto"/>
          <w:kern w:val="0"/>
          <w:sz w:val="32"/>
          <w:szCs w:val="32"/>
        </w:rPr>
      </w:pPr>
      <w:r>
        <w:rPr>
          <w:rFonts w:hint="eastAsia" w:ascii="仿宋_GB2312" w:eastAsia="仿宋_GB2312"/>
          <w:sz w:val="32"/>
          <w:szCs w:val="32"/>
          <w:lang w:val="en-US" w:eastAsia="zh-CN"/>
        </w:rPr>
        <w:t xml:space="preserve">   </w:t>
      </w:r>
      <w:r>
        <w:rPr>
          <w:rFonts w:hint="eastAsia" w:eastAsia="仿宋_GB2312" w:cs="Times New Roman"/>
          <w:color w:val="auto"/>
          <w:kern w:val="0"/>
          <w:sz w:val="32"/>
          <w:szCs w:val="32"/>
          <w:lang w:val="en-US" w:eastAsia="zh-CN"/>
        </w:rPr>
        <w:t>客舱乘务员</w:t>
      </w:r>
      <w:r>
        <w:rPr>
          <w:rFonts w:hint="eastAsia" w:ascii="Times New Roman" w:hAnsi="Times New Roman" w:eastAsia="仿宋_GB2312" w:cs="Times New Roman"/>
          <w:color w:val="auto"/>
          <w:kern w:val="0"/>
          <w:sz w:val="32"/>
          <w:szCs w:val="32"/>
        </w:rPr>
        <w:t>是保障飞行运行安全的人员之一，主要职责是保证客舱安全，其职责包含但不限于以下内容：</w:t>
      </w:r>
    </w:p>
    <w:p w14:paraId="73E91942">
      <w:pPr>
        <w:autoSpaceDE/>
        <w:autoSpaceDN/>
        <w:adjustRightInd w:val="0"/>
        <w:spacing w:line="560" w:lineRule="exact"/>
        <w:ind w:firstLine="0"/>
        <w:rPr>
          <w:rFonts w:ascii="Times New Roman" w:hAnsi="Times New Roman" w:eastAsia="仿宋_GB2312" w:cs="Times New Roman"/>
          <w:color w:val="auto"/>
          <w:kern w:val="0"/>
          <w:sz w:val="32"/>
          <w:szCs w:val="32"/>
        </w:rPr>
      </w:pPr>
      <w:r>
        <w:rPr>
          <w:rFonts w:hint="eastAsia" w:ascii="仿宋_GB2312" w:hAnsi="仿宋_GB2312" w:eastAsia="仿宋_GB2312" w:cs="仿宋_GB2312"/>
          <w:color w:val="auto"/>
          <w:kern w:val="0"/>
          <w:sz w:val="32"/>
          <w:szCs w:val="32"/>
          <w:lang w:val="en-US" w:eastAsia="zh-CN"/>
        </w:rPr>
        <w:t>4.1.1</w:t>
      </w:r>
      <w:r>
        <w:rPr>
          <w:rFonts w:hint="eastAsia" w:ascii="Times New Roman" w:hAnsi="Times New Roman" w:eastAsia="仿宋_GB2312" w:cs="Times New Roman"/>
          <w:color w:val="auto"/>
          <w:kern w:val="0"/>
          <w:sz w:val="32"/>
          <w:szCs w:val="32"/>
        </w:rPr>
        <w:t>保障安全。当出现危及人身安全和财产安全等应急情况时，及时进行处置、降低风险，尽可能减少机上乘员的伤亡，包括发生事故时组织旅客撤离飞机。</w:t>
      </w:r>
    </w:p>
    <w:p w14:paraId="183CEDB8">
      <w:pPr>
        <w:autoSpaceDE/>
        <w:autoSpaceDN/>
        <w:adjustRightInd w:val="0"/>
        <w:spacing w:line="560" w:lineRule="exact"/>
        <w:ind w:firstLine="0"/>
        <w:rPr>
          <w:rFonts w:ascii="Times New Roman" w:hAnsi="Times New Roman" w:eastAsia="仿宋_GB2312" w:cs="Times New Roman"/>
          <w:color w:val="auto"/>
          <w:kern w:val="0"/>
          <w:sz w:val="32"/>
          <w:szCs w:val="32"/>
        </w:rPr>
      </w:pPr>
      <w:r>
        <w:rPr>
          <w:rFonts w:hint="eastAsia" w:ascii="仿宋_GB2312" w:hAnsi="仿宋_GB2312" w:eastAsia="仿宋_GB2312" w:cs="仿宋_GB2312"/>
          <w:color w:val="auto"/>
          <w:kern w:val="0"/>
          <w:sz w:val="32"/>
          <w:szCs w:val="32"/>
          <w:lang w:val="en-US" w:eastAsia="zh-CN"/>
        </w:rPr>
        <w:t>4.1.2</w:t>
      </w:r>
      <w:r>
        <w:rPr>
          <w:rFonts w:hint="eastAsia" w:ascii="Times New Roman" w:hAnsi="Times New Roman" w:eastAsia="仿宋_GB2312" w:cs="Times New Roman"/>
          <w:color w:val="auto"/>
          <w:kern w:val="0"/>
          <w:sz w:val="32"/>
          <w:szCs w:val="32"/>
        </w:rPr>
        <w:t>遵守法律法规和合格证持有人政策，按照合格证持有人手册程序开展工作，保障机上乘员安全。</w:t>
      </w:r>
    </w:p>
    <w:p w14:paraId="20D07B5C">
      <w:pPr>
        <w:autoSpaceDE/>
        <w:autoSpaceDN/>
        <w:adjustRightInd w:val="0"/>
        <w:spacing w:line="560" w:lineRule="exact"/>
        <w:ind w:firstLine="0"/>
        <w:rPr>
          <w:rFonts w:ascii="Times New Roman" w:hAnsi="Times New Roman" w:eastAsia="仿宋_GB2312" w:cs="Times New Roman"/>
          <w:color w:val="auto"/>
          <w:kern w:val="0"/>
          <w:sz w:val="32"/>
          <w:szCs w:val="32"/>
        </w:rPr>
      </w:pPr>
      <w:r>
        <w:rPr>
          <w:rFonts w:hint="eastAsia" w:ascii="仿宋_GB2312" w:hAnsi="仿宋_GB2312" w:eastAsia="仿宋_GB2312" w:cs="仿宋_GB2312"/>
          <w:color w:val="auto"/>
          <w:kern w:val="0"/>
          <w:sz w:val="32"/>
          <w:szCs w:val="32"/>
          <w:lang w:val="en-US" w:eastAsia="zh-CN"/>
        </w:rPr>
        <w:t>4.1.3</w:t>
      </w:r>
      <w:r>
        <w:rPr>
          <w:rFonts w:hint="eastAsia" w:ascii="Times New Roman" w:hAnsi="Times New Roman" w:eastAsia="仿宋_GB2312" w:cs="Times New Roman"/>
          <w:color w:val="auto"/>
          <w:kern w:val="0"/>
          <w:sz w:val="32"/>
          <w:szCs w:val="32"/>
        </w:rPr>
        <w:t>要求旅客遵守法律法规、合格证持有人政策和程序以及机组指令，维持客舱秩序，协助机长和空中保卫人员做好安全保卫工作。</w:t>
      </w:r>
    </w:p>
    <w:p w14:paraId="0A95EBA6">
      <w:pPr>
        <w:autoSpaceDE/>
        <w:autoSpaceDN/>
        <w:adjustRightInd w:val="0"/>
        <w:spacing w:line="560" w:lineRule="exact"/>
        <w:ind w:firstLine="0"/>
        <w:rPr>
          <w:rFonts w:ascii="Times New Roman" w:hAnsi="Times New Roman" w:eastAsia="仿宋_GB2312" w:cs="Times New Roman"/>
          <w:color w:val="auto"/>
          <w:kern w:val="0"/>
          <w:sz w:val="32"/>
          <w:szCs w:val="32"/>
        </w:rPr>
      </w:pPr>
      <w:r>
        <w:rPr>
          <w:rFonts w:hint="eastAsia" w:ascii="仿宋_GB2312" w:hAnsi="仿宋_GB2312" w:eastAsia="仿宋_GB2312" w:cs="仿宋_GB2312"/>
          <w:color w:val="auto"/>
          <w:kern w:val="0"/>
          <w:sz w:val="32"/>
          <w:szCs w:val="32"/>
          <w:lang w:val="en-US" w:eastAsia="zh-CN"/>
        </w:rPr>
        <w:t>4.1.4</w:t>
      </w:r>
      <w:r>
        <w:rPr>
          <w:rFonts w:hint="eastAsia" w:ascii="Times New Roman" w:hAnsi="Times New Roman" w:eastAsia="仿宋_GB2312" w:cs="Times New Roman"/>
          <w:color w:val="auto"/>
          <w:kern w:val="0"/>
          <w:sz w:val="32"/>
          <w:szCs w:val="32"/>
        </w:rPr>
        <w:t>在航空器运行期间，服从机长、乘务长的管理，保持与机组成员之间的沟通并向机长、乘务长汇报。</w:t>
      </w:r>
    </w:p>
    <w:p w14:paraId="42871EE9">
      <w:pPr>
        <w:autoSpaceDE/>
        <w:autoSpaceDN/>
        <w:adjustRightInd w:val="0"/>
        <w:spacing w:line="560" w:lineRule="exact"/>
        <w:ind w:firstLine="0"/>
        <w:rPr>
          <w:rFonts w:ascii="Times New Roman" w:hAnsi="Times New Roman" w:eastAsia="仿宋_GB2312" w:cs="Times New Roman"/>
          <w:color w:val="auto"/>
          <w:kern w:val="0"/>
          <w:sz w:val="32"/>
          <w:szCs w:val="32"/>
        </w:rPr>
      </w:pPr>
      <w:r>
        <w:rPr>
          <w:rFonts w:hint="eastAsia" w:ascii="仿宋_GB2312" w:hAnsi="仿宋_GB2312" w:eastAsia="仿宋_GB2312" w:cs="仿宋_GB2312"/>
          <w:color w:val="auto"/>
          <w:kern w:val="0"/>
          <w:sz w:val="32"/>
          <w:szCs w:val="32"/>
          <w:lang w:val="en-US" w:eastAsia="zh-CN"/>
        </w:rPr>
        <w:t>4.1.5</w:t>
      </w:r>
      <w:r>
        <w:rPr>
          <w:rFonts w:hint="eastAsia" w:ascii="Times New Roman" w:hAnsi="Times New Roman" w:eastAsia="仿宋_GB2312" w:cs="Times New Roman"/>
          <w:color w:val="auto"/>
          <w:kern w:val="0"/>
          <w:sz w:val="32"/>
          <w:szCs w:val="32"/>
        </w:rPr>
        <w:t>收集旅客反馈信息、航班运行中的信息和客舱设备信息，并向乘务长汇报。</w:t>
      </w:r>
    </w:p>
    <w:p w14:paraId="61E0A36B">
      <w:pPr>
        <w:autoSpaceDE/>
        <w:autoSpaceDN/>
        <w:adjustRightInd w:val="0"/>
        <w:spacing w:line="560" w:lineRule="exact"/>
        <w:ind w:firstLine="0"/>
        <w:rPr>
          <w:rFonts w:ascii="Times New Roman" w:hAnsi="Times New Roman" w:eastAsia="仿宋_GB2312" w:cs="Times New Roman"/>
          <w:color w:val="auto"/>
          <w:kern w:val="0"/>
          <w:sz w:val="32"/>
          <w:szCs w:val="32"/>
        </w:rPr>
      </w:pPr>
      <w:r>
        <w:rPr>
          <w:rFonts w:hint="eastAsia" w:ascii="仿宋_GB2312" w:hAnsi="仿宋_GB2312" w:eastAsia="仿宋_GB2312" w:cs="仿宋_GB2312"/>
          <w:color w:val="auto"/>
          <w:kern w:val="0"/>
          <w:sz w:val="32"/>
          <w:szCs w:val="32"/>
          <w:lang w:val="en-US" w:eastAsia="zh-CN"/>
        </w:rPr>
        <w:t>4.1.6</w:t>
      </w:r>
      <w:r>
        <w:rPr>
          <w:rFonts w:hint="eastAsia" w:ascii="Times New Roman" w:hAnsi="Times New Roman" w:eastAsia="仿宋_GB2312" w:cs="Times New Roman"/>
          <w:color w:val="auto"/>
          <w:kern w:val="0"/>
          <w:sz w:val="32"/>
          <w:szCs w:val="32"/>
        </w:rPr>
        <w:t>在满足和确保安全的前提下，可以为旅客提供适当的服务。如遇有颠簸或其他不正常、不安全的情况，客舱乘务员可以调整、删减服务程序，或不提供服务。</w:t>
      </w:r>
    </w:p>
    <w:p w14:paraId="74192C85">
      <w:pPr>
        <w:autoSpaceDE/>
        <w:autoSpaceDN/>
        <w:adjustRightInd w:val="0"/>
        <w:spacing w:line="560" w:lineRule="exact"/>
        <w:ind w:firstLine="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4.1.7</w:t>
      </w:r>
      <w:r>
        <w:rPr>
          <w:rFonts w:hint="eastAsia" w:ascii="仿宋_GB2312" w:hAnsi="仿宋_GB2312" w:eastAsia="仿宋_GB2312" w:cs="仿宋_GB2312"/>
          <w:color w:val="auto"/>
          <w:kern w:val="0"/>
          <w:sz w:val="32"/>
          <w:szCs w:val="32"/>
        </w:rPr>
        <w:t>完成必需的训练，确保个人资质符合飞行运行要求。</w:t>
      </w:r>
    </w:p>
    <w:p w14:paraId="6E6E78DB">
      <w:pPr>
        <w:autoSpaceDE/>
        <w:autoSpaceDN/>
        <w:adjustRightInd w:val="0"/>
        <w:spacing w:line="560" w:lineRule="exact"/>
        <w:ind w:firstLine="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4.1.8</w:t>
      </w:r>
      <w:r>
        <w:rPr>
          <w:rFonts w:hint="eastAsia" w:ascii="仿宋_GB2312" w:hAnsi="仿宋_GB2312" w:eastAsia="仿宋_GB2312" w:cs="仿宋_GB2312"/>
          <w:color w:val="auto"/>
          <w:kern w:val="0"/>
          <w:sz w:val="32"/>
          <w:szCs w:val="32"/>
        </w:rPr>
        <w:t>按规章和合格证持有人政策合理安排休息，保证身体和心理健康情况符合飞行要求。</w:t>
      </w:r>
    </w:p>
    <w:p w14:paraId="5BFBF596">
      <w:pPr>
        <w:autoSpaceDE/>
        <w:autoSpaceDN/>
        <w:adjustRightInd w:val="0"/>
        <w:spacing w:line="560" w:lineRule="exact"/>
        <w:ind w:firstLine="0"/>
        <w:rPr>
          <w:rFonts w:ascii="Times New Roman" w:hAnsi="Times New Roman" w:eastAsia="仿宋_GB2312" w:cs="Times New Roman"/>
          <w:color w:val="auto"/>
          <w:kern w:val="0"/>
          <w:sz w:val="32"/>
          <w:szCs w:val="32"/>
        </w:rPr>
      </w:pPr>
      <w:r>
        <w:rPr>
          <w:rFonts w:hint="eastAsia" w:ascii="仿宋_GB2312" w:hAnsi="仿宋_GB2312" w:eastAsia="仿宋_GB2312" w:cs="仿宋_GB2312"/>
          <w:color w:val="auto"/>
          <w:kern w:val="0"/>
          <w:sz w:val="32"/>
          <w:szCs w:val="32"/>
          <w:lang w:val="en-US" w:eastAsia="zh-CN"/>
        </w:rPr>
        <w:t>4.1.9</w:t>
      </w:r>
      <w:r>
        <w:rPr>
          <w:rFonts w:hint="eastAsia" w:ascii="Times New Roman" w:hAnsi="Times New Roman" w:eastAsia="仿宋_GB2312" w:cs="Times New Roman"/>
          <w:color w:val="auto"/>
          <w:kern w:val="0"/>
          <w:sz w:val="32"/>
          <w:szCs w:val="32"/>
        </w:rPr>
        <w:t>向合格证持有人提出合理化建议。</w:t>
      </w:r>
    </w:p>
    <w:p w14:paraId="0AACF486">
      <w:pPr>
        <w:pStyle w:val="3"/>
        <w:spacing w:line="560" w:lineRule="exact"/>
        <w:rPr>
          <w:rFonts w:hint="eastAsia" w:ascii="仿宋_GB2312" w:hAnsi="Times New Roman" w:eastAsia="仿宋_GB2312" w:cs="Times New Roman"/>
          <w:b/>
          <w:bCs/>
          <w:kern w:val="44"/>
          <w:sz w:val="32"/>
          <w:szCs w:val="32"/>
          <w:lang w:val="en-US" w:eastAsia="zh-CN" w:bidi="ar-SA"/>
        </w:rPr>
      </w:pPr>
      <w:bookmarkStart w:id="65" w:name="_Toc15287"/>
      <w:bookmarkStart w:id="66" w:name="_Toc1686524134"/>
      <w:r>
        <w:rPr>
          <w:rFonts w:hint="eastAsia" w:ascii="仿宋_GB2312" w:hAnsi="Times New Roman" w:eastAsia="仿宋_GB2312" w:cs="Times New Roman"/>
          <w:b/>
          <w:bCs/>
          <w:kern w:val="44"/>
          <w:sz w:val="32"/>
          <w:szCs w:val="32"/>
          <w:lang w:val="en-US" w:eastAsia="zh-CN" w:bidi="ar-SA"/>
        </w:rPr>
        <w:t>4.2 乘务长职责</w:t>
      </w:r>
      <w:bookmarkEnd w:id="65"/>
      <w:bookmarkEnd w:id="66"/>
    </w:p>
    <w:p w14:paraId="15634C10">
      <w:pPr>
        <w:spacing w:line="560" w:lineRule="exact"/>
        <w:ind w:firstLine="640" w:firstLineChars="200"/>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乘务长主要履行客舱管理的职责，其职责包含但不限于以下内容：</w:t>
      </w:r>
    </w:p>
    <w:p w14:paraId="4B525659">
      <w:pPr>
        <w:spacing w:line="560" w:lineRule="exact"/>
        <w:rPr>
          <w:rFonts w:hint="eastAsia" w:eastAsia="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4.2.1</w:t>
      </w:r>
      <w:r>
        <w:rPr>
          <w:rFonts w:hint="eastAsia" w:eastAsia="仿宋_GB2312"/>
          <w:color w:val="auto"/>
          <w:kern w:val="0"/>
          <w:sz w:val="32"/>
          <w:szCs w:val="32"/>
          <w:lang w:val="en-US" w:eastAsia="zh-CN"/>
        </w:rPr>
        <w:t>对飞行全程中正常运行、不正常情况和应急情况下执行、协调客舱程序负有全面责任。</w:t>
      </w:r>
    </w:p>
    <w:p w14:paraId="37A86B6D">
      <w:pPr>
        <w:spacing w:line="560" w:lineRule="exact"/>
        <w:rPr>
          <w:rFonts w:hint="eastAsia" w:eastAsia="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4.2.2</w:t>
      </w:r>
      <w:r>
        <w:rPr>
          <w:rFonts w:hint="eastAsia" w:eastAsia="仿宋_GB2312"/>
          <w:color w:val="auto"/>
          <w:kern w:val="0"/>
          <w:sz w:val="32"/>
          <w:szCs w:val="32"/>
          <w:lang w:val="en-US" w:eastAsia="zh-CN"/>
        </w:rPr>
        <w:t>对客舱工作进行管理，组织、监督、协调客舱机组成员在执行航班任务中按手册要求履行程序和标准，合理分工，评估和记录客舱机组表现。</w:t>
      </w:r>
    </w:p>
    <w:p w14:paraId="33B80CA2">
      <w:pPr>
        <w:spacing w:line="560" w:lineRule="exact"/>
        <w:rPr>
          <w:rFonts w:hint="eastAsia" w:eastAsia="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4.2.3</w:t>
      </w:r>
      <w:r>
        <w:rPr>
          <w:rFonts w:hint="eastAsia" w:eastAsia="仿宋_GB2312"/>
          <w:color w:val="auto"/>
          <w:kern w:val="0"/>
          <w:sz w:val="32"/>
          <w:szCs w:val="32"/>
          <w:lang w:val="en-US" w:eastAsia="zh-CN"/>
        </w:rPr>
        <w:t>在航空器运行期间，服从机长指挥，保持与飞行机组、客舱机组、安保组成员的沟通并向机长汇报。</w:t>
      </w:r>
    </w:p>
    <w:p w14:paraId="1D35471A">
      <w:pPr>
        <w:spacing w:line="560" w:lineRule="exact"/>
        <w:rPr>
          <w:rFonts w:hint="eastAsia" w:eastAsia="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4.2.4</w:t>
      </w:r>
      <w:r>
        <w:rPr>
          <w:rFonts w:hint="eastAsia" w:eastAsia="仿宋_GB2312"/>
          <w:color w:val="auto"/>
          <w:kern w:val="0"/>
          <w:sz w:val="32"/>
          <w:szCs w:val="32"/>
          <w:lang w:val="en-US" w:eastAsia="zh-CN"/>
        </w:rPr>
        <w:t>负责与地面保障部门的协调和沟通，并做好相关交接与记录工作。</w:t>
      </w:r>
    </w:p>
    <w:p w14:paraId="29481CF9">
      <w:pPr>
        <w:spacing w:line="560" w:lineRule="exact"/>
        <w:rPr>
          <w:rFonts w:hint="eastAsia" w:eastAsia="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4.2.5</w:t>
      </w:r>
      <w:r>
        <w:rPr>
          <w:rFonts w:hint="eastAsia" w:eastAsia="仿宋_GB2312"/>
          <w:color w:val="auto"/>
          <w:kern w:val="0"/>
          <w:sz w:val="32"/>
          <w:szCs w:val="32"/>
          <w:lang w:val="en-US" w:eastAsia="zh-CN"/>
        </w:rPr>
        <w:t>收集旅客反馈信息、航班任务中的信息、客舱设备信息，并做好记录和报告。</w:t>
      </w:r>
    </w:p>
    <w:p w14:paraId="7B20C4D4">
      <w:pPr>
        <w:rPr>
          <w:rFonts w:hint="default"/>
          <w:lang w:val="en-US" w:eastAsia="zh-CN"/>
        </w:rPr>
      </w:pPr>
    </w:p>
    <w:p w14:paraId="339A4625">
      <w:pPr>
        <w:pStyle w:val="3"/>
        <w:spacing w:line="560" w:lineRule="exact"/>
        <w:rPr>
          <w:rFonts w:hint="default" w:ascii="仿宋_GB2312" w:hAnsi="Times New Roman" w:eastAsia="仿宋_GB2312" w:cs="Times New Roman"/>
          <w:b/>
          <w:bCs/>
          <w:kern w:val="44"/>
          <w:sz w:val="32"/>
          <w:szCs w:val="32"/>
          <w:lang w:val="en-US" w:eastAsia="zh-CN" w:bidi="ar-SA"/>
        </w:rPr>
      </w:pPr>
      <w:bookmarkStart w:id="67" w:name="_Toc774463385"/>
      <w:bookmarkStart w:id="68" w:name="_Toc20091"/>
      <w:r>
        <w:rPr>
          <w:rFonts w:hint="eastAsia" w:ascii="仿宋_GB2312" w:hAnsi="Times New Roman" w:eastAsia="仿宋_GB2312" w:cs="Times New Roman"/>
          <w:b/>
          <w:bCs/>
          <w:kern w:val="44"/>
          <w:sz w:val="32"/>
          <w:szCs w:val="32"/>
          <w:lang w:val="en-US" w:eastAsia="zh-CN" w:bidi="ar-SA"/>
        </w:rPr>
        <w:t>4.3 客舱机组的工作任务和标准</w:t>
      </w:r>
      <w:bookmarkEnd w:id="67"/>
      <w:bookmarkEnd w:id="68"/>
    </w:p>
    <w:p w14:paraId="24291F2D">
      <w:pPr>
        <w:autoSpaceDE w:val="0"/>
        <w:autoSpaceDN w:val="0"/>
        <w:adjustRightInd w:val="0"/>
        <w:spacing w:line="360" w:lineRule="auto"/>
        <w:ind w:firstLine="640" w:firstLineChars="200"/>
        <w:jc w:val="left"/>
        <w:rPr>
          <w:rFonts w:hint="eastAsia" w:ascii="仿宋_GB2312" w:hAnsi="仿宋_GB2312" w:eastAsia="仿宋_GB2312" w:cs="仿宋_GB2312"/>
          <w:color w:val="auto"/>
          <w:kern w:val="0"/>
          <w:sz w:val="32"/>
          <w:szCs w:val="32"/>
          <w:lang w:bidi="zh-CN"/>
        </w:rPr>
      </w:pPr>
      <w:r>
        <w:rPr>
          <w:rFonts w:hint="eastAsia" w:ascii="仿宋_GB2312" w:hAnsi="仿宋_GB2312" w:eastAsia="仿宋_GB2312" w:cs="仿宋_GB2312"/>
          <w:color w:val="auto"/>
          <w:kern w:val="0"/>
          <w:sz w:val="32"/>
          <w:szCs w:val="32"/>
          <w:lang w:bidi="zh-CN"/>
        </w:rPr>
        <w:t>合格证持有人应在手册中明确和细化各个阶段客舱机组的工作</w:t>
      </w:r>
      <w:r>
        <w:rPr>
          <w:rFonts w:hint="eastAsia" w:ascii="仿宋_GB2312" w:hAnsi="仿宋_GB2312" w:eastAsia="仿宋_GB2312" w:cs="仿宋_GB2312"/>
          <w:color w:val="auto"/>
          <w:kern w:val="0"/>
          <w:sz w:val="32"/>
          <w:szCs w:val="32"/>
          <w:lang w:val="en-US" w:bidi="zh-CN"/>
        </w:rPr>
        <w:t>任务</w:t>
      </w:r>
      <w:r>
        <w:rPr>
          <w:rFonts w:hint="eastAsia" w:ascii="仿宋_GB2312" w:hAnsi="仿宋_GB2312" w:eastAsia="仿宋_GB2312" w:cs="仿宋_GB2312"/>
          <w:color w:val="auto"/>
          <w:kern w:val="0"/>
          <w:sz w:val="32"/>
          <w:szCs w:val="32"/>
          <w:lang w:bidi="zh-CN"/>
        </w:rPr>
        <w:t>和标准，以及相应的管理和监督职责、程序、标准。</w:t>
      </w:r>
    </w:p>
    <w:p w14:paraId="462B6D38">
      <w:pPr>
        <w:autoSpaceDE w:val="0"/>
        <w:autoSpaceDN w:val="0"/>
        <w:adjustRightInd w:val="0"/>
        <w:spacing w:line="360" w:lineRule="auto"/>
        <w:jc w:val="left"/>
        <w:rPr>
          <w:rFonts w:hint="eastAsia" w:ascii="仿宋_GB2312" w:hAnsi="仿宋_GB2312" w:eastAsia="仿宋_GB2312" w:cs="仿宋_GB2312"/>
          <w:color w:val="auto"/>
          <w:kern w:val="0"/>
          <w:sz w:val="32"/>
          <w:szCs w:val="32"/>
          <w:lang w:val="en-US" w:bidi="zh-CN"/>
        </w:rPr>
      </w:pPr>
      <w:r>
        <w:rPr>
          <w:rFonts w:hint="default" w:ascii="仿宋_GB2312" w:hAnsi="仿宋_GB2312" w:eastAsia="仿宋_GB2312" w:cs="仿宋_GB2312"/>
          <w:color w:val="auto"/>
          <w:kern w:val="0"/>
          <w:sz w:val="32"/>
          <w:szCs w:val="32"/>
          <w:lang w:val="en-US" w:eastAsia="zh-CN" w:bidi="zh-CN"/>
        </w:rPr>
        <w:t>4.</w:t>
      </w:r>
      <w:r>
        <w:rPr>
          <w:rFonts w:hint="eastAsia" w:ascii="仿宋_GB2312" w:hAnsi="仿宋_GB2312" w:eastAsia="仿宋_GB2312" w:cs="仿宋_GB2312"/>
          <w:color w:val="auto"/>
          <w:kern w:val="0"/>
          <w:sz w:val="32"/>
          <w:szCs w:val="32"/>
          <w:lang w:val="en-US" w:eastAsia="zh-CN" w:bidi="zh-CN"/>
        </w:rPr>
        <w:t>3</w:t>
      </w:r>
      <w:r>
        <w:rPr>
          <w:rFonts w:hint="default" w:ascii="仿宋_GB2312" w:hAnsi="仿宋_GB2312" w:eastAsia="仿宋_GB2312" w:cs="仿宋_GB2312"/>
          <w:color w:val="auto"/>
          <w:kern w:val="0"/>
          <w:sz w:val="32"/>
          <w:szCs w:val="32"/>
          <w:lang w:val="en-US" w:eastAsia="zh-CN" w:bidi="zh-CN"/>
        </w:rPr>
        <w:t>.1概述</w:t>
      </w:r>
    </w:p>
    <w:p w14:paraId="1FAA187B">
      <w:pPr>
        <w:autoSpaceDE w:val="0"/>
        <w:autoSpaceDN w:val="0"/>
        <w:adjustRightInd w:val="0"/>
        <w:spacing w:line="360" w:lineRule="auto"/>
        <w:ind w:firstLine="640" w:firstLineChars="200"/>
        <w:jc w:val="left"/>
        <w:rPr>
          <w:rFonts w:hint="eastAsia" w:ascii="仿宋_GB2312" w:hAnsi="仿宋_GB2312" w:eastAsia="仿宋_GB2312" w:cs="仿宋_GB2312"/>
          <w:color w:val="auto"/>
          <w:kern w:val="0"/>
          <w:sz w:val="32"/>
          <w:szCs w:val="32"/>
          <w:lang w:bidi="zh-CN"/>
        </w:rPr>
      </w:pPr>
      <w:r>
        <w:rPr>
          <w:rFonts w:hint="default" w:ascii="仿宋_GB2312" w:hAnsi="仿宋_GB2312" w:eastAsia="仿宋_GB2312" w:cs="仿宋_GB2312"/>
          <w:color w:val="auto"/>
          <w:kern w:val="0"/>
          <w:sz w:val="32"/>
          <w:szCs w:val="32"/>
          <w:lang w:val="en-US" w:bidi="zh-CN"/>
        </w:rPr>
        <w:t>(1)</w:t>
      </w:r>
      <w:r>
        <w:rPr>
          <w:rFonts w:hint="eastAsia" w:ascii="仿宋_GB2312" w:hAnsi="仿宋_GB2312" w:eastAsia="仿宋_GB2312" w:cs="仿宋_GB2312"/>
          <w:color w:val="auto"/>
          <w:kern w:val="0"/>
          <w:sz w:val="32"/>
          <w:szCs w:val="32"/>
          <w:lang w:bidi="zh-CN"/>
        </w:rPr>
        <w:t>客舱机组应按照局方规章、合格证持有人《客舱乘务员手册》等手册、程序、标准开展工作，服从机长、乘务长指挥;</w:t>
      </w:r>
    </w:p>
    <w:p w14:paraId="39685B8C">
      <w:pPr>
        <w:autoSpaceDE w:val="0"/>
        <w:autoSpaceDN w:val="0"/>
        <w:adjustRightInd w:val="0"/>
        <w:spacing w:line="360" w:lineRule="auto"/>
        <w:ind w:firstLine="640" w:firstLineChars="200"/>
        <w:jc w:val="left"/>
        <w:rPr>
          <w:rFonts w:hint="eastAsia" w:ascii="仿宋_GB2312" w:hAnsi="仿宋_GB2312" w:eastAsia="仿宋_GB2312" w:cs="仿宋_GB2312"/>
          <w:color w:val="auto"/>
          <w:kern w:val="0"/>
          <w:sz w:val="32"/>
          <w:szCs w:val="32"/>
          <w:lang w:bidi="zh-CN"/>
        </w:rPr>
      </w:pPr>
      <w:r>
        <w:rPr>
          <w:rFonts w:hint="default" w:ascii="仿宋_GB2312" w:hAnsi="仿宋_GB2312" w:eastAsia="仿宋_GB2312" w:cs="仿宋_GB2312"/>
          <w:color w:val="auto"/>
          <w:kern w:val="0"/>
          <w:sz w:val="32"/>
          <w:szCs w:val="32"/>
          <w:lang w:val="en-US" w:bidi="zh-CN"/>
        </w:rPr>
        <w:t>(2)</w:t>
      </w:r>
      <w:r>
        <w:rPr>
          <w:rFonts w:hint="eastAsia" w:ascii="仿宋_GB2312" w:hAnsi="仿宋_GB2312" w:eastAsia="仿宋_GB2312" w:cs="仿宋_GB2312"/>
          <w:color w:val="auto"/>
          <w:kern w:val="0"/>
          <w:sz w:val="32"/>
          <w:szCs w:val="32"/>
          <w:lang w:bidi="zh-CN"/>
        </w:rPr>
        <w:t>客舱乘务员应当携带有效的客舱乘务员训练合格证、体检合格证、空勤登机证等个人证件和必需的旅行文件，不得携带违反相关国家规定的其它无关物品;</w:t>
      </w:r>
    </w:p>
    <w:p w14:paraId="122639CF">
      <w:pPr>
        <w:autoSpaceDE w:val="0"/>
        <w:autoSpaceDN w:val="0"/>
        <w:adjustRightInd w:val="0"/>
        <w:spacing w:line="360" w:lineRule="auto"/>
        <w:ind w:firstLine="640" w:firstLineChars="200"/>
        <w:jc w:val="left"/>
        <w:rPr>
          <w:rFonts w:hint="eastAsia" w:ascii="仿宋_GB2312" w:hAnsi="仿宋_GB2312" w:eastAsia="仿宋_GB2312" w:cs="仿宋_GB2312"/>
          <w:color w:val="auto"/>
          <w:kern w:val="0"/>
          <w:sz w:val="32"/>
          <w:szCs w:val="32"/>
          <w:lang w:bidi="zh-CN"/>
        </w:rPr>
      </w:pPr>
      <w:r>
        <w:rPr>
          <w:rFonts w:hint="default" w:ascii="仿宋_GB2312" w:hAnsi="仿宋_GB2312" w:eastAsia="仿宋_GB2312" w:cs="仿宋_GB2312"/>
          <w:color w:val="auto"/>
          <w:kern w:val="0"/>
          <w:sz w:val="32"/>
          <w:szCs w:val="32"/>
          <w:lang w:val="en-US" w:bidi="zh-CN"/>
        </w:rPr>
        <w:t>(3)</w:t>
      </w:r>
      <w:r>
        <w:rPr>
          <w:rFonts w:hint="eastAsia" w:ascii="仿宋_GB2312" w:hAnsi="仿宋_GB2312" w:eastAsia="仿宋_GB2312" w:cs="仿宋_GB2312"/>
          <w:color w:val="auto"/>
          <w:kern w:val="0"/>
          <w:sz w:val="32"/>
          <w:szCs w:val="32"/>
          <w:lang w:bidi="zh-CN"/>
        </w:rPr>
        <w:t>客舱乘务员应符合体检鉴定结论，遵守限制条件的要求，保持良好的</w:t>
      </w:r>
      <w:r>
        <w:rPr>
          <w:rFonts w:hint="default" w:ascii="仿宋_GB2312" w:hAnsi="仿宋_GB2312" w:eastAsia="仿宋_GB2312" w:cs="仿宋_GB2312"/>
          <w:color w:val="auto"/>
          <w:kern w:val="0"/>
          <w:sz w:val="32"/>
          <w:szCs w:val="32"/>
          <w:lang w:bidi="zh-CN"/>
        </w:rPr>
        <w:t>身体和</w:t>
      </w:r>
      <w:r>
        <w:rPr>
          <w:rFonts w:hint="eastAsia" w:ascii="仿宋_GB2312" w:hAnsi="仿宋_GB2312" w:eastAsia="仿宋_GB2312" w:cs="仿宋_GB2312"/>
          <w:color w:val="auto"/>
          <w:kern w:val="0"/>
          <w:sz w:val="32"/>
          <w:szCs w:val="32"/>
          <w:lang w:bidi="zh-CN"/>
        </w:rPr>
        <w:t>心理状态。在身体或心理状况发生异常变化，可能不符合航空人员体检合格证相应医学标准时，应暂停履行职责并及时报告，不得隐瞒或自行采取医疗措施;</w:t>
      </w:r>
    </w:p>
    <w:p w14:paraId="27812628">
      <w:pPr>
        <w:autoSpaceDE w:val="0"/>
        <w:autoSpaceDN w:val="0"/>
        <w:adjustRightInd w:val="0"/>
        <w:spacing w:line="360" w:lineRule="auto"/>
        <w:ind w:firstLine="640" w:firstLineChars="200"/>
        <w:jc w:val="left"/>
        <w:rPr>
          <w:rFonts w:hint="eastAsia" w:ascii="仿宋_GB2312" w:hAnsi="仿宋_GB2312" w:eastAsia="仿宋_GB2312" w:cs="仿宋_GB2312"/>
          <w:color w:val="auto"/>
          <w:kern w:val="0"/>
          <w:sz w:val="32"/>
          <w:szCs w:val="32"/>
          <w:lang w:bidi="zh-CN"/>
        </w:rPr>
      </w:pPr>
      <w:r>
        <w:rPr>
          <w:rFonts w:hint="default" w:ascii="仿宋_GB2312" w:hAnsi="仿宋_GB2312" w:eastAsia="仿宋_GB2312" w:cs="仿宋_GB2312"/>
          <w:color w:val="auto"/>
          <w:kern w:val="0"/>
          <w:sz w:val="32"/>
          <w:szCs w:val="32"/>
          <w:lang w:val="en-US" w:bidi="zh-CN"/>
        </w:rPr>
        <w:t>(4)</w:t>
      </w:r>
      <w:r>
        <w:rPr>
          <w:rFonts w:hint="eastAsia" w:ascii="仿宋_GB2312" w:hAnsi="仿宋_GB2312" w:eastAsia="仿宋_GB2312" w:cs="仿宋_GB2312"/>
          <w:color w:val="auto"/>
          <w:kern w:val="0"/>
          <w:sz w:val="32"/>
          <w:szCs w:val="32"/>
          <w:lang w:bidi="zh-CN"/>
        </w:rPr>
        <w:t>客舱乘务员在飞行值勤前和飞行值勤中不得使用可能造成生理异常或影响正常履行职责的药物。当飞行中发生紧急医学事件时应及时按相应程序处置并上报;</w:t>
      </w:r>
    </w:p>
    <w:p w14:paraId="5B0CE227">
      <w:pPr>
        <w:autoSpaceDE w:val="0"/>
        <w:autoSpaceDN w:val="0"/>
        <w:adjustRightInd w:val="0"/>
        <w:spacing w:line="360" w:lineRule="auto"/>
        <w:ind w:firstLine="640" w:firstLineChars="200"/>
        <w:jc w:val="left"/>
        <w:rPr>
          <w:rFonts w:hint="eastAsia" w:ascii="仿宋_GB2312" w:hAnsi="仿宋_GB2312" w:eastAsia="仿宋_GB2312" w:cs="仿宋_GB2312"/>
          <w:color w:val="auto"/>
          <w:kern w:val="0"/>
          <w:sz w:val="32"/>
          <w:szCs w:val="32"/>
          <w:lang w:bidi="zh-CN"/>
        </w:rPr>
      </w:pPr>
      <w:r>
        <w:rPr>
          <w:rFonts w:hint="default" w:ascii="仿宋_GB2312" w:hAnsi="仿宋_GB2312" w:eastAsia="仿宋_GB2312" w:cs="仿宋_GB2312"/>
          <w:color w:val="auto"/>
          <w:kern w:val="0"/>
          <w:sz w:val="32"/>
          <w:szCs w:val="32"/>
          <w:lang w:val="en-US" w:bidi="zh-CN"/>
        </w:rPr>
        <w:t>(5)</w:t>
      </w:r>
      <w:r>
        <w:rPr>
          <w:rFonts w:hint="eastAsia" w:ascii="仿宋_GB2312" w:hAnsi="仿宋_GB2312" w:eastAsia="仿宋_GB2312" w:cs="仿宋_GB2312"/>
          <w:color w:val="auto"/>
          <w:kern w:val="0"/>
          <w:sz w:val="32"/>
          <w:szCs w:val="32"/>
          <w:lang w:bidi="zh-CN"/>
        </w:rPr>
        <w:t>客舱乘务员在上岗值勤前8小时之内不得饮酒，且不得在酒精作用状态下执行飞行任务，在</w:t>
      </w:r>
      <w:r>
        <w:rPr>
          <w:rFonts w:hint="default" w:ascii="仿宋_GB2312" w:hAnsi="仿宋_GB2312" w:eastAsia="仿宋_GB2312" w:cs="仿宋_GB2312"/>
          <w:color w:val="auto"/>
          <w:kern w:val="0"/>
          <w:sz w:val="32"/>
          <w:szCs w:val="32"/>
          <w:lang w:bidi="zh-CN"/>
        </w:rPr>
        <w:t>飞行值勤期间也</w:t>
      </w:r>
      <w:r>
        <w:rPr>
          <w:rFonts w:hint="eastAsia" w:ascii="仿宋_GB2312" w:hAnsi="仿宋_GB2312" w:eastAsia="仿宋_GB2312" w:cs="仿宋_GB2312"/>
          <w:color w:val="auto"/>
          <w:kern w:val="0"/>
          <w:sz w:val="32"/>
          <w:szCs w:val="32"/>
          <w:lang w:bidi="zh-CN"/>
        </w:rPr>
        <w:t>不得饮用含有酒精的饮料;</w:t>
      </w:r>
    </w:p>
    <w:p w14:paraId="1648A9B2">
      <w:pPr>
        <w:autoSpaceDE w:val="0"/>
        <w:autoSpaceDN w:val="0"/>
        <w:adjustRightInd w:val="0"/>
        <w:spacing w:line="360" w:lineRule="auto"/>
        <w:ind w:firstLine="640" w:firstLineChars="200"/>
        <w:rPr>
          <w:rFonts w:hint="eastAsia" w:ascii="仿宋_GB2312" w:hAnsi="仿宋_GB2312" w:eastAsia="仿宋_GB2312" w:cs="仿宋_GB2312"/>
          <w:color w:val="auto"/>
          <w:kern w:val="0"/>
          <w:sz w:val="32"/>
          <w:szCs w:val="32"/>
          <w:lang w:bidi="zh-CN"/>
        </w:rPr>
      </w:pPr>
      <w:r>
        <w:rPr>
          <w:rFonts w:hint="default" w:ascii="仿宋_GB2312" w:hAnsi="仿宋_GB2312" w:eastAsia="仿宋_GB2312" w:cs="仿宋_GB2312"/>
          <w:color w:val="auto"/>
          <w:kern w:val="0"/>
          <w:sz w:val="32"/>
          <w:szCs w:val="32"/>
          <w:lang w:val="en-US" w:bidi="zh-CN"/>
        </w:rPr>
        <w:t>(6)</w:t>
      </w:r>
      <w:r>
        <w:rPr>
          <w:rFonts w:hint="eastAsia" w:ascii="仿宋_GB2312" w:hAnsi="仿宋_GB2312" w:eastAsia="仿宋_GB2312" w:cs="仿宋_GB2312"/>
          <w:color w:val="auto"/>
          <w:kern w:val="0"/>
          <w:sz w:val="32"/>
          <w:szCs w:val="32"/>
          <w:lang w:bidi="zh-CN"/>
        </w:rPr>
        <w:t>需要佩戴矫正视力眼镜的客舱乘务员，必须携带一副随时可用的备份眼镜;</w:t>
      </w:r>
    </w:p>
    <w:p w14:paraId="78D86F79">
      <w:pPr>
        <w:autoSpaceDE w:val="0"/>
        <w:autoSpaceDN w:val="0"/>
        <w:adjustRightInd w:val="0"/>
        <w:spacing w:line="360" w:lineRule="auto"/>
        <w:ind w:firstLine="640" w:firstLineChars="200"/>
        <w:rPr>
          <w:rFonts w:hint="eastAsia" w:ascii="仿宋_GB2312" w:hAnsi="仿宋_GB2312" w:eastAsia="仿宋_GB2312" w:cs="仿宋_GB2312"/>
          <w:color w:val="auto"/>
          <w:kern w:val="0"/>
          <w:sz w:val="32"/>
          <w:szCs w:val="32"/>
          <w:lang w:bidi="zh-CN"/>
        </w:rPr>
      </w:pPr>
      <w:r>
        <w:rPr>
          <w:rFonts w:hint="default" w:ascii="仿宋_GB2312" w:hAnsi="仿宋_GB2312" w:eastAsia="仿宋_GB2312" w:cs="仿宋_GB2312"/>
          <w:color w:val="auto"/>
          <w:kern w:val="0"/>
          <w:sz w:val="32"/>
          <w:szCs w:val="32"/>
          <w:lang w:val="en-US" w:bidi="zh-CN"/>
        </w:rPr>
        <w:t>(7)</w:t>
      </w:r>
      <w:r>
        <w:rPr>
          <w:rFonts w:hint="eastAsia" w:ascii="仿宋_GB2312" w:hAnsi="仿宋_GB2312" w:eastAsia="仿宋_GB2312" w:cs="仿宋_GB2312"/>
          <w:color w:val="auto"/>
          <w:kern w:val="0"/>
          <w:sz w:val="32"/>
          <w:szCs w:val="32"/>
          <w:lang w:bidi="zh-CN"/>
        </w:rPr>
        <w:t>在飞行关键阶段，合格证持有人不得安排客舱乘务员与保障飞机和机上人员安全无关的工作，客舱乘务员</w:t>
      </w:r>
      <w:r>
        <w:rPr>
          <w:rFonts w:hint="default" w:ascii="仿宋_GB2312" w:hAnsi="仿宋_GB2312" w:eastAsia="仿宋_GB2312" w:cs="仿宋_GB2312"/>
          <w:color w:val="auto"/>
          <w:kern w:val="0"/>
          <w:sz w:val="32"/>
          <w:szCs w:val="32"/>
          <w:lang w:val="en-US" w:bidi="zh-CN"/>
        </w:rPr>
        <w:t>也</w:t>
      </w:r>
      <w:r>
        <w:rPr>
          <w:rFonts w:hint="eastAsia" w:ascii="仿宋_GB2312" w:hAnsi="仿宋_GB2312" w:eastAsia="仿宋_GB2312" w:cs="仿宋_GB2312"/>
          <w:color w:val="auto"/>
          <w:kern w:val="0"/>
          <w:sz w:val="32"/>
          <w:szCs w:val="32"/>
          <w:lang w:bidi="zh-CN"/>
        </w:rPr>
        <w:t>不得从事与保障飞机和机上人员安全无关的工作。这些工作包括为旅客提供服务、用餐、无关紧要的交谈、阅读刊物等非飞行安全运行所必需的工作</w:t>
      </w:r>
      <w:r>
        <w:rPr>
          <w:rFonts w:hint="default" w:ascii="仿宋_GB2312" w:hAnsi="仿宋_GB2312" w:eastAsia="仿宋_GB2312" w:cs="仿宋_GB2312"/>
          <w:color w:val="auto"/>
          <w:kern w:val="0"/>
          <w:sz w:val="32"/>
          <w:szCs w:val="32"/>
          <w:lang w:bidi="zh-CN"/>
        </w:rPr>
        <w:t>，</w:t>
      </w:r>
      <w:r>
        <w:rPr>
          <w:rFonts w:hint="eastAsia" w:ascii="仿宋_GB2312" w:hAnsi="仿宋_GB2312" w:eastAsia="仿宋_GB2312" w:cs="仿宋_GB2312"/>
          <w:color w:val="auto"/>
          <w:kern w:val="0"/>
          <w:sz w:val="32"/>
          <w:szCs w:val="32"/>
          <w:lang w:bidi="zh-CN"/>
        </w:rPr>
        <w:t>在此期间禁止任何非必要的驾驶舱</w:t>
      </w:r>
      <w:r>
        <w:rPr>
          <w:rFonts w:hint="default" w:ascii="仿宋_GB2312" w:hAnsi="仿宋_GB2312" w:eastAsia="仿宋_GB2312" w:cs="仿宋_GB2312"/>
          <w:color w:val="auto"/>
          <w:kern w:val="0"/>
          <w:sz w:val="32"/>
          <w:szCs w:val="32"/>
          <w:lang w:bidi="zh-CN"/>
        </w:rPr>
        <w:t>和</w:t>
      </w:r>
      <w:r>
        <w:rPr>
          <w:rFonts w:hint="eastAsia" w:ascii="仿宋_GB2312" w:hAnsi="仿宋_GB2312" w:eastAsia="仿宋_GB2312" w:cs="仿宋_GB2312"/>
          <w:color w:val="auto"/>
          <w:kern w:val="0"/>
          <w:sz w:val="32"/>
          <w:szCs w:val="32"/>
          <w:lang w:bidi="zh-CN"/>
        </w:rPr>
        <w:t>客舱通信;</w:t>
      </w:r>
    </w:p>
    <w:p w14:paraId="1C1E51C4">
      <w:pPr>
        <w:autoSpaceDE w:val="0"/>
        <w:autoSpaceDN w:val="0"/>
        <w:adjustRightInd w:val="0"/>
        <w:spacing w:line="360" w:lineRule="auto"/>
        <w:ind w:firstLine="640" w:firstLineChars="200"/>
        <w:rPr>
          <w:rFonts w:hint="eastAsia" w:ascii="仿宋_GB2312" w:hAnsi="仿宋_GB2312" w:eastAsia="仿宋_GB2312" w:cs="仿宋_GB2312"/>
          <w:color w:val="auto"/>
          <w:kern w:val="0"/>
          <w:sz w:val="32"/>
          <w:szCs w:val="32"/>
          <w:lang w:val="en-US" w:bidi="zh-CN"/>
        </w:rPr>
      </w:pPr>
      <w:r>
        <w:rPr>
          <w:rFonts w:hint="default" w:ascii="仿宋_GB2312" w:hAnsi="仿宋_GB2312" w:eastAsia="仿宋_GB2312" w:cs="仿宋_GB2312"/>
          <w:color w:val="auto"/>
          <w:kern w:val="0"/>
          <w:sz w:val="32"/>
          <w:szCs w:val="32"/>
          <w:lang w:val="en-US" w:bidi="zh-CN"/>
        </w:rPr>
        <w:t>(8)客舱乘务员在为飞行机组提供服务时应遵守《驾驶舱物品的使用和摆放》</w:t>
      </w:r>
      <w:r>
        <w:rPr>
          <w:rFonts w:hint="eastAsia" w:ascii="仿宋_GB2312" w:hAnsi="仿宋_GB2312" w:eastAsia="仿宋_GB2312" w:cs="仿宋_GB2312"/>
          <w:color w:val="auto"/>
          <w:kern w:val="0"/>
          <w:sz w:val="32"/>
          <w:szCs w:val="32"/>
          <w:lang w:val="en-US" w:bidi="zh-CN"/>
        </w:rPr>
        <w:t>（</w:t>
      </w:r>
      <w:r>
        <w:rPr>
          <w:rFonts w:hint="default" w:ascii="仿宋_GB2312" w:hAnsi="仿宋_GB2312" w:eastAsia="仿宋_GB2312" w:cs="仿宋_GB2312"/>
          <w:color w:val="auto"/>
          <w:kern w:val="0"/>
          <w:sz w:val="32"/>
          <w:szCs w:val="32"/>
          <w:lang w:val="en-US" w:bidi="zh-CN"/>
        </w:rPr>
        <w:t>OSB-2024-03</w:t>
      </w:r>
      <w:r>
        <w:rPr>
          <w:rFonts w:hint="eastAsia" w:ascii="仿宋_GB2312" w:hAnsi="仿宋_GB2312" w:eastAsia="仿宋_GB2312" w:cs="仿宋_GB2312"/>
          <w:color w:val="auto"/>
          <w:kern w:val="0"/>
          <w:sz w:val="32"/>
          <w:szCs w:val="32"/>
          <w:lang w:val="en-US" w:bidi="zh-CN"/>
        </w:rPr>
        <w:t>）</w:t>
      </w:r>
      <w:r>
        <w:rPr>
          <w:rFonts w:hint="eastAsia" w:ascii="仿宋_GB2312" w:hAnsi="仿宋_GB2312" w:eastAsia="仿宋_GB2312" w:cs="仿宋_GB2312"/>
          <w:color w:val="auto"/>
          <w:kern w:val="0"/>
          <w:sz w:val="32"/>
          <w:szCs w:val="32"/>
          <w:lang w:bidi="zh-CN"/>
        </w:rPr>
        <w:t xml:space="preserve"> </w:t>
      </w:r>
      <w:r>
        <w:rPr>
          <w:rFonts w:hint="default" w:ascii="仿宋_GB2312" w:hAnsi="仿宋_GB2312" w:eastAsia="仿宋_GB2312" w:cs="仿宋_GB2312"/>
          <w:color w:val="auto"/>
          <w:kern w:val="0"/>
          <w:sz w:val="32"/>
          <w:szCs w:val="32"/>
          <w:lang w:bidi="zh-CN"/>
        </w:rPr>
        <w:t>的</w:t>
      </w:r>
      <w:r>
        <w:rPr>
          <w:rFonts w:hint="default" w:ascii="仿宋_GB2312" w:hAnsi="仿宋_GB2312" w:eastAsia="仿宋_GB2312" w:cs="仿宋_GB2312"/>
          <w:color w:val="auto"/>
          <w:kern w:val="0"/>
          <w:sz w:val="32"/>
          <w:szCs w:val="32"/>
          <w:lang w:val="en-US" w:bidi="zh-CN"/>
        </w:rPr>
        <w:t>规定</w:t>
      </w:r>
      <w:r>
        <w:rPr>
          <w:rFonts w:hint="eastAsia" w:ascii="仿宋_GB2312" w:hAnsi="仿宋_GB2312" w:eastAsia="仿宋_GB2312" w:cs="仿宋_GB2312"/>
          <w:color w:val="auto"/>
          <w:kern w:val="0"/>
          <w:sz w:val="32"/>
          <w:szCs w:val="32"/>
          <w:lang w:val="en-US" w:bidi="zh-CN"/>
        </w:rPr>
        <w:t>;</w:t>
      </w:r>
    </w:p>
    <w:p w14:paraId="5599B9B9">
      <w:pPr>
        <w:autoSpaceDE w:val="0"/>
        <w:autoSpaceDN w:val="0"/>
        <w:adjustRightInd w:val="0"/>
        <w:spacing w:line="360" w:lineRule="auto"/>
        <w:ind w:firstLine="640" w:firstLineChars="200"/>
        <w:rPr>
          <w:rFonts w:hint="eastAsia" w:ascii="仿宋_GB2312" w:hAnsi="仿宋_GB2312" w:eastAsia="仿宋_GB2312" w:cs="仿宋_GB2312"/>
          <w:color w:val="auto"/>
          <w:kern w:val="0"/>
          <w:sz w:val="32"/>
          <w:szCs w:val="32"/>
          <w:lang w:bidi="zh-CN"/>
        </w:rPr>
      </w:pPr>
      <w:r>
        <w:rPr>
          <w:rFonts w:hint="default" w:ascii="仿宋_GB2312" w:hAnsi="仿宋_GB2312" w:eastAsia="仿宋_GB2312" w:cs="仿宋_GB2312"/>
          <w:color w:val="auto"/>
          <w:kern w:val="0"/>
          <w:sz w:val="32"/>
          <w:szCs w:val="32"/>
          <w:lang w:val="en-US" w:bidi="zh-CN"/>
        </w:rPr>
        <w:t>(</w:t>
      </w:r>
      <w:r>
        <w:rPr>
          <w:rFonts w:hint="eastAsia" w:ascii="仿宋_GB2312" w:hAnsi="仿宋_GB2312" w:eastAsia="仿宋_GB2312" w:cs="仿宋_GB2312"/>
          <w:color w:val="auto"/>
          <w:kern w:val="0"/>
          <w:sz w:val="32"/>
          <w:szCs w:val="32"/>
          <w:lang w:val="en-US" w:bidi="zh-CN"/>
        </w:rPr>
        <w:t>9</w:t>
      </w:r>
      <w:r>
        <w:rPr>
          <w:rFonts w:hint="default" w:ascii="仿宋_GB2312" w:hAnsi="仿宋_GB2312" w:eastAsia="仿宋_GB2312" w:cs="仿宋_GB2312"/>
          <w:color w:val="auto"/>
          <w:kern w:val="0"/>
          <w:sz w:val="32"/>
          <w:szCs w:val="32"/>
          <w:lang w:val="en-US" w:bidi="zh-CN"/>
        </w:rPr>
        <w:t>)</w:t>
      </w:r>
      <w:r>
        <w:rPr>
          <w:rFonts w:hint="eastAsia" w:ascii="仿宋_GB2312" w:hAnsi="仿宋_GB2312" w:eastAsia="仿宋_GB2312" w:cs="仿宋_GB2312"/>
          <w:color w:val="auto"/>
          <w:kern w:val="0"/>
          <w:sz w:val="32"/>
          <w:szCs w:val="32"/>
          <w:lang w:bidi="zh-CN"/>
        </w:rPr>
        <w:t>遵守进出驾驶舱规定;</w:t>
      </w:r>
    </w:p>
    <w:p w14:paraId="3D6E9FEB">
      <w:pPr>
        <w:autoSpaceDE w:val="0"/>
        <w:autoSpaceDN w:val="0"/>
        <w:adjustRightInd w:val="0"/>
        <w:spacing w:line="360" w:lineRule="auto"/>
        <w:ind w:firstLine="640" w:firstLineChars="200"/>
        <w:rPr>
          <w:rFonts w:hint="eastAsia" w:ascii="仿宋_GB2312" w:hAnsi="仿宋_GB2312" w:eastAsia="仿宋_GB2312" w:cs="仿宋_GB2312"/>
          <w:color w:val="auto"/>
          <w:kern w:val="0"/>
          <w:sz w:val="32"/>
          <w:szCs w:val="32"/>
          <w:lang w:bidi="zh-CN"/>
        </w:rPr>
      </w:pPr>
      <w:r>
        <w:rPr>
          <w:rFonts w:hint="default" w:ascii="仿宋_GB2312" w:hAnsi="仿宋_GB2312" w:eastAsia="仿宋_GB2312" w:cs="仿宋_GB2312"/>
          <w:color w:val="auto"/>
          <w:kern w:val="0"/>
          <w:sz w:val="32"/>
          <w:szCs w:val="32"/>
          <w:lang w:val="en-US" w:bidi="zh-CN"/>
        </w:rPr>
        <w:t>(1</w:t>
      </w:r>
      <w:r>
        <w:rPr>
          <w:rFonts w:hint="eastAsia" w:ascii="仿宋_GB2312" w:hAnsi="仿宋_GB2312" w:eastAsia="仿宋_GB2312" w:cs="仿宋_GB2312"/>
          <w:color w:val="auto"/>
          <w:kern w:val="0"/>
          <w:sz w:val="32"/>
          <w:szCs w:val="32"/>
          <w:lang w:val="en-US" w:bidi="zh-CN"/>
        </w:rPr>
        <w:t>0</w:t>
      </w:r>
      <w:r>
        <w:rPr>
          <w:rFonts w:hint="default" w:ascii="仿宋_GB2312" w:hAnsi="仿宋_GB2312" w:eastAsia="仿宋_GB2312" w:cs="仿宋_GB2312"/>
          <w:color w:val="auto"/>
          <w:kern w:val="0"/>
          <w:sz w:val="32"/>
          <w:szCs w:val="32"/>
          <w:lang w:val="en-US" w:bidi="zh-CN"/>
        </w:rPr>
        <w:t>)</w:t>
      </w:r>
      <w:r>
        <w:rPr>
          <w:rFonts w:hint="eastAsia" w:ascii="仿宋_GB2312" w:hAnsi="仿宋_GB2312" w:eastAsia="仿宋_GB2312" w:cs="仿宋_GB2312"/>
          <w:color w:val="auto"/>
          <w:kern w:val="0"/>
          <w:sz w:val="32"/>
          <w:szCs w:val="32"/>
          <w:lang w:bidi="zh-CN"/>
        </w:rPr>
        <w:t>对旅客进行广播和安全简介;</w:t>
      </w:r>
    </w:p>
    <w:p w14:paraId="31BDE14C">
      <w:pPr>
        <w:autoSpaceDE w:val="0"/>
        <w:autoSpaceDN w:val="0"/>
        <w:adjustRightInd w:val="0"/>
        <w:spacing w:line="360" w:lineRule="auto"/>
        <w:ind w:firstLine="640" w:firstLineChars="200"/>
        <w:rPr>
          <w:rFonts w:hint="eastAsia" w:ascii="仿宋_GB2312" w:hAnsi="仿宋_GB2312" w:eastAsia="仿宋_GB2312" w:cs="仿宋_GB2312"/>
          <w:color w:val="auto"/>
          <w:kern w:val="0"/>
          <w:sz w:val="32"/>
          <w:szCs w:val="32"/>
          <w:lang w:bidi="zh-CN"/>
        </w:rPr>
      </w:pPr>
      <w:r>
        <w:rPr>
          <w:rFonts w:hint="default" w:ascii="仿宋_GB2312" w:hAnsi="仿宋_GB2312" w:eastAsia="仿宋_GB2312" w:cs="仿宋_GB2312"/>
          <w:color w:val="auto"/>
          <w:kern w:val="0"/>
          <w:sz w:val="32"/>
          <w:szCs w:val="32"/>
          <w:lang w:val="en-US" w:bidi="zh-CN"/>
        </w:rPr>
        <w:t>(1</w:t>
      </w:r>
      <w:r>
        <w:rPr>
          <w:rFonts w:hint="eastAsia" w:ascii="仿宋_GB2312" w:hAnsi="仿宋_GB2312" w:eastAsia="仿宋_GB2312" w:cs="仿宋_GB2312"/>
          <w:color w:val="auto"/>
          <w:kern w:val="0"/>
          <w:sz w:val="32"/>
          <w:szCs w:val="32"/>
          <w:lang w:val="en-US" w:bidi="zh-CN"/>
        </w:rPr>
        <w:t>1</w:t>
      </w:r>
      <w:r>
        <w:rPr>
          <w:rFonts w:hint="default" w:ascii="仿宋_GB2312" w:hAnsi="仿宋_GB2312" w:eastAsia="仿宋_GB2312" w:cs="仿宋_GB2312"/>
          <w:color w:val="auto"/>
          <w:kern w:val="0"/>
          <w:sz w:val="32"/>
          <w:szCs w:val="32"/>
          <w:lang w:val="en-US" w:bidi="zh-CN"/>
        </w:rPr>
        <w:t>)</w:t>
      </w:r>
      <w:r>
        <w:rPr>
          <w:rFonts w:hint="eastAsia" w:ascii="仿宋_GB2312" w:hAnsi="仿宋_GB2312" w:eastAsia="仿宋_GB2312" w:cs="仿宋_GB2312"/>
          <w:color w:val="auto"/>
          <w:kern w:val="0"/>
          <w:sz w:val="32"/>
          <w:szCs w:val="32"/>
          <w:lang w:bidi="zh-CN"/>
        </w:rPr>
        <w:t>确保客舱机组之间、客舱机组和驾驶舱之间的联系和沟通;</w:t>
      </w:r>
    </w:p>
    <w:p w14:paraId="073E948C">
      <w:pPr>
        <w:autoSpaceDE w:val="0"/>
        <w:autoSpaceDN w:val="0"/>
        <w:adjustRightInd w:val="0"/>
        <w:spacing w:line="360" w:lineRule="auto"/>
        <w:ind w:firstLine="640" w:firstLineChars="200"/>
        <w:rPr>
          <w:rFonts w:hint="eastAsia" w:ascii="仿宋_GB2312" w:hAnsi="仿宋_GB2312" w:eastAsia="仿宋_GB2312" w:cs="仿宋_GB2312"/>
          <w:color w:val="auto"/>
          <w:kern w:val="0"/>
          <w:sz w:val="32"/>
          <w:szCs w:val="32"/>
          <w:lang w:bidi="zh-CN"/>
        </w:rPr>
      </w:pPr>
      <w:r>
        <w:rPr>
          <w:rFonts w:hint="default" w:ascii="仿宋_GB2312" w:hAnsi="仿宋_GB2312" w:eastAsia="仿宋_GB2312" w:cs="仿宋_GB2312"/>
          <w:color w:val="auto"/>
          <w:kern w:val="0"/>
          <w:sz w:val="32"/>
          <w:szCs w:val="32"/>
          <w:lang w:val="en-US" w:bidi="zh-CN"/>
        </w:rPr>
        <w:t>(1</w:t>
      </w:r>
      <w:r>
        <w:rPr>
          <w:rFonts w:hint="eastAsia" w:ascii="仿宋_GB2312" w:hAnsi="仿宋_GB2312" w:eastAsia="仿宋_GB2312" w:cs="仿宋_GB2312"/>
          <w:color w:val="auto"/>
          <w:kern w:val="0"/>
          <w:sz w:val="32"/>
          <w:szCs w:val="32"/>
          <w:lang w:val="en-US" w:bidi="zh-CN"/>
        </w:rPr>
        <w:t>2</w:t>
      </w:r>
      <w:r>
        <w:rPr>
          <w:rFonts w:hint="default" w:ascii="仿宋_GB2312" w:hAnsi="仿宋_GB2312" w:eastAsia="仿宋_GB2312" w:cs="仿宋_GB2312"/>
          <w:color w:val="auto"/>
          <w:kern w:val="0"/>
          <w:sz w:val="32"/>
          <w:szCs w:val="32"/>
          <w:lang w:val="en-US" w:bidi="zh-CN"/>
        </w:rPr>
        <w:t>)</w:t>
      </w:r>
      <w:r>
        <w:rPr>
          <w:rFonts w:hint="default" w:ascii="仿宋_GB2312" w:hAnsi="仿宋_GB2312" w:eastAsia="仿宋_GB2312" w:cs="仿宋_GB2312"/>
          <w:color w:val="auto"/>
          <w:kern w:val="0"/>
          <w:sz w:val="32"/>
          <w:szCs w:val="32"/>
          <w:lang w:bidi="zh-CN"/>
        </w:rPr>
        <w:t>在起飞、下降和机长要求的任何时候，在客舱乘务员座位上坐好并系好安全带</w:t>
      </w:r>
      <w:r>
        <w:rPr>
          <w:rFonts w:hint="eastAsia" w:ascii="仿宋_GB2312" w:hAnsi="仿宋_GB2312" w:eastAsia="仿宋_GB2312" w:cs="仿宋_GB2312"/>
          <w:color w:val="auto"/>
          <w:kern w:val="0"/>
          <w:sz w:val="32"/>
          <w:szCs w:val="32"/>
          <w:lang w:bidi="zh-CN"/>
        </w:rPr>
        <w:t>;</w:t>
      </w:r>
    </w:p>
    <w:p w14:paraId="1A6DC8AF">
      <w:pPr>
        <w:autoSpaceDE w:val="0"/>
        <w:autoSpaceDN w:val="0"/>
        <w:adjustRightInd w:val="0"/>
        <w:spacing w:line="360" w:lineRule="auto"/>
        <w:ind w:firstLine="640" w:firstLineChars="200"/>
        <w:rPr>
          <w:rFonts w:hint="eastAsia" w:ascii="仿宋_GB2312" w:hAnsi="仿宋_GB2312" w:eastAsia="仿宋_GB2312" w:cs="仿宋_GB2312"/>
          <w:color w:val="auto"/>
          <w:kern w:val="0"/>
          <w:sz w:val="32"/>
          <w:szCs w:val="32"/>
          <w:lang w:bidi="zh-CN"/>
        </w:rPr>
      </w:pPr>
      <w:r>
        <w:rPr>
          <w:rFonts w:hint="default" w:ascii="仿宋_GB2312" w:hAnsi="仿宋_GB2312" w:eastAsia="仿宋_GB2312" w:cs="仿宋_GB2312"/>
          <w:color w:val="auto"/>
          <w:kern w:val="0"/>
          <w:sz w:val="32"/>
          <w:szCs w:val="32"/>
          <w:lang w:val="en-US" w:bidi="zh-CN"/>
        </w:rPr>
        <w:t>(1</w:t>
      </w:r>
      <w:r>
        <w:rPr>
          <w:rFonts w:hint="eastAsia" w:ascii="仿宋_GB2312" w:hAnsi="仿宋_GB2312" w:eastAsia="仿宋_GB2312" w:cs="仿宋_GB2312"/>
          <w:color w:val="auto"/>
          <w:kern w:val="0"/>
          <w:sz w:val="32"/>
          <w:szCs w:val="32"/>
          <w:lang w:val="en-US" w:bidi="zh-CN"/>
        </w:rPr>
        <w:t>3</w:t>
      </w:r>
      <w:r>
        <w:rPr>
          <w:rFonts w:hint="default" w:ascii="仿宋_GB2312" w:hAnsi="仿宋_GB2312" w:eastAsia="仿宋_GB2312" w:cs="仿宋_GB2312"/>
          <w:color w:val="auto"/>
          <w:kern w:val="0"/>
          <w:sz w:val="32"/>
          <w:szCs w:val="32"/>
          <w:lang w:val="en-US" w:bidi="zh-CN"/>
        </w:rPr>
        <w:t>)</w:t>
      </w:r>
      <w:r>
        <w:rPr>
          <w:rFonts w:hint="eastAsia" w:ascii="仿宋_GB2312" w:hAnsi="仿宋_GB2312" w:eastAsia="仿宋_GB2312" w:cs="仿宋_GB2312"/>
          <w:color w:val="auto"/>
          <w:kern w:val="0"/>
          <w:sz w:val="32"/>
          <w:szCs w:val="32"/>
          <w:lang w:bidi="zh-CN"/>
        </w:rPr>
        <w:t>按合格证持有人要求，对客舱进行管理，保持对客舱的持续监控。</w:t>
      </w:r>
    </w:p>
    <w:p w14:paraId="5EF0A22B">
      <w:pPr>
        <w:autoSpaceDE w:val="0"/>
        <w:autoSpaceDN w:val="0"/>
        <w:adjustRightInd w:val="0"/>
        <w:spacing w:line="360" w:lineRule="auto"/>
        <w:rPr>
          <w:rFonts w:hint="eastAsia" w:ascii="仿宋_GB2312" w:hAnsi="仿宋_GB2312" w:eastAsia="仿宋_GB2312" w:cs="仿宋_GB2312"/>
          <w:color w:val="auto"/>
          <w:kern w:val="0"/>
          <w:sz w:val="32"/>
          <w:szCs w:val="32"/>
          <w:lang w:bidi="zh-CN"/>
        </w:rPr>
      </w:pPr>
      <w:r>
        <w:rPr>
          <w:rFonts w:hint="eastAsia" w:ascii="仿宋_GB2312" w:hAnsi="仿宋_GB2312" w:eastAsia="仿宋_GB2312" w:cs="仿宋_GB2312"/>
          <w:color w:val="auto"/>
          <w:kern w:val="0"/>
          <w:sz w:val="32"/>
          <w:szCs w:val="32"/>
          <w:lang w:val="en-US" w:bidi="zh-CN"/>
        </w:rPr>
        <w:t xml:space="preserve">    </w:t>
      </w:r>
      <w:r>
        <w:rPr>
          <w:rFonts w:hint="default" w:ascii="仿宋_GB2312" w:hAnsi="仿宋_GB2312" w:eastAsia="仿宋_GB2312" w:cs="仿宋_GB2312"/>
          <w:color w:val="auto"/>
          <w:kern w:val="0"/>
          <w:sz w:val="32"/>
          <w:szCs w:val="32"/>
          <w:lang w:val="en-US" w:bidi="zh-CN"/>
        </w:rPr>
        <w:t>(1</w:t>
      </w:r>
      <w:r>
        <w:rPr>
          <w:rFonts w:hint="eastAsia" w:ascii="仿宋_GB2312" w:hAnsi="仿宋_GB2312" w:eastAsia="仿宋_GB2312" w:cs="仿宋_GB2312"/>
          <w:color w:val="auto"/>
          <w:kern w:val="0"/>
          <w:sz w:val="32"/>
          <w:szCs w:val="32"/>
          <w:lang w:val="en-US" w:bidi="zh-CN"/>
        </w:rPr>
        <w:t>4</w:t>
      </w:r>
      <w:r>
        <w:rPr>
          <w:rFonts w:hint="default" w:ascii="仿宋_GB2312" w:hAnsi="仿宋_GB2312" w:eastAsia="仿宋_GB2312" w:cs="仿宋_GB2312"/>
          <w:color w:val="auto"/>
          <w:kern w:val="0"/>
          <w:sz w:val="32"/>
          <w:szCs w:val="32"/>
          <w:lang w:val="en-US" w:bidi="zh-CN"/>
        </w:rPr>
        <w:t>)要求旅客遵守法律法规、合格证持有人的政策和机组指令。维持机上秩序，协助机长和安保人员做好客舱秩序管理工作</w:t>
      </w:r>
      <w:r>
        <w:rPr>
          <w:rFonts w:hint="eastAsia" w:ascii="仿宋_GB2312" w:hAnsi="仿宋_GB2312" w:eastAsia="仿宋_GB2312" w:cs="仿宋_GB2312"/>
          <w:color w:val="auto"/>
          <w:kern w:val="0"/>
          <w:sz w:val="32"/>
          <w:szCs w:val="32"/>
          <w:lang w:val="en-US" w:bidi="zh-CN"/>
        </w:rPr>
        <w:t>;</w:t>
      </w:r>
    </w:p>
    <w:p w14:paraId="7744614B">
      <w:pPr>
        <w:autoSpaceDE w:val="0"/>
        <w:autoSpaceDN w:val="0"/>
        <w:adjustRightInd w:val="0"/>
        <w:spacing w:line="360" w:lineRule="auto"/>
        <w:ind w:firstLine="640" w:firstLineChars="200"/>
        <w:rPr>
          <w:rFonts w:hint="default" w:ascii="仿宋_GB2312" w:hAnsi="仿宋_GB2312" w:eastAsia="仿宋_GB2312" w:cs="仿宋_GB2312"/>
          <w:color w:val="auto"/>
          <w:kern w:val="0"/>
          <w:sz w:val="32"/>
          <w:szCs w:val="32"/>
          <w:lang w:val="en-US" w:bidi="zh-CN"/>
        </w:rPr>
      </w:pPr>
      <w:r>
        <w:rPr>
          <w:rFonts w:hint="default" w:ascii="仿宋_GB2312" w:hAnsi="仿宋_GB2312" w:eastAsia="仿宋_GB2312" w:cs="仿宋_GB2312"/>
          <w:color w:val="auto"/>
          <w:kern w:val="0"/>
          <w:sz w:val="32"/>
          <w:szCs w:val="32"/>
          <w:lang w:val="en-US" w:bidi="zh-CN"/>
        </w:rPr>
        <w:t>(1</w:t>
      </w:r>
      <w:r>
        <w:rPr>
          <w:rFonts w:hint="eastAsia" w:ascii="仿宋_GB2312" w:hAnsi="仿宋_GB2312" w:eastAsia="仿宋_GB2312" w:cs="仿宋_GB2312"/>
          <w:color w:val="auto"/>
          <w:kern w:val="0"/>
          <w:sz w:val="32"/>
          <w:szCs w:val="32"/>
          <w:lang w:val="en-US" w:bidi="zh-CN"/>
        </w:rPr>
        <w:t>5</w:t>
      </w:r>
      <w:r>
        <w:rPr>
          <w:rFonts w:hint="default" w:ascii="仿宋_GB2312" w:hAnsi="仿宋_GB2312" w:eastAsia="仿宋_GB2312" w:cs="仿宋_GB2312"/>
          <w:color w:val="auto"/>
          <w:kern w:val="0"/>
          <w:sz w:val="32"/>
          <w:szCs w:val="32"/>
          <w:lang w:val="en-US" w:bidi="zh-CN"/>
        </w:rPr>
        <w:t>)按照合格证持有人的规定，对旅客使用便携式电子设备进行管理</w:t>
      </w:r>
      <w:r>
        <w:rPr>
          <w:rFonts w:hint="eastAsia" w:ascii="仿宋_GB2312" w:hAnsi="仿宋_GB2312" w:eastAsia="仿宋_GB2312" w:cs="仿宋_GB2312"/>
          <w:color w:val="auto"/>
          <w:kern w:val="0"/>
          <w:sz w:val="32"/>
          <w:szCs w:val="32"/>
          <w:lang w:val="en-US" w:bidi="zh-CN"/>
        </w:rPr>
        <w:t>;</w:t>
      </w:r>
      <w:r>
        <w:rPr>
          <w:rFonts w:hint="default" w:ascii="仿宋_GB2312" w:hAnsi="仿宋_GB2312" w:eastAsia="仿宋_GB2312" w:cs="仿宋_GB2312"/>
          <w:color w:val="auto"/>
          <w:kern w:val="0"/>
          <w:sz w:val="32"/>
          <w:szCs w:val="32"/>
          <w:lang w:bidi="zh-CN"/>
        </w:rPr>
        <w:t xml:space="preserve"> </w:t>
      </w:r>
    </w:p>
    <w:p w14:paraId="37099633">
      <w:pPr>
        <w:autoSpaceDE w:val="0"/>
        <w:autoSpaceDN w:val="0"/>
        <w:adjustRightInd w:val="0"/>
        <w:spacing w:line="360" w:lineRule="auto"/>
        <w:ind w:firstLine="640" w:firstLineChars="200"/>
        <w:rPr>
          <w:rFonts w:hint="default" w:ascii="仿宋_GB2312" w:hAnsi="仿宋_GB2312" w:eastAsia="仿宋_GB2312" w:cs="仿宋_GB2312"/>
          <w:color w:val="auto"/>
          <w:kern w:val="0"/>
          <w:sz w:val="32"/>
          <w:szCs w:val="32"/>
          <w:lang w:val="en-US" w:bidi="zh-CN"/>
        </w:rPr>
      </w:pPr>
      <w:r>
        <w:rPr>
          <w:rFonts w:hint="default" w:ascii="仿宋_GB2312" w:hAnsi="仿宋_GB2312" w:eastAsia="仿宋_GB2312" w:cs="仿宋_GB2312"/>
          <w:color w:val="auto"/>
          <w:kern w:val="0"/>
          <w:sz w:val="32"/>
          <w:szCs w:val="32"/>
          <w:lang w:val="en-US" w:bidi="zh-CN"/>
        </w:rPr>
        <w:t>(1</w:t>
      </w:r>
      <w:r>
        <w:rPr>
          <w:rFonts w:hint="eastAsia" w:ascii="仿宋_GB2312" w:hAnsi="仿宋_GB2312" w:eastAsia="仿宋_GB2312" w:cs="仿宋_GB2312"/>
          <w:color w:val="auto"/>
          <w:kern w:val="0"/>
          <w:sz w:val="32"/>
          <w:szCs w:val="32"/>
          <w:lang w:val="en-US" w:bidi="zh-CN"/>
        </w:rPr>
        <w:t>6</w:t>
      </w:r>
      <w:r>
        <w:rPr>
          <w:rFonts w:hint="default" w:ascii="仿宋_GB2312" w:hAnsi="仿宋_GB2312" w:eastAsia="仿宋_GB2312" w:cs="仿宋_GB2312"/>
          <w:color w:val="auto"/>
          <w:kern w:val="0"/>
          <w:sz w:val="32"/>
          <w:szCs w:val="32"/>
          <w:lang w:val="en-US" w:bidi="zh-CN"/>
        </w:rPr>
        <w:t>)对禁止吸烟（包括电子烟）进行管理</w:t>
      </w:r>
      <w:r>
        <w:rPr>
          <w:rFonts w:hint="eastAsia" w:ascii="仿宋_GB2312" w:hAnsi="仿宋_GB2312" w:eastAsia="仿宋_GB2312" w:cs="仿宋_GB2312"/>
          <w:color w:val="auto"/>
          <w:kern w:val="0"/>
          <w:sz w:val="32"/>
          <w:szCs w:val="32"/>
          <w:lang w:val="en-US" w:bidi="zh-CN"/>
        </w:rPr>
        <w:t>。</w:t>
      </w:r>
    </w:p>
    <w:p w14:paraId="00673D12">
      <w:pPr>
        <w:autoSpaceDE w:val="0"/>
        <w:autoSpaceDN w:val="0"/>
        <w:adjustRightInd w:val="0"/>
        <w:spacing w:line="360" w:lineRule="auto"/>
        <w:rPr>
          <w:rFonts w:hint="eastAsia" w:ascii="仿宋_GB2312" w:hAnsi="仿宋_GB2312" w:eastAsia="仿宋_GB2312" w:cs="仿宋_GB2312"/>
          <w:color w:val="auto"/>
          <w:kern w:val="0"/>
          <w:sz w:val="32"/>
          <w:szCs w:val="32"/>
          <w:lang w:val="en-US" w:bidi="zh-CN"/>
        </w:rPr>
      </w:pPr>
      <w:r>
        <w:rPr>
          <w:rFonts w:hint="default" w:ascii="仿宋_GB2312" w:hAnsi="仿宋_GB2312" w:eastAsia="仿宋_GB2312" w:cs="仿宋_GB2312"/>
          <w:color w:val="auto"/>
          <w:kern w:val="0"/>
          <w:sz w:val="32"/>
          <w:szCs w:val="32"/>
          <w:lang w:val="en-US" w:bidi="zh-CN"/>
        </w:rPr>
        <w:t>4.</w:t>
      </w:r>
      <w:r>
        <w:rPr>
          <w:rFonts w:hint="eastAsia" w:ascii="仿宋_GB2312" w:hAnsi="仿宋_GB2312" w:eastAsia="仿宋_GB2312" w:cs="仿宋_GB2312"/>
          <w:color w:val="auto"/>
          <w:kern w:val="0"/>
          <w:sz w:val="32"/>
          <w:szCs w:val="32"/>
          <w:lang w:val="en-US" w:bidi="zh-CN"/>
        </w:rPr>
        <w:t>3</w:t>
      </w:r>
      <w:r>
        <w:rPr>
          <w:rFonts w:hint="default" w:ascii="仿宋_GB2312" w:hAnsi="仿宋_GB2312" w:eastAsia="仿宋_GB2312" w:cs="仿宋_GB2312"/>
          <w:color w:val="auto"/>
          <w:kern w:val="0"/>
          <w:sz w:val="32"/>
          <w:szCs w:val="32"/>
          <w:lang w:val="en-US" w:bidi="zh-CN"/>
        </w:rPr>
        <w:t>.2具体各阶段工作</w:t>
      </w:r>
      <w:r>
        <w:rPr>
          <w:rFonts w:hint="eastAsia" w:ascii="仿宋_GB2312" w:hAnsi="仿宋_GB2312" w:eastAsia="仿宋_GB2312" w:cs="仿宋_GB2312"/>
          <w:color w:val="auto"/>
          <w:kern w:val="0"/>
          <w:sz w:val="32"/>
          <w:szCs w:val="32"/>
          <w:lang w:val="en-US" w:bidi="zh-CN"/>
        </w:rPr>
        <w:t>任务</w:t>
      </w:r>
      <w:r>
        <w:rPr>
          <w:rFonts w:hint="default" w:ascii="仿宋_GB2312" w:hAnsi="仿宋_GB2312" w:eastAsia="仿宋_GB2312" w:cs="仿宋_GB2312"/>
          <w:color w:val="auto"/>
          <w:kern w:val="0"/>
          <w:sz w:val="32"/>
          <w:szCs w:val="32"/>
          <w:lang w:val="en-US" w:bidi="zh-CN"/>
        </w:rPr>
        <w:t>和标准</w:t>
      </w:r>
      <w:r>
        <w:rPr>
          <w:rFonts w:hint="eastAsia" w:ascii="仿宋_GB2312" w:hAnsi="仿宋_GB2312" w:eastAsia="仿宋_GB2312" w:cs="仿宋_GB2312"/>
          <w:color w:val="auto"/>
          <w:kern w:val="0"/>
          <w:sz w:val="32"/>
          <w:szCs w:val="32"/>
          <w:lang w:val="en-US" w:bidi="zh-CN"/>
        </w:rPr>
        <w:t>详</w:t>
      </w:r>
      <w:r>
        <w:rPr>
          <w:rFonts w:hint="default" w:ascii="仿宋_GB2312" w:hAnsi="仿宋_GB2312" w:eastAsia="仿宋_GB2312" w:cs="仿宋_GB2312"/>
          <w:color w:val="auto"/>
          <w:kern w:val="0"/>
          <w:sz w:val="32"/>
          <w:szCs w:val="32"/>
          <w:lang w:val="en-US" w:bidi="zh-CN"/>
        </w:rPr>
        <w:t>见本章附录</w:t>
      </w:r>
      <w:r>
        <w:rPr>
          <w:rFonts w:hint="eastAsia" w:ascii="仿宋_GB2312" w:hAnsi="仿宋_GB2312" w:eastAsia="仿宋_GB2312" w:cs="仿宋_GB2312"/>
          <w:color w:val="auto"/>
          <w:kern w:val="0"/>
          <w:sz w:val="32"/>
          <w:szCs w:val="32"/>
          <w:lang w:val="en-US" w:bidi="zh-CN"/>
        </w:rPr>
        <w:t>一客舱机组的任务</w:t>
      </w:r>
      <w:r>
        <w:rPr>
          <w:rFonts w:hint="eastAsia" w:ascii="仿宋_GB2312" w:hAnsi="仿宋_GB2312" w:eastAsia="仿宋_GB2312" w:cs="仿宋_GB2312"/>
          <w:color w:val="auto"/>
          <w:kern w:val="0"/>
          <w:sz w:val="32"/>
          <w:szCs w:val="32"/>
          <w:lang w:val="en-US" w:eastAsia="zh-CN" w:bidi="zh-CN"/>
        </w:rPr>
        <w:t>标准</w:t>
      </w:r>
      <w:r>
        <w:rPr>
          <w:rFonts w:hint="eastAsia" w:ascii="仿宋_GB2312" w:hAnsi="仿宋_GB2312" w:eastAsia="仿宋_GB2312" w:cs="仿宋_GB2312"/>
          <w:color w:val="auto"/>
          <w:kern w:val="0"/>
          <w:sz w:val="32"/>
          <w:szCs w:val="32"/>
          <w:lang w:val="en-US" w:bidi="zh-CN"/>
        </w:rPr>
        <w:t>。</w:t>
      </w:r>
    </w:p>
    <w:p w14:paraId="2BD7DC1E">
      <w:pPr>
        <w:autoSpaceDE w:val="0"/>
        <w:autoSpaceDN w:val="0"/>
        <w:adjustRightInd w:val="0"/>
        <w:spacing w:line="360" w:lineRule="auto"/>
        <w:rPr>
          <w:rFonts w:hint="default" w:ascii="仿宋_GB2312" w:hAnsi="仿宋_GB2312" w:eastAsia="仿宋_GB2312" w:cs="仿宋_GB2312"/>
          <w:color w:val="auto"/>
          <w:kern w:val="0"/>
          <w:sz w:val="32"/>
          <w:szCs w:val="32"/>
          <w:lang w:val="en-US" w:bidi="zh-CN"/>
        </w:rPr>
      </w:pPr>
      <w:r>
        <w:rPr>
          <w:rFonts w:hint="eastAsia" w:ascii="仿宋_GB2312" w:hAnsi="仿宋_GB2312" w:eastAsia="仿宋_GB2312" w:cs="仿宋_GB2312"/>
          <w:color w:val="auto"/>
          <w:kern w:val="0"/>
          <w:sz w:val="32"/>
          <w:szCs w:val="32"/>
          <w:lang w:val="en-US" w:bidi="zh-CN"/>
        </w:rPr>
        <w:t>4.3.3及时识别客舱的不正常和紧急情况，并按照合格证持有人程序进行处置，降低风险。紧急情况下的撤离详见本章附录二紧急情况下的应急撤离。</w:t>
      </w:r>
    </w:p>
    <w:p w14:paraId="4F26E6D1">
      <w:pPr>
        <w:pStyle w:val="3"/>
        <w:spacing w:line="560" w:lineRule="exact"/>
        <w:rPr>
          <w:rFonts w:ascii="仿宋_GB2312" w:eastAsia="仿宋_GB2312"/>
        </w:rPr>
      </w:pPr>
      <w:bookmarkStart w:id="69" w:name="_Toc23896"/>
      <w:bookmarkStart w:id="70" w:name="_Toc507727228"/>
      <w:r>
        <w:rPr>
          <w:rFonts w:hint="eastAsia" w:ascii="仿宋_GB2312" w:hAnsi="Times New Roman" w:eastAsia="仿宋_GB2312" w:cs="Times New Roman"/>
          <w:b/>
          <w:bCs/>
          <w:kern w:val="44"/>
          <w:sz w:val="32"/>
          <w:szCs w:val="32"/>
          <w:lang w:val="en-US" w:eastAsia="zh-CN" w:bidi="ar-SA"/>
        </w:rPr>
        <w:t>4.4对客舱乘务员职责的恰当定位</w:t>
      </w:r>
      <w:bookmarkEnd w:id="69"/>
      <w:bookmarkEnd w:id="70"/>
    </w:p>
    <w:p w14:paraId="6CC1142C">
      <w:pPr>
        <w:spacing w:before="0" w:line="560" w:lineRule="exact"/>
        <w:ind w:left="0" w:firstLine="640" w:firstLineChars="200"/>
        <w:rPr>
          <w:rFonts w:ascii="黑体" w:hAnsi="黑体" w:eastAsia="黑体" w:cs="黑体"/>
          <w:spacing w:val="-5"/>
          <w:sz w:val="32"/>
          <w:szCs w:val="32"/>
        </w:rPr>
      </w:pPr>
      <w:r>
        <w:rPr>
          <w:rFonts w:hint="eastAsia" w:ascii="仿宋_GB2312" w:eastAsia="仿宋_GB2312"/>
          <w:sz w:val="32"/>
          <w:szCs w:val="32"/>
        </w:rPr>
        <w:t>以往的事故调查表明，客舱乘务员的主要工作职责、人数配备、人员搭配、疲劳管控等是影响其应急处置能力的重要因素，合格证持有人应明确客舱乘务员工作主要职责是保障客舱安全，正确定位客舱乘务员工作。合格证持有人如指派客舱乘务员承担服务（包括营销）等其他工作，这些工作不可以影响客舱乘务员履行安全职责。</w:t>
      </w:r>
      <w:bookmarkStart w:id="71" w:name="bookmark1"/>
      <w:bookmarkEnd w:id="71"/>
    </w:p>
    <w:p w14:paraId="06535665">
      <w:pPr>
        <w:spacing w:before="78" w:line="219" w:lineRule="auto"/>
        <w:ind w:left="4210"/>
        <w:rPr>
          <w:rFonts w:ascii="黑体" w:hAnsi="黑体" w:eastAsia="黑体" w:cs="黑体"/>
          <w:spacing w:val="-5"/>
          <w:sz w:val="32"/>
          <w:szCs w:val="32"/>
        </w:rPr>
      </w:pPr>
    </w:p>
    <w:p w14:paraId="60BD20C8">
      <w:pPr>
        <w:spacing w:before="78" w:line="219" w:lineRule="auto"/>
        <w:ind w:left="4210"/>
        <w:rPr>
          <w:rFonts w:ascii="黑体" w:hAnsi="黑体" w:eastAsia="黑体" w:cs="黑体"/>
          <w:spacing w:val="-5"/>
          <w:sz w:val="32"/>
          <w:szCs w:val="32"/>
        </w:rPr>
      </w:pPr>
    </w:p>
    <w:p w14:paraId="002A21D4">
      <w:pPr>
        <w:spacing w:before="78" w:line="219" w:lineRule="auto"/>
        <w:ind w:left="4210"/>
        <w:rPr>
          <w:rFonts w:ascii="黑体" w:hAnsi="黑体" w:eastAsia="黑体" w:cs="黑体"/>
          <w:spacing w:val="-5"/>
          <w:sz w:val="32"/>
          <w:szCs w:val="32"/>
        </w:rPr>
      </w:pPr>
    </w:p>
    <w:p w14:paraId="19CBD7CB">
      <w:pPr>
        <w:spacing w:before="78" w:line="219" w:lineRule="auto"/>
        <w:ind w:left="0"/>
        <w:jc w:val="center"/>
        <w:outlineLvl w:val="0"/>
        <w:rPr>
          <w:rFonts w:hint="eastAsia" w:ascii="黑体" w:hAnsi="黑体" w:eastAsia="黑体" w:cs="黑体"/>
          <w:b/>
          <w:bCs/>
          <w:spacing w:val="-2"/>
          <w:sz w:val="32"/>
          <w:szCs w:val="32"/>
          <w:lang w:val="en-US" w:eastAsia="zh-CN"/>
        </w:rPr>
      </w:pPr>
      <w:bookmarkStart w:id="72" w:name="_Toc1418991465"/>
      <w:r>
        <w:rPr>
          <w:rFonts w:hint="eastAsia" w:ascii="Times New Roman" w:hAnsi="Times New Roman" w:eastAsia="黑体" w:cs="Times New Roman"/>
          <w:b w:val="0"/>
          <w:bCs w:val="0"/>
          <w:color w:val="auto"/>
          <w:spacing w:val="0"/>
          <w:sz w:val="32"/>
          <w:szCs w:val="32"/>
        </w:rPr>
        <w:t>第</w:t>
      </w:r>
      <w:r>
        <w:rPr>
          <w:rFonts w:hint="eastAsia" w:ascii="Times New Roman" w:hAnsi="Times New Roman" w:eastAsia="黑体" w:cs="Times New Roman"/>
          <w:b w:val="0"/>
          <w:bCs w:val="0"/>
          <w:color w:val="auto"/>
          <w:kern w:val="2"/>
          <w:sz w:val="32"/>
          <w:szCs w:val="32"/>
          <w:lang w:val="en-US" w:eastAsia="zh-CN" w:bidi="ar-SA"/>
        </w:rPr>
        <w:t>四</w:t>
      </w:r>
      <w:r>
        <w:rPr>
          <w:rFonts w:hint="eastAsia" w:ascii="Times New Roman" w:hAnsi="Times New Roman" w:eastAsia="黑体" w:cs="Times New Roman"/>
          <w:b w:val="0"/>
          <w:bCs w:val="0"/>
          <w:color w:val="auto"/>
          <w:spacing w:val="0"/>
          <w:sz w:val="32"/>
          <w:szCs w:val="32"/>
        </w:rPr>
        <w:t>章附录</w:t>
      </w:r>
      <w:r>
        <w:rPr>
          <w:rFonts w:hint="eastAsia" w:ascii="Times New Roman" w:hAnsi="Times New Roman" w:eastAsia="黑体" w:cs="Times New Roman"/>
          <w:b w:val="0"/>
          <w:bCs w:val="0"/>
          <w:color w:val="auto"/>
          <w:spacing w:val="0"/>
          <w:sz w:val="32"/>
          <w:szCs w:val="32"/>
          <w:lang w:val="en-US" w:eastAsia="zh-CN"/>
        </w:rPr>
        <w:t>一：</w:t>
      </w:r>
      <w:r>
        <w:rPr>
          <w:rFonts w:hint="eastAsia" w:ascii="Times New Roman" w:hAnsi="Times New Roman" w:eastAsia="黑体" w:cs="Times New Roman"/>
          <w:b w:val="0"/>
          <w:bCs w:val="0"/>
          <w:color w:val="auto"/>
          <w:spacing w:val="0"/>
          <w:sz w:val="32"/>
          <w:szCs w:val="32"/>
        </w:rPr>
        <w:t>客舱机组的任务</w:t>
      </w:r>
      <w:r>
        <w:rPr>
          <w:rFonts w:hint="eastAsia" w:ascii="Times New Roman" w:hAnsi="Times New Roman" w:eastAsia="黑体" w:cs="Times New Roman"/>
          <w:b w:val="0"/>
          <w:bCs w:val="0"/>
          <w:color w:val="auto"/>
          <w:spacing w:val="0"/>
          <w:sz w:val="32"/>
          <w:szCs w:val="32"/>
          <w:lang w:val="en-US" w:eastAsia="zh-CN"/>
        </w:rPr>
        <w:t>标准</w:t>
      </w:r>
      <w:bookmarkEnd w:id="72"/>
    </w:p>
    <w:p w14:paraId="42787913">
      <w:pPr>
        <w:spacing w:before="78" w:line="219" w:lineRule="auto"/>
        <w:ind w:left="0"/>
        <w:jc w:val="center"/>
        <w:outlineLvl w:val="9"/>
        <w:rPr>
          <w:rFonts w:hint="default" w:ascii="黑体" w:hAnsi="黑体" w:eastAsia="黑体" w:cs="黑体"/>
          <w:b/>
          <w:bCs/>
          <w:spacing w:val="-2"/>
          <w:sz w:val="32"/>
          <w:szCs w:val="32"/>
        </w:rPr>
      </w:pPr>
    </w:p>
    <w:tbl>
      <w:tblPr>
        <w:tblStyle w:val="13"/>
        <w:tblW w:w="97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2"/>
        <w:gridCol w:w="6802"/>
        <w:gridCol w:w="1431"/>
      </w:tblGrid>
      <w:tr w14:paraId="2B156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725" w:type="dxa"/>
            <w:gridSpan w:val="3"/>
            <w:shd w:val="clear" w:color="auto" w:fill="D9D9D3"/>
            <w:vAlign w:val="center"/>
          </w:tcPr>
          <w:p w14:paraId="67679A6B">
            <w:pPr>
              <w:spacing w:before="147" w:line="380" w:lineRule="exact"/>
              <w:ind w:left="402" w:right="95" w:hanging="301"/>
              <w:jc w:val="center"/>
              <w:rPr>
                <w:rFonts w:hint="default" w:ascii="仿宋_GB2312" w:hAnsi="仿宋_GB2312" w:eastAsia="仿宋_GB2312" w:cs="仿宋_GB2312"/>
                <w:sz w:val="28"/>
                <w:szCs w:val="28"/>
                <w:lang w:val="en-US" w:eastAsia="zh-CN"/>
              </w:rPr>
            </w:pPr>
            <w:r>
              <w:rPr>
                <w:rFonts w:hint="eastAsia" w:ascii="仿宋_GB2312" w:eastAsia="仿宋_GB2312"/>
                <w:sz w:val="28"/>
                <w:szCs w:val="28"/>
                <w:lang w:val="en-US" w:bidi="zh-CN"/>
              </w:rPr>
              <w:t>阶段1预先准备阶段：</w:t>
            </w:r>
            <w:r>
              <w:rPr>
                <w:rFonts w:ascii="仿宋_GB2312" w:eastAsia="仿宋_GB2312"/>
                <w:sz w:val="28"/>
                <w:szCs w:val="28"/>
                <w:lang w:bidi="zh-CN"/>
              </w:rPr>
              <w:t>客舱乘务员接受飞行任务派遣并通过网络系统进行准备</w:t>
            </w:r>
          </w:p>
        </w:tc>
      </w:tr>
      <w:tr w14:paraId="202EF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1492" w:type="dxa"/>
            <w:shd w:val="clear" w:color="auto" w:fill="D9D9D3"/>
            <w:vAlign w:val="center"/>
          </w:tcPr>
          <w:p w14:paraId="12AB26AF">
            <w:pPr>
              <w:spacing w:before="65" w:line="300" w:lineRule="exact"/>
              <w:ind w:left="0" w:leftChars="0" w:firstLine="556"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pacing w:val="-1"/>
                <w:sz w:val="28"/>
                <w:szCs w:val="28"/>
              </w:rPr>
              <w:t>任务</w:t>
            </w:r>
          </w:p>
        </w:tc>
        <w:tc>
          <w:tcPr>
            <w:tcW w:w="6802" w:type="dxa"/>
            <w:shd w:val="clear" w:color="auto" w:fill="D9D9D3"/>
            <w:vAlign w:val="center"/>
          </w:tcPr>
          <w:p w14:paraId="2235F46E">
            <w:pPr>
              <w:spacing w:before="65" w:line="300" w:lineRule="exact"/>
              <w:ind w:left="2045" w:leftChars="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pacing w:val="-3"/>
                <w:sz w:val="28"/>
                <w:szCs w:val="28"/>
                <w:lang w:val="en-US" w:eastAsia="zh-CN"/>
              </w:rPr>
              <w:t>客舱机组</w:t>
            </w:r>
            <w:r>
              <w:rPr>
                <w:rFonts w:hint="eastAsia" w:ascii="仿宋_GB2312" w:hAnsi="仿宋_GB2312" w:eastAsia="仿宋_GB2312" w:cs="仿宋_GB2312"/>
                <w:spacing w:val="-3"/>
                <w:sz w:val="28"/>
                <w:szCs w:val="28"/>
              </w:rPr>
              <w:t>任务</w:t>
            </w:r>
            <w:r>
              <w:rPr>
                <w:rFonts w:hint="eastAsia" w:ascii="仿宋_GB2312" w:hAnsi="仿宋_GB2312" w:eastAsia="仿宋_GB2312" w:cs="仿宋_GB2312"/>
                <w:spacing w:val="-3"/>
                <w:sz w:val="28"/>
                <w:szCs w:val="28"/>
                <w:lang w:val="en-US" w:eastAsia="zh-CN"/>
              </w:rPr>
              <w:t>标准</w:t>
            </w:r>
          </w:p>
        </w:tc>
        <w:tc>
          <w:tcPr>
            <w:tcW w:w="1431" w:type="dxa"/>
            <w:shd w:val="clear" w:color="auto" w:fill="D9D9D3"/>
            <w:vAlign w:val="center"/>
          </w:tcPr>
          <w:p w14:paraId="5F33028F">
            <w:pPr>
              <w:spacing w:before="147" w:line="300" w:lineRule="exact"/>
              <w:ind w:left="402" w:right="95" w:hanging="301"/>
              <w:jc w:val="center"/>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乘务长</w:t>
            </w:r>
          </w:p>
          <w:p w14:paraId="458643CB">
            <w:pPr>
              <w:spacing w:before="147" w:line="300" w:lineRule="exact"/>
              <w:ind w:left="402" w:leftChars="0" w:right="95" w:rightChars="0" w:hanging="301" w:firstLine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pacing w:val="-2"/>
                <w:sz w:val="28"/>
                <w:szCs w:val="28"/>
                <w:lang w:val="en-US" w:eastAsia="zh-CN"/>
              </w:rPr>
              <w:t>任务标准</w:t>
            </w:r>
          </w:p>
        </w:tc>
      </w:tr>
      <w:tr w14:paraId="79419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restart"/>
            <w:tcBorders>
              <w:bottom w:val="nil"/>
            </w:tcBorders>
            <w:vAlign w:val="top"/>
          </w:tcPr>
          <w:p w14:paraId="72B6CB3A">
            <w:pPr>
              <w:pStyle w:val="14"/>
              <w:spacing w:line="380" w:lineRule="exact"/>
              <w:rPr>
                <w:rFonts w:hint="eastAsia" w:ascii="仿宋_GB2312" w:hAnsi="仿宋_GB2312" w:eastAsia="仿宋_GB2312" w:cs="仿宋_GB2312"/>
                <w:sz w:val="28"/>
                <w:szCs w:val="28"/>
              </w:rPr>
            </w:pPr>
          </w:p>
          <w:p w14:paraId="0FE5DED1">
            <w:pPr>
              <w:pStyle w:val="14"/>
              <w:spacing w:line="380" w:lineRule="exact"/>
              <w:rPr>
                <w:rFonts w:hint="eastAsia" w:ascii="仿宋_GB2312" w:hAnsi="仿宋_GB2312" w:eastAsia="仿宋_GB2312" w:cs="仿宋_GB2312"/>
                <w:sz w:val="28"/>
                <w:szCs w:val="28"/>
              </w:rPr>
            </w:pPr>
          </w:p>
          <w:p w14:paraId="4DEE8256">
            <w:pPr>
              <w:spacing w:before="65" w:line="380" w:lineRule="exact"/>
              <w:ind w:left="0" w:firstLine="552" w:firstLineChars="200"/>
              <w:rPr>
                <w:rFonts w:hint="default"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1.1</w:t>
            </w:r>
          </w:p>
          <w:p w14:paraId="7E91F700">
            <w:pPr>
              <w:spacing w:before="65" w:line="380" w:lineRule="exact"/>
              <w:ind w:left="12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pacing w:val="-2"/>
                <w:sz w:val="28"/>
                <w:szCs w:val="28"/>
                <w:lang w:val="en-US" w:eastAsia="zh-CN"/>
              </w:rPr>
              <w:t>进行预先准备</w:t>
            </w:r>
          </w:p>
        </w:tc>
        <w:tc>
          <w:tcPr>
            <w:tcW w:w="6802" w:type="dxa"/>
            <w:vAlign w:val="top"/>
          </w:tcPr>
          <w:p w14:paraId="05443773">
            <w:pPr>
              <w:spacing w:before="148" w:line="380" w:lineRule="exact"/>
              <w:ind w:left="118"/>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1.1.1预先准备内容至少包括飞行任务性质、起飞和落地时间、机组人员、机型知识、航线和目的地情况、分工号位、客舱安全知识和要求</w:t>
            </w:r>
          </w:p>
        </w:tc>
        <w:tc>
          <w:tcPr>
            <w:tcW w:w="1431" w:type="dxa"/>
            <w:vAlign w:val="top"/>
          </w:tcPr>
          <w:p w14:paraId="7D7BE68D">
            <w:pPr>
              <w:pStyle w:val="14"/>
              <w:spacing w:line="380" w:lineRule="exact"/>
              <w:ind w:firstLine="583"/>
              <w:rPr>
                <w:rFonts w:hint="eastAsia" w:ascii="仿宋_GB2312" w:hAnsi="仿宋_GB2312" w:eastAsia="仿宋_GB2312" w:cs="仿宋_GB2312"/>
                <w:sz w:val="28"/>
                <w:szCs w:val="28"/>
              </w:rPr>
            </w:pPr>
          </w:p>
        </w:tc>
      </w:tr>
      <w:tr w14:paraId="344A9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tcBorders>
              <w:top w:val="nil"/>
              <w:bottom w:val="nil"/>
            </w:tcBorders>
            <w:vAlign w:val="top"/>
          </w:tcPr>
          <w:p w14:paraId="4B1FB77F">
            <w:pPr>
              <w:pStyle w:val="14"/>
              <w:spacing w:line="380" w:lineRule="exact"/>
              <w:rPr>
                <w:rFonts w:hint="eastAsia" w:ascii="仿宋_GB2312" w:hAnsi="仿宋_GB2312" w:eastAsia="仿宋_GB2312" w:cs="仿宋_GB2312"/>
                <w:sz w:val="28"/>
                <w:szCs w:val="28"/>
              </w:rPr>
            </w:pPr>
          </w:p>
        </w:tc>
        <w:tc>
          <w:tcPr>
            <w:tcW w:w="6802" w:type="dxa"/>
            <w:vAlign w:val="top"/>
          </w:tcPr>
          <w:p w14:paraId="7D020426">
            <w:pPr>
              <w:spacing w:before="147" w:line="380" w:lineRule="exact"/>
              <w:ind w:left="118"/>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1.1.2 报告个人身心健康是否适合飞行</w:t>
            </w:r>
          </w:p>
        </w:tc>
        <w:tc>
          <w:tcPr>
            <w:tcW w:w="1431" w:type="dxa"/>
            <w:vAlign w:val="top"/>
          </w:tcPr>
          <w:p w14:paraId="6250EE1B">
            <w:pPr>
              <w:pStyle w:val="14"/>
              <w:spacing w:line="380" w:lineRule="exact"/>
              <w:ind w:firstLine="531"/>
              <w:rPr>
                <w:rFonts w:hint="eastAsia" w:ascii="仿宋_GB2312" w:hAnsi="仿宋_GB2312" w:eastAsia="仿宋_GB2312" w:cs="仿宋_GB2312"/>
                <w:sz w:val="28"/>
                <w:szCs w:val="28"/>
              </w:rPr>
            </w:pPr>
          </w:p>
        </w:tc>
      </w:tr>
      <w:tr w14:paraId="6695E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492" w:type="dxa"/>
            <w:vMerge w:val="continue"/>
            <w:tcBorders>
              <w:top w:val="nil"/>
              <w:bottom w:val="nil"/>
            </w:tcBorders>
            <w:vAlign w:val="top"/>
          </w:tcPr>
          <w:p w14:paraId="6F24DE35">
            <w:pPr>
              <w:pStyle w:val="14"/>
              <w:spacing w:line="380" w:lineRule="exact"/>
              <w:rPr>
                <w:rFonts w:hint="eastAsia" w:ascii="仿宋_GB2312" w:hAnsi="仿宋_GB2312" w:eastAsia="仿宋_GB2312" w:cs="仿宋_GB2312"/>
                <w:sz w:val="28"/>
                <w:szCs w:val="28"/>
              </w:rPr>
            </w:pPr>
          </w:p>
        </w:tc>
        <w:tc>
          <w:tcPr>
            <w:tcW w:w="6802" w:type="dxa"/>
            <w:vAlign w:val="top"/>
          </w:tcPr>
          <w:p w14:paraId="7B00F5A1">
            <w:pPr>
              <w:spacing w:before="147" w:line="380" w:lineRule="exact"/>
              <w:ind w:left="118"/>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pacing w:val="-4"/>
                <w:sz w:val="28"/>
                <w:szCs w:val="28"/>
              </w:rPr>
              <w:t>1.1.3</w:t>
            </w:r>
            <w:r>
              <w:rPr>
                <w:rFonts w:hint="eastAsia" w:ascii="仿宋_GB2312" w:hAnsi="仿宋_GB2312" w:eastAsia="仿宋_GB2312" w:cs="仿宋_GB2312"/>
                <w:spacing w:val="4"/>
                <w:sz w:val="28"/>
                <w:szCs w:val="28"/>
              </w:rPr>
              <w:t xml:space="preserve"> </w:t>
            </w:r>
            <w:r>
              <w:rPr>
                <w:rFonts w:hint="eastAsia" w:ascii="仿宋_GB2312" w:hAnsi="仿宋_GB2312" w:eastAsia="仿宋_GB2312" w:cs="仿宋_GB2312"/>
                <w:spacing w:val="4"/>
                <w:sz w:val="28"/>
                <w:szCs w:val="28"/>
                <w:lang w:val="en-US" w:eastAsia="zh-CN"/>
              </w:rPr>
              <w:t>在规定时间内完成预先准备</w:t>
            </w:r>
          </w:p>
        </w:tc>
        <w:tc>
          <w:tcPr>
            <w:tcW w:w="1431" w:type="dxa"/>
            <w:vAlign w:val="top"/>
          </w:tcPr>
          <w:p w14:paraId="77EBA12E">
            <w:pPr>
              <w:pStyle w:val="14"/>
              <w:spacing w:line="380" w:lineRule="exact"/>
              <w:rPr>
                <w:rFonts w:hint="eastAsia" w:ascii="仿宋_GB2312" w:hAnsi="仿宋_GB2312" w:eastAsia="仿宋_GB2312" w:cs="仿宋_GB2312"/>
                <w:sz w:val="28"/>
                <w:szCs w:val="28"/>
              </w:rPr>
            </w:pPr>
          </w:p>
        </w:tc>
      </w:tr>
      <w:tr w14:paraId="749F0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tcBorders>
              <w:top w:val="nil"/>
            </w:tcBorders>
            <w:vAlign w:val="top"/>
          </w:tcPr>
          <w:p w14:paraId="159CBC08">
            <w:pPr>
              <w:pStyle w:val="14"/>
              <w:spacing w:line="380" w:lineRule="exact"/>
              <w:rPr>
                <w:rFonts w:hint="eastAsia" w:ascii="仿宋_GB2312" w:hAnsi="仿宋_GB2312" w:eastAsia="仿宋_GB2312" w:cs="仿宋_GB2312"/>
                <w:sz w:val="28"/>
                <w:szCs w:val="28"/>
              </w:rPr>
            </w:pPr>
          </w:p>
        </w:tc>
        <w:tc>
          <w:tcPr>
            <w:tcW w:w="6802" w:type="dxa"/>
            <w:vAlign w:val="top"/>
          </w:tcPr>
          <w:p w14:paraId="48813DE6">
            <w:pPr>
              <w:spacing w:before="149" w:line="380" w:lineRule="exact"/>
              <w:ind w:left="118"/>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pacing w:val="-1"/>
                <w:sz w:val="28"/>
                <w:szCs w:val="28"/>
              </w:rPr>
              <w:t>1.1.</w:t>
            </w:r>
            <w:r>
              <w:rPr>
                <w:rFonts w:hint="eastAsia" w:ascii="仿宋_GB2312" w:hAnsi="仿宋_GB2312" w:eastAsia="仿宋_GB2312" w:cs="仿宋_GB2312"/>
                <w:spacing w:val="-1"/>
                <w:sz w:val="28"/>
                <w:szCs w:val="28"/>
                <w:lang w:val="en-US" w:eastAsia="zh-CN"/>
              </w:rPr>
              <w:t>4</w:t>
            </w:r>
            <w:r>
              <w:rPr>
                <w:rFonts w:hint="eastAsia" w:ascii="仿宋_GB2312" w:hAnsi="仿宋_GB2312" w:eastAsia="仿宋_GB2312" w:cs="仿宋_GB2312"/>
                <w:spacing w:val="-1"/>
                <w:sz w:val="28"/>
                <w:szCs w:val="28"/>
              </w:rPr>
              <w:t xml:space="preserve"> 检查客舱机组</w:t>
            </w:r>
            <w:r>
              <w:rPr>
                <w:rFonts w:hint="eastAsia" w:ascii="仿宋_GB2312" w:hAnsi="仿宋_GB2312" w:eastAsia="仿宋_GB2312" w:cs="仿宋_GB2312"/>
                <w:spacing w:val="-1"/>
                <w:sz w:val="28"/>
                <w:szCs w:val="28"/>
                <w:lang w:val="en-US" w:eastAsia="zh-CN"/>
              </w:rPr>
              <w:t>数量配备</w:t>
            </w:r>
          </w:p>
        </w:tc>
        <w:tc>
          <w:tcPr>
            <w:tcW w:w="1431" w:type="dxa"/>
            <w:vAlign w:val="top"/>
          </w:tcPr>
          <w:p w14:paraId="5E9B8EC5">
            <w:pPr>
              <w:spacing w:before="193" w:line="380" w:lineRule="exact"/>
              <w:ind w:left="526"/>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w:t>
            </w:r>
          </w:p>
        </w:tc>
      </w:tr>
    </w:tbl>
    <w:p w14:paraId="2DB47513">
      <w:pPr>
        <w:spacing w:before="54"/>
        <w:rPr>
          <w:rFonts w:ascii="仿宋_GB2312" w:eastAsia="仿宋_GB2312"/>
          <w:sz w:val="32"/>
          <w:szCs w:val="32"/>
          <w:lang w:bidi="zh-CN"/>
        </w:rPr>
      </w:pPr>
    </w:p>
    <w:tbl>
      <w:tblPr>
        <w:tblStyle w:val="13"/>
        <w:tblW w:w="96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2"/>
        <w:gridCol w:w="6802"/>
        <w:gridCol w:w="1315"/>
      </w:tblGrid>
      <w:tr w14:paraId="62A20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9609" w:type="dxa"/>
            <w:gridSpan w:val="3"/>
            <w:shd w:val="clear" w:color="auto" w:fill="D9D9D3"/>
            <w:vAlign w:val="center"/>
          </w:tcPr>
          <w:p w14:paraId="41104CE5">
            <w:pPr>
              <w:spacing w:before="147" w:line="380" w:lineRule="exact"/>
              <w:ind w:left="402" w:right="95" w:hanging="301"/>
              <w:jc w:val="center"/>
              <w:rPr>
                <w:rFonts w:hint="default" w:ascii="仿宋_GB2312" w:hAnsi="仿宋_GB2312" w:eastAsia="仿宋_GB2312" w:cs="仿宋_GB2312"/>
                <w:sz w:val="28"/>
                <w:szCs w:val="28"/>
                <w:lang w:val="en-US" w:eastAsia="zh-CN"/>
              </w:rPr>
            </w:pPr>
            <w:r>
              <w:rPr>
                <w:rFonts w:hint="eastAsia" w:ascii="仿宋_GB2312" w:eastAsia="仿宋_GB2312"/>
                <w:sz w:val="28"/>
                <w:szCs w:val="28"/>
                <w:lang w:val="en-US" w:bidi="zh-CN"/>
              </w:rPr>
              <w:t>阶段2直接准备阶段：合格证持有人应在基地或基地以外指定地点提供可以召开准备会的场地，该场地环境应确保准备会召开时不受外界干扰</w:t>
            </w:r>
          </w:p>
        </w:tc>
      </w:tr>
      <w:tr w14:paraId="2C981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1492" w:type="dxa"/>
            <w:shd w:val="clear" w:color="auto" w:fill="D9D9D3"/>
            <w:vAlign w:val="center"/>
          </w:tcPr>
          <w:p w14:paraId="63F3F692">
            <w:pPr>
              <w:spacing w:before="65" w:line="380" w:lineRule="exact"/>
              <w:ind w:left="0" w:leftChars="0" w:firstLine="556"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pacing w:val="-1"/>
                <w:sz w:val="28"/>
                <w:szCs w:val="28"/>
              </w:rPr>
              <w:t>任务</w:t>
            </w:r>
          </w:p>
        </w:tc>
        <w:tc>
          <w:tcPr>
            <w:tcW w:w="6802" w:type="dxa"/>
            <w:shd w:val="clear" w:color="auto" w:fill="D9D9D3"/>
            <w:vAlign w:val="center"/>
          </w:tcPr>
          <w:p w14:paraId="3571F2C5">
            <w:pPr>
              <w:spacing w:before="65" w:line="380" w:lineRule="exact"/>
              <w:ind w:left="2045" w:leftChars="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pacing w:val="-3"/>
                <w:sz w:val="28"/>
                <w:szCs w:val="28"/>
                <w:lang w:val="en-US" w:eastAsia="zh-CN"/>
              </w:rPr>
              <w:t>客舱机组</w:t>
            </w:r>
            <w:r>
              <w:rPr>
                <w:rFonts w:hint="eastAsia" w:ascii="仿宋_GB2312" w:hAnsi="仿宋_GB2312" w:eastAsia="仿宋_GB2312" w:cs="仿宋_GB2312"/>
                <w:spacing w:val="-3"/>
                <w:sz w:val="28"/>
                <w:szCs w:val="28"/>
              </w:rPr>
              <w:t>任务</w:t>
            </w:r>
            <w:r>
              <w:rPr>
                <w:rFonts w:hint="eastAsia" w:ascii="仿宋_GB2312" w:hAnsi="仿宋_GB2312" w:eastAsia="仿宋_GB2312" w:cs="仿宋_GB2312"/>
                <w:spacing w:val="-3"/>
                <w:sz w:val="28"/>
                <w:szCs w:val="28"/>
                <w:lang w:val="en-US" w:eastAsia="zh-CN"/>
              </w:rPr>
              <w:t>标准</w:t>
            </w:r>
          </w:p>
        </w:tc>
        <w:tc>
          <w:tcPr>
            <w:tcW w:w="1315" w:type="dxa"/>
            <w:shd w:val="clear" w:color="auto" w:fill="D9D9D3"/>
            <w:vAlign w:val="center"/>
          </w:tcPr>
          <w:p w14:paraId="4D61094E">
            <w:pPr>
              <w:spacing w:before="147" w:line="380" w:lineRule="exact"/>
              <w:ind w:left="402" w:right="95" w:hanging="301"/>
              <w:jc w:val="center"/>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乘务长</w:t>
            </w:r>
          </w:p>
          <w:p w14:paraId="59CA543A">
            <w:pPr>
              <w:spacing w:before="147" w:line="380" w:lineRule="exact"/>
              <w:ind w:left="402" w:leftChars="0" w:right="95" w:rightChars="0" w:hanging="301" w:firstLine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pacing w:val="-2"/>
                <w:sz w:val="28"/>
                <w:szCs w:val="28"/>
                <w:lang w:val="en-US" w:eastAsia="zh-CN"/>
              </w:rPr>
              <w:t>任务标准</w:t>
            </w:r>
          </w:p>
        </w:tc>
      </w:tr>
      <w:tr w14:paraId="25625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restart"/>
            <w:tcBorders>
              <w:bottom w:val="single" w:color="000000" w:sz="2" w:space="0"/>
            </w:tcBorders>
            <w:vAlign w:val="center"/>
          </w:tcPr>
          <w:p w14:paraId="2FD13286">
            <w:pPr>
              <w:spacing w:before="65" w:line="380" w:lineRule="exact"/>
              <w:ind w:left="120"/>
              <w:jc w:val="center"/>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2.1</w:t>
            </w:r>
          </w:p>
          <w:p w14:paraId="1799355A">
            <w:pPr>
              <w:spacing w:before="65" w:line="380" w:lineRule="exact"/>
              <w:ind w:left="12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pacing w:val="-2"/>
                <w:sz w:val="28"/>
                <w:szCs w:val="28"/>
                <w:lang w:val="en-US" w:eastAsia="zh-CN"/>
              </w:rPr>
              <w:t>客舱机组准备会</w:t>
            </w:r>
          </w:p>
        </w:tc>
        <w:tc>
          <w:tcPr>
            <w:tcW w:w="6802" w:type="dxa"/>
            <w:vAlign w:val="top"/>
          </w:tcPr>
          <w:p w14:paraId="314408FE">
            <w:pPr>
              <w:spacing w:before="148" w:line="219" w:lineRule="auto"/>
              <w:ind w:left="118" w:leftChars="0"/>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lang w:val="en-US" w:eastAsia="zh-CN"/>
              </w:rPr>
              <w:t>2</w:t>
            </w:r>
            <w:r>
              <w:rPr>
                <w:rFonts w:hint="eastAsia" w:ascii="仿宋_GB2312" w:hAnsi="仿宋_GB2312" w:eastAsia="仿宋_GB2312" w:cs="仿宋_GB2312"/>
                <w:spacing w:val="-2"/>
                <w:sz w:val="28"/>
                <w:szCs w:val="28"/>
              </w:rPr>
              <w:t>.1.1 报到</w:t>
            </w:r>
            <w:r>
              <w:rPr>
                <w:rFonts w:hint="eastAsia" w:ascii="仿宋_GB2312" w:hAnsi="仿宋_GB2312" w:eastAsia="仿宋_GB2312" w:cs="仿宋_GB2312"/>
                <w:spacing w:val="-2"/>
                <w:sz w:val="28"/>
                <w:szCs w:val="28"/>
                <w:lang w:val="en-US" w:eastAsia="zh-CN"/>
              </w:rPr>
              <w:t>并进行酒精测试</w:t>
            </w:r>
          </w:p>
        </w:tc>
        <w:tc>
          <w:tcPr>
            <w:tcW w:w="1315" w:type="dxa"/>
            <w:vAlign w:val="center"/>
          </w:tcPr>
          <w:p w14:paraId="12AF8EB4">
            <w:pPr>
              <w:pStyle w:val="14"/>
              <w:spacing w:line="380" w:lineRule="exact"/>
              <w:ind w:firstLine="583"/>
              <w:jc w:val="center"/>
              <w:rPr>
                <w:rFonts w:hint="eastAsia" w:ascii="仿宋_GB2312" w:hAnsi="仿宋_GB2312" w:eastAsia="仿宋_GB2312" w:cs="仿宋_GB2312"/>
                <w:sz w:val="28"/>
                <w:szCs w:val="28"/>
              </w:rPr>
            </w:pPr>
          </w:p>
        </w:tc>
      </w:tr>
      <w:tr w14:paraId="2FDB8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tcBorders>
              <w:top w:val="single" w:color="000000" w:sz="2" w:space="0"/>
              <w:bottom w:val="single" w:color="000000" w:sz="2" w:space="0"/>
            </w:tcBorders>
            <w:vAlign w:val="center"/>
          </w:tcPr>
          <w:p w14:paraId="4826BBF0">
            <w:pPr>
              <w:pStyle w:val="14"/>
              <w:spacing w:line="380" w:lineRule="exact"/>
              <w:jc w:val="center"/>
              <w:rPr>
                <w:rFonts w:hint="eastAsia" w:ascii="仿宋_GB2312" w:hAnsi="仿宋_GB2312" w:eastAsia="仿宋_GB2312" w:cs="仿宋_GB2312"/>
                <w:sz w:val="28"/>
                <w:szCs w:val="28"/>
              </w:rPr>
            </w:pPr>
          </w:p>
        </w:tc>
        <w:tc>
          <w:tcPr>
            <w:tcW w:w="6802" w:type="dxa"/>
            <w:vAlign w:val="top"/>
          </w:tcPr>
          <w:p w14:paraId="1F974553">
            <w:pPr>
              <w:spacing w:before="147" w:line="234" w:lineRule="auto"/>
              <w:ind w:left="118" w:leftChars="0"/>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lang w:val="en-US" w:eastAsia="zh-CN"/>
              </w:rPr>
              <w:t>2</w:t>
            </w:r>
            <w:r>
              <w:rPr>
                <w:rFonts w:hint="eastAsia" w:ascii="仿宋_GB2312" w:hAnsi="仿宋_GB2312" w:eastAsia="仿宋_GB2312" w:cs="仿宋_GB2312"/>
                <w:spacing w:val="-2"/>
                <w:sz w:val="28"/>
                <w:szCs w:val="28"/>
              </w:rPr>
              <w:t>.1.2 获取适用的信息</w:t>
            </w: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rPr>
              <w:t>文件</w:t>
            </w:r>
          </w:p>
        </w:tc>
        <w:tc>
          <w:tcPr>
            <w:tcW w:w="1315" w:type="dxa"/>
            <w:vAlign w:val="center"/>
          </w:tcPr>
          <w:p w14:paraId="267342AC">
            <w:pPr>
              <w:pStyle w:val="14"/>
              <w:spacing w:line="380" w:lineRule="exact"/>
              <w:ind w:firstLine="531"/>
              <w:jc w:val="center"/>
              <w:rPr>
                <w:rFonts w:hint="eastAsia" w:ascii="仿宋_GB2312" w:hAnsi="仿宋_GB2312" w:eastAsia="仿宋_GB2312" w:cs="仿宋_GB2312"/>
                <w:sz w:val="28"/>
                <w:szCs w:val="28"/>
              </w:rPr>
            </w:pPr>
          </w:p>
        </w:tc>
      </w:tr>
      <w:tr w14:paraId="327DF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492" w:type="dxa"/>
            <w:vMerge w:val="continue"/>
            <w:tcBorders>
              <w:top w:val="single" w:color="000000" w:sz="2" w:space="0"/>
              <w:bottom w:val="single" w:color="000000" w:sz="2" w:space="0"/>
            </w:tcBorders>
            <w:vAlign w:val="center"/>
          </w:tcPr>
          <w:p w14:paraId="5A39003E">
            <w:pPr>
              <w:pStyle w:val="14"/>
              <w:spacing w:line="380" w:lineRule="exact"/>
              <w:jc w:val="center"/>
              <w:rPr>
                <w:rFonts w:hint="eastAsia" w:ascii="仿宋_GB2312" w:hAnsi="仿宋_GB2312" w:eastAsia="仿宋_GB2312" w:cs="仿宋_GB2312"/>
                <w:sz w:val="28"/>
                <w:szCs w:val="28"/>
              </w:rPr>
            </w:pPr>
          </w:p>
        </w:tc>
        <w:tc>
          <w:tcPr>
            <w:tcW w:w="6802" w:type="dxa"/>
            <w:vAlign w:val="top"/>
          </w:tcPr>
          <w:p w14:paraId="06D734A2">
            <w:pPr>
              <w:spacing w:before="147" w:line="220" w:lineRule="auto"/>
              <w:ind w:left="118" w:leftChars="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pacing w:val="-4"/>
                <w:sz w:val="28"/>
                <w:szCs w:val="28"/>
                <w:lang w:val="en-US" w:eastAsia="zh-CN"/>
              </w:rPr>
              <w:t>2</w:t>
            </w:r>
            <w:r>
              <w:rPr>
                <w:rFonts w:hint="eastAsia" w:ascii="仿宋_GB2312" w:hAnsi="仿宋_GB2312" w:eastAsia="仿宋_GB2312" w:cs="仿宋_GB2312"/>
                <w:spacing w:val="-4"/>
                <w:sz w:val="28"/>
                <w:szCs w:val="28"/>
              </w:rPr>
              <w:t>.1.3</w:t>
            </w:r>
            <w:r>
              <w:rPr>
                <w:rFonts w:hint="eastAsia" w:ascii="仿宋_GB2312" w:hAnsi="仿宋_GB2312" w:eastAsia="仿宋_GB2312" w:cs="仿宋_GB2312"/>
                <w:spacing w:val="4"/>
                <w:sz w:val="28"/>
                <w:szCs w:val="28"/>
              </w:rPr>
              <w:t xml:space="preserve"> </w:t>
            </w:r>
            <w:r>
              <w:rPr>
                <w:rFonts w:hint="eastAsia" w:ascii="仿宋_GB2312" w:hAnsi="仿宋_GB2312" w:eastAsia="仿宋_GB2312" w:cs="仿宋_GB2312"/>
                <w:spacing w:val="4"/>
                <w:sz w:val="28"/>
                <w:szCs w:val="28"/>
                <w:lang w:val="en-US" w:eastAsia="zh-CN"/>
              </w:rPr>
              <w:t>检查</w:t>
            </w:r>
            <w:r>
              <w:rPr>
                <w:rFonts w:hint="eastAsia" w:ascii="仿宋_GB2312" w:hAnsi="仿宋_GB2312" w:eastAsia="仿宋_GB2312" w:cs="仿宋_GB2312"/>
                <w:spacing w:val="-4"/>
                <w:sz w:val="28"/>
                <w:szCs w:val="28"/>
              </w:rPr>
              <w:t>飞行所需</w:t>
            </w:r>
            <w:r>
              <w:rPr>
                <w:rFonts w:hint="eastAsia" w:ascii="仿宋_GB2312" w:hAnsi="仿宋_GB2312" w:eastAsia="仿宋_GB2312" w:cs="仿宋_GB2312"/>
                <w:spacing w:val="-4"/>
                <w:sz w:val="28"/>
                <w:szCs w:val="28"/>
                <w:lang w:val="en-US" w:eastAsia="zh-CN"/>
              </w:rPr>
              <w:t>证照、手册</w:t>
            </w:r>
          </w:p>
        </w:tc>
        <w:tc>
          <w:tcPr>
            <w:tcW w:w="1315" w:type="dxa"/>
            <w:vAlign w:val="center"/>
          </w:tcPr>
          <w:p w14:paraId="1824EE73">
            <w:pPr>
              <w:pStyle w:val="14"/>
              <w:spacing w:line="380" w:lineRule="exact"/>
              <w:jc w:val="center"/>
              <w:rPr>
                <w:rFonts w:hint="eastAsia" w:ascii="仿宋_GB2312" w:hAnsi="仿宋_GB2312" w:eastAsia="仿宋_GB2312" w:cs="仿宋_GB2312"/>
                <w:sz w:val="28"/>
                <w:szCs w:val="28"/>
              </w:rPr>
            </w:pPr>
          </w:p>
        </w:tc>
      </w:tr>
      <w:tr w14:paraId="2E3AE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92" w:type="dxa"/>
            <w:vMerge w:val="continue"/>
            <w:tcBorders>
              <w:top w:val="single" w:color="000000" w:sz="2" w:space="0"/>
              <w:bottom w:val="single" w:color="000000" w:sz="2" w:space="0"/>
            </w:tcBorders>
            <w:vAlign w:val="center"/>
          </w:tcPr>
          <w:p w14:paraId="19380E40">
            <w:pPr>
              <w:pStyle w:val="14"/>
              <w:spacing w:line="380" w:lineRule="exact"/>
              <w:jc w:val="center"/>
              <w:rPr>
                <w:rFonts w:hint="eastAsia" w:ascii="仿宋_GB2312" w:hAnsi="仿宋_GB2312" w:eastAsia="仿宋_GB2312" w:cs="仿宋_GB2312"/>
                <w:sz w:val="28"/>
                <w:szCs w:val="28"/>
              </w:rPr>
            </w:pPr>
          </w:p>
        </w:tc>
        <w:tc>
          <w:tcPr>
            <w:tcW w:w="6802" w:type="dxa"/>
            <w:vAlign w:val="top"/>
          </w:tcPr>
          <w:p w14:paraId="0893B8AC">
            <w:pPr>
              <w:spacing w:before="150" w:line="220" w:lineRule="auto"/>
              <w:ind w:left="118" w:left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
                <w:sz w:val="28"/>
                <w:szCs w:val="28"/>
                <w:lang w:val="en-US" w:eastAsia="zh-CN"/>
              </w:rPr>
              <w:t>2</w:t>
            </w:r>
            <w:r>
              <w:rPr>
                <w:rFonts w:hint="eastAsia" w:ascii="仿宋_GB2312" w:hAnsi="仿宋_GB2312" w:eastAsia="仿宋_GB2312" w:cs="仿宋_GB2312"/>
                <w:spacing w:val="-1"/>
                <w:sz w:val="28"/>
                <w:szCs w:val="28"/>
              </w:rPr>
              <w:t xml:space="preserve">.1.4 </w:t>
            </w:r>
            <w:r>
              <w:rPr>
                <w:rFonts w:hint="eastAsia" w:ascii="仿宋_GB2312" w:hAnsi="仿宋_GB2312" w:eastAsia="仿宋_GB2312" w:cs="仿宋_GB2312"/>
                <w:spacing w:val="-1"/>
                <w:sz w:val="28"/>
                <w:szCs w:val="28"/>
                <w:lang w:val="en-US" w:eastAsia="zh-CN"/>
              </w:rPr>
              <w:t>准备</w:t>
            </w:r>
            <w:r>
              <w:rPr>
                <w:rFonts w:hint="eastAsia" w:ascii="仿宋_GB2312" w:hAnsi="仿宋_GB2312" w:eastAsia="仿宋_GB2312" w:cs="仿宋_GB2312"/>
                <w:spacing w:val="4"/>
                <w:sz w:val="28"/>
                <w:szCs w:val="28"/>
                <w:lang w:bidi="zh-CN"/>
              </w:rPr>
              <w:t>内容至少包含机型知识、客舱安全知识、通告业务要求等</w:t>
            </w:r>
          </w:p>
        </w:tc>
        <w:tc>
          <w:tcPr>
            <w:tcW w:w="1315" w:type="dxa"/>
            <w:vAlign w:val="center"/>
          </w:tcPr>
          <w:p w14:paraId="488D24BE">
            <w:pPr>
              <w:pStyle w:val="14"/>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w:t>
            </w:r>
          </w:p>
        </w:tc>
      </w:tr>
      <w:tr w14:paraId="3E419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92" w:type="dxa"/>
            <w:vMerge w:val="continue"/>
            <w:tcBorders>
              <w:top w:val="single" w:color="000000" w:sz="2" w:space="0"/>
              <w:bottom w:val="single" w:color="000000" w:sz="2" w:space="0"/>
            </w:tcBorders>
            <w:vAlign w:val="center"/>
          </w:tcPr>
          <w:p w14:paraId="4FA79255">
            <w:pPr>
              <w:pStyle w:val="14"/>
              <w:spacing w:line="380" w:lineRule="exact"/>
              <w:jc w:val="center"/>
              <w:rPr>
                <w:rFonts w:hint="eastAsia" w:ascii="仿宋_GB2312" w:hAnsi="仿宋_GB2312" w:eastAsia="仿宋_GB2312" w:cs="仿宋_GB2312"/>
                <w:sz w:val="28"/>
                <w:szCs w:val="28"/>
              </w:rPr>
            </w:pPr>
          </w:p>
        </w:tc>
        <w:tc>
          <w:tcPr>
            <w:tcW w:w="6802" w:type="dxa"/>
            <w:vAlign w:val="top"/>
          </w:tcPr>
          <w:p w14:paraId="257D1C42">
            <w:pPr>
              <w:spacing w:before="150" w:line="220" w:lineRule="auto"/>
              <w:ind w:left="118" w:leftChars="0"/>
              <w:rPr>
                <w:rFonts w:hint="default" w:ascii="仿宋_GB2312" w:hAnsi="仿宋_GB2312" w:eastAsia="仿宋_GB2312" w:cs="仿宋_GB2312"/>
                <w:spacing w:val="-1"/>
                <w:sz w:val="28"/>
                <w:szCs w:val="28"/>
                <w:lang w:val="en-US"/>
              </w:rPr>
            </w:pPr>
            <w:r>
              <w:rPr>
                <w:rFonts w:hint="eastAsia" w:ascii="仿宋_GB2312" w:hAnsi="仿宋_GB2312" w:eastAsia="仿宋_GB2312" w:cs="仿宋_GB2312"/>
                <w:spacing w:val="-1"/>
                <w:sz w:val="28"/>
                <w:szCs w:val="28"/>
                <w:lang w:val="en-US" w:eastAsia="zh-CN"/>
              </w:rPr>
              <w:t>2</w:t>
            </w:r>
            <w:r>
              <w:rPr>
                <w:rFonts w:hint="eastAsia" w:ascii="仿宋_GB2312" w:hAnsi="仿宋_GB2312" w:eastAsia="仿宋_GB2312" w:cs="仿宋_GB2312"/>
                <w:spacing w:val="-1"/>
                <w:sz w:val="28"/>
                <w:szCs w:val="28"/>
              </w:rPr>
              <w:t>.1.5 准备会时间不少于20分钟</w:t>
            </w:r>
          </w:p>
        </w:tc>
        <w:tc>
          <w:tcPr>
            <w:tcW w:w="1315" w:type="dxa"/>
            <w:vAlign w:val="center"/>
          </w:tcPr>
          <w:p w14:paraId="3FB9EAF0">
            <w:pPr>
              <w:pStyle w:val="14"/>
              <w:spacing w:line="38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w:t>
            </w:r>
          </w:p>
        </w:tc>
      </w:tr>
      <w:tr w14:paraId="77FCA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92" w:type="dxa"/>
            <w:vMerge w:val="continue"/>
            <w:tcBorders>
              <w:top w:val="single" w:color="000000" w:sz="2" w:space="0"/>
              <w:bottom w:val="single" w:color="000000" w:sz="2" w:space="0"/>
            </w:tcBorders>
            <w:vAlign w:val="center"/>
          </w:tcPr>
          <w:p w14:paraId="4B4E9420">
            <w:pPr>
              <w:pStyle w:val="14"/>
              <w:spacing w:line="380" w:lineRule="exact"/>
              <w:jc w:val="center"/>
              <w:rPr>
                <w:rFonts w:hint="eastAsia" w:ascii="仿宋_GB2312" w:hAnsi="仿宋_GB2312" w:eastAsia="仿宋_GB2312" w:cs="仿宋_GB2312"/>
                <w:sz w:val="28"/>
                <w:szCs w:val="28"/>
              </w:rPr>
            </w:pPr>
          </w:p>
        </w:tc>
        <w:tc>
          <w:tcPr>
            <w:tcW w:w="6802" w:type="dxa"/>
            <w:vAlign w:val="top"/>
          </w:tcPr>
          <w:p w14:paraId="74244C17">
            <w:pPr>
              <w:spacing w:before="150" w:line="220" w:lineRule="auto"/>
              <w:ind w:left="118" w:leftChars="0"/>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2</w:t>
            </w:r>
            <w:r>
              <w:rPr>
                <w:rFonts w:hint="eastAsia" w:ascii="仿宋_GB2312" w:hAnsi="仿宋_GB2312" w:eastAsia="仿宋_GB2312" w:cs="仿宋_GB2312"/>
                <w:spacing w:val="-1"/>
                <w:sz w:val="28"/>
                <w:szCs w:val="28"/>
              </w:rPr>
              <w:t>.1.</w:t>
            </w:r>
            <w:r>
              <w:rPr>
                <w:rFonts w:hint="eastAsia" w:ascii="仿宋_GB2312" w:hAnsi="仿宋_GB2312" w:eastAsia="仿宋_GB2312" w:cs="仿宋_GB2312"/>
                <w:spacing w:val="-1"/>
                <w:sz w:val="28"/>
                <w:szCs w:val="28"/>
                <w:lang w:val="en-US" w:eastAsia="zh-CN"/>
              </w:rPr>
              <w:t>6</w:t>
            </w:r>
            <w:r>
              <w:rPr>
                <w:rFonts w:hint="eastAsia" w:ascii="仿宋_GB2312" w:hAnsi="仿宋_GB2312" w:eastAsia="仿宋_GB2312" w:cs="仿宋_GB2312"/>
                <w:spacing w:val="-1"/>
                <w:sz w:val="28"/>
                <w:szCs w:val="28"/>
              </w:rPr>
              <w:t>检查客舱机组</w:t>
            </w:r>
            <w:r>
              <w:rPr>
                <w:rFonts w:hint="eastAsia" w:ascii="仿宋_GB2312" w:hAnsi="仿宋_GB2312" w:eastAsia="仿宋_GB2312" w:cs="仿宋_GB2312"/>
                <w:spacing w:val="-1"/>
                <w:sz w:val="28"/>
                <w:szCs w:val="28"/>
                <w:lang w:val="en-US" w:eastAsia="zh-CN"/>
              </w:rPr>
              <w:t>数量配备</w:t>
            </w:r>
          </w:p>
        </w:tc>
        <w:tc>
          <w:tcPr>
            <w:tcW w:w="1315" w:type="dxa"/>
            <w:vAlign w:val="center"/>
          </w:tcPr>
          <w:p w14:paraId="12B019C4">
            <w:pPr>
              <w:pStyle w:val="14"/>
              <w:spacing w:line="38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w:t>
            </w:r>
          </w:p>
        </w:tc>
      </w:tr>
      <w:tr w14:paraId="38BBA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tcBorders>
              <w:top w:val="single" w:color="000000" w:sz="2" w:space="0"/>
              <w:bottom w:val="single" w:color="000000" w:sz="2" w:space="0"/>
            </w:tcBorders>
            <w:vAlign w:val="center"/>
          </w:tcPr>
          <w:p w14:paraId="62E9D5F2">
            <w:pPr>
              <w:pStyle w:val="14"/>
              <w:spacing w:line="380" w:lineRule="exact"/>
              <w:jc w:val="center"/>
              <w:rPr>
                <w:rFonts w:hint="eastAsia" w:ascii="仿宋_GB2312" w:hAnsi="仿宋_GB2312" w:eastAsia="仿宋_GB2312" w:cs="仿宋_GB2312"/>
                <w:sz w:val="28"/>
                <w:szCs w:val="28"/>
              </w:rPr>
            </w:pPr>
          </w:p>
        </w:tc>
        <w:tc>
          <w:tcPr>
            <w:tcW w:w="6802" w:type="dxa"/>
            <w:vAlign w:val="top"/>
          </w:tcPr>
          <w:p w14:paraId="2EAA46A8">
            <w:pPr>
              <w:spacing w:before="149" w:line="219" w:lineRule="auto"/>
              <w:ind w:left="118" w:leftChars="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pacing w:val="-1"/>
                <w:sz w:val="28"/>
                <w:szCs w:val="28"/>
                <w:lang w:val="en-US" w:eastAsia="zh-CN"/>
              </w:rPr>
              <w:t>2.1.7</w:t>
            </w:r>
            <w:r>
              <w:rPr>
                <w:rFonts w:hint="eastAsia" w:ascii="仿宋_GB2312" w:hAnsi="仿宋_GB2312" w:eastAsia="仿宋_GB2312" w:cs="仿宋_GB2312"/>
                <w:spacing w:val="-1"/>
                <w:sz w:val="28"/>
                <w:szCs w:val="28"/>
                <w:lang w:bidi="zh-CN"/>
              </w:rPr>
              <w:t>如临时调整人员未能参加准备会的，应在旅客登机前将主要内容和要求传达该客舱乘务员</w:t>
            </w:r>
          </w:p>
        </w:tc>
        <w:tc>
          <w:tcPr>
            <w:tcW w:w="1315" w:type="dxa"/>
            <w:vAlign w:val="center"/>
          </w:tcPr>
          <w:p w14:paraId="61FE6715">
            <w:pPr>
              <w:spacing w:before="193" w:line="380" w:lineRule="exact"/>
              <w:ind w:left="526"/>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w:t>
            </w:r>
          </w:p>
        </w:tc>
      </w:tr>
      <w:tr w14:paraId="5B127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restart"/>
            <w:tcBorders>
              <w:top w:val="single" w:color="000000" w:sz="2" w:space="0"/>
            </w:tcBorders>
            <w:vAlign w:val="center"/>
          </w:tcPr>
          <w:p w14:paraId="56445D09">
            <w:pPr>
              <w:pStyle w:val="14"/>
              <w:spacing w:line="3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w:t>
            </w:r>
          </w:p>
          <w:p w14:paraId="3F34CE31">
            <w:pPr>
              <w:pStyle w:val="14"/>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机组联合</w:t>
            </w:r>
          </w:p>
          <w:p w14:paraId="38CC35AC">
            <w:pPr>
              <w:pStyle w:val="14"/>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协同准备会</w:t>
            </w:r>
          </w:p>
        </w:tc>
        <w:tc>
          <w:tcPr>
            <w:tcW w:w="6802" w:type="dxa"/>
            <w:vAlign w:val="top"/>
          </w:tcPr>
          <w:p w14:paraId="6D94626B">
            <w:pPr>
              <w:spacing w:before="149" w:line="219" w:lineRule="auto"/>
              <w:ind w:left="118"/>
              <w:rPr>
                <w:rFonts w:hint="default"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bidi="zh-CN"/>
              </w:rPr>
              <w:t>2.2.1</w:t>
            </w:r>
            <w:r>
              <w:rPr>
                <w:rFonts w:hint="eastAsia" w:ascii="仿宋_GB2312" w:hAnsi="仿宋_GB2312" w:eastAsia="仿宋_GB2312" w:cs="仿宋_GB2312"/>
                <w:spacing w:val="-1"/>
                <w:sz w:val="28"/>
                <w:szCs w:val="28"/>
                <w:lang w:bidi="zh-CN"/>
              </w:rPr>
              <w:t>机组成员相互介绍</w:t>
            </w:r>
          </w:p>
        </w:tc>
        <w:tc>
          <w:tcPr>
            <w:tcW w:w="1315" w:type="dxa"/>
            <w:vAlign w:val="center"/>
          </w:tcPr>
          <w:p w14:paraId="77EEB770">
            <w:pPr>
              <w:spacing w:before="193" w:line="380" w:lineRule="exact"/>
              <w:ind w:left="526"/>
              <w:jc w:val="center"/>
              <w:rPr>
                <w:rFonts w:hint="eastAsia" w:ascii="仿宋_GB2312" w:hAnsi="仿宋_GB2312" w:eastAsia="仿宋_GB2312" w:cs="仿宋_GB2312"/>
                <w:b/>
                <w:bCs/>
                <w:sz w:val="28"/>
                <w:szCs w:val="28"/>
              </w:rPr>
            </w:pPr>
          </w:p>
        </w:tc>
      </w:tr>
      <w:tr w14:paraId="1A2F9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vAlign w:val="top"/>
          </w:tcPr>
          <w:p w14:paraId="2DA8AB73">
            <w:pPr>
              <w:pStyle w:val="14"/>
              <w:spacing w:line="380" w:lineRule="exact"/>
              <w:rPr>
                <w:rFonts w:hint="eastAsia" w:ascii="仿宋_GB2312" w:hAnsi="仿宋_GB2312" w:eastAsia="仿宋_GB2312" w:cs="仿宋_GB2312"/>
                <w:sz w:val="28"/>
                <w:szCs w:val="28"/>
                <w:lang w:val="en-US" w:eastAsia="zh-CN"/>
              </w:rPr>
            </w:pPr>
          </w:p>
        </w:tc>
        <w:tc>
          <w:tcPr>
            <w:tcW w:w="6802" w:type="dxa"/>
            <w:vAlign w:val="top"/>
          </w:tcPr>
          <w:p w14:paraId="58EE57F3">
            <w:pPr>
              <w:spacing w:before="149" w:line="219" w:lineRule="auto"/>
              <w:ind w:left="118"/>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lang w:val="en-US" w:bidi="zh-CN"/>
              </w:rPr>
              <w:t>2.2.2</w:t>
            </w:r>
            <w:r>
              <w:rPr>
                <w:rFonts w:hint="eastAsia" w:ascii="仿宋_GB2312" w:hAnsi="仿宋_GB2312" w:eastAsia="仿宋_GB2312" w:cs="仿宋_GB2312"/>
                <w:spacing w:val="-1"/>
                <w:sz w:val="28"/>
                <w:szCs w:val="28"/>
                <w:lang w:bidi="zh-CN"/>
              </w:rPr>
              <w:t>预计飞行时间和滑行时间、放行的备降机场、特殊航路飞行、计划航路涉及的特殊运行</w:t>
            </w:r>
          </w:p>
        </w:tc>
        <w:tc>
          <w:tcPr>
            <w:tcW w:w="1315" w:type="dxa"/>
            <w:vAlign w:val="center"/>
          </w:tcPr>
          <w:p w14:paraId="1647A388">
            <w:pPr>
              <w:spacing w:before="193" w:line="380" w:lineRule="exact"/>
              <w:ind w:left="526"/>
              <w:jc w:val="center"/>
              <w:rPr>
                <w:rFonts w:hint="eastAsia" w:ascii="仿宋_GB2312" w:hAnsi="仿宋_GB2312" w:eastAsia="仿宋_GB2312" w:cs="仿宋_GB2312"/>
                <w:b/>
                <w:bCs/>
                <w:sz w:val="28"/>
                <w:szCs w:val="28"/>
              </w:rPr>
            </w:pPr>
          </w:p>
        </w:tc>
      </w:tr>
      <w:tr w14:paraId="2AC97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vAlign w:val="top"/>
          </w:tcPr>
          <w:p w14:paraId="6E1AF76B">
            <w:pPr>
              <w:pStyle w:val="14"/>
              <w:spacing w:line="380" w:lineRule="exact"/>
              <w:rPr>
                <w:rFonts w:hint="eastAsia" w:ascii="仿宋_GB2312" w:hAnsi="仿宋_GB2312" w:eastAsia="仿宋_GB2312" w:cs="仿宋_GB2312"/>
                <w:sz w:val="28"/>
                <w:szCs w:val="28"/>
                <w:lang w:val="en-US" w:eastAsia="zh-CN"/>
              </w:rPr>
            </w:pPr>
          </w:p>
        </w:tc>
        <w:tc>
          <w:tcPr>
            <w:tcW w:w="6802" w:type="dxa"/>
            <w:vAlign w:val="top"/>
          </w:tcPr>
          <w:p w14:paraId="128DF089">
            <w:pPr>
              <w:spacing w:before="149" w:line="219" w:lineRule="auto"/>
              <w:ind w:left="118"/>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lang w:val="en-US" w:bidi="zh-CN"/>
              </w:rPr>
              <w:t>2.2.3</w:t>
            </w:r>
            <w:r>
              <w:rPr>
                <w:rFonts w:hint="eastAsia" w:ascii="仿宋_GB2312" w:hAnsi="仿宋_GB2312" w:eastAsia="仿宋_GB2312" w:cs="仿宋_GB2312"/>
                <w:spacing w:val="-1"/>
                <w:sz w:val="28"/>
                <w:szCs w:val="28"/>
                <w:lang w:bidi="zh-CN"/>
              </w:rPr>
              <w:t>明确天气状况及颠簸处置预案</w:t>
            </w:r>
          </w:p>
        </w:tc>
        <w:tc>
          <w:tcPr>
            <w:tcW w:w="1315" w:type="dxa"/>
            <w:vAlign w:val="center"/>
          </w:tcPr>
          <w:p w14:paraId="1D432F90">
            <w:pPr>
              <w:spacing w:before="193" w:line="380" w:lineRule="exact"/>
              <w:ind w:left="526"/>
              <w:jc w:val="center"/>
              <w:rPr>
                <w:rFonts w:hint="eastAsia" w:ascii="仿宋_GB2312" w:hAnsi="仿宋_GB2312" w:eastAsia="仿宋_GB2312" w:cs="仿宋_GB2312"/>
                <w:b/>
                <w:bCs/>
                <w:sz w:val="28"/>
                <w:szCs w:val="28"/>
              </w:rPr>
            </w:pPr>
          </w:p>
        </w:tc>
      </w:tr>
      <w:tr w14:paraId="52BB3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vAlign w:val="top"/>
          </w:tcPr>
          <w:p w14:paraId="4A9EAF6C">
            <w:pPr>
              <w:pStyle w:val="14"/>
              <w:spacing w:line="380" w:lineRule="exact"/>
              <w:rPr>
                <w:rFonts w:hint="eastAsia" w:ascii="仿宋_GB2312" w:hAnsi="仿宋_GB2312" w:eastAsia="仿宋_GB2312" w:cs="仿宋_GB2312"/>
                <w:sz w:val="28"/>
                <w:szCs w:val="28"/>
                <w:lang w:val="en-US" w:eastAsia="zh-CN"/>
              </w:rPr>
            </w:pPr>
          </w:p>
        </w:tc>
        <w:tc>
          <w:tcPr>
            <w:tcW w:w="6802" w:type="dxa"/>
            <w:vAlign w:val="top"/>
          </w:tcPr>
          <w:p w14:paraId="2FEF4D7D">
            <w:pPr>
              <w:spacing w:before="149" w:line="219" w:lineRule="auto"/>
              <w:ind w:left="118"/>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lang w:val="en-US" w:bidi="zh-CN"/>
              </w:rPr>
              <w:t>2.2.4</w:t>
            </w:r>
            <w:r>
              <w:rPr>
                <w:rFonts w:hint="eastAsia" w:ascii="仿宋_GB2312" w:hAnsi="仿宋_GB2312" w:eastAsia="仿宋_GB2312" w:cs="仿宋_GB2312"/>
                <w:spacing w:val="-1"/>
                <w:sz w:val="28"/>
                <w:szCs w:val="28"/>
                <w:lang w:bidi="zh-CN"/>
              </w:rPr>
              <w:t>制定驾驶舱与客舱的联络暗号，共同确定空防措施</w:t>
            </w:r>
          </w:p>
        </w:tc>
        <w:tc>
          <w:tcPr>
            <w:tcW w:w="1315" w:type="dxa"/>
            <w:vAlign w:val="center"/>
          </w:tcPr>
          <w:p w14:paraId="41901E7F">
            <w:pPr>
              <w:spacing w:before="193" w:line="380" w:lineRule="exact"/>
              <w:ind w:left="526"/>
              <w:jc w:val="center"/>
              <w:rPr>
                <w:rFonts w:hint="eastAsia" w:ascii="仿宋_GB2312" w:hAnsi="仿宋_GB2312" w:eastAsia="仿宋_GB2312" w:cs="仿宋_GB2312"/>
                <w:b/>
                <w:bCs/>
                <w:sz w:val="28"/>
                <w:szCs w:val="28"/>
              </w:rPr>
            </w:pPr>
          </w:p>
        </w:tc>
      </w:tr>
      <w:tr w14:paraId="1799C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tcBorders>
              <w:bottom w:val="single" w:color="000000" w:sz="2" w:space="0"/>
            </w:tcBorders>
            <w:vAlign w:val="top"/>
          </w:tcPr>
          <w:p w14:paraId="40513F9C">
            <w:pPr>
              <w:pStyle w:val="14"/>
              <w:spacing w:line="380" w:lineRule="exact"/>
              <w:rPr>
                <w:rFonts w:hint="eastAsia" w:ascii="仿宋_GB2312" w:hAnsi="仿宋_GB2312" w:eastAsia="仿宋_GB2312" w:cs="仿宋_GB2312"/>
                <w:sz w:val="28"/>
                <w:szCs w:val="28"/>
                <w:lang w:val="en-US" w:eastAsia="zh-CN"/>
              </w:rPr>
            </w:pPr>
          </w:p>
        </w:tc>
        <w:tc>
          <w:tcPr>
            <w:tcW w:w="6802" w:type="dxa"/>
            <w:vAlign w:val="top"/>
          </w:tcPr>
          <w:p w14:paraId="21DDB3A7">
            <w:pPr>
              <w:spacing w:before="149" w:line="219" w:lineRule="auto"/>
              <w:ind w:left="118"/>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lang w:val="en-US" w:bidi="zh-CN"/>
              </w:rPr>
              <w:t>2.2.5</w:t>
            </w:r>
            <w:r>
              <w:rPr>
                <w:rFonts w:hint="eastAsia" w:ascii="仿宋_GB2312" w:hAnsi="仿宋_GB2312" w:eastAsia="仿宋_GB2312" w:cs="仿宋_GB2312"/>
                <w:spacing w:val="-1"/>
                <w:sz w:val="28"/>
                <w:szCs w:val="28"/>
                <w:lang w:bidi="zh-CN"/>
              </w:rPr>
              <w:t>明确客舱安全及服务注意事项，包括客舱完成起飞、落地准备的报告方式，</w:t>
            </w:r>
            <w:r>
              <w:rPr>
                <w:rFonts w:hint="eastAsia" w:ascii="仿宋_GB2312" w:hAnsi="仿宋_GB2312" w:eastAsia="仿宋_GB2312" w:cs="仿宋_GB2312"/>
                <w:spacing w:val="-1"/>
                <w:sz w:val="28"/>
                <w:szCs w:val="28"/>
                <w:lang w:val="en-US" w:bidi="zh-CN"/>
              </w:rPr>
              <w:t>客舱开始和结束服务的时间节点，</w:t>
            </w:r>
            <w:r>
              <w:rPr>
                <w:rFonts w:hint="eastAsia" w:ascii="仿宋_GB2312" w:hAnsi="仿宋_GB2312" w:eastAsia="仿宋_GB2312" w:cs="仿宋_GB2312"/>
                <w:spacing w:val="-1"/>
                <w:sz w:val="28"/>
                <w:szCs w:val="28"/>
                <w:lang w:bidi="zh-CN"/>
              </w:rPr>
              <w:t>客舱设备保留故障和应对方案，可能的延误等</w:t>
            </w:r>
          </w:p>
        </w:tc>
        <w:tc>
          <w:tcPr>
            <w:tcW w:w="1315" w:type="dxa"/>
            <w:vAlign w:val="center"/>
          </w:tcPr>
          <w:p w14:paraId="79EACB5B">
            <w:pPr>
              <w:spacing w:before="193" w:line="380" w:lineRule="exact"/>
              <w:ind w:left="526"/>
              <w:jc w:val="center"/>
              <w:rPr>
                <w:rFonts w:hint="eastAsia" w:ascii="仿宋_GB2312" w:hAnsi="仿宋_GB2312" w:eastAsia="仿宋_GB2312" w:cs="仿宋_GB2312"/>
                <w:b/>
                <w:bCs/>
                <w:sz w:val="28"/>
                <w:szCs w:val="28"/>
              </w:rPr>
            </w:pPr>
          </w:p>
        </w:tc>
      </w:tr>
    </w:tbl>
    <w:p w14:paraId="6056435B">
      <w:pPr>
        <w:rPr>
          <w:rFonts w:hint="eastAsia" w:ascii="仿宋_GB2312" w:hAnsi="仿宋_GB2312" w:eastAsia="仿宋_GB2312" w:cs="仿宋_GB2312"/>
          <w:spacing w:val="-1"/>
          <w:sz w:val="28"/>
          <w:szCs w:val="28"/>
          <w:lang w:bidi="zh-CN"/>
        </w:rPr>
      </w:pPr>
      <w:r>
        <w:rPr>
          <w:rFonts w:hint="eastAsia" w:ascii="仿宋_GB2312" w:hAnsi="仿宋_GB2312" w:eastAsia="仿宋_GB2312" w:cs="仿宋_GB2312"/>
          <w:spacing w:val="-1"/>
          <w:sz w:val="28"/>
          <w:szCs w:val="28"/>
          <w:lang w:val="en-US" w:bidi="zh-CN"/>
        </w:rPr>
        <w:t>注：</w:t>
      </w:r>
      <w:r>
        <w:rPr>
          <w:rFonts w:hint="eastAsia" w:ascii="仿宋_GB2312" w:hAnsi="仿宋_GB2312" w:eastAsia="仿宋_GB2312" w:cs="仿宋_GB2312"/>
          <w:spacing w:val="-1"/>
          <w:sz w:val="28"/>
          <w:szCs w:val="28"/>
          <w:lang w:bidi="zh-CN"/>
        </w:rPr>
        <w:t>机长主持召开机组联合协同准备会，全体飞行机组和客舱机组及负责空中安保的人员参加。</w:t>
      </w:r>
      <w:r>
        <w:rPr>
          <w:rFonts w:hint="eastAsia" w:ascii="仿宋_GB2312" w:hAnsi="仿宋_GB2312" w:eastAsia="仿宋_GB2312" w:cs="仿宋_GB2312"/>
          <w:spacing w:val="-1"/>
          <w:sz w:val="28"/>
          <w:szCs w:val="28"/>
          <w:lang w:val="en-US" w:bidi="zh-CN"/>
        </w:rPr>
        <w:t>如遇特殊情况，至少有机长、乘务员和空保人员参加联合协同准备会并在会后将所有信息传达其他机组成员和空保人员。</w:t>
      </w:r>
      <w:r>
        <w:rPr>
          <w:rFonts w:hint="eastAsia" w:ascii="仿宋_GB2312" w:hAnsi="仿宋_GB2312" w:eastAsia="仿宋_GB2312" w:cs="仿宋_GB2312"/>
          <w:spacing w:val="-1"/>
          <w:sz w:val="28"/>
          <w:szCs w:val="28"/>
          <w:lang w:bidi="zh-CN"/>
        </w:rPr>
        <w:t>联合协同准备会应在旅客登机前完成。</w:t>
      </w:r>
    </w:p>
    <w:p w14:paraId="133BD6DE">
      <w:pPr>
        <w:rPr>
          <w:rFonts w:hint="eastAsia" w:ascii="仿宋_GB2312" w:hAnsi="仿宋_GB2312" w:eastAsia="仿宋_GB2312" w:cs="仿宋_GB2312"/>
          <w:spacing w:val="-1"/>
          <w:sz w:val="28"/>
          <w:szCs w:val="28"/>
          <w:lang w:bidi="zh-CN"/>
        </w:rPr>
      </w:pPr>
    </w:p>
    <w:tbl>
      <w:tblPr>
        <w:tblStyle w:val="13"/>
        <w:tblW w:w="96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2"/>
        <w:gridCol w:w="6802"/>
        <w:gridCol w:w="1315"/>
      </w:tblGrid>
      <w:tr w14:paraId="433B7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9609" w:type="dxa"/>
            <w:gridSpan w:val="3"/>
            <w:shd w:val="clear" w:color="auto" w:fill="D9D9D3"/>
            <w:vAlign w:val="center"/>
          </w:tcPr>
          <w:p w14:paraId="44B065EF">
            <w:pPr>
              <w:spacing w:before="147" w:line="380" w:lineRule="exact"/>
              <w:ind w:left="402" w:right="95" w:hanging="301"/>
              <w:jc w:val="center"/>
              <w:rPr>
                <w:rFonts w:hint="default" w:ascii="仿宋_GB2312" w:hAnsi="仿宋_GB2312" w:eastAsia="仿宋_GB2312" w:cs="仿宋_GB2312"/>
                <w:sz w:val="28"/>
                <w:szCs w:val="28"/>
                <w:lang w:val="en-US" w:eastAsia="zh-CN"/>
              </w:rPr>
            </w:pPr>
            <w:r>
              <w:rPr>
                <w:rFonts w:hint="eastAsia" w:ascii="仿宋_GB2312" w:eastAsia="仿宋_GB2312"/>
                <w:sz w:val="28"/>
                <w:szCs w:val="28"/>
                <w:lang w:val="en-US" w:bidi="zh-CN"/>
              </w:rPr>
              <w:t>阶段3</w:t>
            </w:r>
            <w:r>
              <w:rPr>
                <w:rFonts w:hint="eastAsia" w:ascii="仿宋_GB2312" w:hAnsi="仿宋_GB2312" w:eastAsia="仿宋_GB2312" w:cs="仿宋_GB2312"/>
                <w:spacing w:val="-1"/>
                <w:sz w:val="28"/>
                <w:szCs w:val="28"/>
                <w:lang w:bidi="zh-CN"/>
              </w:rPr>
              <w:t>上机后-</w:t>
            </w:r>
            <w:r>
              <w:rPr>
                <w:rFonts w:hint="eastAsia" w:ascii="仿宋_GB2312" w:hAnsi="仿宋_GB2312" w:eastAsia="仿宋_GB2312" w:cs="仿宋_GB2312"/>
                <w:spacing w:val="-1"/>
                <w:sz w:val="28"/>
                <w:szCs w:val="28"/>
                <w:lang w:val="en-US" w:bidi="zh-CN"/>
              </w:rPr>
              <w:t>飞机起飞</w:t>
            </w:r>
            <w:r>
              <w:rPr>
                <w:rFonts w:hint="eastAsia" w:ascii="仿宋_GB2312" w:hAnsi="仿宋_GB2312" w:eastAsia="仿宋_GB2312" w:cs="仿宋_GB2312"/>
                <w:spacing w:val="-1"/>
                <w:sz w:val="28"/>
                <w:szCs w:val="28"/>
                <w:lang w:bidi="zh-CN"/>
              </w:rPr>
              <w:t>前</w:t>
            </w:r>
            <w:r>
              <w:rPr>
                <w:rFonts w:hint="eastAsia" w:ascii="仿宋_GB2312" w:eastAsia="仿宋_GB2312"/>
                <w:sz w:val="28"/>
                <w:szCs w:val="28"/>
                <w:lang w:val="en-US" w:bidi="zh-CN"/>
              </w:rPr>
              <w:t>阶段</w:t>
            </w:r>
          </w:p>
        </w:tc>
      </w:tr>
      <w:tr w14:paraId="5AC3A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1492" w:type="dxa"/>
            <w:shd w:val="clear" w:color="auto" w:fill="D9D9D3"/>
            <w:vAlign w:val="center"/>
          </w:tcPr>
          <w:p w14:paraId="74259C37">
            <w:pPr>
              <w:spacing w:before="65" w:line="380" w:lineRule="exact"/>
              <w:ind w:left="0" w:leftChars="0" w:firstLine="556"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pacing w:val="-1"/>
                <w:sz w:val="28"/>
                <w:szCs w:val="28"/>
              </w:rPr>
              <w:t>任务</w:t>
            </w:r>
          </w:p>
        </w:tc>
        <w:tc>
          <w:tcPr>
            <w:tcW w:w="6802" w:type="dxa"/>
            <w:shd w:val="clear" w:color="auto" w:fill="D9D9D3"/>
            <w:vAlign w:val="center"/>
          </w:tcPr>
          <w:p w14:paraId="5CF09F02">
            <w:pPr>
              <w:spacing w:before="65" w:line="380" w:lineRule="exact"/>
              <w:ind w:left="2045" w:leftChars="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pacing w:val="-3"/>
                <w:sz w:val="28"/>
                <w:szCs w:val="28"/>
                <w:lang w:val="en-US" w:eastAsia="zh-CN"/>
              </w:rPr>
              <w:t>客舱机组</w:t>
            </w:r>
            <w:r>
              <w:rPr>
                <w:rFonts w:hint="eastAsia" w:ascii="仿宋_GB2312" w:hAnsi="仿宋_GB2312" w:eastAsia="仿宋_GB2312" w:cs="仿宋_GB2312"/>
                <w:spacing w:val="-3"/>
                <w:sz w:val="28"/>
                <w:szCs w:val="28"/>
              </w:rPr>
              <w:t>任务</w:t>
            </w:r>
            <w:r>
              <w:rPr>
                <w:rFonts w:hint="eastAsia" w:ascii="仿宋_GB2312" w:hAnsi="仿宋_GB2312" w:eastAsia="仿宋_GB2312" w:cs="仿宋_GB2312"/>
                <w:spacing w:val="-3"/>
                <w:sz w:val="28"/>
                <w:szCs w:val="28"/>
                <w:lang w:val="en-US" w:eastAsia="zh-CN"/>
              </w:rPr>
              <w:t>标准</w:t>
            </w:r>
          </w:p>
        </w:tc>
        <w:tc>
          <w:tcPr>
            <w:tcW w:w="1315" w:type="dxa"/>
            <w:shd w:val="clear" w:color="auto" w:fill="D9D9D3"/>
            <w:vAlign w:val="center"/>
          </w:tcPr>
          <w:p w14:paraId="004AB433">
            <w:pPr>
              <w:spacing w:before="147" w:line="380" w:lineRule="exact"/>
              <w:ind w:left="402" w:right="95" w:hanging="301"/>
              <w:jc w:val="center"/>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乘务长</w:t>
            </w:r>
          </w:p>
          <w:p w14:paraId="0420BB41">
            <w:pPr>
              <w:spacing w:before="147" w:line="380" w:lineRule="exact"/>
              <w:ind w:left="402" w:leftChars="0" w:right="95" w:rightChars="0" w:hanging="301" w:firstLine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pacing w:val="-2"/>
                <w:sz w:val="28"/>
                <w:szCs w:val="28"/>
                <w:lang w:val="en-US" w:eastAsia="zh-CN"/>
              </w:rPr>
              <w:t>任务标准</w:t>
            </w:r>
          </w:p>
        </w:tc>
      </w:tr>
      <w:tr w14:paraId="073A1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restart"/>
            <w:tcBorders>
              <w:bottom w:val="single" w:color="000000" w:sz="2" w:space="0"/>
            </w:tcBorders>
            <w:vAlign w:val="center"/>
          </w:tcPr>
          <w:p w14:paraId="49F5BBE9">
            <w:pPr>
              <w:spacing w:before="65" w:line="380" w:lineRule="exact"/>
              <w:ind w:left="120"/>
              <w:jc w:val="center"/>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3.1</w:t>
            </w:r>
          </w:p>
          <w:p w14:paraId="4FF6A46E">
            <w:pPr>
              <w:spacing w:before="65" w:line="380" w:lineRule="exact"/>
              <w:ind w:left="12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pacing w:val="-1"/>
                <w:sz w:val="28"/>
                <w:szCs w:val="28"/>
                <w:lang w:bidi="zh-CN"/>
              </w:rPr>
              <w:t>上机后-旅客登机前</w:t>
            </w:r>
          </w:p>
        </w:tc>
        <w:tc>
          <w:tcPr>
            <w:tcW w:w="6802" w:type="dxa"/>
            <w:vAlign w:val="top"/>
          </w:tcPr>
          <w:p w14:paraId="14CECED5">
            <w:pPr>
              <w:spacing w:before="148" w:line="219" w:lineRule="auto"/>
              <w:ind w:left="118" w:leftChars="0"/>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lang w:val="en-US" w:eastAsia="zh-CN"/>
              </w:rPr>
              <w:t>3</w:t>
            </w:r>
            <w:r>
              <w:rPr>
                <w:rFonts w:hint="eastAsia" w:ascii="仿宋_GB2312" w:hAnsi="仿宋_GB2312" w:eastAsia="仿宋_GB2312" w:cs="仿宋_GB2312"/>
                <w:spacing w:val="-2"/>
                <w:sz w:val="28"/>
                <w:szCs w:val="28"/>
              </w:rPr>
              <w:t xml:space="preserve">.1.1 </w:t>
            </w:r>
            <w:r>
              <w:rPr>
                <w:rFonts w:hint="eastAsia" w:ascii="仿宋_GB2312" w:hAnsi="仿宋_GB2312" w:eastAsia="仿宋_GB2312" w:cs="仿宋_GB2312"/>
                <w:spacing w:val="-1"/>
                <w:sz w:val="28"/>
                <w:szCs w:val="28"/>
                <w:lang w:bidi="zh-CN"/>
              </w:rPr>
              <w:t>检查应急设备和客舱情况</w:t>
            </w:r>
          </w:p>
        </w:tc>
        <w:tc>
          <w:tcPr>
            <w:tcW w:w="1315" w:type="dxa"/>
            <w:vAlign w:val="center"/>
          </w:tcPr>
          <w:p w14:paraId="00110BF3">
            <w:pPr>
              <w:pStyle w:val="14"/>
              <w:spacing w:line="380" w:lineRule="exact"/>
              <w:ind w:firstLine="583"/>
              <w:jc w:val="center"/>
              <w:rPr>
                <w:rFonts w:hint="eastAsia" w:ascii="仿宋_GB2312" w:hAnsi="仿宋_GB2312" w:eastAsia="仿宋_GB2312" w:cs="仿宋_GB2312"/>
                <w:sz w:val="28"/>
                <w:szCs w:val="28"/>
              </w:rPr>
            </w:pPr>
          </w:p>
        </w:tc>
      </w:tr>
      <w:tr w14:paraId="23423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tcBorders>
              <w:top w:val="single" w:color="000000" w:sz="2" w:space="0"/>
              <w:bottom w:val="single" w:color="000000" w:sz="2" w:space="0"/>
            </w:tcBorders>
            <w:vAlign w:val="center"/>
          </w:tcPr>
          <w:p w14:paraId="30349CE0">
            <w:pPr>
              <w:pStyle w:val="14"/>
              <w:spacing w:line="380" w:lineRule="exact"/>
              <w:jc w:val="center"/>
              <w:rPr>
                <w:rFonts w:hint="eastAsia" w:ascii="仿宋_GB2312" w:hAnsi="仿宋_GB2312" w:eastAsia="仿宋_GB2312" w:cs="仿宋_GB2312"/>
                <w:sz w:val="28"/>
                <w:szCs w:val="28"/>
              </w:rPr>
            </w:pPr>
          </w:p>
        </w:tc>
        <w:tc>
          <w:tcPr>
            <w:tcW w:w="6802" w:type="dxa"/>
            <w:vAlign w:val="top"/>
          </w:tcPr>
          <w:p w14:paraId="176C34BC">
            <w:pPr>
              <w:spacing w:before="147" w:line="234" w:lineRule="auto"/>
              <w:ind w:left="118" w:leftChars="0"/>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lang w:val="en-US" w:eastAsia="zh-CN"/>
              </w:rPr>
              <w:t>3</w:t>
            </w:r>
            <w:r>
              <w:rPr>
                <w:rFonts w:hint="eastAsia" w:ascii="仿宋_GB2312" w:hAnsi="仿宋_GB2312" w:eastAsia="仿宋_GB2312" w:cs="仿宋_GB2312"/>
                <w:spacing w:val="-2"/>
                <w:sz w:val="28"/>
                <w:szCs w:val="28"/>
              </w:rPr>
              <w:t xml:space="preserve">.1.2 </w:t>
            </w:r>
            <w:r>
              <w:rPr>
                <w:rFonts w:hint="eastAsia" w:ascii="仿宋_GB2312" w:hAnsi="仿宋_GB2312" w:eastAsia="仿宋_GB2312" w:cs="仿宋_GB2312"/>
                <w:spacing w:val="-1"/>
                <w:sz w:val="28"/>
                <w:szCs w:val="28"/>
                <w:lang w:bidi="zh-CN"/>
              </w:rPr>
              <w:t>清点餐食和机供品</w:t>
            </w:r>
          </w:p>
        </w:tc>
        <w:tc>
          <w:tcPr>
            <w:tcW w:w="1315" w:type="dxa"/>
            <w:vAlign w:val="center"/>
          </w:tcPr>
          <w:p w14:paraId="3E56D7BE">
            <w:pPr>
              <w:pStyle w:val="14"/>
              <w:spacing w:line="380" w:lineRule="exact"/>
              <w:ind w:firstLine="531"/>
              <w:jc w:val="center"/>
              <w:rPr>
                <w:rFonts w:hint="eastAsia" w:ascii="仿宋_GB2312" w:hAnsi="仿宋_GB2312" w:eastAsia="仿宋_GB2312" w:cs="仿宋_GB2312"/>
                <w:sz w:val="28"/>
                <w:szCs w:val="28"/>
              </w:rPr>
            </w:pPr>
          </w:p>
        </w:tc>
      </w:tr>
      <w:tr w14:paraId="5235F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492" w:type="dxa"/>
            <w:vMerge w:val="continue"/>
            <w:tcBorders>
              <w:top w:val="single" w:color="000000" w:sz="2" w:space="0"/>
              <w:bottom w:val="single" w:color="000000" w:sz="2" w:space="0"/>
            </w:tcBorders>
            <w:vAlign w:val="center"/>
          </w:tcPr>
          <w:p w14:paraId="2B96C0D8">
            <w:pPr>
              <w:pStyle w:val="14"/>
              <w:spacing w:line="380" w:lineRule="exact"/>
              <w:jc w:val="center"/>
              <w:rPr>
                <w:rFonts w:hint="eastAsia" w:ascii="仿宋_GB2312" w:hAnsi="仿宋_GB2312" w:eastAsia="仿宋_GB2312" w:cs="仿宋_GB2312"/>
                <w:sz w:val="28"/>
                <w:szCs w:val="28"/>
              </w:rPr>
            </w:pPr>
          </w:p>
        </w:tc>
        <w:tc>
          <w:tcPr>
            <w:tcW w:w="6802" w:type="dxa"/>
            <w:vAlign w:val="top"/>
          </w:tcPr>
          <w:p w14:paraId="15F2E1C3">
            <w:pPr>
              <w:spacing w:before="147" w:line="220" w:lineRule="auto"/>
              <w:ind w:left="118" w:leftChars="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pacing w:val="-4"/>
                <w:sz w:val="28"/>
                <w:szCs w:val="28"/>
                <w:lang w:val="en-US" w:eastAsia="zh-CN"/>
              </w:rPr>
              <w:t>3</w:t>
            </w:r>
            <w:r>
              <w:rPr>
                <w:rFonts w:hint="eastAsia" w:ascii="仿宋_GB2312" w:hAnsi="仿宋_GB2312" w:eastAsia="仿宋_GB2312" w:cs="仿宋_GB2312"/>
                <w:spacing w:val="-4"/>
                <w:sz w:val="28"/>
                <w:szCs w:val="28"/>
              </w:rPr>
              <w:t>.1.3</w:t>
            </w:r>
            <w:r>
              <w:rPr>
                <w:rFonts w:hint="eastAsia" w:ascii="仿宋_GB2312" w:hAnsi="仿宋_GB2312" w:eastAsia="仿宋_GB2312" w:cs="仿宋_GB2312"/>
                <w:spacing w:val="4"/>
                <w:sz w:val="28"/>
                <w:szCs w:val="28"/>
              </w:rPr>
              <w:t xml:space="preserve"> </w:t>
            </w:r>
            <w:r>
              <w:rPr>
                <w:rFonts w:hint="eastAsia" w:ascii="仿宋_GB2312" w:hAnsi="仿宋_GB2312" w:eastAsia="仿宋_GB2312" w:cs="仿宋_GB2312"/>
                <w:spacing w:val="-1"/>
                <w:sz w:val="28"/>
                <w:szCs w:val="28"/>
                <w:lang w:val="en-US" w:bidi="zh-CN"/>
              </w:rPr>
              <w:t>安保</w:t>
            </w:r>
            <w:r>
              <w:rPr>
                <w:rFonts w:hint="eastAsia" w:ascii="仿宋_GB2312" w:hAnsi="仿宋_GB2312" w:eastAsia="仿宋_GB2312" w:cs="仿宋_GB2312"/>
                <w:spacing w:val="-1"/>
                <w:sz w:val="28"/>
                <w:szCs w:val="28"/>
                <w:lang w:bidi="zh-CN"/>
              </w:rPr>
              <w:t>检查</w:t>
            </w:r>
          </w:p>
        </w:tc>
        <w:tc>
          <w:tcPr>
            <w:tcW w:w="1315" w:type="dxa"/>
            <w:vAlign w:val="center"/>
          </w:tcPr>
          <w:p w14:paraId="45A7B8D6">
            <w:pPr>
              <w:pStyle w:val="14"/>
              <w:spacing w:line="380" w:lineRule="exact"/>
              <w:jc w:val="center"/>
              <w:rPr>
                <w:rFonts w:hint="eastAsia" w:ascii="仿宋_GB2312" w:hAnsi="仿宋_GB2312" w:eastAsia="仿宋_GB2312" w:cs="仿宋_GB2312"/>
                <w:sz w:val="28"/>
                <w:szCs w:val="28"/>
              </w:rPr>
            </w:pPr>
          </w:p>
        </w:tc>
      </w:tr>
      <w:tr w14:paraId="2CAF4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92" w:type="dxa"/>
            <w:vMerge w:val="continue"/>
            <w:tcBorders>
              <w:top w:val="single" w:color="000000" w:sz="2" w:space="0"/>
              <w:bottom w:val="single" w:color="000000" w:sz="2" w:space="0"/>
            </w:tcBorders>
            <w:vAlign w:val="center"/>
          </w:tcPr>
          <w:p w14:paraId="160D552C">
            <w:pPr>
              <w:pStyle w:val="14"/>
              <w:spacing w:line="380" w:lineRule="exact"/>
              <w:jc w:val="center"/>
              <w:rPr>
                <w:rFonts w:hint="eastAsia" w:ascii="仿宋_GB2312" w:hAnsi="仿宋_GB2312" w:eastAsia="仿宋_GB2312" w:cs="仿宋_GB2312"/>
                <w:sz w:val="28"/>
                <w:szCs w:val="28"/>
              </w:rPr>
            </w:pPr>
          </w:p>
        </w:tc>
        <w:tc>
          <w:tcPr>
            <w:tcW w:w="6802" w:type="dxa"/>
            <w:vAlign w:val="top"/>
          </w:tcPr>
          <w:p w14:paraId="6C05091B">
            <w:pPr>
              <w:spacing w:before="150" w:line="220" w:lineRule="auto"/>
              <w:ind w:left="118" w:left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
                <w:sz w:val="28"/>
                <w:szCs w:val="28"/>
                <w:lang w:val="en-US" w:eastAsia="zh-CN"/>
              </w:rPr>
              <w:t>3</w:t>
            </w:r>
            <w:r>
              <w:rPr>
                <w:rFonts w:hint="eastAsia" w:ascii="仿宋_GB2312" w:hAnsi="仿宋_GB2312" w:eastAsia="仿宋_GB2312" w:cs="仿宋_GB2312"/>
                <w:spacing w:val="-1"/>
                <w:sz w:val="28"/>
                <w:szCs w:val="28"/>
              </w:rPr>
              <w:t>.1.4 报告缺失或失效的设备</w:t>
            </w: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rPr>
              <w:t>系统</w:t>
            </w:r>
          </w:p>
        </w:tc>
        <w:tc>
          <w:tcPr>
            <w:tcW w:w="1315" w:type="dxa"/>
            <w:vAlign w:val="center"/>
          </w:tcPr>
          <w:p w14:paraId="3D47B5BB">
            <w:pPr>
              <w:pStyle w:val="14"/>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w:t>
            </w:r>
          </w:p>
        </w:tc>
      </w:tr>
      <w:tr w14:paraId="3B339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92" w:type="dxa"/>
            <w:vMerge w:val="continue"/>
            <w:tcBorders>
              <w:top w:val="single" w:color="000000" w:sz="2" w:space="0"/>
              <w:bottom w:val="single" w:color="000000" w:sz="2" w:space="0"/>
            </w:tcBorders>
            <w:vAlign w:val="center"/>
          </w:tcPr>
          <w:p w14:paraId="5DE249CE">
            <w:pPr>
              <w:pStyle w:val="14"/>
              <w:spacing w:line="380" w:lineRule="exact"/>
              <w:jc w:val="center"/>
              <w:rPr>
                <w:rFonts w:hint="eastAsia" w:ascii="仿宋_GB2312" w:hAnsi="仿宋_GB2312" w:eastAsia="仿宋_GB2312" w:cs="仿宋_GB2312"/>
                <w:sz w:val="28"/>
                <w:szCs w:val="28"/>
              </w:rPr>
            </w:pPr>
          </w:p>
        </w:tc>
        <w:tc>
          <w:tcPr>
            <w:tcW w:w="6802" w:type="dxa"/>
            <w:vAlign w:val="top"/>
          </w:tcPr>
          <w:p w14:paraId="14F183E2">
            <w:pPr>
              <w:spacing w:before="150" w:line="220" w:lineRule="auto"/>
              <w:ind w:left="118" w:leftChars="0"/>
              <w:rPr>
                <w:rFonts w:hint="default" w:ascii="仿宋_GB2312" w:hAnsi="仿宋_GB2312" w:eastAsia="仿宋_GB2312" w:cs="仿宋_GB2312"/>
                <w:spacing w:val="-1"/>
                <w:sz w:val="28"/>
                <w:szCs w:val="28"/>
                <w:lang w:val="en-US"/>
              </w:rPr>
            </w:pPr>
            <w:r>
              <w:rPr>
                <w:rFonts w:hint="eastAsia" w:ascii="仿宋_GB2312" w:hAnsi="仿宋_GB2312" w:eastAsia="仿宋_GB2312" w:cs="仿宋_GB2312"/>
                <w:spacing w:val="-1"/>
                <w:sz w:val="28"/>
                <w:szCs w:val="28"/>
                <w:lang w:val="en-US" w:eastAsia="zh-CN"/>
              </w:rPr>
              <w:t>3</w:t>
            </w:r>
            <w:r>
              <w:rPr>
                <w:rFonts w:hint="eastAsia" w:ascii="仿宋_GB2312" w:hAnsi="仿宋_GB2312" w:eastAsia="仿宋_GB2312" w:cs="仿宋_GB2312"/>
                <w:spacing w:val="-1"/>
                <w:sz w:val="28"/>
                <w:szCs w:val="28"/>
              </w:rPr>
              <w:t>.1.5 检查有关文件，了解客舱缺陷</w:t>
            </w:r>
          </w:p>
        </w:tc>
        <w:tc>
          <w:tcPr>
            <w:tcW w:w="1315" w:type="dxa"/>
            <w:vAlign w:val="center"/>
          </w:tcPr>
          <w:p w14:paraId="59C8F10F">
            <w:pPr>
              <w:pStyle w:val="14"/>
              <w:spacing w:line="380" w:lineRule="exact"/>
              <w:jc w:val="center"/>
              <w:rPr>
                <w:rFonts w:hint="eastAsia" w:ascii="仿宋_GB2312" w:hAnsi="仿宋_GB2312" w:eastAsia="仿宋_GB2312" w:cs="仿宋_GB2312"/>
                <w:b/>
                <w:bCs/>
                <w:sz w:val="28"/>
                <w:szCs w:val="28"/>
              </w:rPr>
            </w:pPr>
          </w:p>
        </w:tc>
      </w:tr>
      <w:tr w14:paraId="0E28B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92" w:type="dxa"/>
            <w:vMerge w:val="continue"/>
            <w:tcBorders>
              <w:top w:val="single" w:color="000000" w:sz="2" w:space="0"/>
              <w:bottom w:val="single" w:color="000000" w:sz="2" w:space="0"/>
            </w:tcBorders>
            <w:vAlign w:val="center"/>
          </w:tcPr>
          <w:p w14:paraId="1DF83E28">
            <w:pPr>
              <w:pStyle w:val="14"/>
              <w:spacing w:line="380" w:lineRule="exact"/>
              <w:jc w:val="center"/>
              <w:rPr>
                <w:rFonts w:hint="eastAsia" w:ascii="仿宋_GB2312" w:hAnsi="仿宋_GB2312" w:eastAsia="仿宋_GB2312" w:cs="仿宋_GB2312"/>
                <w:sz w:val="28"/>
                <w:szCs w:val="28"/>
              </w:rPr>
            </w:pPr>
          </w:p>
        </w:tc>
        <w:tc>
          <w:tcPr>
            <w:tcW w:w="6802" w:type="dxa"/>
            <w:vAlign w:val="top"/>
          </w:tcPr>
          <w:p w14:paraId="0528B9DC">
            <w:pPr>
              <w:spacing w:before="150" w:line="220" w:lineRule="auto"/>
              <w:ind w:left="118" w:leftChars="0"/>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3</w:t>
            </w:r>
            <w:r>
              <w:rPr>
                <w:rFonts w:hint="eastAsia" w:ascii="仿宋_GB2312" w:hAnsi="仿宋_GB2312" w:eastAsia="仿宋_GB2312" w:cs="仿宋_GB2312"/>
                <w:spacing w:val="-1"/>
                <w:sz w:val="28"/>
                <w:szCs w:val="28"/>
              </w:rPr>
              <w:t>.1.</w:t>
            </w:r>
            <w:r>
              <w:rPr>
                <w:rFonts w:hint="eastAsia" w:ascii="仿宋_GB2312" w:hAnsi="仿宋_GB2312" w:eastAsia="仿宋_GB2312" w:cs="仿宋_GB2312"/>
                <w:spacing w:val="-1"/>
                <w:sz w:val="28"/>
                <w:szCs w:val="28"/>
                <w:lang w:val="en-US" w:eastAsia="zh-CN"/>
              </w:rPr>
              <w:t>6</w:t>
            </w:r>
            <w:r>
              <w:rPr>
                <w:rFonts w:hint="eastAsia" w:ascii="仿宋_GB2312" w:hAnsi="仿宋_GB2312" w:eastAsia="仿宋_GB2312" w:cs="仿宋_GB2312"/>
                <w:spacing w:val="-2"/>
                <w:sz w:val="28"/>
                <w:szCs w:val="28"/>
              </w:rPr>
              <w:t>与地面人员沟通信息</w:t>
            </w:r>
          </w:p>
        </w:tc>
        <w:tc>
          <w:tcPr>
            <w:tcW w:w="1315" w:type="dxa"/>
            <w:vAlign w:val="center"/>
          </w:tcPr>
          <w:p w14:paraId="38C210A2">
            <w:pPr>
              <w:pStyle w:val="14"/>
              <w:spacing w:line="38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w:t>
            </w:r>
          </w:p>
        </w:tc>
      </w:tr>
      <w:tr w14:paraId="0196C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92" w:type="dxa"/>
            <w:vMerge w:val="continue"/>
            <w:tcBorders>
              <w:top w:val="single" w:color="000000" w:sz="2" w:space="0"/>
              <w:bottom w:val="single" w:color="000000" w:sz="2" w:space="0"/>
            </w:tcBorders>
            <w:vAlign w:val="center"/>
          </w:tcPr>
          <w:p w14:paraId="73548048">
            <w:pPr>
              <w:pStyle w:val="14"/>
              <w:spacing w:line="380" w:lineRule="exact"/>
              <w:jc w:val="center"/>
              <w:rPr>
                <w:rFonts w:hint="eastAsia" w:ascii="仿宋_GB2312" w:hAnsi="仿宋_GB2312" w:eastAsia="仿宋_GB2312" w:cs="仿宋_GB2312"/>
                <w:sz w:val="28"/>
                <w:szCs w:val="28"/>
              </w:rPr>
            </w:pPr>
          </w:p>
        </w:tc>
        <w:tc>
          <w:tcPr>
            <w:tcW w:w="6802" w:type="dxa"/>
            <w:vAlign w:val="top"/>
          </w:tcPr>
          <w:p w14:paraId="139DA337">
            <w:pPr>
              <w:spacing w:before="150" w:line="220" w:lineRule="auto"/>
              <w:ind w:left="118" w:leftChars="0"/>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 xml:space="preserve">3.1.7 </w:t>
            </w:r>
            <w:r>
              <w:rPr>
                <w:rFonts w:hint="eastAsia" w:ascii="仿宋_GB2312" w:hAnsi="仿宋_GB2312" w:eastAsia="仿宋_GB2312" w:cs="仿宋_GB2312"/>
                <w:spacing w:val="-1"/>
                <w:sz w:val="28"/>
                <w:szCs w:val="28"/>
              </w:rPr>
              <w:t>传达任何额外信息（如适</w:t>
            </w:r>
            <w:r>
              <w:rPr>
                <w:rFonts w:hint="eastAsia" w:ascii="仿宋_GB2312" w:hAnsi="仿宋_GB2312" w:eastAsia="仿宋_GB2312" w:cs="仿宋_GB2312"/>
                <w:spacing w:val="-2"/>
                <w:sz w:val="28"/>
                <w:szCs w:val="28"/>
              </w:rPr>
              <w:t>用）</w:t>
            </w:r>
          </w:p>
        </w:tc>
        <w:tc>
          <w:tcPr>
            <w:tcW w:w="1315" w:type="dxa"/>
            <w:vAlign w:val="center"/>
          </w:tcPr>
          <w:p w14:paraId="6CEBE5B4">
            <w:pPr>
              <w:pStyle w:val="14"/>
              <w:spacing w:line="38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w:t>
            </w:r>
          </w:p>
        </w:tc>
      </w:tr>
      <w:tr w14:paraId="600D2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tcBorders>
              <w:top w:val="single" w:color="000000" w:sz="2" w:space="0"/>
              <w:bottom w:val="single" w:color="000000" w:sz="2" w:space="0"/>
            </w:tcBorders>
            <w:vAlign w:val="center"/>
          </w:tcPr>
          <w:p w14:paraId="199A62E8">
            <w:pPr>
              <w:pStyle w:val="14"/>
              <w:spacing w:line="380" w:lineRule="exact"/>
              <w:jc w:val="center"/>
              <w:rPr>
                <w:rFonts w:hint="eastAsia" w:ascii="仿宋_GB2312" w:hAnsi="仿宋_GB2312" w:eastAsia="仿宋_GB2312" w:cs="仿宋_GB2312"/>
                <w:sz w:val="28"/>
                <w:szCs w:val="28"/>
              </w:rPr>
            </w:pPr>
          </w:p>
        </w:tc>
        <w:tc>
          <w:tcPr>
            <w:tcW w:w="6802" w:type="dxa"/>
            <w:vAlign w:val="top"/>
          </w:tcPr>
          <w:p w14:paraId="78923E81">
            <w:pPr>
              <w:spacing w:before="149" w:line="219" w:lineRule="auto"/>
              <w:ind w:left="118" w:leftChars="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3.1.8请示机长是否可以开始旅客登机</w:t>
            </w:r>
          </w:p>
        </w:tc>
        <w:tc>
          <w:tcPr>
            <w:tcW w:w="1315" w:type="dxa"/>
            <w:vAlign w:val="center"/>
          </w:tcPr>
          <w:p w14:paraId="185232EB">
            <w:pPr>
              <w:spacing w:before="193" w:line="380" w:lineRule="exact"/>
              <w:ind w:left="526"/>
              <w:jc w:val="both"/>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w:t>
            </w:r>
          </w:p>
        </w:tc>
      </w:tr>
      <w:tr w14:paraId="6A691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restart"/>
            <w:tcBorders>
              <w:top w:val="single" w:color="000000" w:sz="2" w:space="0"/>
            </w:tcBorders>
            <w:vAlign w:val="center"/>
          </w:tcPr>
          <w:p w14:paraId="0F38662E">
            <w:pPr>
              <w:pStyle w:val="14"/>
              <w:spacing w:line="3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3.2</w:t>
            </w:r>
          </w:p>
          <w:p w14:paraId="2B1C008F">
            <w:pPr>
              <w:pStyle w:val="14"/>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lang w:bidi="zh-CN"/>
              </w:rPr>
              <w:t>旅客登机-飞机起飞前</w:t>
            </w:r>
          </w:p>
        </w:tc>
        <w:tc>
          <w:tcPr>
            <w:tcW w:w="6802" w:type="dxa"/>
            <w:vAlign w:val="top"/>
          </w:tcPr>
          <w:p w14:paraId="19164D3C">
            <w:pPr>
              <w:spacing w:before="150" w:line="220" w:lineRule="auto"/>
              <w:ind w:left="118" w:leftChars="0"/>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eastAsia="zh-CN"/>
              </w:rPr>
              <w:t>3</w:t>
            </w:r>
            <w:r>
              <w:rPr>
                <w:rFonts w:hint="eastAsia" w:ascii="仿宋_GB2312" w:hAnsi="仿宋_GB2312" w:eastAsia="仿宋_GB2312" w:cs="仿宋_GB2312"/>
                <w:spacing w:val="-1"/>
                <w:sz w:val="28"/>
                <w:szCs w:val="28"/>
              </w:rPr>
              <w:t>.</w:t>
            </w:r>
            <w:r>
              <w:rPr>
                <w:rFonts w:hint="eastAsia" w:ascii="仿宋_GB2312" w:hAnsi="仿宋_GB2312" w:eastAsia="仿宋_GB2312" w:cs="仿宋_GB2312"/>
                <w:spacing w:val="-1"/>
                <w:sz w:val="28"/>
                <w:szCs w:val="28"/>
                <w:lang w:eastAsia="zh-CN"/>
              </w:rPr>
              <w:t>2</w:t>
            </w:r>
            <w:r>
              <w:rPr>
                <w:rFonts w:hint="eastAsia" w:ascii="仿宋_GB2312" w:hAnsi="仿宋_GB2312" w:eastAsia="仿宋_GB2312" w:cs="仿宋_GB2312"/>
                <w:spacing w:val="-1"/>
                <w:sz w:val="28"/>
                <w:szCs w:val="28"/>
              </w:rPr>
              <w:t>.</w:t>
            </w:r>
            <w:r>
              <w:rPr>
                <w:rFonts w:hint="eastAsia" w:ascii="仿宋_GB2312" w:hAnsi="仿宋_GB2312" w:eastAsia="仿宋_GB2312" w:cs="仿宋_GB2312"/>
                <w:spacing w:val="-1"/>
                <w:sz w:val="28"/>
                <w:szCs w:val="28"/>
                <w:lang w:eastAsia="zh-CN"/>
              </w:rPr>
              <w:t>1</w:t>
            </w:r>
            <w:r>
              <w:rPr>
                <w:rFonts w:hint="eastAsia" w:ascii="仿宋_GB2312" w:hAnsi="仿宋_GB2312" w:eastAsia="仿宋_GB2312" w:cs="仿宋_GB2312"/>
                <w:spacing w:val="-1"/>
                <w:sz w:val="28"/>
                <w:szCs w:val="28"/>
              </w:rPr>
              <w:t xml:space="preserve"> </w:t>
            </w:r>
            <w:r>
              <w:rPr>
                <w:rFonts w:hint="eastAsia" w:ascii="仿宋_GB2312" w:hAnsi="仿宋_GB2312" w:eastAsia="仿宋_GB2312" w:cs="仿宋_GB2312"/>
                <w:spacing w:val="-1"/>
                <w:sz w:val="28"/>
                <w:szCs w:val="28"/>
                <w:lang w:val="zh-CN" w:bidi="zh-CN"/>
              </w:rPr>
              <w:t>引导旅客按登机牌对号入座</w:t>
            </w:r>
          </w:p>
        </w:tc>
        <w:tc>
          <w:tcPr>
            <w:tcW w:w="1315" w:type="dxa"/>
            <w:vAlign w:val="center"/>
          </w:tcPr>
          <w:p w14:paraId="58A13B20">
            <w:pPr>
              <w:spacing w:before="193" w:line="380" w:lineRule="exact"/>
              <w:ind w:left="526"/>
              <w:jc w:val="center"/>
              <w:rPr>
                <w:rFonts w:hint="eastAsia" w:ascii="仿宋_GB2312" w:hAnsi="仿宋_GB2312" w:eastAsia="仿宋_GB2312" w:cs="仿宋_GB2312"/>
                <w:b/>
                <w:bCs/>
                <w:sz w:val="28"/>
                <w:szCs w:val="28"/>
              </w:rPr>
            </w:pPr>
          </w:p>
        </w:tc>
      </w:tr>
      <w:tr w14:paraId="67E74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vAlign w:val="top"/>
          </w:tcPr>
          <w:p w14:paraId="611E34FB">
            <w:pPr>
              <w:pStyle w:val="14"/>
              <w:spacing w:line="380" w:lineRule="exact"/>
              <w:rPr>
                <w:rFonts w:hint="eastAsia" w:ascii="仿宋_GB2312" w:hAnsi="仿宋_GB2312" w:eastAsia="仿宋_GB2312" w:cs="仿宋_GB2312"/>
                <w:sz w:val="28"/>
                <w:szCs w:val="28"/>
                <w:lang w:val="en-US" w:eastAsia="zh-CN"/>
              </w:rPr>
            </w:pPr>
          </w:p>
        </w:tc>
        <w:tc>
          <w:tcPr>
            <w:tcW w:w="6802" w:type="dxa"/>
            <w:vAlign w:val="top"/>
          </w:tcPr>
          <w:p w14:paraId="127296B7">
            <w:pPr>
              <w:spacing w:before="150" w:line="220" w:lineRule="auto"/>
              <w:ind w:left="118" w:leftChars="0"/>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lang w:eastAsia="zh-CN"/>
              </w:rPr>
              <w:t>3</w:t>
            </w:r>
            <w:r>
              <w:rPr>
                <w:rFonts w:hint="eastAsia" w:ascii="仿宋_GB2312" w:hAnsi="仿宋_GB2312" w:eastAsia="仿宋_GB2312" w:cs="仿宋_GB2312"/>
                <w:spacing w:val="-1"/>
                <w:sz w:val="28"/>
                <w:szCs w:val="28"/>
              </w:rPr>
              <w:t>.</w:t>
            </w:r>
            <w:r>
              <w:rPr>
                <w:rFonts w:hint="eastAsia" w:ascii="仿宋_GB2312" w:hAnsi="仿宋_GB2312" w:eastAsia="仿宋_GB2312" w:cs="仿宋_GB2312"/>
                <w:spacing w:val="-1"/>
                <w:sz w:val="28"/>
                <w:szCs w:val="28"/>
                <w:lang w:eastAsia="zh-CN"/>
              </w:rPr>
              <w:t>2</w:t>
            </w:r>
            <w:r>
              <w:rPr>
                <w:rFonts w:hint="eastAsia" w:ascii="仿宋_GB2312" w:hAnsi="仿宋_GB2312" w:eastAsia="仿宋_GB2312" w:cs="仿宋_GB2312"/>
                <w:spacing w:val="-1"/>
                <w:sz w:val="28"/>
                <w:szCs w:val="28"/>
              </w:rPr>
              <w:t>.</w:t>
            </w:r>
            <w:r>
              <w:rPr>
                <w:rFonts w:hint="eastAsia" w:ascii="仿宋_GB2312" w:hAnsi="仿宋_GB2312" w:eastAsia="仿宋_GB2312" w:cs="仿宋_GB2312"/>
                <w:spacing w:val="-1"/>
                <w:sz w:val="28"/>
                <w:szCs w:val="28"/>
                <w:lang w:val="en-US" w:eastAsia="zh-CN"/>
              </w:rPr>
              <w:t xml:space="preserve">2 </w:t>
            </w:r>
            <w:r>
              <w:rPr>
                <w:rFonts w:hint="eastAsia" w:ascii="仿宋_GB2312" w:hAnsi="仿宋_GB2312" w:eastAsia="仿宋_GB2312" w:cs="仿宋_GB2312"/>
                <w:spacing w:val="-1"/>
                <w:sz w:val="28"/>
                <w:szCs w:val="28"/>
              </w:rPr>
              <w:t>应用机上有旅客时的加油程序（如适用）</w:t>
            </w:r>
          </w:p>
        </w:tc>
        <w:tc>
          <w:tcPr>
            <w:tcW w:w="1315" w:type="dxa"/>
            <w:vAlign w:val="center"/>
          </w:tcPr>
          <w:p w14:paraId="199DF075">
            <w:pPr>
              <w:spacing w:before="193" w:line="380" w:lineRule="exact"/>
              <w:ind w:left="526"/>
              <w:jc w:val="center"/>
              <w:rPr>
                <w:rFonts w:hint="eastAsia" w:ascii="仿宋_GB2312" w:hAnsi="仿宋_GB2312" w:eastAsia="仿宋_GB2312" w:cs="仿宋_GB2312"/>
                <w:b/>
                <w:bCs/>
                <w:sz w:val="28"/>
                <w:szCs w:val="28"/>
              </w:rPr>
            </w:pPr>
          </w:p>
        </w:tc>
      </w:tr>
      <w:tr w14:paraId="696A0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vAlign w:val="top"/>
          </w:tcPr>
          <w:p w14:paraId="1D723A62">
            <w:pPr>
              <w:pStyle w:val="14"/>
              <w:spacing w:line="380" w:lineRule="exact"/>
              <w:rPr>
                <w:rFonts w:hint="eastAsia" w:ascii="仿宋_GB2312" w:hAnsi="仿宋_GB2312" w:eastAsia="仿宋_GB2312" w:cs="仿宋_GB2312"/>
                <w:sz w:val="28"/>
                <w:szCs w:val="28"/>
                <w:lang w:val="en-US" w:eastAsia="zh-CN"/>
              </w:rPr>
            </w:pPr>
          </w:p>
        </w:tc>
        <w:tc>
          <w:tcPr>
            <w:tcW w:w="6802" w:type="dxa"/>
            <w:vAlign w:val="top"/>
          </w:tcPr>
          <w:p w14:paraId="21C082E0">
            <w:pPr>
              <w:spacing w:before="150" w:line="220" w:lineRule="auto"/>
              <w:ind w:left="118" w:leftChars="0"/>
              <w:rPr>
                <w:rFonts w:hint="default"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eastAsia="zh-CN"/>
              </w:rPr>
              <w:t>3</w:t>
            </w:r>
            <w:r>
              <w:rPr>
                <w:rFonts w:hint="eastAsia" w:ascii="仿宋_GB2312" w:hAnsi="仿宋_GB2312" w:eastAsia="仿宋_GB2312" w:cs="仿宋_GB2312"/>
                <w:spacing w:val="-1"/>
                <w:sz w:val="28"/>
                <w:szCs w:val="28"/>
              </w:rPr>
              <w:t>.</w:t>
            </w:r>
            <w:r>
              <w:rPr>
                <w:rFonts w:hint="eastAsia" w:ascii="仿宋_GB2312" w:hAnsi="仿宋_GB2312" w:eastAsia="仿宋_GB2312" w:cs="仿宋_GB2312"/>
                <w:spacing w:val="-1"/>
                <w:sz w:val="28"/>
                <w:szCs w:val="28"/>
                <w:lang w:eastAsia="zh-CN"/>
              </w:rPr>
              <w:t>2</w:t>
            </w:r>
            <w:r>
              <w:rPr>
                <w:rFonts w:hint="eastAsia" w:ascii="仿宋_GB2312" w:hAnsi="仿宋_GB2312" w:eastAsia="仿宋_GB2312" w:cs="仿宋_GB2312"/>
                <w:spacing w:val="-1"/>
                <w:sz w:val="28"/>
                <w:szCs w:val="28"/>
              </w:rPr>
              <w:t>.</w:t>
            </w:r>
            <w:r>
              <w:rPr>
                <w:rFonts w:hint="eastAsia" w:ascii="仿宋_GB2312" w:hAnsi="仿宋_GB2312" w:eastAsia="仿宋_GB2312" w:cs="仿宋_GB2312"/>
                <w:spacing w:val="-1"/>
                <w:sz w:val="28"/>
                <w:szCs w:val="28"/>
                <w:lang w:val="en-US" w:eastAsia="zh-CN"/>
              </w:rPr>
              <w:t>3 遵守隔离驾驶舱规定</w:t>
            </w:r>
          </w:p>
        </w:tc>
        <w:tc>
          <w:tcPr>
            <w:tcW w:w="1315" w:type="dxa"/>
            <w:vAlign w:val="center"/>
          </w:tcPr>
          <w:p w14:paraId="180FD6B2">
            <w:pPr>
              <w:spacing w:before="193" w:line="380" w:lineRule="exact"/>
              <w:ind w:left="526"/>
              <w:jc w:val="center"/>
              <w:rPr>
                <w:rFonts w:hint="eastAsia" w:ascii="仿宋_GB2312" w:hAnsi="仿宋_GB2312" w:eastAsia="仿宋_GB2312" w:cs="仿宋_GB2312"/>
                <w:b/>
                <w:bCs/>
                <w:sz w:val="28"/>
                <w:szCs w:val="28"/>
              </w:rPr>
            </w:pPr>
          </w:p>
        </w:tc>
      </w:tr>
      <w:tr w14:paraId="79E95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vAlign w:val="top"/>
          </w:tcPr>
          <w:p w14:paraId="2BF17DE3">
            <w:pPr>
              <w:pStyle w:val="14"/>
              <w:spacing w:line="380" w:lineRule="exact"/>
              <w:rPr>
                <w:rFonts w:hint="eastAsia" w:ascii="仿宋_GB2312" w:hAnsi="仿宋_GB2312" w:eastAsia="仿宋_GB2312" w:cs="仿宋_GB2312"/>
                <w:sz w:val="28"/>
                <w:szCs w:val="28"/>
                <w:lang w:val="en-US" w:eastAsia="zh-CN"/>
              </w:rPr>
            </w:pPr>
          </w:p>
        </w:tc>
        <w:tc>
          <w:tcPr>
            <w:tcW w:w="6802" w:type="dxa"/>
            <w:vAlign w:val="top"/>
          </w:tcPr>
          <w:p w14:paraId="1729F84A">
            <w:pPr>
              <w:spacing w:before="150" w:line="220" w:lineRule="auto"/>
              <w:ind w:left="118" w:leftChars="0"/>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lang w:eastAsia="zh-CN"/>
              </w:rPr>
              <w:t>3</w:t>
            </w:r>
            <w:r>
              <w:rPr>
                <w:rFonts w:hint="eastAsia" w:ascii="仿宋_GB2312" w:hAnsi="仿宋_GB2312" w:eastAsia="仿宋_GB2312" w:cs="仿宋_GB2312"/>
                <w:spacing w:val="-1"/>
                <w:sz w:val="28"/>
                <w:szCs w:val="28"/>
              </w:rPr>
              <w:t>.</w:t>
            </w:r>
            <w:r>
              <w:rPr>
                <w:rFonts w:hint="eastAsia" w:ascii="仿宋_GB2312" w:hAnsi="仿宋_GB2312" w:eastAsia="仿宋_GB2312" w:cs="仿宋_GB2312"/>
                <w:spacing w:val="-1"/>
                <w:sz w:val="28"/>
                <w:szCs w:val="28"/>
                <w:lang w:eastAsia="zh-CN"/>
              </w:rPr>
              <w:t>2</w:t>
            </w:r>
            <w:r>
              <w:rPr>
                <w:rFonts w:hint="eastAsia" w:ascii="仿宋_GB2312" w:hAnsi="仿宋_GB2312" w:eastAsia="仿宋_GB2312" w:cs="仿宋_GB2312"/>
                <w:spacing w:val="-1"/>
                <w:sz w:val="28"/>
                <w:szCs w:val="28"/>
              </w:rPr>
              <w:t>.</w:t>
            </w:r>
            <w:r>
              <w:rPr>
                <w:rFonts w:hint="eastAsia" w:ascii="仿宋_GB2312" w:hAnsi="仿宋_GB2312" w:eastAsia="仿宋_GB2312" w:cs="仿宋_GB2312"/>
                <w:spacing w:val="-1"/>
                <w:sz w:val="28"/>
                <w:szCs w:val="28"/>
                <w:lang w:val="en-US" w:eastAsia="zh-CN"/>
              </w:rPr>
              <w:t>4</w:t>
            </w:r>
            <w:r>
              <w:rPr>
                <w:rFonts w:hint="eastAsia" w:ascii="仿宋_GB2312" w:hAnsi="仿宋_GB2312" w:eastAsia="仿宋_GB2312" w:cs="仿宋_GB2312"/>
                <w:spacing w:val="-1"/>
                <w:sz w:val="28"/>
                <w:szCs w:val="28"/>
              </w:rPr>
              <w:t xml:space="preserve"> 核对/清点旅客（如适用）</w:t>
            </w:r>
          </w:p>
        </w:tc>
        <w:tc>
          <w:tcPr>
            <w:tcW w:w="1315" w:type="dxa"/>
            <w:vAlign w:val="center"/>
          </w:tcPr>
          <w:p w14:paraId="1C3F1DF2">
            <w:pPr>
              <w:spacing w:before="193" w:line="380" w:lineRule="exact"/>
              <w:ind w:left="526"/>
              <w:jc w:val="center"/>
              <w:rPr>
                <w:rFonts w:hint="eastAsia" w:ascii="仿宋_GB2312" w:hAnsi="仿宋_GB2312" w:eastAsia="仿宋_GB2312" w:cs="仿宋_GB2312"/>
                <w:b/>
                <w:bCs/>
                <w:sz w:val="28"/>
                <w:szCs w:val="28"/>
              </w:rPr>
            </w:pPr>
          </w:p>
        </w:tc>
      </w:tr>
      <w:tr w14:paraId="2083B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vAlign w:val="top"/>
          </w:tcPr>
          <w:p w14:paraId="7FAB1DFF">
            <w:pPr>
              <w:pStyle w:val="14"/>
              <w:spacing w:line="380" w:lineRule="exact"/>
              <w:rPr>
                <w:rFonts w:hint="eastAsia" w:ascii="仿宋_GB2312" w:hAnsi="仿宋_GB2312" w:eastAsia="仿宋_GB2312" w:cs="仿宋_GB2312"/>
                <w:sz w:val="28"/>
                <w:szCs w:val="28"/>
                <w:lang w:val="en-US" w:eastAsia="zh-CN"/>
              </w:rPr>
            </w:pPr>
          </w:p>
          <w:p w14:paraId="12217C29">
            <w:pPr>
              <w:pStyle w:val="14"/>
              <w:spacing w:line="380" w:lineRule="exact"/>
              <w:rPr>
                <w:rFonts w:hint="eastAsia" w:ascii="仿宋_GB2312" w:hAnsi="仿宋_GB2312" w:eastAsia="仿宋_GB2312" w:cs="仿宋_GB2312"/>
                <w:sz w:val="28"/>
                <w:szCs w:val="28"/>
                <w:lang w:val="en-US" w:eastAsia="zh-CN"/>
              </w:rPr>
            </w:pPr>
          </w:p>
        </w:tc>
        <w:tc>
          <w:tcPr>
            <w:tcW w:w="6802" w:type="dxa"/>
            <w:vAlign w:val="top"/>
          </w:tcPr>
          <w:p w14:paraId="009E53A1">
            <w:pPr>
              <w:spacing w:before="150" w:line="220" w:lineRule="auto"/>
              <w:ind w:left="118" w:leftChars="0"/>
              <w:rPr>
                <w:rFonts w:hint="eastAsia" w:ascii="仿宋_GB2312" w:hAnsi="仿宋_GB2312" w:eastAsia="仿宋_GB2312" w:cs="仿宋_GB2312"/>
                <w:spacing w:val="-1"/>
                <w:sz w:val="28"/>
                <w:szCs w:val="28"/>
                <w:lang w:val="en-US" w:bidi="zh-CN"/>
              </w:rPr>
            </w:pPr>
            <w:r>
              <w:rPr>
                <w:rFonts w:hint="eastAsia" w:ascii="仿宋_GB2312" w:hAnsi="仿宋_GB2312" w:eastAsia="仿宋_GB2312" w:cs="仿宋_GB2312"/>
                <w:spacing w:val="-1"/>
                <w:sz w:val="28"/>
                <w:szCs w:val="28"/>
                <w:lang w:eastAsia="zh-CN"/>
              </w:rPr>
              <w:t>3</w:t>
            </w:r>
            <w:r>
              <w:rPr>
                <w:rFonts w:hint="eastAsia" w:ascii="仿宋_GB2312" w:hAnsi="仿宋_GB2312" w:eastAsia="仿宋_GB2312" w:cs="仿宋_GB2312"/>
                <w:spacing w:val="-1"/>
                <w:sz w:val="28"/>
                <w:szCs w:val="28"/>
              </w:rPr>
              <w:t>.</w:t>
            </w:r>
            <w:r>
              <w:rPr>
                <w:rFonts w:hint="eastAsia" w:ascii="仿宋_GB2312" w:hAnsi="仿宋_GB2312" w:eastAsia="仿宋_GB2312" w:cs="仿宋_GB2312"/>
                <w:spacing w:val="-1"/>
                <w:sz w:val="28"/>
                <w:szCs w:val="28"/>
                <w:lang w:eastAsia="zh-CN"/>
              </w:rPr>
              <w:t>2</w:t>
            </w:r>
            <w:r>
              <w:rPr>
                <w:rFonts w:hint="eastAsia" w:ascii="仿宋_GB2312" w:hAnsi="仿宋_GB2312" w:eastAsia="仿宋_GB2312" w:cs="仿宋_GB2312"/>
                <w:spacing w:val="-1"/>
                <w:sz w:val="28"/>
                <w:szCs w:val="28"/>
              </w:rPr>
              <w:t>.</w:t>
            </w:r>
            <w:r>
              <w:rPr>
                <w:rFonts w:hint="eastAsia" w:ascii="仿宋_GB2312" w:hAnsi="仿宋_GB2312" w:eastAsia="仿宋_GB2312" w:cs="仿宋_GB2312"/>
                <w:spacing w:val="-1"/>
                <w:sz w:val="28"/>
                <w:szCs w:val="28"/>
                <w:lang w:val="en-US" w:eastAsia="zh-CN"/>
              </w:rPr>
              <w:t>5</w:t>
            </w:r>
            <w:r>
              <w:rPr>
                <w:rFonts w:hint="eastAsia" w:ascii="仿宋_GB2312" w:hAnsi="仿宋_GB2312" w:eastAsia="仿宋_GB2312" w:cs="仿宋_GB2312"/>
                <w:spacing w:val="-1"/>
                <w:sz w:val="28"/>
                <w:szCs w:val="28"/>
              </w:rPr>
              <w:t xml:space="preserve"> </w:t>
            </w:r>
            <w:r>
              <w:rPr>
                <w:rFonts w:hint="eastAsia" w:ascii="仿宋_GB2312" w:hAnsi="仿宋_GB2312" w:eastAsia="仿宋_GB2312" w:cs="仿宋_GB2312"/>
                <w:spacing w:val="-1"/>
                <w:sz w:val="28"/>
                <w:szCs w:val="28"/>
                <w:lang w:val="zh-CN" w:bidi="zh-CN"/>
              </w:rPr>
              <w:t>要求旅客按规定摆放</w:t>
            </w:r>
            <w:r>
              <w:rPr>
                <w:rFonts w:hint="eastAsia" w:ascii="仿宋_GB2312" w:hAnsi="仿宋_GB2312" w:eastAsia="仿宋_GB2312" w:cs="仿宋_GB2312"/>
                <w:spacing w:val="-1"/>
                <w:sz w:val="28"/>
                <w:szCs w:val="28"/>
              </w:rPr>
              <w:t>手提</w:t>
            </w:r>
            <w:r>
              <w:rPr>
                <w:rFonts w:hint="eastAsia" w:ascii="仿宋_GB2312" w:hAnsi="仿宋_GB2312" w:eastAsia="仿宋_GB2312" w:cs="仿宋_GB2312"/>
                <w:spacing w:val="-1"/>
                <w:sz w:val="28"/>
                <w:szCs w:val="28"/>
                <w:lang w:val="zh-CN" w:bidi="zh-CN"/>
              </w:rPr>
              <w:t>行李，在飞机关闭全部旅客登机门前，核实所有手提行李都已存放或固定好，行李架已关闭。</w:t>
            </w:r>
          </w:p>
        </w:tc>
        <w:tc>
          <w:tcPr>
            <w:tcW w:w="1315" w:type="dxa"/>
            <w:vAlign w:val="center"/>
          </w:tcPr>
          <w:p w14:paraId="3C76D873">
            <w:pPr>
              <w:spacing w:before="193" w:line="380" w:lineRule="exact"/>
              <w:ind w:left="526"/>
              <w:jc w:val="center"/>
              <w:rPr>
                <w:rFonts w:hint="eastAsia" w:ascii="仿宋_GB2312" w:hAnsi="仿宋_GB2312" w:eastAsia="仿宋_GB2312" w:cs="仿宋_GB2312"/>
                <w:b/>
                <w:bCs/>
                <w:sz w:val="28"/>
                <w:szCs w:val="28"/>
              </w:rPr>
            </w:pPr>
          </w:p>
        </w:tc>
      </w:tr>
      <w:tr w14:paraId="479C0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vAlign w:val="top"/>
          </w:tcPr>
          <w:p w14:paraId="327BD27B">
            <w:pPr>
              <w:pStyle w:val="14"/>
              <w:spacing w:line="380" w:lineRule="exact"/>
              <w:rPr>
                <w:rFonts w:hint="eastAsia" w:ascii="仿宋_GB2312" w:hAnsi="仿宋_GB2312" w:eastAsia="仿宋_GB2312" w:cs="仿宋_GB2312"/>
                <w:sz w:val="28"/>
                <w:szCs w:val="28"/>
                <w:lang w:val="en-US" w:eastAsia="zh-CN"/>
              </w:rPr>
            </w:pPr>
          </w:p>
        </w:tc>
        <w:tc>
          <w:tcPr>
            <w:tcW w:w="6802" w:type="dxa"/>
            <w:vAlign w:val="top"/>
          </w:tcPr>
          <w:p w14:paraId="107704D2">
            <w:pPr>
              <w:spacing w:before="150" w:line="220" w:lineRule="auto"/>
              <w:ind w:left="118" w:leftChars="0"/>
              <w:rPr>
                <w:rFonts w:hint="default" w:ascii="仿宋_GB2312" w:hAnsi="仿宋_GB2312" w:eastAsia="仿宋_GB2312" w:cs="仿宋_GB2312"/>
                <w:spacing w:val="-1"/>
                <w:sz w:val="28"/>
                <w:szCs w:val="28"/>
                <w:lang w:val="en-US" w:bidi="zh-CN"/>
              </w:rPr>
            </w:pPr>
            <w:r>
              <w:rPr>
                <w:rFonts w:hint="eastAsia" w:ascii="仿宋_GB2312" w:hAnsi="仿宋_GB2312" w:eastAsia="仿宋_GB2312" w:cs="仿宋_GB2312"/>
                <w:spacing w:val="-1"/>
                <w:sz w:val="28"/>
                <w:szCs w:val="28"/>
                <w:lang w:eastAsia="zh-CN"/>
              </w:rPr>
              <w:t>3</w:t>
            </w:r>
            <w:r>
              <w:rPr>
                <w:rFonts w:hint="eastAsia" w:ascii="仿宋_GB2312" w:hAnsi="仿宋_GB2312" w:eastAsia="仿宋_GB2312" w:cs="仿宋_GB2312"/>
                <w:spacing w:val="-1"/>
                <w:sz w:val="28"/>
                <w:szCs w:val="28"/>
              </w:rPr>
              <w:t>.</w:t>
            </w:r>
            <w:r>
              <w:rPr>
                <w:rFonts w:hint="eastAsia" w:ascii="仿宋_GB2312" w:hAnsi="仿宋_GB2312" w:eastAsia="仿宋_GB2312" w:cs="仿宋_GB2312"/>
                <w:spacing w:val="-1"/>
                <w:sz w:val="28"/>
                <w:szCs w:val="28"/>
                <w:lang w:eastAsia="zh-CN"/>
              </w:rPr>
              <w:t>2</w:t>
            </w:r>
            <w:r>
              <w:rPr>
                <w:rFonts w:hint="eastAsia" w:ascii="仿宋_GB2312" w:hAnsi="仿宋_GB2312" w:eastAsia="仿宋_GB2312" w:cs="仿宋_GB2312"/>
                <w:spacing w:val="-1"/>
                <w:sz w:val="28"/>
                <w:szCs w:val="28"/>
              </w:rPr>
              <w:t>.</w:t>
            </w:r>
            <w:r>
              <w:rPr>
                <w:rFonts w:hint="eastAsia" w:ascii="仿宋_GB2312" w:hAnsi="仿宋_GB2312" w:eastAsia="仿宋_GB2312" w:cs="仿宋_GB2312"/>
                <w:spacing w:val="-1"/>
                <w:sz w:val="28"/>
                <w:szCs w:val="28"/>
                <w:lang w:val="en-US" w:eastAsia="zh-CN"/>
              </w:rPr>
              <w:t>6</w:t>
            </w:r>
            <w:r>
              <w:rPr>
                <w:rFonts w:hint="eastAsia" w:ascii="仿宋_GB2312" w:hAnsi="仿宋_GB2312" w:eastAsia="仿宋_GB2312" w:cs="仿宋_GB2312"/>
                <w:spacing w:val="-1"/>
                <w:sz w:val="28"/>
                <w:szCs w:val="28"/>
              </w:rPr>
              <w:t xml:space="preserve"> </w:t>
            </w:r>
            <w:r>
              <w:rPr>
                <w:rFonts w:hint="eastAsia" w:ascii="仿宋_GB2312" w:hAnsi="仿宋_GB2312" w:eastAsia="仿宋_GB2312" w:cs="仿宋_GB2312"/>
                <w:spacing w:val="-1"/>
                <w:sz w:val="28"/>
                <w:szCs w:val="28"/>
                <w:lang w:val="zh-CN" w:bidi="zh-CN"/>
              </w:rPr>
              <w:t>在关闭全部旅客登机门前,确认坐在出口座位的旅客都具备应有的能力。</w:t>
            </w:r>
          </w:p>
        </w:tc>
        <w:tc>
          <w:tcPr>
            <w:tcW w:w="1315" w:type="dxa"/>
            <w:vAlign w:val="center"/>
          </w:tcPr>
          <w:p w14:paraId="6FAD021F">
            <w:pPr>
              <w:spacing w:before="193" w:line="380" w:lineRule="exact"/>
              <w:ind w:left="526"/>
              <w:jc w:val="center"/>
              <w:rPr>
                <w:rFonts w:hint="eastAsia" w:ascii="仿宋_GB2312" w:hAnsi="仿宋_GB2312" w:eastAsia="仿宋_GB2312" w:cs="仿宋_GB2312"/>
                <w:b/>
                <w:bCs/>
                <w:sz w:val="28"/>
                <w:szCs w:val="28"/>
              </w:rPr>
            </w:pPr>
          </w:p>
        </w:tc>
      </w:tr>
      <w:tr w14:paraId="358EC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vAlign w:val="top"/>
          </w:tcPr>
          <w:p w14:paraId="6FC65B6F">
            <w:pPr>
              <w:pStyle w:val="14"/>
              <w:spacing w:line="380" w:lineRule="exact"/>
              <w:rPr>
                <w:rFonts w:hint="eastAsia" w:ascii="仿宋_GB2312" w:hAnsi="仿宋_GB2312" w:eastAsia="仿宋_GB2312" w:cs="仿宋_GB2312"/>
                <w:sz w:val="28"/>
                <w:szCs w:val="28"/>
                <w:lang w:val="en-US" w:eastAsia="zh-CN"/>
              </w:rPr>
            </w:pPr>
          </w:p>
        </w:tc>
        <w:tc>
          <w:tcPr>
            <w:tcW w:w="6802" w:type="dxa"/>
            <w:vAlign w:val="top"/>
          </w:tcPr>
          <w:p w14:paraId="1741EAB8">
            <w:pPr>
              <w:spacing w:before="150" w:line="220" w:lineRule="auto"/>
              <w:ind w:left="118" w:leftChars="0"/>
              <w:rPr>
                <w:rFonts w:hint="default"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eastAsia="zh-CN"/>
              </w:rPr>
              <w:t>3</w:t>
            </w:r>
            <w:r>
              <w:rPr>
                <w:rFonts w:hint="eastAsia" w:ascii="仿宋_GB2312" w:hAnsi="仿宋_GB2312" w:eastAsia="仿宋_GB2312" w:cs="仿宋_GB2312"/>
                <w:spacing w:val="-1"/>
                <w:sz w:val="28"/>
                <w:szCs w:val="28"/>
              </w:rPr>
              <w:t>.</w:t>
            </w:r>
            <w:r>
              <w:rPr>
                <w:rFonts w:hint="eastAsia" w:ascii="仿宋_GB2312" w:hAnsi="仿宋_GB2312" w:eastAsia="仿宋_GB2312" w:cs="仿宋_GB2312"/>
                <w:spacing w:val="-1"/>
                <w:sz w:val="28"/>
                <w:szCs w:val="28"/>
                <w:lang w:eastAsia="zh-CN"/>
              </w:rPr>
              <w:t>2</w:t>
            </w:r>
            <w:r>
              <w:rPr>
                <w:rFonts w:hint="eastAsia" w:ascii="仿宋_GB2312" w:hAnsi="仿宋_GB2312" w:eastAsia="仿宋_GB2312" w:cs="仿宋_GB2312"/>
                <w:spacing w:val="-1"/>
                <w:sz w:val="28"/>
                <w:szCs w:val="28"/>
              </w:rPr>
              <w:t>.</w:t>
            </w:r>
            <w:r>
              <w:rPr>
                <w:rFonts w:hint="eastAsia" w:ascii="仿宋_GB2312" w:hAnsi="仿宋_GB2312" w:eastAsia="仿宋_GB2312" w:cs="仿宋_GB2312"/>
                <w:spacing w:val="-1"/>
                <w:sz w:val="28"/>
                <w:szCs w:val="28"/>
                <w:lang w:val="en-US" w:eastAsia="zh-CN"/>
              </w:rPr>
              <w:t>7通知客舱乘务员做好关机门前准备，包括手提行李确认工作</w:t>
            </w:r>
          </w:p>
        </w:tc>
        <w:tc>
          <w:tcPr>
            <w:tcW w:w="1315" w:type="dxa"/>
            <w:vAlign w:val="center"/>
          </w:tcPr>
          <w:p w14:paraId="652173B0">
            <w:pPr>
              <w:spacing w:before="193" w:line="380" w:lineRule="exact"/>
              <w:ind w:left="526"/>
              <w:jc w:val="both"/>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w:t>
            </w:r>
          </w:p>
        </w:tc>
      </w:tr>
      <w:tr w14:paraId="2E60E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vAlign w:val="top"/>
          </w:tcPr>
          <w:p w14:paraId="66200D5D">
            <w:pPr>
              <w:pStyle w:val="14"/>
              <w:spacing w:line="380" w:lineRule="exact"/>
              <w:rPr>
                <w:rFonts w:hint="eastAsia" w:ascii="仿宋_GB2312" w:hAnsi="仿宋_GB2312" w:eastAsia="仿宋_GB2312" w:cs="仿宋_GB2312"/>
                <w:sz w:val="28"/>
                <w:szCs w:val="28"/>
                <w:lang w:val="en-US" w:eastAsia="zh-CN"/>
              </w:rPr>
            </w:pPr>
          </w:p>
        </w:tc>
        <w:tc>
          <w:tcPr>
            <w:tcW w:w="6802" w:type="dxa"/>
            <w:vAlign w:val="top"/>
          </w:tcPr>
          <w:p w14:paraId="7C339164">
            <w:pPr>
              <w:spacing w:before="150" w:line="220" w:lineRule="auto"/>
              <w:ind w:left="118" w:leftChars="0"/>
              <w:rPr>
                <w:rFonts w:hint="eastAsia" w:ascii="仿宋_GB2312" w:hAnsi="仿宋_GB2312" w:eastAsia="仿宋_GB2312" w:cs="仿宋_GB2312"/>
                <w:spacing w:val="-1"/>
                <w:sz w:val="28"/>
                <w:szCs w:val="28"/>
                <w:lang w:val="en-US" w:bidi="zh-CN"/>
              </w:rPr>
            </w:pPr>
            <w:r>
              <w:rPr>
                <w:rFonts w:hint="eastAsia" w:ascii="仿宋_GB2312" w:hAnsi="仿宋_GB2312" w:eastAsia="仿宋_GB2312" w:cs="仿宋_GB2312"/>
                <w:spacing w:val="-1"/>
                <w:sz w:val="28"/>
                <w:szCs w:val="28"/>
                <w:lang w:eastAsia="zh-CN"/>
              </w:rPr>
              <w:t>3</w:t>
            </w:r>
            <w:r>
              <w:rPr>
                <w:rFonts w:hint="eastAsia" w:ascii="仿宋_GB2312" w:hAnsi="仿宋_GB2312" w:eastAsia="仿宋_GB2312" w:cs="仿宋_GB2312"/>
                <w:spacing w:val="-1"/>
                <w:sz w:val="28"/>
                <w:szCs w:val="28"/>
              </w:rPr>
              <w:t>.</w:t>
            </w:r>
            <w:r>
              <w:rPr>
                <w:rFonts w:hint="eastAsia" w:ascii="仿宋_GB2312" w:hAnsi="仿宋_GB2312" w:eastAsia="仿宋_GB2312" w:cs="仿宋_GB2312"/>
                <w:spacing w:val="-1"/>
                <w:sz w:val="28"/>
                <w:szCs w:val="28"/>
                <w:lang w:eastAsia="zh-CN"/>
              </w:rPr>
              <w:t>2</w:t>
            </w:r>
            <w:r>
              <w:rPr>
                <w:rFonts w:hint="eastAsia" w:ascii="仿宋_GB2312" w:hAnsi="仿宋_GB2312" w:eastAsia="仿宋_GB2312" w:cs="仿宋_GB2312"/>
                <w:spacing w:val="-1"/>
                <w:sz w:val="28"/>
                <w:szCs w:val="28"/>
              </w:rPr>
              <w:t>.</w:t>
            </w:r>
            <w:r>
              <w:rPr>
                <w:rFonts w:hint="eastAsia" w:ascii="仿宋_GB2312" w:hAnsi="仿宋_GB2312" w:eastAsia="仿宋_GB2312" w:cs="仿宋_GB2312"/>
                <w:spacing w:val="-1"/>
                <w:sz w:val="28"/>
                <w:szCs w:val="28"/>
                <w:lang w:val="en-US" w:eastAsia="zh-CN"/>
              </w:rPr>
              <w:t>8</w:t>
            </w:r>
            <w:r>
              <w:rPr>
                <w:rFonts w:hint="eastAsia" w:ascii="仿宋_GB2312" w:hAnsi="仿宋_GB2312" w:eastAsia="仿宋_GB2312" w:cs="仿宋_GB2312"/>
                <w:spacing w:val="-1"/>
                <w:sz w:val="28"/>
                <w:szCs w:val="28"/>
              </w:rPr>
              <w:t xml:space="preserve"> 检查</w:t>
            </w:r>
            <w:r>
              <w:rPr>
                <w:rFonts w:hint="eastAsia" w:ascii="仿宋_GB2312" w:hAnsi="仿宋_GB2312" w:eastAsia="仿宋_GB2312" w:cs="仿宋_GB2312"/>
                <w:spacing w:val="-1"/>
                <w:sz w:val="28"/>
                <w:szCs w:val="28"/>
                <w:lang w:val="en-US" w:eastAsia="zh-CN"/>
              </w:rPr>
              <w:t>应急</w:t>
            </w:r>
            <w:r>
              <w:rPr>
                <w:rFonts w:hint="eastAsia" w:ascii="仿宋_GB2312" w:hAnsi="仿宋_GB2312" w:eastAsia="仿宋_GB2312" w:cs="仿宋_GB2312"/>
                <w:spacing w:val="-1"/>
                <w:sz w:val="28"/>
                <w:szCs w:val="28"/>
              </w:rPr>
              <w:t>出口</w:t>
            </w: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rPr>
              <w:t>通道是否无障碍物</w:t>
            </w:r>
          </w:p>
        </w:tc>
        <w:tc>
          <w:tcPr>
            <w:tcW w:w="1315" w:type="dxa"/>
            <w:vAlign w:val="center"/>
          </w:tcPr>
          <w:p w14:paraId="52634A58">
            <w:pPr>
              <w:spacing w:before="193" w:line="380" w:lineRule="exact"/>
              <w:ind w:left="526"/>
              <w:jc w:val="center"/>
              <w:rPr>
                <w:rFonts w:hint="eastAsia" w:ascii="仿宋_GB2312" w:hAnsi="仿宋_GB2312" w:eastAsia="仿宋_GB2312" w:cs="仿宋_GB2312"/>
                <w:b/>
                <w:bCs/>
                <w:sz w:val="28"/>
                <w:szCs w:val="28"/>
              </w:rPr>
            </w:pPr>
          </w:p>
        </w:tc>
      </w:tr>
      <w:tr w14:paraId="3B767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vAlign w:val="top"/>
          </w:tcPr>
          <w:p w14:paraId="16E603FB">
            <w:pPr>
              <w:pStyle w:val="14"/>
              <w:spacing w:line="380" w:lineRule="exact"/>
              <w:rPr>
                <w:rFonts w:hint="eastAsia" w:ascii="仿宋_GB2312" w:hAnsi="仿宋_GB2312" w:eastAsia="仿宋_GB2312" w:cs="仿宋_GB2312"/>
                <w:sz w:val="28"/>
                <w:szCs w:val="28"/>
                <w:lang w:val="en-US" w:eastAsia="zh-CN"/>
              </w:rPr>
            </w:pPr>
          </w:p>
        </w:tc>
        <w:tc>
          <w:tcPr>
            <w:tcW w:w="6802" w:type="dxa"/>
            <w:vAlign w:val="top"/>
          </w:tcPr>
          <w:p w14:paraId="591FFC11">
            <w:pPr>
              <w:spacing w:before="150" w:line="220" w:lineRule="auto"/>
              <w:ind w:left="118"/>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lang w:eastAsia="zh-CN"/>
              </w:rPr>
              <w:t>3</w:t>
            </w:r>
            <w:r>
              <w:rPr>
                <w:rFonts w:hint="eastAsia" w:ascii="仿宋_GB2312" w:hAnsi="仿宋_GB2312" w:eastAsia="仿宋_GB2312" w:cs="仿宋_GB2312"/>
                <w:spacing w:val="-1"/>
                <w:sz w:val="28"/>
                <w:szCs w:val="28"/>
              </w:rPr>
              <w:t>.</w:t>
            </w:r>
            <w:r>
              <w:rPr>
                <w:rFonts w:hint="eastAsia" w:ascii="仿宋_GB2312" w:hAnsi="仿宋_GB2312" w:eastAsia="仿宋_GB2312" w:cs="仿宋_GB2312"/>
                <w:spacing w:val="-1"/>
                <w:sz w:val="28"/>
                <w:szCs w:val="28"/>
                <w:lang w:eastAsia="zh-CN"/>
              </w:rPr>
              <w:t>2</w:t>
            </w:r>
            <w:r>
              <w:rPr>
                <w:rFonts w:hint="eastAsia" w:ascii="仿宋_GB2312" w:hAnsi="仿宋_GB2312" w:eastAsia="仿宋_GB2312" w:cs="仿宋_GB2312"/>
                <w:spacing w:val="-1"/>
                <w:sz w:val="28"/>
                <w:szCs w:val="28"/>
              </w:rPr>
              <w:t>.</w:t>
            </w:r>
            <w:r>
              <w:rPr>
                <w:rFonts w:hint="eastAsia" w:ascii="仿宋_GB2312" w:hAnsi="仿宋_GB2312" w:eastAsia="仿宋_GB2312" w:cs="仿宋_GB2312"/>
                <w:spacing w:val="-1"/>
                <w:sz w:val="28"/>
                <w:szCs w:val="28"/>
                <w:lang w:val="en-US" w:eastAsia="zh-CN"/>
              </w:rPr>
              <w:t>9</w:t>
            </w:r>
            <w:r>
              <w:rPr>
                <w:rFonts w:hint="eastAsia" w:ascii="仿宋_GB2312" w:hAnsi="仿宋_GB2312" w:eastAsia="仿宋_GB2312" w:cs="仿宋_GB2312"/>
                <w:spacing w:val="-1"/>
                <w:sz w:val="28"/>
                <w:szCs w:val="28"/>
              </w:rPr>
              <w:t>检查关键表面的状况并报告任何污染情况</w:t>
            </w:r>
          </w:p>
          <w:p w14:paraId="1BC5F84C">
            <w:pPr>
              <w:spacing w:before="150" w:line="220" w:lineRule="auto"/>
              <w:ind w:left="118" w:leftChars="0"/>
              <w:rPr>
                <w:rFonts w:hint="eastAsia" w:ascii="仿宋_GB2312" w:hAnsi="仿宋_GB2312" w:eastAsia="仿宋_GB2312" w:cs="仿宋_GB2312"/>
                <w:spacing w:val="-1"/>
                <w:sz w:val="28"/>
                <w:szCs w:val="28"/>
                <w:lang w:val="en-US" w:bidi="zh-CN"/>
              </w:rPr>
            </w:pPr>
            <w:r>
              <w:rPr>
                <w:rFonts w:hint="eastAsia" w:ascii="仿宋_GB2312" w:hAnsi="仿宋_GB2312" w:eastAsia="仿宋_GB2312" w:cs="仿宋_GB2312"/>
                <w:spacing w:val="-1"/>
                <w:sz w:val="28"/>
                <w:szCs w:val="28"/>
              </w:rPr>
              <w:t>（如适用）</w:t>
            </w:r>
          </w:p>
        </w:tc>
        <w:tc>
          <w:tcPr>
            <w:tcW w:w="1315" w:type="dxa"/>
            <w:vAlign w:val="center"/>
          </w:tcPr>
          <w:p w14:paraId="0E9AEEAB">
            <w:pPr>
              <w:spacing w:before="193" w:line="380" w:lineRule="exact"/>
              <w:ind w:left="526"/>
              <w:jc w:val="center"/>
              <w:rPr>
                <w:rFonts w:hint="eastAsia" w:ascii="仿宋_GB2312" w:hAnsi="仿宋_GB2312" w:eastAsia="仿宋_GB2312" w:cs="仿宋_GB2312"/>
                <w:b/>
                <w:bCs/>
                <w:sz w:val="28"/>
                <w:szCs w:val="28"/>
              </w:rPr>
            </w:pPr>
          </w:p>
        </w:tc>
      </w:tr>
      <w:tr w14:paraId="54692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vAlign w:val="top"/>
          </w:tcPr>
          <w:p w14:paraId="79CF8631">
            <w:pPr>
              <w:pStyle w:val="14"/>
              <w:spacing w:line="380" w:lineRule="exact"/>
              <w:rPr>
                <w:rFonts w:hint="eastAsia" w:ascii="仿宋_GB2312" w:hAnsi="仿宋_GB2312" w:eastAsia="仿宋_GB2312" w:cs="仿宋_GB2312"/>
                <w:sz w:val="28"/>
                <w:szCs w:val="28"/>
                <w:lang w:val="en-US" w:eastAsia="zh-CN"/>
              </w:rPr>
            </w:pPr>
          </w:p>
        </w:tc>
        <w:tc>
          <w:tcPr>
            <w:tcW w:w="6802" w:type="dxa"/>
            <w:vAlign w:val="top"/>
          </w:tcPr>
          <w:p w14:paraId="47CDBADD">
            <w:pPr>
              <w:spacing w:before="150" w:line="220" w:lineRule="auto"/>
              <w:ind w:left="118" w:leftChars="0"/>
              <w:rPr>
                <w:rFonts w:hint="eastAsia" w:ascii="仿宋_GB2312" w:hAnsi="仿宋_GB2312" w:eastAsia="仿宋_GB2312" w:cs="仿宋_GB2312"/>
                <w:spacing w:val="-1"/>
                <w:sz w:val="28"/>
                <w:szCs w:val="28"/>
                <w:lang w:val="en-US" w:bidi="zh-CN"/>
              </w:rPr>
            </w:pPr>
            <w:r>
              <w:rPr>
                <w:rFonts w:hint="eastAsia" w:ascii="仿宋_GB2312" w:hAnsi="仿宋_GB2312" w:eastAsia="仿宋_GB2312" w:cs="仿宋_GB2312"/>
                <w:spacing w:val="-1"/>
                <w:sz w:val="28"/>
                <w:szCs w:val="28"/>
                <w:lang w:eastAsia="zh-CN"/>
              </w:rPr>
              <w:t>3</w:t>
            </w:r>
            <w:r>
              <w:rPr>
                <w:rFonts w:hint="eastAsia" w:ascii="仿宋_GB2312" w:hAnsi="仿宋_GB2312" w:eastAsia="仿宋_GB2312" w:cs="仿宋_GB2312"/>
                <w:spacing w:val="-1"/>
                <w:sz w:val="28"/>
                <w:szCs w:val="28"/>
              </w:rPr>
              <w:t>.</w:t>
            </w:r>
            <w:r>
              <w:rPr>
                <w:rFonts w:hint="eastAsia" w:ascii="仿宋_GB2312" w:hAnsi="仿宋_GB2312" w:eastAsia="仿宋_GB2312" w:cs="仿宋_GB2312"/>
                <w:spacing w:val="-1"/>
                <w:sz w:val="28"/>
                <w:szCs w:val="28"/>
                <w:lang w:eastAsia="zh-CN"/>
              </w:rPr>
              <w:t>2</w:t>
            </w:r>
            <w:r>
              <w:rPr>
                <w:rFonts w:hint="eastAsia" w:ascii="仿宋_GB2312" w:hAnsi="仿宋_GB2312" w:eastAsia="仿宋_GB2312" w:cs="仿宋_GB2312"/>
                <w:spacing w:val="-1"/>
                <w:sz w:val="28"/>
                <w:szCs w:val="28"/>
              </w:rPr>
              <w:t>.</w:t>
            </w:r>
            <w:r>
              <w:rPr>
                <w:rFonts w:hint="eastAsia" w:ascii="仿宋_GB2312" w:hAnsi="仿宋_GB2312" w:eastAsia="仿宋_GB2312" w:cs="仿宋_GB2312"/>
                <w:spacing w:val="-1"/>
                <w:sz w:val="28"/>
                <w:szCs w:val="28"/>
                <w:lang w:val="en-US" w:eastAsia="zh-CN"/>
              </w:rPr>
              <w:t>10</w:t>
            </w:r>
            <w:r>
              <w:rPr>
                <w:rFonts w:hint="eastAsia" w:ascii="仿宋_GB2312" w:hAnsi="仿宋_GB2312" w:eastAsia="仿宋_GB2312" w:cs="仿宋_GB2312"/>
                <w:spacing w:val="-1"/>
                <w:sz w:val="28"/>
                <w:szCs w:val="28"/>
              </w:rPr>
              <w:t>向旅客做</w:t>
            </w:r>
            <w:r>
              <w:rPr>
                <w:rFonts w:hint="eastAsia" w:ascii="仿宋_GB2312" w:hAnsi="仿宋_GB2312" w:eastAsia="仿宋_GB2312" w:cs="仿宋_GB2312"/>
                <w:spacing w:val="-1"/>
                <w:sz w:val="28"/>
                <w:szCs w:val="28"/>
                <w:lang w:val="en-US" w:eastAsia="zh-CN"/>
              </w:rPr>
              <w:t>安全简介</w:t>
            </w:r>
            <w:r>
              <w:rPr>
                <w:rFonts w:hint="eastAsia" w:ascii="仿宋_GB2312" w:hAnsi="仿宋_GB2312" w:eastAsia="仿宋_GB2312" w:cs="仿宋_GB2312"/>
                <w:spacing w:val="-1"/>
                <w:sz w:val="28"/>
                <w:szCs w:val="28"/>
                <w:lang w:eastAsia="zh-CN"/>
              </w:rPr>
              <w:t xml:space="preserve">         </w:t>
            </w:r>
          </w:p>
        </w:tc>
        <w:tc>
          <w:tcPr>
            <w:tcW w:w="1315" w:type="dxa"/>
            <w:vAlign w:val="center"/>
          </w:tcPr>
          <w:p w14:paraId="1EF8BFF5">
            <w:pPr>
              <w:spacing w:before="193" w:line="380" w:lineRule="exact"/>
              <w:ind w:left="526"/>
              <w:jc w:val="center"/>
              <w:rPr>
                <w:rFonts w:hint="eastAsia" w:ascii="仿宋_GB2312" w:hAnsi="仿宋_GB2312" w:eastAsia="仿宋_GB2312" w:cs="仿宋_GB2312"/>
                <w:b/>
                <w:bCs/>
                <w:sz w:val="28"/>
                <w:szCs w:val="28"/>
              </w:rPr>
            </w:pPr>
          </w:p>
        </w:tc>
      </w:tr>
      <w:tr w14:paraId="6918D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vAlign w:val="top"/>
          </w:tcPr>
          <w:p w14:paraId="366F0344">
            <w:pPr>
              <w:pStyle w:val="14"/>
              <w:spacing w:line="380" w:lineRule="exact"/>
              <w:rPr>
                <w:rFonts w:hint="eastAsia" w:ascii="仿宋_GB2312" w:hAnsi="仿宋_GB2312" w:eastAsia="仿宋_GB2312" w:cs="仿宋_GB2312"/>
                <w:sz w:val="28"/>
                <w:szCs w:val="28"/>
                <w:lang w:val="en-US" w:eastAsia="zh-CN"/>
              </w:rPr>
            </w:pPr>
          </w:p>
        </w:tc>
        <w:tc>
          <w:tcPr>
            <w:tcW w:w="6802" w:type="dxa"/>
            <w:vAlign w:val="top"/>
          </w:tcPr>
          <w:p w14:paraId="41ECB698">
            <w:pPr>
              <w:spacing w:before="150" w:line="220" w:lineRule="auto"/>
              <w:ind w:left="118" w:leftChars="0"/>
              <w:rPr>
                <w:rFonts w:hint="eastAsia" w:ascii="仿宋_GB2312" w:hAnsi="仿宋_GB2312" w:eastAsia="仿宋_GB2312" w:cs="仿宋_GB2312"/>
                <w:spacing w:val="-1"/>
                <w:sz w:val="28"/>
                <w:szCs w:val="28"/>
                <w:lang w:val="en-US" w:bidi="zh-CN"/>
              </w:rPr>
            </w:pPr>
            <w:r>
              <w:rPr>
                <w:rFonts w:hint="eastAsia" w:ascii="仿宋_GB2312" w:hAnsi="仿宋_GB2312" w:eastAsia="仿宋_GB2312" w:cs="仿宋_GB2312"/>
                <w:spacing w:val="-1"/>
                <w:sz w:val="28"/>
                <w:szCs w:val="28"/>
                <w:lang w:eastAsia="zh-CN"/>
              </w:rPr>
              <w:t>3</w:t>
            </w:r>
            <w:r>
              <w:rPr>
                <w:rFonts w:hint="eastAsia" w:ascii="仿宋_GB2312" w:hAnsi="仿宋_GB2312" w:eastAsia="仿宋_GB2312" w:cs="仿宋_GB2312"/>
                <w:spacing w:val="-1"/>
                <w:sz w:val="28"/>
                <w:szCs w:val="28"/>
              </w:rPr>
              <w:t>.</w:t>
            </w:r>
            <w:r>
              <w:rPr>
                <w:rFonts w:hint="eastAsia" w:ascii="仿宋_GB2312" w:hAnsi="仿宋_GB2312" w:eastAsia="仿宋_GB2312" w:cs="仿宋_GB2312"/>
                <w:spacing w:val="-1"/>
                <w:sz w:val="28"/>
                <w:szCs w:val="28"/>
                <w:lang w:eastAsia="zh-CN"/>
              </w:rPr>
              <w:t>2</w:t>
            </w:r>
            <w:r>
              <w:rPr>
                <w:rFonts w:hint="eastAsia" w:ascii="仿宋_GB2312" w:hAnsi="仿宋_GB2312" w:eastAsia="仿宋_GB2312" w:cs="仿宋_GB2312"/>
                <w:spacing w:val="-1"/>
                <w:sz w:val="28"/>
                <w:szCs w:val="28"/>
              </w:rPr>
              <w:t>.</w:t>
            </w:r>
            <w:r>
              <w:rPr>
                <w:rFonts w:hint="eastAsia" w:ascii="仿宋_GB2312" w:hAnsi="仿宋_GB2312" w:eastAsia="仿宋_GB2312" w:cs="仿宋_GB2312"/>
                <w:spacing w:val="-1"/>
                <w:sz w:val="28"/>
                <w:szCs w:val="28"/>
                <w:lang w:val="en-US" w:eastAsia="zh-CN"/>
              </w:rPr>
              <w:t>11</w:t>
            </w:r>
            <w:r>
              <w:rPr>
                <w:rFonts w:hint="eastAsia" w:ascii="仿宋_GB2312" w:hAnsi="仿宋_GB2312" w:eastAsia="仿宋_GB2312" w:cs="仿宋_GB2312"/>
                <w:spacing w:val="-1"/>
                <w:sz w:val="28"/>
                <w:szCs w:val="28"/>
              </w:rPr>
              <w:t xml:space="preserve"> 关闭航空器舱门</w:t>
            </w: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lang w:val="en-US" w:eastAsia="zh-CN"/>
              </w:rPr>
              <w:t>在飞机推出或滑行前完成预位（如适用）</w:t>
            </w:r>
          </w:p>
        </w:tc>
        <w:tc>
          <w:tcPr>
            <w:tcW w:w="1315" w:type="dxa"/>
            <w:vAlign w:val="center"/>
          </w:tcPr>
          <w:p w14:paraId="6C561579">
            <w:pPr>
              <w:spacing w:before="193" w:line="380" w:lineRule="exact"/>
              <w:ind w:left="526"/>
              <w:jc w:val="center"/>
              <w:rPr>
                <w:rFonts w:hint="eastAsia" w:ascii="仿宋_GB2312" w:hAnsi="仿宋_GB2312" w:eastAsia="仿宋_GB2312" w:cs="仿宋_GB2312"/>
                <w:b/>
                <w:bCs/>
                <w:sz w:val="28"/>
                <w:szCs w:val="28"/>
              </w:rPr>
            </w:pPr>
          </w:p>
        </w:tc>
      </w:tr>
      <w:tr w14:paraId="017C4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vAlign w:val="top"/>
          </w:tcPr>
          <w:p w14:paraId="6EDCB242">
            <w:pPr>
              <w:pStyle w:val="14"/>
              <w:spacing w:line="380" w:lineRule="exact"/>
              <w:rPr>
                <w:rFonts w:hint="eastAsia" w:ascii="仿宋_GB2312" w:hAnsi="仿宋_GB2312" w:eastAsia="仿宋_GB2312" w:cs="仿宋_GB2312"/>
                <w:sz w:val="28"/>
                <w:szCs w:val="28"/>
                <w:lang w:val="en-US" w:eastAsia="zh-CN"/>
              </w:rPr>
            </w:pPr>
          </w:p>
        </w:tc>
        <w:tc>
          <w:tcPr>
            <w:tcW w:w="6802" w:type="dxa"/>
            <w:vAlign w:val="top"/>
          </w:tcPr>
          <w:p w14:paraId="545BDE9F">
            <w:pPr>
              <w:spacing w:before="150" w:line="220" w:lineRule="auto"/>
              <w:ind w:left="118" w:leftChars="0"/>
              <w:rPr>
                <w:rFonts w:hint="eastAsia" w:ascii="仿宋_GB2312" w:hAnsi="仿宋_GB2312" w:eastAsia="仿宋_GB2312" w:cs="仿宋_GB2312"/>
                <w:spacing w:val="-1"/>
                <w:sz w:val="28"/>
                <w:szCs w:val="28"/>
                <w:lang w:val="en-US" w:bidi="zh-CN"/>
              </w:rPr>
            </w:pPr>
            <w:r>
              <w:rPr>
                <w:rFonts w:hint="eastAsia" w:ascii="仿宋_GB2312" w:hAnsi="仿宋_GB2312" w:eastAsia="仿宋_GB2312" w:cs="仿宋_GB2312"/>
                <w:spacing w:val="-1"/>
                <w:sz w:val="28"/>
                <w:szCs w:val="28"/>
                <w:lang w:eastAsia="zh-CN"/>
              </w:rPr>
              <w:t>3</w:t>
            </w:r>
            <w:r>
              <w:rPr>
                <w:rFonts w:hint="eastAsia" w:ascii="仿宋_GB2312" w:hAnsi="仿宋_GB2312" w:eastAsia="仿宋_GB2312" w:cs="仿宋_GB2312"/>
                <w:spacing w:val="-1"/>
                <w:sz w:val="28"/>
                <w:szCs w:val="28"/>
              </w:rPr>
              <w:t>.</w:t>
            </w:r>
            <w:r>
              <w:rPr>
                <w:rFonts w:hint="eastAsia" w:ascii="仿宋_GB2312" w:hAnsi="仿宋_GB2312" w:eastAsia="仿宋_GB2312" w:cs="仿宋_GB2312"/>
                <w:spacing w:val="-1"/>
                <w:sz w:val="28"/>
                <w:szCs w:val="28"/>
                <w:lang w:eastAsia="zh-CN"/>
              </w:rPr>
              <w:t>2</w:t>
            </w:r>
            <w:r>
              <w:rPr>
                <w:rFonts w:hint="eastAsia" w:ascii="仿宋_GB2312" w:hAnsi="仿宋_GB2312" w:eastAsia="仿宋_GB2312" w:cs="仿宋_GB2312"/>
                <w:spacing w:val="-1"/>
                <w:sz w:val="28"/>
                <w:szCs w:val="28"/>
              </w:rPr>
              <w:t>.</w:t>
            </w:r>
            <w:r>
              <w:rPr>
                <w:rFonts w:hint="eastAsia" w:ascii="仿宋_GB2312" w:hAnsi="仿宋_GB2312" w:eastAsia="仿宋_GB2312" w:cs="仿宋_GB2312"/>
                <w:spacing w:val="-1"/>
                <w:sz w:val="28"/>
                <w:szCs w:val="28"/>
                <w:lang w:val="en-US" w:eastAsia="zh-CN"/>
              </w:rPr>
              <w:t>12遵守隔离驾驶舱规定</w:t>
            </w:r>
          </w:p>
        </w:tc>
        <w:tc>
          <w:tcPr>
            <w:tcW w:w="1315" w:type="dxa"/>
            <w:vAlign w:val="center"/>
          </w:tcPr>
          <w:p w14:paraId="232EE6AC">
            <w:pPr>
              <w:spacing w:before="193" w:line="380" w:lineRule="exact"/>
              <w:ind w:left="526"/>
              <w:jc w:val="center"/>
              <w:rPr>
                <w:rFonts w:hint="eastAsia" w:ascii="仿宋_GB2312" w:hAnsi="仿宋_GB2312" w:eastAsia="仿宋_GB2312" w:cs="仿宋_GB2312"/>
                <w:b/>
                <w:bCs/>
                <w:sz w:val="28"/>
                <w:szCs w:val="28"/>
              </w:rPr>
            </w:pPr>
          </w:p>
        </w:tc>
      </w:tr>
      <w:tr w14:paraId="05021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vAlign w:val="top"/>
          </w:tcPr>
          <w:p w14:paraId="0B4F6AC9">
            <w:pPr>
              <w:pStyle w:val="14"/>
              <w:spacing w:line="380" w:lineRule="exact"/>
              <w:rPr>
                <w:rFonts w:hint="eastAsia" w:ascii="仿宋_GB2312" w:hAnsi="仿宋_GB2312" w:eastAsia="仿宋_GB2312" w:cs="仿宋_GB2312"/>
                <w:sz w:val="28"/>
                <w:szCs w:val="28"/>
                <w:lang w:val="en-US" w:eastAsia="zh-CN"/>
              </w:rPr>
            </w:pPr>
          </w:p>
        </w:tc>
        <w:tc>
          <w:tcPr>
            <w:tcW w:w="6802" w:type="dxa"/>
            <w:vAlign w:val="top"/>
          </w:tcPr>
          <w:p w14:paraId="7D0FE8F9">
            <w:pPr>
              <w:spacing w:before="150" w:line="220" w:lineRule="auto"/>
              <w:ind w:left="118" w:leftChars="0"/>
              <w:rPr>
                <w:rFonts w:hint="eastAsia" w:ascii="仿宋_GB2312" w:hAnsi="仿宋_GB2312" w:eastAsia="仿宋_GB2312" w:cs="仿宋_GB2312"/>
                <w:spacing w:val="-1"/>
                <w:sz w:val="28"/>
                <w:szCs w:val="28"/>
                <w:lang w:val="en-US" w:bidi="zh-CN"/>
              </w:rPr>
            </w:pPr>
            <w:r>
              <w:rPr>
                <w:rFonts w:hint="eastAsia" w:ascii="仿宋_GB2312" w:hAnsi="仿宋_GB2312" w:eastAsia="仿宋_GB2312" w:cs="仿宋_GB2312"/>
                <w:spacing w:val="-1"/>
                <w:sz w:val="28"/>
                <w:szCs w:val="28"/>
                <w:lang w:eastAsia="zh-CN"/>
              </w:rPr>
              <w:t>3</w:t>
            </w:r>
            <w:r>
              <w:rPr>
                <w:rFonts w:hint="eastAsia" w:ascii="仿宋_GB2312" w:hAnsi="仿宋_GB2312" w:eastAsia="仿宋_GB2312" w:cs="仿宋_GB2312"/>
                <w:spacing w:val="-1"/>
                <w:sz w:val="28"/>
                <w:szCs w:val="28"/>
              </w:rPr>
              <w:t>.</w:t>
            </w:r>
            <w:r>
              <w:rPr>
                <w:rFonts w:hint="eastAsia" w:ascii="仿宋_GB2312" w:hAnsi="仿宋_GB2312" w:eastAsia="仿宋_GB2312" w:cs="仿宋_GB2312"/>
                <w:spacing w:val="-1"/>
                <w:sz w:val="28"/>
                <w:szCs w:val="28"/>
                <w:lang w:eastAsia="zh-CN"/>
              </w:rPr>
              <w:t>2</w:t>
            </w:r>
            <w:r>
              <w:rPr>
                <w:rFonts w:hint="eastAsia" w:ascii="仿宋_GB2312" w:hAnsi="仿宋_GB2312" w:eastAsia="仿宋_GB2312" w:cs="仿宋_GB2312"/>
                <w:spacing w:val="-1"/>
                <w:sz w:val="28"/>
                <w:szCs w:val="28"/>
              </w:rPr>
              <w:t>.</w:t>
            </w:r>
            <w:r>
              <w:rPr>
                <w:rFonts w:hint="eastAsia" w:ascii="仿宋_GB2312" w:hAnsi="仿宋_GB2312" w:eastAsia="仿宋_GB2312" w:cs="仿宋_GB2312"/>
                <w:spacing w:val="-1"/>
                <w:sz w:val="28"/>
                <w:szCs w:val="28"/>
                <w:lang w:val="en-US" w:eastAsia="zh-CN"/>
              </w:rPr>
              <w:t>13</w:t>
            </w:r>
            <w:r>
              <w:rPr>
                <w:rFonts w:hint="eastAsia" w:ascii="仿宋_GB2312" w:hAnsi="仿宋_GB2312" w:eastAsia="仿宋_GB2312" w:cs="仿宋_GB2312"/>
                <w:spacing w:val="-1"/>
                <w:sz w:val="28"/>
                <w:szCs w:val="28"/>
              </w:rPr>
              <w:t xml:space="preserve"> </w:t>
            </w:r>
            <w:r>
              <w:rPr>
                <w:rFonts w:hint="eastAsia" w:ascii="仿宋_GB2312" w:hAnsi="仿宋_GB2312" w:eastAsia="仿宋_GB2312" w:cs="仿宋_GB2312"/>
                <w:spacing w:val="-1"/>
                <w:sz w:val="28"/>
                <w:szCs w:val="28"/>
                <w:lang w:val="zh-CN" w:bidi="zh-CN"/>
              </w:rPr>
              <w:t>完成起飞前客舱安全检查，</w:t>
            </w:r>
            <w:r>
              <w:rPr>
                <w:rFonts w:hint="eastAsia" w:ascii="仿宋_GB2312" w:hAnsi="仿宋_GB2312" w:eastAsia="仿宋_GB2312" w:cs="仿宋_GB2312"/>
                <w:spacing w:val="-1"/>
                <w:sz w:val="28"/>
                <w:szCs w:val="28"/>
                <w:lang w:val="en-US" w:bidi="zh-CN"/>
              </w:rPr>
              <w:t>包括</w:t>
            </w:r>
            <w:r>
              <w:rPr>
                <w:rFonts w:hint="eastAsia" w:ascii="仿宋_GB2312" w:hAnsi="仿宋_GB2312" w:eastAsia="仿宋_GB2312" w:cs="仿宋_GB2312"/>
                <w:spacing w:val="-1"/>
                <w:sz w:val="28"/>
                <w:szCs w:val="28"/>
                <w:lang w:val="zh-CN" w:bidi="zh-CN"/>
              </w:rPr>
              <w:t>正确存放手提行李，</w:t>
            </w:r>
            <w:r>
              <w:rPr>
                <w:rFonts w:hint="eastAsia" w:ascii="仿宋_GB2312" w:hAnsi="仿宋_GB2312" w:eastAsia="仿宋_GB2312" w:cs="仿宋_GB2312"/>
                <w:spacing w:val="-1"/>
                <w:sz w:val="28"/>
                <w:szCs w:val="28"/>
                <w:lang w:val="en-US" w:bidi="zh-CN"/>
              </w:rPr>
              <w:t>固定松散物品，</w:t>
            </w:r>
            <w:r>
              <w:rPr>
                <w:rFonts w:hint="eastAsia" w:ascii="仿宋_GB2312" w:hAnsi="仿宋_GB2312" w:eastAsia="仿宋_GB2312" w:cs="仿宋_GB2312"/>
                <w:spacing w:val="-1"/>
                <w:sz w:val="28"/>
                <w:szCs w:val="28"/>
                <w:lang w:val="zh-CN" w:bidi="zh-CN"/>
              </w:rPr>
              <w:t>锁闭行李架，收起小桌板、脚踏板和屏幕，调直座椅靠背，打开遮光板，固定隔帘，锁闭衣帽间和储物柜，固定厨房设施和服务车，</w:t>
            </w:r>
            <w:r>
              <w:rPr>
                <w:rFonts w:hint="eastAsia" w:ascii="仿宋_GB2312" w:hAnsi="仿宋_GB2312" w:eastAsia="仿宋_GB2312" w:cs="仿宋_GB2312"/>
                <w:spacing w:val="-1"/>
                <w:sz w:val="28"/>
                <w:szCs w:val="28"/>
                <w:lang w:val="en-US" w:bidi="zh-CN"/>
              </w:rPr>
              <w:t>关闭厨房电源，检查机组休息区（如适用）</w:t>
            </w:r>
            <w:r>
              <w:rPr>
                <w:rFonts w:hint="eastAsia" w:ascii="仿宋_GB2312" w:hAnsi="仿宋_GB2312" w:eastAsia="仿宋_GB2312" w:cs="仿宋_GB2312"/>
                <w:spacing w:val="-1"/>
                <w:sz w:val="28"/>
                <w:szCs w:val="28"/>
                <w:lang w:val="zh-CN" w:bidi="zh-CN"/>
              </w:rPr>
              <w:t>等</w:t>
            </w:r>
          </w:p>
        </w:tc>
        <w:tc>
          <w:tcPr>
            <w:tcW w:w="1315" w:type="dxa"/>
            <w:vAlign w:val="center"/>
          </w:tcPr>
          <w:p w14:paraId="071CEEA5">
            <w:pPr>
              <w:spacing w:before="193" w:line="380" w:lineRule="exact"/>
              <w:ind w:left="526"/>
              <w:jc w:val="center"/>
              <w:rPr>
                <w:rFonts w:hint="eastAsia" w:ascii="仿宋_GB2312" w:hAnsi="仿宋_GB2312" w:eastAsia="仿宋_GB2312" w:cs="仿宋_GB2312"/>
                <w:b/>
                <w:bCs/>
                <w:sz w:val="28"/>
                <w:szCs w:val="28"/>
              </w:rPr>
            </w:pPr>
          </w:p>
        </w:tc>
      </w:tr>
      <w:tr w14:paraId="59DC3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vAlign w:val="top"/>
          </w:tcPr>
          <w:p w14:paraId="38D633B8">
            <w:pPr>
              <w:pStyle w:val="14"/>
              <w:spacing w:line="380" w:lineRule="exact"/>
              <w:rPr>
                <w:rFonts w:hint="eastAsia" w:ascii="仿宋_GB2312" w:hAnsi="仿宋_GB2312" w:eastAsia="仿宋_GB2312" w:cs="仿宋_GB2312"/>
                <w:sz w:val="28"/>
                <w:szCs w:val="28"/>
                <w:lang w:val="en-US" w:eastAsia="zh-CN"/>
              </w:rPr>
            </w:pPr>
          </w:p>
        </w:tc>
        <w:tc>
          <w:tcPr>
            <w:tcW w:w="6802" w:type="dxa"/>
            <w:vAlign w:val="top"/>
          </w:tcPr>
          <w:p w14:paraId="56D9A4D9">
            <w:pPr>
              <w:spacing w:before="148" w:line="219" w:lineRule="auto"/>
              <w:ind w:left="118" w:leftChars="0"/>
              <w:rPr>
                <w:rFonts w:hint="eastAsia" w:ascii="仿宋_GB2312" w:hAnsi="仿宋_GB2312" w:eastAsia="仿宋_GB2312" w:cs="仿宋_GB2312"/>
                <w:spacing w:val="-1"/>
                <w:sz w:val="28"/>
                <w:szCs w:val="28"/>
                <w:lang w:val="en-US" w:bidi="zh-CN"/>
              </w:rPr>
            </w:pPr>
            <w:r>
              <w:rPr>
                <w:rFonts w:hint="eastAsia" w:ascii="仿宋_GB2312" w:hAnsi="仿宋_GB2312" w:eastAsia="仿宋_GB2312" w:cs="仿宋_GB2312"/>
                <w:spacing w:val="-1"/>
                <w:sz w:val="28"/>
                <w:szCs w:val="28"/>
                <w:lang w:eastAsia="zh-CN"/>
              </w:rPr>
              <w:t>3</w:t>
            </w:r>
            <w:r>
              <w:rPr>
                <w:rFonts w:hint="eastAsia" w:ascii="仿宋_GB2312" w:hAnsi="仿宋_GB2312" w:eastAsia="仿宋_GB2312" w:cs="仿宋_GB2312"/>
                <w:spacing w:val="-1"/>
                <w:sz w:val="28"/>
                <w:szCs w:val="28"/>
              </w:rPr>
              <w:t>.</w:t>
            </w:r>
            <w:r>
              <w:rPr>
                <w:rFonts w:hint="eastAsia" w:ascii="仿宋_GB2312" w:hAnsi="仿宋_GB2312" w:eastAsia="仿宋_GB2312" w:cs="仿宋_GB2312"/>
                <w:spacing w:val="-1"/>
                <w:sz w:val="28"/>
                <w:szCs w:val="28"/>
                <w:lang w:eastAsia="zh-CN"/>
              </w:rPr>
              <w:t>2</w:t>
            </w:r>
            <w:r>
              <w:rPr>
                <w:rFonts w:hint="eastAsia" w:ascii="仿宋_GB2312" w:hAnsi="仿宋_GB2312" w:eastAsia="仿宋_GB2312" w:cs="仿宋_GB2312"/>
                <w:spacing w:val="-1"/>
                <w:sz w:val="28"/>
                <w:szCs w:val="28"/>
              </w:rPr>
              <w:t>.</w:t>
            </w:r>
            <w:r>
              <w:rPr>
                <w:rFonts w:hint="eastAsia" w:ascii="仿宋_GB2312" w:hAnsi="仿宋_GB2312" w:eastAsia="仿宋_GB2312" w:cs="仿宋_GB2312"/>
                <w:spacing w:val="-1"/>
                <w:sz w:val="28"/>
                <w:szCs w:val="28"/>
                <w:lang w:val="en-US" w:eastAsia="zh-CN"/>
              </w:rPr>
              <w:t>14</w:t>
            </w:r>
            <w:r>
              <w:rPr>
                <w:rFonts w:hint="eastAsia" w:ascii="仿宋_GB2312" w:hAnsi="仿宋_GB2312" w:eastAsia="仿宋_GB2312" w:cs="仿宋_GB2312"/>
                <w:spacing w:val="-1"/>
                <w:sz w:val="28"/>
                <w:szCs w:val="28"/>
                <w:lang w:val="zh-CN" w:bidi="zh-CN"/>
              </w:rPr>
              <w:t>客舱乘务员按指定位置坐好，系好安全带和肩带，保持安全坐姿，静默，做好起飞准备</w:t>
            </w:r>
          </w:p>
        </w:tc>
        <w:tc>
          <w:tcPr>
            <w:tcW w:w="1315" w:type="dxa"/>
            <w:vAlign w:val="center"/>
          </w:tcPr>
          <w:p w14:paraId="2FC13F84">
            <w:pPr>
              <w:spacing w:before="193" w:line="380" w:lineRule="exact"/>
              <w:ind w:left="526"/>
              <w:jc w:val="center"/>
              <w:rPr>
                <w:rFonts w:hint="eastAsia" w:ascii="仿宋_GB2312" w:hAnsi="仿宋_GB2312" w:eastAsia="仿宋_GB2312" w:cs="仿宋_GB2312"/>
                <w:b/>
                <w:bCs/>
                <w:sz w:val="28"/>
                <w:szCs w:val="28"/>
              </w:rPr>
            </w:pPr>
          </w:p>
        </w:tc>
      </w:tr>
      <w:tr w14:paraId="46812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vAlign w:val="top"/>
          </w:tcPr>
          <w:p w14:paraId="60AD5FC7">
            <w:pPr>
              <w:pStyle w:val="14"/>
              <w:spacing w:line="380" w:lineRule="exact"/>
              <w:rPr>
                <w:rFonts w:hint="eastAsia" w:ascii="仿宋_GB2312" w:hAnsi="仿宋_GB2312" w:eastAsia="仿宋_GB2312" w:cs="仿宋_GB2312"/>
                <w:sz w:val="28"/>
                <w:szCs w:val="28"/>
                <w:lang w:val="en-US" w:eastAsia="zh-CN"/>
              </w:rPr>
            </w:pPr>
          </w:p>
        </w:tc>
        <w:tc>
          <w:tcPr>
            <w:tcW w:w="6802" w:type="dxa"/>
            <w:vAlign w:val="top"/>
          </w:tcPr>
          <w:p w14:paraId="43F8649F">
            <w:pPr>
              <w:spacing w:before="149" w:line="219" w:lineRule="auto"/>
              <w:ind w:left="118"/>
              <w:rPr>
                <w:rFonts w:hint="eastAsia" w:ascii="仿宋_GB2312" w:hAnsi="仿宋_GB2312" w:eastAsia="仿宋_GB2312" w:cs="仿宋_GB2312"/>
                <w:spacing w:val="-1"/>
                <w:sz w:val="28"/>
                <w:szCs w:val="28"/>
                <w:lang w:val="en-US" w:bidi="zh-CN"/>
              </w:rPr>
            </w:pPr>
            <w:r>
              <w:rPr>
                <w:rFonts w:hint="eastAsia" w:ascii="仿宋_GB2312" w:hAnsi="仿宋_GB2312" w:eastAsia="仿宋_GB2312" w:cs="仿宋_GB2312"/>
                <w:spacing w:val="-1"/>
                <w:sz w:val="28"/>
                <w:szCs w:val="28"/>
                <w:lang w:eastAsia="zh-CN"/>
              </w:rPr>
              <w:t>3</w:t>
            </w:r>
            <w:r>
              <w:rPr>
                <w:rFonts w:hint="eastAsia" w:ascii="仿宋_GB2312" w:hAnsi="仿宋_GB2312" w:eastAsia="仿宋_GB2312" w:cs="仿宋_GB2312"/>
                <w:spacing w:val="-1"/>
                <w:sz w:val="28"/>
                <w:szCs w:val="28"/>
              </w:rPr>
              <w:t>.</w:t>
            </w:r>
            <w:r>
              <w:rPr>
                <w:rFonts w:hint="eastAsia" w:ascii="仿宋_GB2312" w:hAnsi="仿宋_GB2312" w:eastAsia="仿宋_GB2312" w:cs="仿宋_GB2312"/>
                <w:spacing w:val="-1"/>
                <w:sz w:val="28"/>
                <w:szCs w:val="28"/>
                <w:lang w:eastAsia="zh-CN"/>
              </w:rPr>
              <w:t>2</w:t>
            </w:r>
            <w:r>
              <w:rPr>
                <w:rFonts w:hint="eastAsia" w:ascii="仿宋_GB2312" w:hAnsi="仿宋_GB2312" w:eastAsia="仿宋_GB2312" w:cs="仿宋_GB2312"/>
                <w:spacing w:val="-1"/>
                <w:sz w:val="28"/>
                <w:szCs w:val="28"/>
              </w:rPr>
              <w:t>.</w:t>
            </w:r>
            <w:r>
              <w:rPr>
                <w:rFonts w:hint="eastAsia" w:ascii="仿宋_GB2312" w:hAnsi="仿宋_GB2312" w:eastAsia="仿宋_GB2312" w:cs="仿宋_GB2312"/>
                <w:spacing w:val="-1"/>
                <w:sz w:val="28"/>
                <w:szCs w:val="28"/>
                <w:lang w:val="en-US" w:eastAsia="zh-CN"/>
              </w:rPr>
              <w:t>15报告驾驶舱客舱做好起飞准备</w:t>
            </w:r>
          </w:p>
        </w:tc>
        <w:tc>
          <w:tcPr>
            <w:tcW w:w="1315" w:type="dxa"/>
            <w:vAlign w:val="center"/>
          </w:tcPr>
          <w:p w14:paraId="25CC5E12">
            <w:pPr>
              <w:spacing w:before="193" w:line="380" w:lineRule="exact"/>
              <w:ind w:left="526"/>
              <w:jc w:val="both"/>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w:t>
            </w:r>
          </w:p>
        </w:tc>
      </w:tr>
      <w:tr w14:paraId="05833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vAlign w:val="top"/>
          </w:tcPr>
          <w:p w14:paraId="6458B9C2">
            <w:pPr>
              <w:pStyle w:val="14"/>
              <w:spacing w:line="380" w:lineRule="exact"/>
              <w:rPr>
                <w:rFonts w:hint="eastAsia" w:ascii="仿宋_GB2312" w:hAnsi="仿宋_GB2312" w:eastAsia="仿宋_GB2312" w:cs="仿宋_GB2312"/>
                <w:sz w:val="28"/>
                <w:szCs w:val="28"/>
                <w:lang w:val="en-US" w:eastAsia="zh-CN"/>
              </w:rPr>
            </w:pPr>
          </w:p>
        </w:tc>
        <w:tc>
          <w:tcPr>
            <w:tcW w:w="6802" w:type="dxa"/>
            <w:vAlign w:val="top"/>
          </w:tcPr>
          <w:p w14:paraId="325F3EA8">
            <w:pPr>
              <w:spacing w:before="149" w:line="219" w:lineRule="auto"/>
              <w:ind w:left="118"/>
              <w:rPr>
                <w:rFonts w:hint="eastAsia" w:ascii="仿宋_GB2312" w:hAnsi="仿宋_GB2312" w:eastAsia="仿宋_GB2312" w:cs="仿宋_GB2312"/>
                <w:spacing w:val="-1"/>
                <w:sz w:val="28"/>
                <w:szCs w:val="28"/>
                <w:lang w:eastAsia="zh-CN"/>
              </w:rPr>
            </w:pPr>
            <w:r>
              <w:rPr>
                <w:rFonts w:hint="eastAsia" w:ascii="仿宋_GB2312" w:hAnsi="仿宋_GB2312" w:eastAsia="仿宋_GB2312" w:cs="仿宋_GB2312"/>
                <w:spacing w:val="-1"/>
                <w:sz w:val="28"/>
                <w:szCs w:val="28"/>
                <w:lang w:eastAsia="zh-CN"/>
              </w:rPr>
              <w:t>3</w:t>
            </w:r>
            <w:r>
              <w:rPr>
                <w:rFonts w:hint="eastAsia" w:ascii="仿宋_GB2312" w:hAnsi="仿宋_GB2312" w:eastAsia="仿宋_GB2312" w:cs="仿宋_GB2312"/>
                <w:spacing w:val="-1"/>
                <w:sz w:val="28"/>
                <w:szCs w:val="28"/>
              </w:rPr>
              <w:t>.</w:t>
            </w:r>
            <w:r>
              <w:rPr>
                <w:rFonts w:hint="eastAsia" w:ascii="仿宋_GB2312" w:hAnsi="仿宋_GB2312" w:eastAsia="仿宋_GB2312" w:cs="仿宋_GB2312"/>
                <w:spacing w:val="-1"/>
                <w:sz w:val="28"/>
                <w:szCs w:val="28"/>
                <w:lang w:eastAsia="zh-CN"/>
              </w:rPr>
              <w:t>2</w:t>
            </w:r>
            <w:r>
              <w:rPr>
                <w:rFonts w:hint="eastAsia" w:ascii="仿宋_GB2312" w:hAnsi="仿宋_GB2312" w:eastAsia="仿宋_GB2312" w:cs="仿宋_GB2312"/>
                <w:spacing w:val="-1"/>
                <w:sz w:val="28"/>
                <w:szCs w:val="28"/>
              </w:rPr>
              <w:t>.</w:t>
            </w:r>
            <w:r>
              <w:rPr>
                <w:rFonts w:hint="eastAsia" w:ascii="仿宋_GB2312" w:hAnsi="仿宋_GB2312" w:eastAsia="仿宋_GB2312" w:cs="仿宋_GB2312"/>
                <w:spacing w:val="-1"/>
                <w:sz w:val="28"/>
                <w:szCs w:val="28"/>
                <w:lang w:val="en-US" w:eastAsia="zh-CN"/>
              </w:rPr>
              <w:t>16</w:t>
            </w:r>
            <w:r>
              <w:rPr>
                <w:rFonts w:hint="eastAsia" w:ascii="仿宋_GB2312" w:hAnsi="仿宋_GB2312" w:eastAsia="仿宋_GB2312" w:cs="仿宋_GB2312"/>
                <w:spacing w:val="-1"/>
                <w:sz w:val="28"/>
                <w:szCs w:val="28"/>
              </w:rPr>
              <w:t>监控客舱</w:t>
            </w:r>
            <w:r>
              <w:rPr>
                <w:rFonts w:hint="eastAsia" w:ascii="仿宋_GB2312" w:hAnsi="仿宋_GB2312" w:eastAsia="仿宋_GB2312" w:cs="仿宋_GB2312"/>
                <w:spacing w:val="-1"/>
                <w:sz w:val="28"/>
                <w:szCs w:val="28"/>
                <w:lang w:val="en-US" w:eastAsia="zh-CN"/>
              </w:rPr>
              <w:t>和管理旅客</w:t>
            </w:r>
          </w:p>
        </w:tc>
        <w:tc>
          <w:tcPr>
            <w:tcW w:w="1315" w:type="dxa"/>
            <w:vAlign w:val="center"/>
          </w:tcPr>
          <w:p w14:paraId="4D3E4BB7">
            <w:pPr>
              <w:spacing w:before="193" w:line="380" w:lineRule="exact"/>
              <w:ind w:left="526"/>
              <w:jc w:val="both"/>
              <w:rPr>
                <w:rFonts w:hint="eastAsia" w:ascii="仿宋_GB2312" w:hAnsi="仿宋_GB2312" w:eastAsia="仿宋_GB2312" w:cs="仿宋_GB2312"/>
                <w:b/>
                <w:bCs/>
                <w:sz w:val="28"/>
                <w:szCs w:val="28"/>
              </w:rPr>
            </w:pPr>
          </w:p>
        </w:tc>
      </w:tr>
      <w:tr w14:paraId="1783F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vAlign w:val="top"/>
          </w:tcPr>
          <w:p w14:paraId="07D70FED">
            <w:pPr>
              <w:pStyle w:val="14"/>
              <w:spacing w:line="380" w:lineRule="exact"/>
              <w:rPr>
                <w:rFonts w:hint="eastAsia" w:ascii="仿宋_GB2312" w:hAnsi="仿宋_GB2312" w:eastAsia="仿宋_GB2312" w:cs="仿宋_GB2312"/>
                <w:sz w:val="28"/>
                <w:szCs w:val="28"/>
                <w:lang w:val="en-US" w:eastAsia="zh-CN"/>
              </w:rPr>
            </w:pPr>
          </w:p>
        </w:tc>
        <w:tc>
          <w:tcPr>
            <w:tcW w:w="6802" w:type="dxa"/>
            <w:vAlign w:val="top"/>
          </w:tcPr>
          <w:p w14:paraId="7276638C">
            <w:pPr>
              <w:spacing w:before="149" w:line="219" w:lineRule="auto"/>
              <w:ind w:left="118"/>
              <w:rPr>
                <w:rFonts w:hint="default" w:ascii="仿宋_GB2312" w:hAnsi="仿宋_GB2312" w:eastAsia="仿宋_GB2312" w:cs="仿宋_GB2312"/>
                <w:spacing w:val="-1"/>
                <w:sz w:val="28"/>
                <w:szCs w:val="28"/>
                <w:lang w:val="en-US" w:eastAsia="zh-CN" w:bidi="zh-CN"/>
              </w:rPr>
            </w:pPr>
            <w:r>
              <w:rPr>
                <w:rFonts w:hint="eastAsia" w:ascii="仿宋_GB2312" w:hAnsi="仿宋_GB2312" w:eastAsia="仿宋_GB2312" w:cs="仿宋_GB2312"/>
                <w:spacing w:val="-1"/>
                <w:sz w:val="28"/>
                <w:szCs w:val="28"/>
                <w:lang w:eastAsia="zh-CN"/>
              </w:rPr>
              <w:t>3</w:t>
            </w:r>
            <w:r>
              <w:rPr>
                <w:rFonts w:hint="eastAsia" w:ascii="仿宋_GB2312" w:hAnsi="仿宋_GB2312" w:eastAsia="仿宋_GB2312" w:cs="仿宋_GB2312"/>
                <w:spacing w:val="-1"/>
                <w:sz w:val="28"/>
                <w:szCs w:val="28"/>
              </w:rPr>
              <w:t>.</w:t>
            </w:r>
            <w:r>
              <w:rPr>
                <w:rFonts w:hint="eastAsia" w:ascii="仿宋_GB2312" w:hAnsi="仿宋_GB2312" w:eastAsia="仿宋_GB2312" w:cs="仿宋_GB2312"/>
                <w:spacing w:val="-1"/>
                <w:sz w:val="28"/>
                <w:szCs w:val="28"/>
                <w:lang w:eastAsia="zh-CN"/>
              </w:rPr>
              <w:t>2</w:t>
            </w:r>
            <w:r>
              <w:rPr>
                <w:rFonts w:hint="eastAsia" w:ascii="仿宋_GB2312" w:hAnsi="仿宋_GB2312" w:eastAsia="仿宋_GB2312" w:cs="仿宋_GB2312"/>
                <w:spacing w:val="-1"/>
                <w:sz w:val="28"/>
                <w:szCs w:val="28"/>
              </w:rPr>
              <w:t>.</w:t>
            </w:r>
            <w:r>
              <w:rPr>
                <w:rFonts w:hint="eastAsia" w:ascii="仿宋_GB2312" w:hAnsi="仿宋_GB2312" w:eastAsia="仿宋_GB2312" w:cs="仿宋_GB2312"/>
                <w:spacing w:val="-1"/>
                <w:sz w:val="28"/>
                <w:szCs w:val="28"/>
                <w:lang w:val="en-US" w:eastAsia="zh-CN"/>
              </w:rPr>
              <w:t>17</w:t>
            </w:r>
            <w:r>
              <w:rPr>
                <w:rFonts w:hint="eastAsia" w:ascii="仿宋_GB2312" w:hAnsi="仿宋_GB2312" w:eastAsia="仿宋_GB2312" w:cs="仿宋_GB2312"/>
                <w:spacing w:val="-1"/>
                <w:sz w:val="28"/>
                <w:szCs w:val="28"/>
              </w:rPr>
              <w:t>确保客舱安全</w:t>
            </w:r>
          </w:p>
        </w:tc>
        <w:tc>
          <w:tcPr>
            <w:tcW w:w="1315" w:type="dxa"/>
            <w:vAlign w:val="center"/>
          </w:tcPr>
          <w:p w14:paraId="0FCC15BE">
            <w:pPr>
              <w:spacing w:before="193" w:line="380" w:lineRule="exact"/>
              <w:ind w:left="526"/>
              <w:jc w:val="both"/>
              <w:rPr>
                <w:rFonts w:hint="eastAsia" w:ascii="仿宋_GB2312" w:hAnsi="仿宋_GB2312" w:eastAsia="仿宋_GB2312" w:cs="仿宋_GB2312"/>
                <w:b/>
                <w:bCs/>
                <w:sz w:val="28"/>
                <w:szCs w:val="28"/>
              </w:rPr>
            </w:pPr>
          </w:p>
        </w:tc>
      </w:tr>
      <w:tr w14:paraId="6936E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vAlign w:val="top"/>
          </w:tcPr>
          <w:p w14:paraId="6E60A382">
            <w:pPr>
              <w:pStyle w:val="14"/>
              <w:spacing w:line="380" w:lineRule="exact"/>
              <w:rPr>
                <w:rFonts w:hint="eastAsia" w:ascii="仿宋_GB2312" w:hAnsi="仿宋_GB2312" w:eastAsia="仿宋_GB2312" w:cs="仿宋_GB2312"/>
                <w:sz w:val="28"/>
                <w:szCs w:val="28"/>
                <w:lang w:val="en-US" w:eastAsia="zh-CN"/>
              </w:rPr>
            </w:pPr>
          </w:p>
        </w:tc>
        <w:tc>
          <w:tcPr>
            <w:tcW w:w="6802" w:type="dxa"/>
            <w:vAlign w:val="top"/>
          </w:tcPr>
          <w:p w14:paraId="2D8E0D98">
            <w:pPr>
              <w:spacing w:before="149" w:line="219" w:lineRule="auto"/>
              <w:ind w:left="118"/>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lang w:eastAsia="zh-CN"/>
              </w:rPr>
              <w:t>3</w:t>
            </w:r>
            <w:r>
              <w:rPr>
                <w:rFonts w:hint="eastAsia" w:ascii="仿宋_GB2312" w:hAnsi="仿宋_GB2312" w:eastAsia="仿宋_GB2312" w:cs="仿宋_GB2312"/>
                <w:spacing w:val="-1"/>
                <w:sz w:val="28"/>
                <w:szCs w:val="28"/>
              </w:rPr>
              <w:t>.</w:t>
            </w:r>
            <w:r>
              <w:rPr>
                <w:rFonts w:hint="eastAsia" w:ascii="仿宋_GB2312" w:hAnsi="仿宋_GB2312" w:eastAsia="仿宋_GB2312" w:cs="仿宋_GB2312"/>
                <w:spacing w:val="-1"/>
                <w:sz w:val="28"/>
                <w:szCs w:val="28"/>
                <w:lang w:eastAsia="zh-CN"/>
              </w:rPr>
              <w:t>2</w:t>
            </w:r>
            <w:r>
              <w:rPr>
                <w:rFonts w:hint="eastAsia" w:ascii="仿宋_GB2312" w:hAnsi="仿宋_GB2312" w:eastAsia="仿宋_GB2312" w:cs="仿宋_GB2312"/>
                <w:spacing w:val="-1"/>
                <w:sz w:val="28"/>
                <w:szCs w:val="28"/>
              </w:rPr>
              <w:t>.</w:t>
            </w:r>
            <w:r>
              <w:rPr>
                <w:rFonts w:hint="eastAsia" w:ascii="仿宋_GB2312" w:hAnsi="仿宋_GB2312" w:eastAsia="仿宋_GB2312" w:cs="仿宋_GB2312"/>
                <w:spacing w:val="-1"/>
                <w:sz w:val="28"/>
                <w:szCs w:val="28"/>
                <w:lang w:val="en-US" w:eastAsia="zh-CN"/>
              </w:rPr>
              <w:t>18</w:t>
            </w:r>
            <w:r>
              <w:rPr>
                <w:rFonts w:hint="eastAsia" w:ascii="仿宋_GB2312" w:hAnsi="仿宋_GB2312" w:eastAsia="仿宋_GB2312" w:cs="仿宋_GB2312"/>
                <w:spacing w:val="-1"/>
                <w:sz w:val="28"/>
                <w:szCs w:val="28"/>
              </w:rPr>
              <w:t>遵守指令标志或飞行机组的指令</w:t>
            </w:r>
          </w:p>
        </w:tc>
        <w:tc>
          <w:tcPr>
            <w:tcW w:w="1315" w:type="dxa"/>
            <w:vAlign w:val="center"/>
          </w:tcPr>
          <w:p w14:paraId="115AD228">
            <w:pPr>
              <w:spacing w:before="193" w:line="380" w:lineRule="exact"/>
              <w:ind w:left="526"/>
              <w:jc w:val="center"/>
              <w:rPr>
                <w:rFonts w:hint="eastAsia" w:ascii="仿宋_GB2312" w:hAnsi="仿宋_GB2312" w:eastAsia="仿宋_GB2312" w:cs="仿宋_GB2312"/>
                <w:b/>
                <w:bCs/>
                <w:sz w:val="28"/>
                <w:szCs w:val="28"/>
              </w:rPr>
            </w:pPr>
          </w:p>
        </w:tc>
      </w:tr>
      <w:tr w14:paraId="1F627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restart"/>
            <w:vAlign w:val="top"/>
          </w:tcPr>
          <w:p w14:paraId="134F35B7">
            <w:pPr>
              <w:spacing w:before="149" w:line="219" w:lineRule="auto"/>
              <w:ind w:left="118" w:leftChars="0" w:right="0" w:rightChars="0" w:firstLine="0" w:firstLineChars="0"/>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eastAsia="zh-CN"/>
              </w:rPr>
              <w:t>3</w:t>
            </w:r>
            <w:r>
              <w:rPr>
                <w:rFonts w:hint="eastAsia" w:ascii="仿宋_GB2312" w:hAnsi="仿宋_GB2312" w:eastAsia="仿宋_GB2312" w:cs="仿宋_GB2312"/>
                <w:spacing w:val="-1"/>
                <w:sz w:val="28"/>
                <w:szCs w:val="28"/>
                <w:lang w:val="en-US" w:eastAsia="zh-CN"/>
              </w:rPr>
              <w:t>.3</w:t>
            </w:r>
            <w:r>
              <w:rPr>
                <w:rFonts w:hint="eastAsia" w:ascii="仿宋_GB2312" w:hAnsi="仿宋_GB2312" w:eastAsia="仿宋_GB2312" w:cs="仿宋_GB2312"/>
                <w:spacing w:val="-1"/>
                <w:sz w:val="28"/>
                <w:szCs w:val="28"/>
              </w:rPr>
              <w:t>管理不正常或紧急情况</w:t>
            </w:r>
          </w:p>
        </w:tc>
        <w:tc>
          <w:tcPr>
            <w:tcW w:w="6802" w:type="dxa"/>
            <w:vAlign w:val="top"/>
          </w:tcPr>
          <w:p w14:paraId="4A74A2F4">
            <w:pPr>
              <w:spacing w:before="149" w:line="219" w:lineRule="auto"/>
              <w:ind w:left="118" w:leftChars="0"/>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lang w:eastAsia="zh-CN"/>
              </w:rPr>
              <w:t>3</w:t>
            </w:r>
            <w:r>
              <w:rPr>
                <w:rFonts w:hint="eastAsia" w:ascii="仿宋_GB2312" w:hAnsi="仿宋_GB2312" w:eastAsia="仿宋_GB2312" w:cs="仿宋_GB2312"/>
                <w:spacing w:val="-1"/>
                <w:sz w:val="28"/>
                <w:szCs w:val="28"/>
                <w:lang w:val="en-US" w:eastAsia="zh-CN"/>
              </w:rPr>
              <w:t>.3</w:t>
            </w:r>
            <w:r>
              <w:rPr>
                <w:rFonts w:hint="eastAsia" w:ascii="仿宋_GB2312" w:hAnsi="仿宋_GB2312" w:eastAsia="仿宋_GB2312" w:cs="仿宋_GB2312"/>
                <w:spacing w:val="-1"/>
                <w:sz w:val="28"/>
                <w:szCs w:val="28"/>
              </w:rPr>
              <w:t>.1 识别不正常或紧急情况</w:t>
            </w:r>
          </w:p>
        </w:tc>
        <w:tc>
          <w:tcPr>
            <w:tcW w:w="1315" w:type="dxa"/>
            <w:vAlign w:val="center"/>
          </w:tcPr>
          <w:p w14:paraId="77CC8415">
            <w:pPr>
              <w:spacing w:before="193" w:line="380" w:lineRule="exact"/>
              <w:ind w:left="526"/>
              <w:jc w:val="center"/>
              <w:rPr>
                <w:rFonts w:hint="eastAsia" w:ascii="仿宋_GB2312" w:hAnsi="仿宋_GB2312" w:eastAsia="仿宋_GB2312" w:cs="仿宋_GB2312"/>
                <w:b/>
                <w:bCs/>
                <w:sz w:val="28"/>
                <w:szCs w:val="28"/>
              </w:rPr>
            </w:pPr>
          </w:p>
        </w:tc>
      </w:tr>
      <w:tr w14:paraId="47BC0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tcBorders>
              <w:bottom w:val="single" w:color="000000" w:sz="2" w:space="0"/>
            </w:tcBorders>
            <w:vAlign w:val="top"/>
          </w:tcPr>
          <w:p w14:paraId="529B17EA">
            <w:pPr>
              <w:pStyle w:val="14"/>
              <w:rPr>
                <w:rFonts w:hint="eastAsia" w:ascii="仿宋_GB2312" w:hAnsi="仿宋_GB2312" w:eastAsia="仿宋_GB2312" w:cs="仿宋_GB2312"/>
                <w:spacing w:val="-1"/>
                <w:sz w:val="28"/>
                <w:szCs w:val="28"/>
                <w:lang w:val="en-US" w:eastAsia="zh-CN"/>
              </w:rPr>
            </w:pPr>
          </w:p>
        </w:tc>
        <w:tc>
          <w:tcPr>
            <w:tcW w:w="6802" w:type="dxa"/>
            <w:vAlign w:val="top"/>
          </w:tcPr>
          <w:p w14:paraId="107104BA">
            <w:pPr>
              <w:spacing w:before="152" w:line="220" w:lineRule="auto"/>
              <w:ind w:left="118" w:leftChars="0"/>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lang w:eastAsia="zh-CN"/>
              </w:rPr>
              <w:t>3</w:t>
            </w:r>
            <w:r>
              <w:rPr>
                <w:rFonts w:hint="eastAsia" w:ascii="仿宋_GB2312" w:hAnsi="仿宋_GB2312" w:eastAsia="仿宋_GB2312" w:cs="仿宋_GB2312"/>
                <w:spacing w:val="-1"/>
                <w:sz w:val="28"/>
                <w:szCs w:val="28"/>
                <w:lang w:val="en-US" w:eastAsia="zh-CN"/>
              </w:rPr>
              <w:t>.3</w:t>
            </w:r>
            <w:r>
              <w:rPr>
                <w:rFonts w:hint="eastAsia" w:ascii="仿宋_GB2312" w:hAnsi="仿宋_GB2312" w:eastAsia="仿宋_GB2312" w:cs="仿宋_GB2312"/>
                <w:spacing w:val="-1"/>
                <w:sz w:val="28"/>
                <w:szCs w:val="28"/>
              </w:rPr>
              <w:t>.2 应用不正常或紧急情况程序</w:t>
            </w:r>
            <w:r>
              <w:rPr>
                <w:rFonts w:hint="eastAsia" w:ascii="仿宋_GB2312" w:hAnsi="仿宋_GB2312" w:eastAsia="仿宋_GB2312" w:cs="仿宋_GB2312"/>
                <w:spacing w:val="-1"/>
                <w:sz w:val="28"/>
                <w:szCs w:val="28"/>
                <w:lang w:eastAsia="zh-CN"/>
              </w:rPr>
              <w:t>，</w:t>
            </w:r>
            <w:r>
              <w:rPr>
                <w:rFonts w:hint="eastAsia" w:ascii="仿宋_GB2312" w:eastAsia="仿宋_GB2312"/>
                <w:sz w:val="28"/>
                <w:szCs w:val="28"/>
                <w:lang w:val="zh-CN" w:bidi="zh-CN"/>
              </w:rPr>
              <w:t>及时处置客舱内各种不正常情况，降低风险</w:t>
            </w:r>
          </w:p>
        </w:tc>
        <w:tc>
          <w:tcPr>
            <w:tcW w:w="1315" w:type="dxa"/>
            <w:vAlign w:val="center"/>
          </w:tcPr>
          <w:p w14:paraId="36B847D0">
            <w:pPr>
              <w:spacing w:before="193" w:line="380" w:lineRule="exact"/>
              <w:ind w:left="526"/>
              <w:jc w:val="center"/>
              <w:rPr>
                <w:rFonts w:hint="eastAsia" w:ascii="仿宋_GB2312" w:hAnsi="仿宋_GB2312" w:eastAsia="仿宋_GB2312" w:cs="仿宋_GB2312"/>
                <w:b/>
                <w:bCs/>
                <w:sz w:val="28"/>
                <w:szCs w:val="28"/>
              </w:rPr>
            </w:pPr>
          </w:p>
        </w:tc>
      </w:tr>
    </w:tbl>
    <w:p w14:paraId="730C79C4">
      <w:pPr>
        <w:rPr>
          <w:rFonts w:hint="eastAsia" w:ascii="仿宋_GB2312" w:hAnsi="仿宋_GB2312" w:eastAsia="仿宋_GB2312" w:cs="仿宋_GB2312"/>
          <w:spacing w:val="-1"/>
          <w:sz w:val="28"/>
          <w:szCs w:val="28"/>
          <w:lang w:val="zh-CN" w:bidi="zh-CN"/>
        </w:rPr>
      </w:pPr>
    </w:p>
    <w:p w14:paraId="3C6181B3">
      <w:pPr>
        <w:rPr>
          <w:rFonts w:hint="eastAsia" w:ascii="仿宋_GB2312" w:hAnsi="仿宋_GB2312" w:eastAsia="仿宋_GB2312" w:cs="仿宋_GB2312"/>
          <w:spacing w:val="-1"/>
          <w:sz w:val="28"/>
          <w:szCs w:val="28"/>
          <w:lang w:val="zh-CN" w:bidi="zh-CN"/>
        </w:rPr>
      </w:pPr>
    </w:p>
    <w:tbl>
      <w:tblPr>
        <w:tblStyle w:val="13"/>
        <w:tblW w:w="96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2"/>
        <w:gridCol w:w="6802"/>
        <w:gridCol w:w="1315"/>
      </w:tblGrid>
      <w:tr w14:paraId="1B1F9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9609" w:type="dxa"/>
            <w:gridSpan w:val="3"/>
            <w:shd w:val="clear" w:color="auto" w:fill="D9D9D3"/>
            <w:vAlign w:val="center"/>
          </w:tcPr>
          <w:p w14:paraId="0F091EDC">
            <w:pPr>
              <w:spacing w:before="147" w:line="380" w:lineRule="exact"/>
              <w:ind w:left="402" w:right="95" w:hanging="301"/>
              <w:jc w:val="center"/>
              <w:rPr>
                <w:rFonts w:hint="default" w:ascii="仿宋_GB2312" w:hAnsi="仿宋_GB2312" w:eastAsia="仿宋_GB2312" w:cs="仿宋_GB2312"/>
                <w:sz w:val="28"/>
                <w:szCs w:val="28"/>
                <w:lang w:val="en-US" w:eastAsia="zh-CN"/>
              </w:rPr>
            </w:pPr>
            <w:r>
              <w:rPr>
                <w:rFonts w:hint="eastAsia" w:ascii="仿宋_GB2312" w:eastAsia="仿宋_GB2312"/>
                <w:sz w:val="28"/>
                <w:szCs w:val="28"/>
                <w:lang w:val="en-US" w:bidi="zh-CN"/>
              </w:rPr>
              <w:t>阶段4</w:t>
            </w:r>
            <w:r>
              <w:rPr>
                <w:rFonts w:hint="eastAsia" w:ascii="仿宋_GB2312" w:hAnsi="仿宋_GB2312" w:eastAsia="仿宋_GB2312" w:cs="仿宋_GB2312"/>
                <w:spacing w:val="-1"/>
                <w:sz w:val="28"/>
                <w:szCs w:val="28"/>
                <w:lang w:val="en-US" w:bidi="zh-CN"/>
              </w:rPr>
              <w:t>起飞</w:t>
            </w:r>
            <w:r>
              <w:rPr>
                <w:rFonts w:hint="eastAsia" w:ascii="仿宋_GB2312" w:hAnsi="仿宋_GB2312" w:eastAsia="仿宋_GB2312" w:cs="仿宋_GB2312"/>
                <w:spacing w:val="-1"/>
                <w:sz w:val="28"/>
                <w:szCs w:val="28"/>
                <w:lang w:bidi="zh-CN"/>
              </w:rPr>
              <w:t>后-</w:t>
            </w:r>
            <w:r>
              <w:rPr>
                <w:rFonts w:hint="eastAsia" w:ascii="仿宋_GB2312" w:hAnsi="仿宋_GB2312" w:eastAsia="仿宋_GB2312" w:cs="仿宋_GB2312"/>
                <w:spacing w:val="-1"/>
                <w:sz w:val="28"/>
                <w:szCs w:val="28"/>
                <w:lang w:val="en-US" w:bidi="zh-CN"/>
              </w:rPr>
              <w:t>落地</w:t>
            </w:r>
          </w:p>
        </w:tc>
      </w:tr>
      <w:tr w14:paraId="22BAC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1492" w:type="dxa"/>
            <w:shd w:val="clear" w:color="auto" w:fill="D9D9D3"/>
            <w:vAlign w:val="center"/>
          </w:tcPr>
          <w:p w14:paraId="64885143">
            <w:pPr>
              <w:spacing w:before="65" w:line="380" w:lineRule="exact"/>
              <w:ind w:left="0" w:leftChars="0" w:firstLine="556"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pacing w:val="-1"/>
                <w:sz w:val="28"/>
                <w:szCs w:val="28"/>
              </w:rPr>
              <w:t>任务</w:t>
            </w:r>
          </w:p>
        </w:tc>
        <w:tc>
          <w:tcPr>
            <w:tcW w:w="6802" w:type="dxa"/>
            <w:shd w:val="clear" w:color="auto" w:fill="D9D9D3"/>
            <w:vAlign w:val="center"/>
          </w:tcPr>
          <w:p w14:paraId="1C69A922">
            <w:pPr>
              <w:spacing w:before="65" w:line="380" w:lineRule="exact"/>
              <w:ind w:left="2045" w:leftChars="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pacing w:val="-3"/>
                <w:sz w:val="28"/>
                <w:szCs w:val="28"/>
                <w:lang w:val="en-US" w:eastAsia="zh-CN"/>
              </w:rPr>
              <w:t>客舱机组</w:t>
            </w:r>
            <w:r>
              <w:rPr>
                <w:rFonts w:hint="eastAsia" w:ascii="仿宋_GB2312" w:hAnsi="仿宋_GB2312" w:eastAsia="仿宋_GB2312" w:cs="仿宋_GB2312"/>
                <w:spacing w:val="-3"/>
                <w:sz w:val="28"/>
                <w:szCs w:val="28"/>
              </w:rPr>
              <w:t>任务</w:t>
            </w:r>
            <w:r>
              <w:rPr>
                <w:rFonts w:hint="eastAsia" w:ascii="仿宋_GB2312" w:hAnsi="仿宋_GB2312" w:eastAsia="仿宋_GB2312" w:cs="仿宋_GB2312"/>
                <w:spacing w:val="-3"/>
                <w:sz w:val="28"/>
                <w:szCs w:val="28"/>
                <w:lang w:val="en-US" w:eastAsia="zh-CN"/>
              </w:rPr>
              <w:t>标准</w:t>
            </w:r>
          </w:p>
        </w:tc>
        <w:tc>
          <w:tcPr>
            <w:tcW w:w="1315" w:type="dxa"/>
            <w:shd w:val="clear" w:color="auto" w:fill="D9D9D3"/>
            <w:vAlign w:val="center"/>
          </w:tcPr>
          <w:p w14:paraId="28C67ED7">
            <w:pPr>
              <w:spacing w:before="147" w:line="380" w:lineRule="exact"/>
              <w:ind w:left="402" w:right="95" w:hanging="301"/>
              <w:jc w:val="center"/>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乘务长</w:t>
            </w:r>
          </w:p>
          <w:p w14:paraId="7B7BEAAA">
            <w:pPr>
              <w:spacing w:before="147" w:line="380" w:lineRule="exact"/>
              <w:ind w:left="402" w:leftChars="0" w:right="95" w:rightChars="0" w:hanging="301" w:firstLine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pacing w:val="-2"/>
                <w:sz w:val="28"/>
                <w:szCs w:val="28"/>
                <w:lang w:val="en-US" w:eastAsia="zh-CN"/>
              </w:rPr>
              <w:t>任务标准</w:t>
            </w:r>
          </w:p>
        </w:tc>
      </w:tr>
      <w:tr w14:paraId="1FF73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restart"/>
            <w:tcBorders>
              <w:bottom w:val="single" w:color="000000" w:sz="2" w:space="0"/>
            </w:tcBorders>
            <w:vAlign w:val="center"/>
          </w:tcPr>
          <w:p w14:paraId="23430299">
            <w:pPr>
              <w:spacing w:before="65" w:line="380" w:lineRule="exact"/>
              <w:ind w:left="120"/>
              <w:jc w:val="center"/>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4.1</w:t>
            </w:r>
          </w:p>
          <w:p w14:paraId="2F10EB2E">
            <w:pPr>
              <w:spacing w:before="65" w:line="380" w:lineRule="exact"/>
              <w:ind w:left="12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pacing w:val="-1"/>
                <w:sz w:val="28"/>
                <w:szCs w:val="28"/>
                <w:lang w:val="en-US" w:bidi="zh-CN"/>
              </w:rPr>
              <w:t>爬升</w:t>
            </w:r>
          </w:p>
        </w:tc>
        <w:tc>
          <w:tcPr>
            <w:tcW w:w="6802" w:type="dxa"/>
            <w:vAlign w:val="top"/>
          </w:tcPr>
          <w:p w14:paraId="29389034">
            <w:pPr>
              <w:spacing w:before="148" w:line="219" w:lineRule="auto"/>
              <w:ind w:left="118" w:leftChars="0"/>
              <w:rPr>
                <w:rFonts w:hint="default" w:ascii="仿宋_GB2312" w:hAnsi="仿宋_GB2312" w:eastAsia="仿宋_GB2312" w:cs="仿宋_GB2312"/>
                <w:sz w:val="28"/>
                <w:szCs w:val="28"/>
                <w:lang w:val="en-US"/>
              </w:rPr>
            </w:pPr>
            <w:r>
              <w:rPr>
                <w:rFonts w:hint="eastAsia" w:ascii="仿宋_GB2312" w:hAnsi="仿宋_GB2312" w:eastAsia="仿宋_GB2312" w:cs="仿宋_GB2312"/>
                <w:spacing w:val="-2"/>
                <w:sz w:val="28"/>
                <w:szCs w:val="28"/>
                <w:lang w:val="en-US" w:eastAsia="zh-CN"/>
              </w:rPr>
              <w:t>4</w:t>
            </w:r>
            <w:r>
              <w:rPr>
                <w:rFonts w:hint="eastAsia" w:ascii="仿宋_GB2312" w:hAnsi="仿宋_GB2312" w:eastAsia="仿宋_GB2312" w:cs="仿宋_GB2312"/>
                <w:spacing w:val="-2"/>
                <w:sz w:val="28"/>
                <w:szCs w:val="28"/>
              </w:rPr>
              <w:t xml:space="preserve">.1.1 </w:t>
            </w:r>
            <w:r>
              <w:rPr>
                <w:rFonts w:hint="eastAsia" w:ascii="仿宋_GB2312" w:hAnsi="仿宋_GB2312" w:eastAsia="仿宋_GB2312" w:cs="仿宋_GB2312"/>
                <w:spacing w:val="-1"/>
                <w:sz w:val="28"/>
                <w:szCs w:val="28"/>
                <w:lang w:val="en-US" w:bidi="zh-CN"/>
              </w:rPr>
              <w:t>坐好，保持系好安全带、肩带</w:t>
            </w:r>
          </w:p>
        </w:tc>
        <w:tc>
          <w:tcPr>
            <w:tcW w:w="1315" w:type="dxa"/>
            <w:vAlign w:val="center"/>
          </w:tcPr>
          <w:p w14:paraId="2244F3F5">
            <w:pPr>
              <w:pStyle w:val="14"/>
              <w:spacing w:line="380" w:lineRule="exact"/>
              <w:ind w:firstLine="583"/>
              <w:jc w:val="center"/>
              <w:rPr>
                <w:rFonts w:hint="eastAsia" w:ascii="仿宋_GB2312" w:hAnsi="仿宋_GB2312" w:eastAsia="仿宋_GB2312" w:cs="仿宋_GB2312"/>
                <w:sz w:val="28"/>
                <w:szCs w:val="28"/>
              </w:rPr>
            </w:pPr>
          </w:p>
        </w:tc>
      </w:tr>
      <w:tr w14:paraId="40ABB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vAlign w:val="center"/>
          </w:tcPr>
          <w:p w14:paraId="387A02E8">
            <w:pPr>
              <w:spacing w:before="65" w:line="380" w:lineRule="exact"/>
              <w:ind w:left="120"/>
              <w:jc w:val="center"/>
              <w:rPr>
                <w:rFonts w:hint="eastAsia" w:ascii="仿宋_GB2312" w:hAnsi="仿宋_GB2312" w:eastAsia="仿宋_GB2312" w:cs="仿宋_GB2312"/>
                <w:spacing w:val="-1"/>
                <w:sz w:val="28"/>
                <w:szCs w:val="28"/>
                <w:lang w:val="en-US" w:bidi="zh-CN"/>
              </w:rPr>
            </w:pPr>
          </w:p>
        </w:tc>
        <w:tc>
          <w:tcPr>
            <w:tcW w:w="6802" w:type="dxa"/>
            <w:vAlign w:val="top"/>
          </w:tcPr>
          <w:p w14:paraId="65E03354">
            <w:pPr>
              <w:spacing w:before="148" w:line="219" w:lineRule="auto"/>
              <w:ind w:left="118" w:leftChars="0"/>
              <w:rPr>
                <w:rFonts w:hint="default"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4</w:t>
            </w:r>
            <w:r>
              <w:rPr>
                <w:rFonts w:hint="eastAsia" w:ascii="仿宋_GB2312" w:hAnsi="仿宋_GB2312" w:eastAsia="仿宋_GB2312" w:cs="仿宋_GB2312"/>
                <w:spacing w:val="-2"/>
                <w:sz w:val="28"/>
                <w:szCs w:val="28"/>
              </w:rPr>
              <w:t xml:space="preserve">.1.2 </w:t>
            </w:r>
            <w:r>
              <w:rPr>
                <w:rFonts w:hint="eastAsia" w:ascii="仿宋_GB2312" w:hAnsi="仿宋_GB2312" w:eastAsia="仿宋_GB2312" w:cs="仿宋_GB2312"/>
                <w:spacing w:val="-1"/>
                <w:sz w:val="28"/>
                <w:szCs w:val="28"/>
                <w:lang w:val="en-US" w:bidi="zh-CN"/>
              </w:rPr>
              <w:t>监控客舱和管理旅客</w:t>
            </w:r>
          </w:p>
        </w:tc>
        <w:tc>
          <w:tcPr>
            <w:tcW w:w="1315" w:type="dxa"/>
            <w:vAlign w:val="center"/>
          </w:tcPr>
          <w:p w14:paraId="0D118118">
            <w:pPr>
              <w:pStyle w:val="14"/>
              <w:spacing w:line="380" w:lineRule="exact"/>
              <w:ind w:firstLine="583"/>
              <w:jc w:val="center"/>
              <w:rPr>
                <w:rFonts w:hint="eastAsia" w:ascii="仿宋_GB2312" w:hAnsi="仿宋_GB2312" w:eastAsia="仿宋_GB2312" w:cs="仿宋_GB2312"/>
                <w:sz w:val="28"/>
                <w:szCs w:val="28"/>
              </w:rPr>
            </w:pPr>
          </w:p>
        </w:tc>
      </w:tr>
      <w:tr w14:paraId="14C4E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vAlign w:val="center"/>
          </w:tcPr>
          <w:p w14:paraId="022BC705">
            <w:pPr>
              <w:spacing w:before="65" w:line="380" w:lineRule="exact"/>
              <w:ind w:left="120"/>
              <w:jc w:val="center"/>
              <w:rPr>
                <w:rFonts w:hint="eastAsia" w:ascii="仿宋_GB2312" w:hAnsi="仿宋_GB2312" w:eastAsia="仿宋_GB2312" w:cs="仿宋_GB2312"/>
                <w:spacing w:val="-1"/>
                <w:sz w:val="28"/>
                <w:szCs w:val="28"/>
                <w:lang w:val="en-US" w:bidi="zh-CN"/>
              </w:rPr>
            </w:pPr>
          </w:p>
        </w:tc>
        <w:tc>
          <w:tcPr>
            <w:tcW w:w="6802" w:type="dxa"/>
            <w:vAlign w:val="top"/>
          </w:tcPr>
          <w:p w14:paraId="625F14FB">
            <w:pPr>
              <w:spacing w:before="148" w:line="219" w:lineRule="auto"/>
              <w:ind w:left="118" w:leftChars="0"/>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4</w:t>
            </w:r>
            <w:r>
              <w:rPr>
                <w:rFonts w:hint="eastAsia" w:ascii="仿宋_GB2312" w:hAnsi="仿宋_GB2312" w:eastAsia="仿宋_GB2312" w:cs="仿宋_GB2312"/>
                <w:spacing w:val="-2"/>
                <w:sz w:val="28"/>
                <w:szCs w:val="28"/>
              </w:rPr>
              <w:t>.1.</w:t>
            </w:r>
            <w:r>
              <w:rPr>
                <w:rFonts w:hint="eastAsia" w:ascii="仿宋_GB2312" w:hAnsi="仿宋_GB2312" w:eastAsia="仿宋_GB2312" w:cs="仿宋_GB2312"/>
                <w:spacing w:val="-2"/>
                <w:sz w:val="28"/>
                <w:szCs w:val="28"/>
                <w:lang w:val="en-US" w:eastAsia="zh-CN"/>
              </w:rPr>
              <w:t>3</w:t>
            </w:r>
            <w:r>
              <w:rPr>
                <w:rFonts w:hint="eastAsia" w:ascii="仿宋_GB2312" w:hAnsi="仿宋_GB2312" w:eastAsia="仿宋_GB2312" w:cs="仿宋_GB2312"/>
                <w:spacing w:val="-2"/>
                <w:sz w:val="28"/>
                <w:szCs w:val="28"/>
              </w:rPr>
              <w:t xml:space="preserve"> </w:t>
            </w:r>
            <w:r>
              <w:rPr>
                <w:rFonts w:hint="eastAsia" w:ascii="仿宋_GB2312" w:hAnsi="仿宋_GB2312" w:eastAsia="仿宋_GB2312" w:cs="仿宋_GB2312"/>
                <w:spacing w:val="-2"/>
                <w:sz w:val="28"/>
                <w:szCs w:val="28"/>
                <w:lang w:val="en-US" w:eastAsia="zh-CN"/>
              </w:rPr>
              <w:t>确保客舱安全</w:t>
            </w:r>
          </w:p>
        </w:tc>
        <w:tc>
          <w:tcPr>
            <w:tcW w:w="1315" w:type="dxa"/>
            <w:vAlign w:val="center"/>
          </w:tcPr>
          <w:p w14:paraId="1D6599E2">
            <w:pPr>
              <w:pStyle w:val="14"/>
              <w:spacing w:line="380" w:lineRule="exact"/>
              <w:ind w:firstLine="583"/>
              <w:jc w:val="center"/>
              <w:rPr>
                <w:rFonts w:hint="eastAsia" w:ascii="仿宋_GB2312" w:hAnsi="仿宋_GB2312" w:eastAsia="仿宋_GB2312" w:cs="仿宋_GB2312"/>
                <w:sz w:val="28"/>
                <w:szCs w:val="28"/>
              </w:rPr>
            </w:pPr>
          </w:p>
        </w:tc>
      </w:tr>
      <w:tr w14:paraId="14D99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tcBorders>
              <w:top w:val="single" w:color="000000" w:sz="2" w:space="0"/>
              <w:bottom w:val="single" w:color="000000" w:sz="2" w:space="0"/>
            </w:tcBorders>
            <w:vAlign w:val="center"/>
          </w:tcPr>
          <w:p w14:paraId="10E61E05">
            <w:pPr>
              <w:pStyle w:val="14"/>
              <w:spacing w:line="380" w:lineRule="exact"/>
              <w:jc w:val="center"/>
              <w:rPr>
                <w:rFonts w:hint="eastAsia" w:ascii="仿宋_GB2312" w:hAnsi="仿宋_GB2312" w:eastAsia="仿宋_GB2312" w:cs="仿宋_GB2312"/>
                <w:sz w:val="28"/>
                <w:szCs w:val="28"/>
              </w:rPr>
            </w:pPr>
          </w:p>
        </w:tc>
        <w:tc>
          <w:tcPr>
            <w:tcW w:w="6802" w:type="dxa"/>
            <w:vAlign w:val="top"/>
          </w:tcPr>
          <w:p w14:paraId="06FA3FCA">
            <w:pPr>
              <w:spacing w:before="147" w:line="234" w:lineRule="auto"/>
              <w:ind w:left="118" w:leftChars="0"/>
              <w:rPr>
                <w:rFonts w:hint="default" w:ascii="仿宋_GB2312" w:hAnsi="仿宋_GB2312" w:eastAsia="仿宋_GB2312" w:cs="仿宋_GB2312"/>
                <w:sz w:val="28"/>
                <w:szCs w:val="28"/>
                <w:lang w:val="en-US"/>
              </w:rPr>
            </w:pPr>
            <w:r>
              <w:rPr>
                <w:rFonts w:hint="eastAsia" w:ascii="仿宋_GB2312" w:hAnsi="仿宋_GB2312" w:eastAsia="仿宋_GB2312" w:cs="仿宋_GB2312"/>
                <w:spacing w:val="-2"/>
                <w:sz w:val="28"/>
                <w:szCs w:val="28"/>
                <w:lang w:val="en-US" w:eastAsia="zh-CN"/>
              </w:rPr>
              <w:t>4</w:t>
            </w:r>
            <w:r>
              <w:rPr>
                <w:rFonts w:hint="eastAsia" w:ascii="仿宋_GB2312" w:hAnsi="仿宋_GB2312" w:eastAsia="仿宋_GB2312" w:cs="仿宋_GB2312"/>
                <w:spacing w:val="-2"/>
                <w:sz w:val="28"/>
                <w:szCs w:val="28"/>
              </w:rPr>
              <w:t>.1.</w:t>
            </w:r>
            <w:r>
              <w:rPr>
                <w:rFonts w:hint="eastAsia" w:ascii="仿宋_GB2312" w:hAnsi="仿宋_GB2312" w:eastAsia="仿宋_GB2312" w:cs="仿宋_GB2312"/>
                <w:spacing w:val="-2"/>
                <w:sz w:val="28"/>
                <w:szCs w:val="28"/>
                <w:lang w:val="en-US" w:eastAsia="zh-CN"/>
              </w:rPr>
              <w:t>4</w:t>
            </w:r>
            <w:r>
              <w:rPr>
                <w:rFonts w:hint="eastAsia" w:ascii="仿宋_GB2312" w:hAnsi="仿宋_GB2312" w:eastAsia="仿宋_GB2312" w:cs="仿宋_GB2312"/>
                <w:spacing w:val="-1"/>
                <w:sz w:val="28"/>
                <w:szCs w:val="28"/>
              </w:rPr>
              <w:t>遵守指令标志或飞行机组的指令</w:t>
            </w:r>
          </w:p>
        </w:tc>
        <w:tc>
          <w:tcPr>
            <w:tcW w:w="1315" w:type="dxa"/>
            <w:vAlign w:val="center"/>
          </w:tcPr>
          <w:p w14:paraId="23D4BFBF">
            <w:pPr>
              <w:pStyle w:val="14"/>
              <w:spacing w:line="380" w:lineRule="exact"/>
              <w:ind w:firstLine="531"/>
              <w:jc w:val="center"/>
              <w:rPr>
                <w:rFonts w:hint="eastAsia" w:ascii="仿宋_GB2312" w:hAnsi="仿宋_GB2312" w:eastAsia="仿宋_GB2312" w:cs="仿宋_GB2312"/>
                <w:sz w:val="28"/>
                <w:szCs w:val="28"/>
              </w:rPr>
            </w:pPr>
          </w:p>
        </w:tc>
      </w:tr>
      <w:tr w14:paraId="6AE13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restart"/>
            <w:tcBorders>
              <w:top w:val="single" w:color="000000" w:sz="2" w:space="0"/>
            </w:tcBorders>
            <w:vAlign w:val="center"/>
          </w:tcPr>
          <w:p w14:paraId="0AA09E2D">
            <w:pPr>
              <w:pStyle w:val="14"/>
              <w:spacing w:line="3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4.2</w:t>
            </w:r>
          </w:p>
          <w:p w14:paraId="08AA88AF">
            <w:pPr>
              <w:pStyle w:val="14"/>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lang w:val="en-US" w:bidi="zh-CN"/>
              </w:rPr>
              <w:t>巡航</w:t>
            </w:r>
          </w:p>
        </w:tc>
        <w:tc>
          <w:tcPr>
            <w:tcW w:w="6802" w:type="dxa"/>
            <w:vAlign w:val="top"/>
          </w:tcPr>
          <w:p w14:paraId="3EE2A60A">
            <w:pPr>
              <w:spacing w:before="150" w:line="220" w:lineRule="auto"/>
              <w:ind w:left="118" w:leftChars="0"/>
              <w:rPr>
                <w:rFonts w:hint="default"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2"/>
                <w:sz w:val="28"/>
                <w:szCs w:val="28"/>
                <w:lang w:val="en-US" w:eastAsia="zh-CN"/>
              </w:rPr>
              <w:t>4</w:t>
            </w:r>
            <w:r>
              <w:rPr>
                <w:rFonts w:hint="eastAsia" w:ascii="仿宋_GB2312" w:hAnsi="仿宋_GB2312" w:eastAsia="仿宋_GB2312" w:cs="仿宋_GB2312"/>
                <w:spacing w:val="-2"/>
                <w:sz w:val="28"/>
                <w:szCs w:val="28"/>
              </w:rPr>
              <w:t>.</w:t>
            </w:r>
            <w:r>
              <w:rPr>
                <w:rFonts w:hint="eastAsia" w:ascii="仿宋_GB2312" w:hAnsi="仿宋_GB2312" w:eastAsia="仿宋_GB2312" w:cs="仿宋_GB2312"/>
                <w:spacing w:val="-2"/>
                <w:sz w:val="28"/>
                <w:szCs w:val="28"/>
                <w:lang w:val="en-US" w:eastAsia="zh-CN"/>
              </w:rPr>
              <w:t>2</w:t>
            </w:r>
            <w:r>
              <w:rPr>
                <w:rFonts w:hint="eastAsia" w:ascii="仿宋_GB2312" w:hAnsi="仿宋_GB2312" w:eastAsia="仿宋_GB2312" w:cs="仿宋_GB2312"/>
                <w:spacing w:val="-2"/>
                <w:sz w:val="28"/>
                <w:szCs w:val="28"/>
              </w:rPr>
              <w:t>.</w:t>
            </w:r>
            <w:r>
              <w:rPr>
                <w:rFonts w:hint="eastAsia" w:ascii="仿宋_GB2312" w:hAnsi="仿宋_GB2312" w:eastAsia="仿宋_GB2312" w:cs="仿宋_GB2312"/>
                <w:spacing w:val="-2"/>
                <w:sz w:val="28"/>
                <w:szCs w:val="28"/>
                <w:lang w:val="en-US" w:eastAsia="zh-CN"/>
              </w:rPr>
              <w:t>1</w:t>
            </w:r>
            <w:r>
              <w:rPr>
                <w:rFonts w:hint="eastAsia" w:ascii="仿宋_GB2312" w:hAnsi="仿宋_GB2312" w:eastAsia="仿宋_GB2312" w:cs="仿宋_GB2312"/>
                <w:spacing w:val="-2"/>
                <w:sz w:val="28"/>
                <w:szCs w:val="28"/>
              </w:rPr>
              <w:t xml:space="preserve"> </w:t>
            </w:r>
            <w:r>
              <w:rPr>
                <w:rFonts w:hint="eastAsia" w:ascii="仿宋_GB2312" w:hAnsi="仿宋_GB2312" w:eastAsia="仿宋_GB2312" w:cs="仿宋_GB2312"/>
                <w:spacing w:val="-2"/>
                <w:sz w:val="28"/>
                <w:szCs w:val="28"/>
                <w:lang w:val="en-US" w:eastAsia="zh-CN"/>
              </w:rPr>
              <w:t>与驾驶舱沟通确认进入平飞状态，再次确认天气状况和预知颠簸，并通知客舱乘务员</w:t>
            </w:r>
          </w:p>
        </w:tc>
        <w:tc>
          <w:tcPr>
            <w:tcW w:w="1315" w:type="dxa"/>
            <w:vAlign w:val="center"/>
          </w:tcPr>
          <w:p w14:paraId="01E0375D">
            <w:pPr>
              <w:spacing w:before="193" w:line="380" w:lineRule="exact"/>
              <w:ind w:left="526"/>
              <w:jc w:val="both"/>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w:t>
            </w:r>
          </w:p>
        </w:tc>
      </w:tr>
      <w:tr w14:paraId="2A4F0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vAlign w:val="center"/>
          </w:tcPr>
          <w:p w14:paraId="306AF252">
            <w:pPr>
              <w:pStyle w:val="14"/>
              <w:spacing w:line="380" w:lineRule="exact"/>
              <w:jc w:val="center"/>
              <w:rPr>
                <w:rFonts w:hint="eastAsia" w:ascii="仿宋_GB2312" w:hAnsi="仿宋_GB2312" w:eastAsia="仿宋_GB2312" w:cs="仿宋_GB2312"/>
                <w:spacing w:val="-1"/>
                <w:sz w:val="28"/>
                <w:szCs w:val="28"/>
                <w:lang w:val="en-US" w:bidi="zh-CN"/>
              </w:rPr>
            </w:pPr>
          </w:p>
        </w:tc>
        <w:tc>
          <w:tcPr>
            <w:tcW w:w="6802" w:type="dxa"/>
            <w:vAlign w:val="top"/>
          </w:tcPr>
          <w:p w14:paraId="422F6BED">
            <w:pPr>
              <w:spacing w:before="150" w:line="220" w:lineRule="auto"/>
              <w:ind w:left="118" w:leftChars="0"/>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4</w:t>
            </w:r>
            <w:r>
              <w:rPr>
                <w:rFonts w:hint="eastAsia" w:ascii="仿宋_GB2312" w:hAnsi="仿宋_GB2312" w:eastAsia="仿宋_GB2312" w:cs="仿宋_GB2312"/>
                <w:spacing w:val="-2"/>
                <w:sz w:val="28"/>
                <w:szCs w:val="28"/>
              </w:rPr>
              <w:t>.</w:t>
            </w:r>
            <w:r>
              <w:rPr>
                <w:rFonts w:hint="eastAsia" w:ascii="仿宋_GB2312" w:hAnsi="仿宋_GB2312" w:eastAsia="仿宋_GB2312" w:cs="仿宋_GB2312"/>
                <w:spacing w:val="-2"/>
                <w:sz w:val="28"/>
                <w:szCs w:val="28"/>
                <w:lang w:val="en-US" w:eastAsia="zh-CN"/>
              </w:rPr>
              <w:t>2</w:t>
            </w:r>
            <w:r>
              <w:rPr>
                <w:rFonts w:hint="eastAsia" w:ascii="仿宋_GB2312" w:hAnsi="仿宋_GB2312" w:eastAsia="仿宋_GB2312" w:cs="仿宋_GB2312"/>
                <w:spacing w:val="-2"/>
                <w:sz w:val="28"/>
                <w:szCs w:val="28"/>
              </w:rPr>
              <w:t>.</w:t>
            </w:r>
            <w:r>
              <w:rPr>
                <w:rFonts w:hint="eastAsia" w:ascii="仿宋_GB2312" w:hAnsi="仿宋_GB2312" w:eastAsia="仿宋_GB2312" w:cs="仿宋_GB2312"/>
                <w:spacing w:val="-2"/>
                <w:sz w:val="28"/>
                <w:szCs w:val="28"/>
                <w:lang w:val="en-US" w:eastAsia="zh-CN"/>
              </w:rPr>
              <w:t>2</w:t>
            </w:r>
            <w:r>
              <w:rPr>
                <w:rFonts w:hint="eastAsia" w:ascii="仿宋_GB2312" w:hAnsi="仿宋_GB2312" w:eastAsia="仿宋_GB2312" w:cs="仿宋_GB2312"/>
                <w:sz w:val="28"/>
                <w:szCs w:val="28"/>
                <w:lang w:val="zh-CN" w:bidi="zh-CN"/>
              </w:rPr>
              <w:t>飞行机组在进出驾驶舱时应与客舱机组进行沟通，保证进出时的安全。在驾驶舱内只有2名飞机机组情况下，当其中1名飞行机组离开驾驶舱时，应有</w:t>
            </w:r>
            <w:r>
              <w:rPr>
                <w:rFonts w:hint="eastAsia" w:ascii="仿宋_GB2312" w:hAnsi="仿宋_GB2312" w:eastAsia="仿宋_GB2312" w:cs="仿宋_GB2312"/>
                <w:sz w:val="28"/>
                <w:szCs w:val="28"/>
                <w:lang w:val="en-US" w:bidi="zh-CN"/>
              </w:rPr>
              <w:t>另外</w:t>
            </w:r>
            <w:r>
              <w:rPr>
                <w:rFonts w:hint="eastAsia" w:ascii="仿宋_GB2312" w:hAnsi="仿宋_GB2312" w:eastAsia="仿宋_GB2312" w:cs="仿宋_GB2312"/>
                <w:sz w:val="28"/>
                <w:szCs w:val="28"/>
                <w:lang w:val="zh-CN" w:bidi="zh-CN"/>
              </w:rPr>
              <w:t>1名机组人员或</w:t>
            </w:r>
            <w:r>
              <w:rPr>
                <w:rFonts w:hint="eastAsia" w:ascii="仿宋_GB2312" w:hAnsi="仿宋_GB2312" w:eastAsia="仿宋_GB2312" w:cs="仿宋_GB2312"/>
                <w:sz w:val="28"/>
                <w:szCs w:val="28"/>
                <w:lang w:val="en-US" w:bidi="zh-CN"/>
              </w:rPr>
              <w:t>安全员</w:t>
            </w:r>
            <w:r>
              <w:rPr>
                <w:rFonts w:hint="eastAsia" w:ascii="仿宋_GB2312" w:hAnsi="仿宋_GB2312" w:eastAsia="仿宋_GB2312" w:cs="仿宋_GB2312"/>
                <w:sz w:val="28"/>
                <w:szCs w:val="28"/>
                <w:lang w:val="zh-CN" w:bidi="zh-CN"/>
              </w:rPr>
              <w:t>进入驾驶舱</w:t>
            </w:r>
          </w:p>
        </w:tc>
        <w:tc>
          <w:tcPr>
            <w:tcW w:w="1315" w:type="dxa"/>
            <w:vAlign w:val="center"/>
          </w:tcPr>
          <w:p w14:paraId="1BE07918">
            <w:pPr>
              <w:spacing w:before="193" w:line="380" w:lineRule="exact"/>
              <w:ind w:left="526"/>
              <w:jc w:val="center"/>
              <w:rPr>
                <w:rFonts w:hint="eastAsia" w:ascii="仿宋_GB2312" w:hAnsi="仿宋_GB2312" w:eastAsia="仿宋_GB2312" w:cs="仿宋_GB2312"/>
                <w:b/>
                <w:bCs/>
                <w:sz w:val="28"/>
                <w:szCs w:val="28"/>
              </w:rPr>
            </w:pPr>
          </w:p>
        </w:tc>
      </w:tr>
      <w:tr w14:paraId="160D4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vAlign w:val="top"/>
          </w:tcPr>
          <w:p w14:paraId="0940631E">
            <w:pPr>
              <w:pStyle w:val="14"/>
              <w:spacing w:line="380" w:lineRule="exact"/>
              <w:rPr>
                <w:rFonts w:hint="eastAsia" w:ascii="仿宋_GB2312" w:hAnsi="仿宋_GB2312" w:eastAsia="仿宋_GB2312" w:cs="仿宋_GB2312"/>
                <w:sz w:val="28"/>
                <w:szCs w:val="28"/>
                <w:lang w:val="en-US" w:eastAsia="zh-CN"/>
              </w:rPr>
            </w:pPr>
          </w:p>
        </w:tc>
        <w:tc>
          <w:tcPr>
            <w:tcW w:w="6802" w:type="dxa"/>
            <w:vAlign w:val="top"/>
          </w:tcPr>
          <w:p w14:paraId="326CDDAC">
            <w:pPr>
              <w:spacing w:before="150" w:line="220" w:lineRule="auto"/>
              <w:ind w:left="118" w:leftChars="0"/>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2"/>
                <w:sz w:val="28"/>
                <w:szCs w:val="28"/>
                <w:lang w:val="en-US" w:eastAsia="zh-CN"/>
              </w:rPr>
              <w:t>4</w:t>
            </w:r>
            <w:r>
              <w:rPr>
                <w:rFonts w:hint="eastAsia" w:ascii="仿宋_GB2312" w:hAnsi="仿宋_GB2312" w:eastAsia="仿宋_GB2312" w:cs="仿宋_GB2312"/>
                <w:spacing w:val="-2"/>
                <w:sz w:val="28"/>
                <w:szCs w:val="28"/>
              </w:rPr>
              <w:t>.</w:t>
            </w:r>
            <w:r>
              <w:rPr>
                <w:rFonts w:hint="eastAsia" w:ascii="仿宋_GB2312" w:hAnsi="仿宋_GB2312" w:eastAsia="仿宋_GB2312" w:cs="仿宋_GB2312"/>
                <w:spacing w:val="-2"/>
                <w:sz w:val="28"/>
                <w:szCs w:val="28"/>
                <w:lang w:val="en-US" w:eastAsia="zh-CN"/>
              </w:rPr>
              <w:t>2</w:t>
            </w:r>
            <w:r>
              <w:rPr>
                <w:rFonts w:hint="eastAsia" w:ascii="仿宋_GB2312" w:hAnsi="仿宋_GB2312" w:eastAsia="仿宋_GB2312" w:cs="仿宋_GB2312"/>
                <w:spacing w:val="-2"/>
                <w:sz w:val="28"/>
                <w:szCs w:val="28"/>
              </w:rPr>
              <w:t>.</w:t>
            </w:r>
            <w:r>
              <w:rPr>
                <w:rFonts w:hint="eastAsia" w:ascii="仿宋_GB2312" w:hAnsi="仿宋_GB2312" w:eastAsia="仿宋_GB2312" w:cs="仿宋_GB2312"/>
                <w:spacing w:val="-2"/>
                <w:sz w:val="28"/>
                <w:szCs w:val="28"/>
                <w:lang w:val="en-US" w:eastAsia="zh-CN"/>
              </w:rPr>
              <w:t>3</w:t>
            </w:r>
            <w:r>
              <w:rPr>
                <w:rFonts w:hint="eastAsia" w:ascii="仿宋_GB2312" w:hAnsi="仿宋_GB2312" w:eastAsia="仿宋_GB2312" w:cs="仿宋_GB2312"/>
                <w:sz w:val="28"/>
                <w:szCs w:val="28"/>
                <w:lang w:bidi="zh-CN"/>
              </w:rPr>
              <w:t xml:space="preserve"> </w:t>
            </w:r>
            <w:r>
              <w:rPr>
                <w:rFonts w:hint="eastAsia" w:ascii="仿宋_GB2312" w:hAnsi="仿宋_GB2312" w:eastAsia="仿宋_GB2312" w:cs="仿宋_GB2312"/>
                <w:sz w:val="28"/>
                <w:szCs w:val="28"/>
                <w:lang w:val="zh-CN" w:bidi="zh-CN"/>
              </w:rPr>
              <w:t>与驾驶舱每小时进行一次交流</w:t>
            </w:r>
          </w:p>
        </w:tc>
        <w:tc>
          <w:tcPr>
            <w:tcW w:w="1315" w:type="dxa"/>
            <w:vAlign w:val="center"/>
          </w:tcPr>
          <w:p w14:paraId="5C45A88D">
            <w:pPr>
              <w:spacing w:before="193" w:line="380" w:lineRule="exact"/>
              <w:ind w:left="526"/>
              <w:jc w:val="center"/>
              <w:rPr>
                <w:rFonts w:hint="eastAsia" w:ascii="仿宋_GB2312" w:hAnsi="仿宋_GB2312" w:eastAsia="仿宋_GB2312" w:cs="仿宋_GB2312"/>
                <w:b/>
                <w:bCs/>
                <w:sz w:val="28"/>
                <w:szCs w:val="28"/>
              </w:rPr>
            </w:pPr>
          </w:p>
        </w:tc>
      </w:tr>
      <w:tr w14:paraId="10C17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vAlign w:val="top"/>
          </w:tcPr>
          <w:p w14:paraId="7B36168A">
            <w:pPr>
              <w:pStyle w:val="14"/>
              <w:spacing w:line="380" w:lineRule="exact"/>
              <w:rPr>
                <w:rFonts w:hint="eastAsia" w:ascii="仿宋_GB2312" w:hAnsi="仿宋_GB2312" w:eastAsia="仿宋_GB2312" w:cs="仿宋_GB2312"/>
                <w:sz w:val="28"/>
                <w:szCs w:val="28"/>
                <w:lang w:val="en-US" w:eastAsia="zh-CN"/>
              </w:rPr>
            </w:pPr>
          </w:p>
        </w:tc>
        <w:tc>
          <w:tcPr>
            <w:tcW w:w="6802" w:type="dxa"/>
            <w:vAlign w:val="top"/>
          </w:tcPr>
          <w:p w14:paraId="15AD62BF">
            <w:pPr>
              <w:spacing w:before="150" w:line="220" w:lineRule="auto"/>
              <w:ind w:left="118" w:leftChars="0"/>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2"/>
                <w:sz w:val="28"/>
                <w:szCs w:val="28"/>
                <w:lang w:val="en-US" w:eastAsia="zh-CN"/>
              </w:rPr>
              <w:t>4</w:t>
            </w:r>
            <w:r>
              <w:rPr>
                <w:rFonts w:hint="eastAsia" w:ascii="仿宋_GB2312" w:hAnsi="仿宋_GB2312" w:eastAsia="仿宋_GB2312" w:cs="仿宋_GB2312"/>
                <w:spacing w:val="-2"/>
                <w:sz w:val="28"/>
                <w:szCs w:val="28"/>
              </w:rPr>
              <w:t>.</w:t>
            </w:r>
            <w:r>
              <w:rPr>
                <w:rFonts w:hint="eastAsia" w:ascii="仿宋_GB2312" w:hAnsi="仿宋_GB2312" w:eastAsia="仿宋_GB2312" w:cs="仿宋_GB2312"/>
                <w:spacing w:val="-2"/>
                <w:sz w:val="28"/>
                <w:szCs w:val="28"/>
                <w:lang w:val="en-US" w:eastAsia="zh-CN"/>
              </w:rPr>
              <w:t>2</w:t>
            </w:r>
            <w:r>
              <w:rPr>
                <w:rFonts w:hint="eastAsia" w:ascii="仿宋_GB2312" w:hAnsi="仿宋_GB2312" w:eastAsia="仿宋_GB2312" w:cs="仿宋_GB2312"/>
                <w:spacing w:val="-2"/>
                <w:sz w:val="28"/>
                <w:szCs w:val="28"/>
              </w:rPr>
              <w:t>.</w:t>
            </w:r>
            <w:r>
              <w:rPr>
                <w:rFonts w:hint="eastAsia" w:ascii="仿宋_GB2312" w:hAnsi="仿宋_GB2312" w:eastAsia="仿宋_GB2312" w:cs="仿宋_GB2312"/>
                <w:spacing w:val="-2"/>
                <w:sz w:val="28"/>
                <w:szCs w:val="28"/>
                <w:lang w:val="en-US" w:eastAsia="zh-CN"/>
              </w:rPr>
              <w:t>4</w:t>
            </w:r>
            <w:r>
              <w:rPr>
                <w:rFonts w:hint="eastAsia" w:ascii="仿宋_GB2312" w:hAnsi="仿宋_GB2312" w:eastAsia="仿宋_GB2312" w:cs="仿宋_GB2312"/>
                <w:sz w:val="28"/>
                <w:szCs w:val="28"/>
                <w:lang w:bidi="zh-CN"/>
              </w:rPr>
              <w:t xml:space="preserve"> </w:t>
            </w:r>
            <w:r>
              <w:rPr>
                <w:rFonts w:hint="eastAsia" w:ascii="仿宋_GB2312" w:hAnsi="仿宋_GB2312" w:eastAsia="仿宋_GB2312" w:cs="仿宋_GB2312"/>
                <w:sz w:val="28"/>
                <w:szCs w:val="28"/>
                <w:lang w:val="en-US" w:bidi="zh-CN"/>
              </w:rPr>
              <w:t>按照《关于制定空中颠簸管理程序防止人员伤害的要求》AC-121-35要求，做好颠簸前、中、后的客舱管理工作</w:t>
            </w:r>
          </w:p>
        </w:tc>
        <w:tc>
          <w:tcPr>
            <w:tcW w:w="1315" w:type="dxa"/>
            <w:vAlign w:val="center"/>
          </w:tcPr>
          <w:p w14:paraId="625AD11A">
            <w:pPr>
              <w:spacing w:before="193" w:line="380" w:lineRule="exact"/>
              <w:ind w:left="526"/>
              <w:jc w:val="center"/>
              <w:rPr>
                <w:rFonts w:hint="eastAsia" w:ascii="仿宋_GB2312" w:hAnsi="仿宋_GB2312" w:eastAsia="仿宋_GB2312" w:cs="仿宋_GB2312"/>
                <w:b/>
                <w:bCs/>
                <w:sz w:val="28"/>
                <w:szCs w:val="28"/>
              </w:rPr>
            </w:pPr>
          </w:p>
        </w:tc>
      </w:tr>
      <w:tr w14:paraId="470F6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vAlign w:val="top"/>
          </w:tcPr>
          <w:p w14:paraId="2D2B965A">
            <w:pPr>
              <w:pStyle w:val="14"/>
              <w:spacing w:line="380" w:lineRule="exact"/>
              <w:rPr>
                <w:rFonts w:hint="eastAsia" w:ascii="仿宋_GB2312" w:hAnsi="仿宋_GB2312" w:eastAsia="仿宋_GB2312" w:cs="仿宋_GB2312"/>
                <w:sz w:val="28"/>
                <w:szCs w:val="28"/>
                <w:lang w:val="en-US" w:eastAsia="zh-CN"/>
              </w:rPr>
            </w:pPr>
          </w:p>
        </w:tc>
        <w:tc>
          <w:tcPr>
            <w:tcW w:w="6802" w:type="dxa"/>
            <w:vAlign w:val="top"/>
          </w:tcPr>
          <w:p w14:paraId="34D6E6D4">
            <w:pPr>
              <w:spacing w:before="150" w:line="220" w:lineRule="auto"/>
              <w:ind w:left="118" w:leftChars="0"/>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2"/>
                <w:sz w:val="28"/>
                <w:szCs w:val="28"/>
                <w:lang w:val="en-US" w:eastAsia="zh-CN"/>
              </w:rPr>
              <w:t>4</w:t>
            </w:r>
            <w:r>
              <w:rPr>
                <w:rFonts w:hint="eastAsia" w:ascii="仿宋_GB2312" w:hAnsi="仿宋_GB2312" w:eastAsia="仿宋_GB2312" w:cs="仿宋_GB2312"/>
                <w:spacing w:val="-2"/>
                <w:sz w:val="28"/>
                <w:szCs w:val="28"/>
              </w:rPr>
              <w:t>.</w:t>
            </w:r>
            <w:r>
              <w:rPr>
                <w:rFonts w:hint="eastAsia" w:ascii="仿宋_GB2312" w:hAnsi="仿宋_GB2312" w:eastAsia="仿宋_GB2312" w:cs="仿宋_GB2312"/>
                <w:spacing w:val="-2"/>
                <w:sz w:val="28"/>
                <w:szCs w:val="28"/>
                <w:lang w:val="en-US" w:eastAsia="zh-CN"/>
              </w:rPr>
              <w:t>2</w:t>
            </w:r>
            <w:r>
              <w:rPr>
                <w:rFonts w:hint="eastAsia" w:ascii="仿宋_GB2312" w:hAnsi="仿宋_GB2312" w:eastAsia="仿宋_GB2312" w:cs="仿宋_GB2312"/>
                <w:spacing w:val="-2"/>
                <w:sz w:val="28"/>
                <w:szCs w:val="28"/>
              </w:rPr>
              <w:t>.</w:t>
            </w:r>
            <w:r>
              <w:rPr>
                <w:rFonts w:hint="eastAsia" w:ascii="仿宋_GB2312" w:hAnsi="仿宋_GB2312" w:eastAsia="仿宋_GB2312" w:cs="仿宋_GB2312"/>
                <w:spacing w:val="-2"/>
                <w:sz w:val="28"/>
                <w:szCs w:val="28"/>
                <w:lang w:val="en-US" w:eastAsia="zh-CN"/>
              </w:rPr>
              <w:t>5</w:t>
            </w:r>
            <w:r>
              <w:rPr>
                <w:rFonts w:hint="eastAsia" w:ascii="仿宋_GB2312" w:hAnsi="仿宋_GB2312" w:eastAsia="仿宋_GB2312" w:cs="仿宋_GB2312"/>
                <w:sz w:val="28"/>
                <w:szCs w:val="28"/>
                <w:lang w:bidi="zh-CN"/>
              </w:rPr>
              <w:t xml:space="preserve"> </w:t>
            </w:r>
            <w:r>
              <w:rPr>
                <w:rFonts w:hint="eastAsia" w:ascii="仿宋_GB2312" w:hAnsi="仿宋_GB2312" w:eastAsia="仿宋_GB2312" w:cs="仿宋_GB2312"/>
                <w:sz w:val="28"/>
                <w:szCs w:val="28"/>
                <w:lang w:val="zh-CN" w:bidi="zh-CN"/>
              </w:rPr>
              <w:t>按照合格证持有人的程序，监控旅客医用氧气的使用</w:t>
            </w:r>
          </w:p>
        </w:tc>
        <w:tc>
          <w:tcPr>
            <w:tcW w:w="1315" w:type="dxa"/>
            <w:vAlign w:val="center"/>
          </w:tcPr>
          <w:p w14:paraId="61B8D1B5">
            <w:pPr>
              <w:spacing w:before="193" w:line="380" w:lineRule="exact"/>
              <w:ind w:left="526"/>
              <w:jc w:val="center"/>
              <w:rPr>
                <w:rFonts w:hint="eastAsia" w:ascii="仿宋_GB2312" w:hAnsi="仿宋_GB2312" w:eastAsia="仿宋_GB2312" w:cs="仿宋_GB2312"/>
                <w:b/>
                <w:bCs/>
                <w:sz w:val="28"/>
                <w:szCs w:val="28"/>
              </w:rPr>
            </w:pPr>
          </w:p>
        </w:tc>
      </w:tr>
      <w:tr w14:paraId="631BE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vAlign w:val="top"/>
          </w:tcPr>
          <w:p w14:paraId="3B5336BC">
            <w:pPr>
              <w:pStyle w:val="14"/>
              <w:spacing w:line="380" w:lineRule="exact"/>
              <w:rPr>
                <w:rFonts w:hint="eastAsia" w:ascii="仿宋_GB2312" w:hAnsi="仿宋_GB2312" w:eastAsia="仿宋_GB2312" w:cs="仿宋_GB2312"/>
                <w:sz w:val="28"/>
                <w:szCs w:val="28"/>
                <w:lang w:val="en-US" w:eastAsia="zh-CN"/>
              </w:rPr>
            </w:pPr>
          </w:p>
          <w:p w14:paraId="1D7DF5C3">
            <w:pPr>
              <w:pStyle w:val="14"/>
              <w:spacing w:line="380" w:lineRule="exact"/>
              <w:rPr>
                <w:rFonts w:hint="eastAsia" w:ascii="仿宋_GB2312" w:hAnsi="仿宋_GB2312" w:eastAsia="仿宋_GB2312" w:cs="仿宋_GB2312"/>
                <w:sz w:val="28"/>
                <w:szCs w:val="28"/>
                <w:lang w:val="en-US" w:eastAsia="zh-CN"/>
              </w:rPr>
            </w:pPr>
          </w:p>
        </w:tc>
        <w:tc>
          <w:tcPr>
            <w:tcW w:w="6802" w:type="dxa"/>
            <w:vAlign w:val="top"/>
          </w:tcPr>
          <w:p w14:paraId="64C2BC7E">
            <w:pPr>
              <w:spacing w:before="150" w:line="220" w:lineRule="auto"/>
              <w:ind w:left="118" w:leftChars="0"/>
              <w:rPr>
                <w:rFonts w:hint="eastAsia" w:ascii="仿宋_GB2312" w:hAnsi="仿宋_GB2312" w:eastAsia="仿宋_GB2312" w:cs="仿宋_GB2312"/>
                <w:spacing w:val="-1"/>
                <w:sz w:val="28"/>
                <w:szCs w:val="28"/>
                <w:lang w:val="en-US" w:bidi="zh-CN"/>
              </w:rPr>
            </w:pPr>
            <w:r>
              <w:rPr>
                <w:rFonts w:hint="eastAsia" w:ascii="仿宋_GB2312" w:hAnsi="仿宋_GB2312" w:eastAsia="仿宋_GB2312" w:cs="仿宋_GB2312"/>
                <w:spacing w:val="-2"/>
                <w:sz w:val="28"/>
                <w:szCs w:val="28"/>
                <w:lang w:val="en-US" w:eastAsia="zh-CN"/>
              </w:rPr>
              <w:t>4</w:t>
            </w:r>
            <w:r>
              <w:rPr>
                <w:rFonts w:hint="eastAsia" w:ascii="仿宋_GB2312" w:hAnsi="仿宋_GB2312" w:eastAsia="仿宋_GB2312" w:cs="仿宋_GB2312"/>
                <w:spacing w:val="-2"/>
                <w:sz w:val="28"/>
                <w:szCs w:val="28"/>
              </w:rPr>
              <w:t>.</w:t>
            </w:r>
            <w:r>
              <w:rPr>
                <w:rFonts w:hint="eastAsia" w:ascii="仿宋_GB2312" w:hAnsi="仿宋_GB2312" w:eastAsia="仿宋_GB2312" w:cs="仿宋_GB2312"/>
                <w:spacing w:val="-2"/>
                <w:sz w:val="28"/>
                <w:szCs w:val="28"/>
                <w:lang w:val="en-US" w:eastAsia="zh-CN"/>
              </w:rPr>
              <w:t>2</w:t>
            </w:r>
            <w:r>
              <w:rPr>
                <w:rFonts w:hint="eastAsia" w:ascii="仿宋_GB2312" w:hAnsi="仿宋_GB2312" w:eastAsia="仿宋_GB2312" w:cs="仿宋_GB2312"/>
                <w:spacing w:val="-2"/>
                <w:sz w:val="28"/>
                <w:szCs w:val="28"/>
              </w:rPr>
              <w:t>.</w:t>
            </w:r>
            <w:r>
              <w:rPr>
                <w:rFonts w:hint="eastAsia" w:ascii="仿宋_GB2312" w:hAnsi="仿宋_GB2312" w:eastAsia="仿宋_GB2312" w:cs="仿宋_GB2312"/>
                <w:spacing w:val="-2"/>
                <w:sz w:val="28"/>
                <w:szCs w:val="28"/>
                <w:lang w:val="en-US" w:eastAsia="zh-CN"/>
              </w:rPr>
              <w:t>6</w:t>
            </w:r>
            <w:r>
              <w:rPr>
                <w:rFonts w:hint="eastAsia" w:ascii="仿宋_GB2312" w:hAnsi="仿宋_GB2312" w:eastAsia="仿宋_GB2312" w:cs="仿宋_GB2312"/>
                <w:sz w:val="28"/>
                <w:szCs w:val="28"/>
                <w:lang w:bidi="zh-CN"/>
              </w:rPr>
              <w:t xml:space="preserve"> </w:t>
            </w:r>
            <w:r>
              <w:rPr>
                <w:rFonts w:hint="eastAsia" w:ascii="仿宋_GB2312" w:hAnsi="仿宋_GB2312" w:eastAsia="仿宋_GB2312" w:cs="仿宋_GB2312"/>
                <w:sz w:val="28"/>
                <w:szCs w:val="28"/>
                <w:lang w:val="zh-CN" w:bidi="zh-CN"/>
              </w:rPr>
              <w:t>不向受限制旅客（例如武装人员、犯人、押送人员和醉酒人员）供应含酒精饮料</w:t>
            </w:r>
          </w:p>
        </w:tc>
        <w:tc>
          <w:tcPr>
            <w:tcW w:w="1315" w:type="dxa"/>
            <w:vAlign w:val="center"/>
          </w:tcPr>
          <w:p w14:paraId="17AE1DF5">
            <w:pPr>
              <w:spacing w:before="193" w:line="380" w:lineRule="exact"/>
              <w:ind w:left="526"/>
              <w:jc w:val="center"/>
              <w:rPr>
                <w:rFonts w:hint="eastAsia" w:ascii="仿宋_GB2312" w:hAnsi="仿宋_GB2312" w:eastAsia="仿宋_GB2312" w:cs="仿宋_GB2312"/>
                <w:b/>
                <w:bCs/>
                <w:sz w:val="28"/>
                <w:szCs w:val="28"/>
              </w:rPr>
            </w:pPr>
          </w:p>
        </w:tc>
      </w:tr>
      <w:tr w14:paraId="613995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vAlign w:val="top"/>
          </w:tcPr>
          <w:p w14:paraId="34ABDF06">
            <w:pPr>
              <w:pStyle w:val="14"/>
              <w:spacing w:line="380" w:lineRule="exact"/>
              <w:rPr>
                <w:rFonts w:hint="eastAsia" w:ascii="仿宋_GB2312" w:hAnsi="仿宋_GB2312" w:eastAsia="仿宋_GB2312" w:cs="仿宋_GB2312"/>
                <w:sz w:val="28"/>
                <w:szCs w:val="28"/>
                <w:lang w:val="en-US" w:eastAsia="zh-CN"/>
              </w:rPr>
            </w:pPr>
          </w:p>
        </w:tc>
        <w:tc>
          <w:tcPr>
            <w:tcW w:w="6802" w:type="dxa"/>
            <w:vAlign w:val="top"/>
          </w:tcPr>
          <w:p w14:paraId="2F4E95F2">
            <w:pPr>
              <w:spacing w:before="150" w:line="220" w:lineRule="auto"/>
              <w:ind w:left="118" w:leftChars="0"/>
              <w:rPr>
                <w:rFonts w:hint="default" w:ascii="仿宋_GB2312" w:hAnsi="仿宋_GB2312" w:eastAsia="仿宋_GB2312" w:cs="仿宋_GB2312"/>
                <w:spacing w:val="-1"/>
                <w:sz w:val="28"/>
                <w:szCs w:val="28"/>
                <w:lang w:val="en-US" w:bidi="zh-CN"/>
              </w:rPr>
            </w:pPr>
            <w:r>
              <w:rPr>
                <w:rFonts w:hint="eastAsia" w:ascii="仿宋_GB2312" w:hAnsi="仿宋_GB2312" w:eastAsia="仿宋_GB2312" w:cs="仿宋_GB2312"/>
                <w:spacing w:val="-2"/>
                <w:sz w:val="28"/>
                <w:szCs w:val="28"/>
                <w:lang w:val="en-US" w:eastAsia="zh-CN"/>
              </w:rPr>
              <w:t>4</w:t>
            </w:r>
            <w:r>
              <w:rPr>
                <w:rFonts w:hint="eastAsia" w:ascii="仿宋_GB2312" w:hAnsi="仿宋_GB2312" w:eastAsia="仿宋_GB2312" w:cs="仿宋_GB2312"/>
                <w:spacing w:val="-2"/>
                <w:sz w:val="28"/>
                <w:szCs w:val="28"/>
              </w:rPr>
              <w:t>.</w:t>
            </w:r>
            <w:r>
              <w:rPr>
                <w:rFonts w:hint="eastAsia" w:ascii="仿宋_GB2312" w:hAnsi="仿宋_GB2312" w:eastAsia="仿宋_GB2312" w:cs="仿宋_GB2312"/>
                <w:spacing w:val="-2"/>
                <w:sz w:val="28"/>
                <w:szCs w:val="28"/>
                <w:lang w:val="en-US" w:eastAsia="zh-CN"/>
              </w:rPr>
              <w:t>2</w:t>
            </w:r>
            <w:r>
              <w:rPr>
                <w:rFonts w:hint="eastAsia" w:ascii="仿宋_GB2312" w:hAnsi="仿宋_GB2312" w:eastAsia="仿宋_GB2312" w:cs="仿宋_GB2312"/>
                <w:spacing w:val="-2"/>
                <w:sz w:val="28"/>
                <w:szCs w:val="28"/>
              </w:rPr>
              <w:t>.</w:t>
            </w:r>
            <w:r>
              <w:rPr>
                <w:rFonts w:hint="eastAsia" w:ascii="仿宋_GB2312" w:hAnsi="仿宋_GB2312" w:eastAsia="仿宋_GB2312" w:cs="仿宋_GB2312"/>
                <w:spacing w:val="-2"/>
                <w:sz w:val="28"/>
                <w:szCs w:val="28"/>
                <w:lang w:val="en-US" w:eastAsia="zh-CN"/>
              </w:rPr>
              <w:t>7</w:t>
            </w:r>
            <w:r>
              <w:rPr>
                <w:rFonts w:hint="eastAsia" w:ascii="仿宋_GB2312" w:hAnsi="仿宋_GB2312" w:eastAsia="仿宋_GB2312" w:cs="仿宋_GB2312"/>
                <w:sz w:val="28"/>
                <w:szCs w:val="28"/>
                <w:lang w:bidi="zh-CN"/>
              </w:rPr>
              <w:t xml:space="preserve"> </w:t>
            </w:r>
            <w:r>
              <w:rPr>
                <w:rFonts w:hint="eastAsia" w:ascii="仿宋_GB2312" w:hAnsi="仿宋_GB2312" w:eastAsia="仿宋_GB2312" w:cs="仿宋_GB2312"/>
                <w:sz w:val="28"/>
                <w:szCs w:val="28"/>
                <w:lang w:val="zh-CN" w:bidi="zh-CN"/>
              </w:rPr>
              <w:t>按合格证持有人的规定处理飞行中发现的危险品</w:t>
            </w:r>
          </w:p>
        </w:tc>
        <w:tc>
          <w:tcPr>
            <w:tcW w:w="1315" w:type="dxa"/>
            <w:vAlign w:val="center"/>
          </w:tcPr>
          <w:p w14:paraId="572A76CB">
            <w:pPr>
              <w:spacing w:before="193" w:line="380" w:lineRule="exact"/>
              <w:ind w:left="526"/>
              <w:jc w:val="center"/>
              <w:rPr>
                <w:rFonts w:hint="eastAsia" w:ascii="仿宋_GB2312" w:hAnsi="仿宋_GB2312" w:eastAsia="仿宋_GB2312" w:cs="仿宋_GB2312"/>
                <w:b/>
                <w:bCs/>
                <w:sz w:val="28"/>
                <w:szCs w:val="28"/>
              </w:rPr>
            </w:pPr>
          </w:p>
        </w:tc>
      </w:tr>
      <w:tr w14:paraId="296DF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vAlign w:val="top"/>
          </w:tcPr>
          <w:p w14:paraId="7812B3B1">
            <w:pPr>
              <w:pStyle w:val="14"/>
              <w:spacing w:line="380" w:lineRule="exact"/>
              <w:rPr>
                <w:rFonts w:hint="eastAsia" w:ascii="仿宋_GB2312" w:hAnsi="仿宋_GB2312" w:eastAsia="仿宋_GB2312" w:cs="仿宋_GB2312"/>
                <w:sz w:val="28"/>
                <w:szCs w:val="28"/>
                <w:lang w:val="en-US" w:eastAsia="zh-CN"/>
              </w:rPr>
            </w:pPr>
          </w:p>
        </w:tc>
        <w:tc>
          <w:tcPr>
            <w:tcW w:w="6802" w:type="dxa"/>
            <w:vAlign w:val="top"/>
          </w:tcPr>
          <w:p w14:paraId="37EEEA9C">
            <w:pPr>
              <w:spacing w:before="150" w:line="220" w:lineRule="auto"/>
              <w:ind w:left="118" w:leftChars="0"/>
              <w:rPr>
                <w:rFonts w:hint="eastAsia" w:ascii="仿宋_GB2312" w:hAnsi="仿宋_GB2312" w:eastAsia="仿宋_GB2312" w:cs="仿宋_GB2312"/>
                <w:spacing w:val="-1"/>
                <w:sz w:val="28"/>
                <w:szCs w:val="28"/>
                <w:lang w:val="en-US" w:bidi="zh-CN"/>
              </w:rPr>
            </w:pPr>
            <w:r>
              <w:rPr>
                <w:rFonts w:hint="eastAsia" w:ascii="仿宋_GB2312" w:hAnsi="仿宋_GB2312" w:eastAsia="仿宋_GB2312" w:cs="仿宋_GB2312"/>
                <w:spacing w:val="-2"/>
                <w:sz w:val="28"/>
                <w:szCs w:val="28"/>
                <w:lang w:val="en-US" w:eastAsia="zh-CN"/>
              </w:rPr>
              <w:t>4</w:t>
            </w:r>
            <w:r>
              <w:rPr>
                <w:rFonts w:hint="eastAsia" w:ascii="仿宋_GB2312" w:hAnsi="仿宋_GB2312" w:eastAsia="仿宋_GB2312" w:cs="仿宋_GB2312"/>
                <w:spacing w:val="-2"/>
                <w:sz w:val="28"/>
                <w:szCs w:val="28"/>
              </w:rPr>
              <w:t>.</w:t>
            </w:r>
            <w:r>
              <w:rPr>
                <w:rFonts w:hint="eastAsia" w:ascii="仿宋_GB2312" w:hAnsi="仿宋_GB2312" w:eastAsia="仿宋_GB2312" w:cs="仿宋_GB2312"/>
                <w:spacing w:val="-2"/>
                <w:sz w:val="28"/>
                <w:szCs w:val="28"/>
                <w:lang w:val="en-US" w:eastAsia="zh-CN"/>
              </w:rPr>
              <w:t>2</w:t>
            </w:r>
            <w:r>
              <w:rPr>
                <w:rFonts w:hint="eastAsia" w:ascii="仿宋_GB2312" w:hAnsi="仿宋_GB2312" w:eastAsia="仿宋_GB2312" w:cs="仿宋_GB2312"/>
                <w:spacing w:val="-2"/>
                <w:sz w:val="28"/>
                <w:szCs w:val="28"/>
              </w:rPr>
              <w:t>.</w:t>
            </w:r>
            <w:r>
              <w:rPr>
                <w:rFonts w:hint="eastAsia" w:ascii="仿宋_GB2312" w:hAnsi="仿宋_GB2312" w:eastAsia="仿宋_GB2312" w:cs="仿宋_GB2312"/>
                <w:spacing w:val="-2"/>
                <w:sz w:val="28"/>
                <w:szCs w:val="28"/>
                <w:lang w:val="en-US" w:eastAsia="zh-CN"/>
              </w:rPr>
              <w:t>8</w:t>
            </w:r>
            <w:r>
              <w:rPr>
                <w:rFonts w:hint="eastAsia" w:ascii="仿宋_GB2312" w:hAnsi="仿宋_GB2312" w:eastAsia="仿宋_GB2312" w:cs="仿宋_GB2312"/>
                <w:sz w:val="28"/>
                <w:szCs w:val="28"/>
                <w:lang w:val="zh-CN" w:bidi="zh-CN"/>
              </w:rPr>
              <w:t>接入机上电源的用电设备需经合格证持有人许可，禁止使用未经合格证持有人允许的如加湿器、烧水壶等无关物品</w:t>
            </w:r>
          </w:p>
        </w:tc>
        <w:tc>
          <w:tcPr>
            <w:tcW w:w="1315" w:type="dxa"/>
            <w:vAlign w:val="center"/>
          </w:tcPr>
          <w:p w14:paraId="22754650">
            <w:pPr>
              <w:spacing w:before="193" w:line="380" w:lineRule="exact"/>
              <w:ind w:left="526"/>
              <w:jc w:val="center"/>
              <w:rPr>
                <w:rFonts w:hint="eastAsia" w:ascii="仿宋_GB2312" w:hAnsi="仿宋_GB2312" w:eastAsia="仿宋_GB2312" w:cs="仿宋_GB2312"/>
                <w:b/>
                <w:bCs/>
                <w:sz w:val="28"/>
                <w:szCs w:val="28"/>
              </w:rPr>
            </w:pPr>
          </w:p>
        </w:tc>
      </w:tr>
      <w:tr w14:paraId="34150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vAlign w:val="top"/>
          </w:tcPr>
          <w:p w14:paraId="7F000898">
            <w:pPr>
              <w:pStyle w:val="14"/>
              <w:spacing w:line="380" w:lineRule="exact"/>
              <w:rPr>
                <w:rFonts w:hint="eastAsia" w:ascii="仿宋_GB2312" w:hAnsi="仿宋_GB2312" w:eastAsia="仿宋_GB2312" w:cs="仿宋_GB2312"/>
                <w:sz w:val="28"/>
                <w:szCs w:val="28"/>
                <w:lang w:val="en-US" w:eastAsia="zh-CN"/>
              </w:rPr>
            </w:pPr>
          </w:p>
        </w:tc>
        <w:tc>
          <w:tcPr>
            <w:tcW w:w="6802" w:type="dxa"/>
            <w:vAlign w:val="top"/>
          </w:tcPr>
          <w:p w14:paraId="394F5655">
            <w:pPr>
              <w:spacing w:before="150" w:line="220" w:lineRule="auto"/>
              <w:ind w:left="118" w:leftChars="0"/>
              <w:rPr>
                <w:rFonts w:hint="eastAsia" w:ascii="仿宋_GB2312" w:hAnsi="仿宋_GB2312" w:eastAsia="仿宋_GB2312" w:cs="仿宋_GB2312"/>
                <w:spacing w:val="-1"/>
                <w:sz w:val="28"/>
                <w:szCs w:val="28"/>
                <w:lang w:val="en-US" w:bidi="zh-CN"/>
              </w:rPr>
            </w:pPr>
            <w:r>
              <w:rPr>
                <w:rFonts w:hint="eastAsia" w:ascii="仿宋_GB2312" w:hAnsi="仿宋_GB2312" w:eastAsia="仿宋_GB2312" w:cs="仿宋_GB2312"/>
                <w:spacing w:val="-2"/>
                <w:sz w:val="28"/>
                <w:szCs w:val="28"/>
                <w:lang w:val="en-US" w:eastAsia="zh-CN"/>
              </w:rPr>
              <w:t>4</w:t>
            </w:r>
            <w:r>
              <w:rPr>
                <w:rFonts w:hint="eastAsia" w:ascii="仿宋_GB2312" w:hAnsi="仿宋_GB2312" w:eastAsia="仿宋_GB2312" w:cs="仿宋_GB2312"/>
                <w:spacing w:val="-2"/>
                <w:sz w:val="28"/>
                <w:szCs w:val="28"/>
              </w:rPr>
              <w:t>.</w:t>
            </w:r>
            <w:r>
              <w:rPr>
                <w:rFonts w:hint="eastAsia" w:ascii="仿宋_GB2312" w:hAnsi="仿宋_GB2312" w:eastAsia="仿宋_GB2312" w:cs="仿宋_GB2312"/>
                <w:spacing w:val="-2"/>
                <w:sz w:val="28"/>
                <w:szCs w:val="28"/>
                <w:lang w:val="en-US" w:eastAsia="zh-CN"/>
              </w:rPr>
              <w:t>2</w:t>
            </w:r>
            <w:r>
              <w:rPr>
                <w:rFonts w:hint="eastAsia" w:ascii="仿宋_GB2312" w:hAnsi="仿宋_GB2312" w:eastAsia="仿宋_GB2312" w:cs="仿宋_GB2312"/>
                <w:spacing w:val="-2"/>
                <w:sz w:val="28"/>
                <w:szCs w:val="28"/>
              </w:rPr>
              <w:t>.</w:t>
            </w:r>
            <w:r>
              <w:rPr>
                <w:rFonts w:hint="eastAsia" w:ascii="仿宋_GB2312" w:hAnsi="仿宋_GB2312" w:eastAsia="仿宋_GB2312" w:cs="仿宋_GB2312"/>
                <w:spacing w:val="-2"/>
                <w:sz w:val="28"/>
                <w:szCs w:val="28"/>
                <w:lang w:val="en-US" w:eastAsia="zh-CN"/>
              </w:rPr>
              <w:t>9</w:t>
            </w:r>
            <w:r>
              <w:rPr>
                <w:rFonts w:hint="eastAsia" w:ascii="仿宋_GB2312" w:hAnsi="仿宋_GB2312" w:eastAsia="仿宋_GB2312" w:cs="仿宋_GB2312"/>
                <w:spacing w:val="-1"/>
                <w:sz w:val="28"/>
                <w:szCs w:val="28"/>
                <w:lang w:val="en-US" w:bidi="zh-CN"/>
              </w:rPr>
              <w:t>为旅客提供服务（如适用）</w:t>
            </w:r>
          </w:p>
        </w:tc>
        <w:tc>
          <w:tcPr>
            <w:tcW w:w="1315" w:type="dxa"/>
            <w:vAlign w:val="center"/>
          </w:tcPr>
          <w:p w14:paraId="1A60E34A">
            <w:pPr>
              <w:spacing w:before="193" w:line="380" w:lineRule="exact"/>
              <w:ind w:left="526"/>
              <w:jc w:val="both"/>
              <w:rPr>
                <w:rFonts w:hint="eastAsia" w:ascii="仿宋_GB2312" w:hAnsi="仿宋_GB2312" w:eastAsia="仿宋_GB2312" w:cs="仿宋_GB2312"/>
                <w:b/>
                <w:bCs/>
                <w:sz w:val="28"/>
                <w:szCs w:val="28"/>
              </w:rPr>
            </w:pPr>
          </w:p>
        </w:tc>
      </w:tr>
      <w:tr w14:paraId="259A1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vAlign w:val="top"/>
          </w:tcPr>
          <w:p w14:paraId="6CF621E0">
            <w:pPr>
              <w:pStyle w:val="14"/>
              <w:spacing w:line="380" w:lineRule="exact"/>
              <w:rPr>
                <w:rFonts w:hint="eastAsia" w:ascii="仿宋_GB2312" w:hAnsi="仿宋_GB2312" w:eastAsia="仿宋_GB2312" w:cs="仿宋_GB2312"/>
                <w:sz w:val="28"/>
                <w:szCs w:val="28"/>
                <w:lang w:val="en-US" w:eastAsia="zh-CN"/>
              </w:rPr>
            </w:pPr>
          </w:p>
        </w:tc>
        <w:tc>
          <w:tcPr>
            <w:tcW w:w="6802" w:type="dxa"/>
            <w:vAlign w:val="top"/>
          </w:tcPr>
          <w:p w14:paraId="5718E7F5">
            <w:pPr>
              <w:spacing w:before="150" w:line="220" w:lineRule="auto"/>
              <w:ind w:left="118" w:leftChars="0"/>
              <w:rPr>
                <w:rFonts w:hint="default" w:ascii="仿宋_GB2312" w:hAnsi="仿宋_GB2312" w:eastAsia="仿宋_GB2312" w:cs="仿宋_GB2312"/>
                <w:spacing w:val="-1"/>
                <w:sz w:val="28"/>
                <w:szCs w:val="28"/>
                <w:lang w:val="en-US" w:bidi="zh-CN"/>
              </w:rPr>
            </w:pPr>
            <w:r>
              <w:rPr>
                <w:rFonts w:hint="eastAsia" w:ascii="仿宋_GB2312" w:hAnsi="仿宋_GB2312" w:eastAsia="仿宋_GB2312" w:cs="仿宋_GB2312"/>
                <w:spacing w:val="-1"/>
                <w:sz w:val="28"/>
                <w:szCs w:val="28"/>
                <w:lang w:val="en-US" w:bidi="zh-CN"/>
              </w:rPr>
              <w:t>4.2.10</w:t>
            </w:r>
            <w:r>
              <w:rPr>
                <w:rFonts w:hint="eastAsia" w:ascii="仿宋_GB2312" w:hAnsi="仿宋_GB2312" w:eastAsia="仿宋_GB2312" w:cs="仿宋_GB2312"/>
                <w:sz w:val="28"/>
                <w:szCs w:val="28"/>
                <w:lang w:val="zh-CN" w:bidi="zh-CN"/>
              </w:rPr>
              <w:t>在随时保持对客舱监控的前提下，合理安排客舱机组在规定区域轮班休息</w:t>
            </w:r>
          </w:p>
        </w:tc>
        <w:tc>
          <w:tcPr>
            <w:tcW w:w="1315" w:type="dxa"/>
            <w:vAlign w:val="center"/>
          </w:tcPr>
          <w:p w14:paraId="28544885">
            <w:pPr>
              <w:spacing w:before="193" w:line="380" w:lineRule="exact"/>
              <w:ind w:left="526"/>
              <w:jc w:val="both"/>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w:t>
            </w:r>
          </w:p>
        </w:tc>
      </w:tr>
      <w:tr w14:paraId="0248D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vAlign w:val="top"/>
          </w:tcPr>
          <w:p w14:paraId="407A6AAD">
            <w:pPr>
              <w:pStyle w:val="14"/>
              <w:spacing w:line="380" w:lineRule="exact"/>
              <w:rPr>
                <w:rFonts w:hint="eastAsia" w:ascii="仿宋_GB2312" w:hAnsi="仿宋_GB2312" w:eastAsia="仿宋_GB2312" w:cs="仿宋_GB2312"/>
                <w:sz w:val="28"/>
                <w:szCs w:val="28"/>
                <w:lang w:val="en-US" w:eastAsia="zh-CN"/>
              </w:rPr>
            </w:pPr>
          </w:p>
        </w:tc>
        <w:tc>
          <w:tcPr>
            <w:tcW w:w="6802" w:type="dxa"/>
            <w:vAlign w:val="top"/>
          </w:tcPr>
          <w:p w14:paraId="693B3B48">
            <w:pPr>
              <w:spacing w:before="150" w:line="220" w:lineRule="auto"/>
              <w:ind w:left="118" w:leftChars="0"/>
              <w:rPr>
                <w:rFonts w:hint="default" w:ascii="仿宋_GB2312" w:hAnsi="仿宋_GB2312" w:eastAsia="仿宋_GB2312" w:cs="仿宋_GB2312"/>
                <w:spacing w:val="-1"/>
                <w:sz w:val="28"/>
                <w:szCs w:val="28"/>
                <w:lang w:val="en-US" w:bidi="zh-CN"/>
              </w:rPr>
            </w:pPr>
            <w:r>
              <w:rPr>
                <w:rFonts w:hint="eastAsia" w:ascii="仿宋_GB2312" w:hAnsi="仿宋_GB2312" w:eastAsia="仿宋_GB2312" w:cs="仿宋_GB2312"/>
                <w:spacing w:val="-1"/>
                <w:sz w:val="28"/>
                <w:szCs w:val="28"/>
                <w:lang w:val="en-US" w:bidi="zh-CN"/>
              </w:rPr>
              <w:t>4.2.11</w:t>
            </w:r>
            <w:r>
              <w:rPr>
                <w:rFonts w:hint="eastAsia" w:ascii="仿宋_GB2312" w:hAnsi="仿宋_GB2312" w:eastAsia="仿宋_GB2312" w:cs="仿宋_GB2312"/>
                <w:spacing w:val="-1"/>
                <w:sz w:val="28"/>
                <w:szCs w:val="28"/>
                <w:lang w:val="zh-CN"/>
              </w:rPr>
              <w:t>当遇颠簸或其他不安全情况，可以调整、删减服务程序，或不提供服务</w:t>
            </w:r>
          </w:p>
        </w:tc>
        <w:tc>
          <w:tcPr>
            <w:tcW w:w="1315" w:type="dxa"/>
            <w:vAlign w:val="center"/>
          </w:tcPr>
          <w:p w14:paraId="196A3DC8">
            <w:pPr>
              <w:spacing w:before="193" w:line="380" w:lineRule="exact"/>
              <w:ind w:left="526"/>
              <w:jc w:val="both"/>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w:t>
            </w:r>
          </w:p>
        </w:tc>
      </w:tr>
      <w:tr w14:paraId="45049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vAlign w:val="top"/>
          </w:tcPr>
          <w:p w14:paraId="108F335F">
            <w:pPr>
              <w:pStyle w:val="14"/>
              <w:spacing w:line="380" w:lineRule="exact"/>
              <w:rPr>
                <w:rFonts w:hint="eastAsia" w:ascii="仿宋_GB2312" w:hAnsi="仿宋_GB2312" w:eastAsia="仿宋_GB2312" w:cs="仿宋_GB2312"/>
                <w:sz w:val="28"/>
                <w:szCs w:val="28"/>
                <w:lang w:val="en-US" w:eastAsia="zh-CN"/>
              </w:rPr>
            </w:pPr>
          </w:p>
        </w:tc>
        <w:tc>
          <w:tcPr>
            <w:tcW w:w="6802" w:type="dxa"/>
            <w:vAlign w:val="top"/>
          </w:tcPr>
          <w:p w14:paraId="0CB500B7">
            <w:pPr>
              <w:spacing w:before="150" w:line="220" w:lineRule="auto"/>
              <w:ind w:left="118" w:leftChars="0"/>
              <w:rPr>
                <w:rFonts w:hint="default" w:ascii="仿宋_GB2312" w:hAnsi="仿宋_GB2312" w:eastAsia="仿宋_GB2312" w:cs="仿宋_GB2312"/>
                <w:spacing w:val="-1"/>
                <w:sz w:val="28"/>
                <w:szCs w:val="28"/>
                <w:lang w:val="en-US" w:bidi="zh-CN"/>
              </w:rPr>
            </w:pPr>
            <w:r>
              <w:rPr>
                <w:rFonts w:hint="eastAsia" w:ascii="仿宋_GB2312" w:hAnsi="仿宋_GB2312" w:eastAsia="仿宋_GB2312" w:cs="仿宋_GB2312"/>
                <w:spacing w:val="-1"/>
                <w:sz w:val="28"/>
                <w:szCs w:val="28"/>
                <w:lang w:val="en-US" w:bidi="zh-CN"/>
              </w:rPr>
              <w:t>4.2.12遵守隔离驾驶舱规定</w:t>
            </w:r>
          </w:p>
        </w:tc>
        <w:tc>
          <w:tcPr>
            <w:tcW w:w="1315" w:type="dxa"/>
            <w:vAlign w:val="center"/>
          </w:tcPr>
          <w:p w14:paraId="0F731FBA">
            <w:pPr>
              <w:spacing w:before="193" w:line="380" w:lineRule="exact"/>
              <w:ind w:left="526"/>
              <w:jc w:val="both"/>
              <w:rPr>
                <w:rFonts w:hint="eastAsia" w:ascii="仿宋_GB2312" w:hAnsi="仿宋_GB2312" w:eastAsia="仿宋_GB2312" w:cs="仿宋_GB2312"/>
                <w:b/>
                <w:bCs/>
                <w:sz w:val="28"/>
                <w:szCs w:val="28"/>
              </w:rPr>
            </w:pPr>
          </w:p>
        </w:tc>
      </w:tr>
      <w:tr w14:paraId="49C3E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vAlign w:val="top"/>
          </w:tcPr>
          <w:p w14:paraId="47978AE6">
            <w:pPr>
              <w:pStyle w:val="14"/>
              <w:spacing w:line="380" w:lineRule="exact"/>
              <w:rPr>
                <w:rFonts w:hint="eastAsia" w:ascii="仿宋_GB2312" w:hAnsi="仿宋_GB2312" w:eastAsia="仿宋_GB2312" w:cs="仿宋_GB2312"/>
                <w:sz w:val="28"/>
                <w:szCs w:val="28"/>
                <w:lang w:val="en-US" w:eastAsia="zh-CN"/>
              </w:rPr>
            </w:pPr>
          </w:p>
        </w:tc>
        <w:tc>
          <w:tcPr>
            <w:tcW w:w="6802" w:type="dxa"/>
            <w:vAlign w:val="top"/>
          </w:tcPr>
          <w:p w14:paraId="20183514">
            <w:pPr>
              <w:spacing w:before="150" w:line="220" w:lineRule="auto"/>
              <w:ind w:left="118" w:leftChars="0"/>
              <w:rPr>
                <w:rFonts w:hint="default" w:ascii="仿宋_GB2312" w:hAnsi="仿宋_GB2312" w:eastAsia="仿宋_GB2312" w:cs="仿宋_GB2312"/>
                <w:spacing w:val="-1"/>
                <w:sz w:val="28"/>
                <w:szCs w:val="28"/>
                <w:lang w:val="en-US" w:bidi="zh-CN"/>
              </w:rPr>
            </w:pPr>
            <w:r>
              <w:rPr>
                <w:rFonts w:hint="eastAsia" w:ascii="仿宋_GB2312" w:hAnsi="仿宋_GB2312" w:eastAsia="仿宋_GB2312" w:cs="仿宋_GB2312"/>
                <w:spacing w:val="-1"/>
                <w:sz w:val="28"/>
                <w:szCs w:val="28"/>
                <w:lang w:val="en-US" w:eastAsia="zh-CN"/>
              </w:rPr>
              <w:t>4.2.13</w:t>
            </w:r>
            <w:r>
              <w:rPr>
                <w:rFonts w:hint="eastAsia" w:ascii="仿宋_GB2312" w:hAnsi="仿宋_GB2312" w:eastAsia="仿宋_GB2312" w:cs="仿宋_GB2312"/>
                <w:spacing w:val="-1"/>
                <w:sz w:val="28"/>
                <w:szCs w:val="28"/>
                <w:lang w:val="en-US" w:bidi="zh-CN"/>
              </w:rPr>
              <w:t>监控客舱和管理旅客</w:t>
            </w:r>
          </w:p>
        </w:tc>
        <w:tc>
          <w:tcPr>
            <w:tcW w:w="1315" w:type="dxa"/>
            <w:vAlign w:val="center"/>
          </w:tcPr>
          <w:p w14:paraId="6DDD2CA7">
            <w:pPr>
              <w:spacing w:before="193" w:line="380" w:lineRule="exact"/>
              <w:ind w:left="526"/>
              <w:jc w:val="center"/>
              <w:rPr>
                <w:rFonts w:hint="eastAsia" w:ascii="仿宋_GB2312" w:hAnsi="仿宋_GB2312" w:eastAsia="仿宋_GB2312" w:cs="仿宋_GB2312"/>
                <w:b/>
                <w:bCs/>
                <w:sz w:val="28"/>
                <w:szCs w:val="28"/>
              </w:rPr>
            </w:pPr>
          </w:p>
        </w:tc>
      </w:tr>
      <w:tr w14:paraId="0AD42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vAlign w:val="top"/>
          </w:tcPr>
          <w:p w14:paraId="2EA7E258">
            <w:pPr>
              <w:pStyle w:val="14"/>
              <w:spacing w:line="380" w:lineRule="exact"/>
              <w:rPr>
                <w:rFonts w:hint="eastAsia" w:ascii="仿宋_GB2312" w:hAnsi="仿宋_GB2312" w:eastAsia="仿宋_GB2312" w:cs="仿宋_GB2312"/>
                <w:sz w:val="28"/>
                <w:szCs w:val="28"/>
                <w:lang w:val="en-US" w:eastAsia="zh-CN"/>
              </w:rPr>
            </w:pPr>
          </w:p>
        </w:tc>
        <w:tc>
          <w:tcPr>
            <w:tcW w:w="6802" w:type="dxa"/>
            <w:vAlign w:val="top"/>
          </w:tcPr>
          <w:p w14:paraId="36AE5F31">
            <w:pPr>
              <w:spacing w:before="150" w:line="220" w:lineRule="auto"/>
              <w:ind w:left="118" w:leftChars="0"/>
              <w:rPr>
                <w:rFonts w:hint="eastAsia" w:ascii="仿宋_GB2312" w:hAnsi="仿宋_GB2312" w:eastAsia="仿宋_GB2312" w:cs="仿宋_GB2312"/>
                <w:spacing w:val="-1"/>
                <w:sz w:val="28"/>
                <w:szCs w:val="28"/>
                <w:lang w:val="en-US" w:bidi="zh-CN"/>
              </w:rPr>
            </w:pPr>
            <w:r>
              <w:rPr>
                <w:rFonts w:hint="eastAsia" w:ascii="仿宋_GB2312" w:hAnsi="仿宋_GB2312" w:eastAsia="仿宋_GB2312" w:cs="仿宋_GB2312"/>
                <w:spacing w:val="-1"/>
                <w:sz w:val="28"/>
                <w:szCs w:val="28"/>
                <w:lang w:val="en-US" w:eastAsia="zh-CN"/>
              </w:rPr>
              <w:t>4.2.14</w:t>
            </w:r>
            <w:r>
              <w:rPr>
                <w:rFonts w:hint="eastAsia" w:ascii="仿宋_GB2312" w:hAnsi="仿宋_GB2312" w:eastAsia="仿宋_GB2312" w:cs="仿宋_GB2312"/>
                <w:spacing w:val="-1"/>
                <w:sz w:val="28"/>
                <w:szCs w:val="28"/>
                <w:lang w:val="en-US" w:bidi="zh-CN"/>
              </w:rPr>
              <w:t>确保客舱安全</w:t>
            </w:r>
          </w:p>
        </w:tc>
        <w:tc>
          <w:tcPr>
            <w:tcW w:w="1315" w:type="dxa"/>
            <w:vAlign w:val="center"/>
          </w:tcPr>
          <w:p w14:paraId="249643AE">
            <w:pPr>
              <w:spacing w:before="193" w:line="380" w:lineRule="exact"/>
              <w:ind w:left="526"/>
              <w:jc w:val="center"/>
              <w:rPr>
                <w:rFonts w:hint="eastAsia" w:ascii="仿宋_GB2312" w:hAnsi="仿宋_GB2312" w:eastAsia="仿宋_GB2312" w:cs="仿宋_GB2312"/>
                <w:b/>
                <w:bCs/>
                <w:sz w:val="28"/>
                <w:szCs w:val="28"/>
              </w:rPr>
            </w:pPr>
          </w:p>
        </w:tc>
      </w:tr>
      <w:tr w14:paraId="68AC3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vAlign w:val="top"/>
          </w:tcPr>
          <w:p w14:paraId="7E3C7CCC">
            <w:pPr>
              <w:pStyle w:val="14"/>
              <w:spacing w:line="380" w:lineRule="exact"/>
              <w:rPr>
                <w:rFonts w:hint="eastAsia" w:ascii="仿宋_GB2312" w:hAnsi="仿宋_GB2312" w:eastAsia="仿宋_GB2312" w:cs="仿宋_GB2312"/>
                <w:sz w:val="28"/>
                <w:szCs w:val="28"/>
                <w:lang w:val="en-US" w:eastAsia="zh-CN"/>
              </w:rPr>
            </w:pPr>
          </w:p>
        </w:tc>
        <w:tc>
          <w:tcPr>
            <w:tcW w:w="6802" w:type="dxa"/>
            <w:vAlign w:val="top"/>
          </w:tcPr>
          <w:p w14:paraId="52910D3B">
            <w:pPr>
              <w:spacing w:before="149" w:line="219" w:lineRule="auto"/>
              <w:ind w:left="118"/>
              <w:rPr>
                <w:rFonts w:hint="default"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lang w:val="en-US" w:eastAsia="zh-CN"/>
              </w:rPr>
              <w:t>4.2.15</w:t>
            </w:r>
            <w:r>
              <w:rPr>
                <w:rFonts w:hint="eastAsia" w:ascii="仿宋_GB2312" w:hAnsi="仿宋_GB2312" w:eastAsia="仿宋_GB2312" w:cs="仿宋_GB2312"/>
                <w:spacing w:val="-1"/>
                <w:sz w:val="28"/>
                <w:szCs w:val="28"/>
              </w:rPr>
              <w:t>遵守指令标志或飞行机组的指令</w:t>
            </w:r>
          </w:p>
        </w:tc>
        <w:tc>
          <w:tcPr>
            <w:tcW w:w="1315" w:type="dxa"/>
            <w:vAlign w:val="center"/>
          </w:tcPr>
          <w:p w14:paraId="5E150844">
            <w:pPr>
              <w:spacing w:before="193" w:line="380" w:lineRule="exact"/>
              <w:ind w:left="526"/>
              <w:jc w:val="center"/>
              <w:rPr>
                <w:rFonts w:hint="eastAsia" w:ascii="仿宋_GB2312" w:hAnsi="仿宋_GB2312" w:eastAsia="仿宋_GB2312" w:cs="仿宋_GB2312"/>
                <w:b/>
                <w:bCs/>
                <w:sz w:val="28"/>
                <w:szCs w:val="28"/>
              </w:rPr>
            </w:pPr>
          </w:p>
        </w:tc>
      </w:tr>
      <w:tr w14:paraId="2184D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restart"/>
            <w:vAlign w:val="top"/>
          </w:tcPr>
          <w:p w14:paraId="694A4A75">
            <w:pPr>
              <w:spacing w:before="149" w:line="219" w:lineRule="auto"/>
              <w:ind w:left="118" w:leftChars="0" w:right="0" w:rightChars="0" w:firstLine="0" w:firstLineChars="0"/>
              <w:rPr>
                <w:rFonts w:hint="default"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4.3下降-落地</w:t>
            </w:r>
          </w:p>
        </w:tc>
        <w:tc>
          <w:tcPr>
            <w:tcW w:w="6802" w:type="dxa"/>
            <w:vAlign w:val="top"/>
          </w:tcPr>
          <w:p w14:paraId="3845F74E">
            <w:pPr>
              <w:spacing w:before="149" w:line="219" w:lineRule="auto"/>
              <w:ind w:left="118" w:leftChars="0"/>
              <w:rPr>
                <w:rFonts w:hint="eastAsia" w:ascii="仿宋_GB2312" w:hAnsi="仿宋_GB2312" w:eastAsia="仿宋_GB2312" w:cs="仿宋_GB2312"/>
                <w:spacing w:val="-1"/>
                <w:sz w:val="28"/>
                <w:szCs w:val="28"/>
              </w:rPr>
            </w:pPr>
            <w:r>
              <w:rPr>
                <w:rFonts w:hint="eastAsia" w:ascii="仿宋_GB2312" w:hAnsi="仿宋_GB2312" w:eastAsia="仿宋_GB2312" w:cs="仿宋_GB2312"/>
                <w:sz w:val="28"/>
                <w:szCs w:val="28"/>
                <w:lang w:val="en-US" w:bidi="zh-CN"/>
              </w:rPr>
              <w:t>4.3.1</w:t>
            </w:r>
            <w:r>
              <w:rPr>
                <w:rFonts w:hint="eastAsia" w:ascii="仿宋_GB2312" w:hAnsi="仿宋_GB2312" w:eastAsia="仿宋_GB2312" w:cs="仿宋_GB2312"/>
                <w:sz w:val="28"/>
                <w:szCs w:val="28"/>
                <w:lang w:bidi="zh-CN"/>
              </w:rPr>
              <w:t>合格证持有人应根据航线运行特点设置合理的客舱下降检查时间，</w:t>
            </w:r>
            <w:r>
              <w:rPr>
                <w:rFonts w:hint="eastAsia" w:ascii="仿宋_GB2312" w:hAnsi="仿宋_GB2312" w:eastAsia="仿宋_GB2312" w:cs="仿宋_GB2312"/>
                <w:sz w:val="28"/>
                <w:szCs w:val="28"/>
                <w:lang w:val="en-US" w:bidi="zh-CN"/>
              </w:rPr>
              <w:t>一般为</w:t>
            </w:r>
            <w:r>
              <w:rPr>
                <w:rFonts w:hint="eastAsia" w:ascii="仿宋_GB2312" w:hAnsi="仿宋_GB2312" w:eastAsia="仿宋_GB2312" w:cs="仿宋_GB2312"/>
                <w:sz w:val="28"/>
                <w:szCs w:val="28"/>
                <w:lang w:val="en-US" w:eastAsia="zh-CN" w:bidi="zh-CN"/>
              </w:rPr>
              <w:t>落地前20分钟或飞机下降通过20000英尺（以先到达为准）前</w:t>
            </w:r>
            <w:r>
              <w:rPr>
                <w:rFonts w:hint="eastAsia" w:ascii="仿宋_GB2312" w:hAnsi="仿宋_GB2312" w:eastAsia="仿宋_GB2312" w:cs="仿宋_GB2312"/>
                <w:sz w:val="28"/>
                <w:szCs w:val="28"/>
                <w:lang w:bidi="zh-CN"/>
              </w:rPr>
              <w:t>。</w:t>
            </w:r>
          </w:p>
        </w:tc>
        <w:tc>
          <w:tcPr>
            <w:tcW w:w="1315" w:type="dxa"/>
            <w:vAlign w:val="center"/>
          </w:tcPr>
          <w:p w14:paraId="1D22927A">
            <w:pPr>
              <w:spacing w:before="193" w:line="380" w:lineRule="exact"/>
              <w:ind w:left="526"/>
              <w:jc w:val="center"/>
              <w:rPr>
                <w:rFonts w:hint="eastAsia" w:ascii="仿宋_GB2312" w:hAnsi="仿宋_GB2312" w:eastAsia="仿宋_GB2312" w:cs="仿宋_GB2312"/>
                <w:b/>
                <w:bCs/>
                <w:sz w:val="28"/>
                <w:szCs w:val="28"/>
              </w:rPr>
            </w:pPr>
          </w:p>
        </w:tc>
      </w:tr>
      <w:tr w14:paraId="16F25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vAlign w:val="top"/>
          </w:tcPr>
          <w:p w14:paraId="178F948D">
            <w:pPr>
              <w:spacing w:before="149" w:line="219" w:lineRule="auto"/>
              <w:ind w:left="118" w:leftChars="0" w:right="0" w:rightChars="0" w:firstLine="0" w:firstLineChars="0"/>
              <w:rPr>
                <w:rFonts w:hint="eastAsia" w:ascii="仿宋_GB2312" w:hAnsi="仿宋_GB2312" w:eastAsia="仿宋_GB2312" w:cs="仿宋_GB2312"/>
                <w:spacing w:val="-1"/>
                <w:sz w:val="28"/>
                <w:szCs w:val="28"/>
                <w:lang w:val="en-US" w:eastAsia="zh-CN"/>
              </w:rPr>
            </w:pPr>
          </w:p>
        </w:tc>
        <w:tc>
          <w:tcPr>
            <w:tcW w:w="6802" w:type="dxa"/>
            <w:vAlign w:val="top"/>
          </w:tcPr>
          <w:p w14:paraId="179DACC1">
            <w:pPr>
              <w:spacing w:before="149" w:line="219" w:lineRule="auto"/>
              <w:ind w:left="118" w:leftChars="0"/>
              <w:rPr>
                <w:rFonts w:hint="eastAsia" w:ascii="仿宋_GB2312" w:hAnsi="仿宋_GB2312" w:eastAsia="仿宋_GB2312" w:cs="仿宋_GB2312"/>
                <w:spacing w:val="-1"/>
                <w:sz w:val="28"/>
                <w:szCs w:val="28"/>
              </w:rPr>
            </w:pPr>
            <w:r>
              <w:rPr>
                <w:rFonts w:hint="eastAsia" w:ascii="仿宋_GB2312" w:hAnsi="仿宋_GB2312" w:eastAsia="仿宋_GB2312" w:cs="仿宋_GB2312"/>
                <w:sz w:val="28"/>
                <w:szCs w:val="28"/>
                <w:lang w:val="en-US" w:bidi="zh-CN"/>
              </w:rPr>
              <w:t>4.3.2</w:t>
            </w:r>
            <w:r>
              <w:rPr>
                <w:rFonts w:hint="eastAsia" w:ascii="仿宋_GB2312" w:hAnsi="仿宋_GB2312" w:eastAsia="仿宋_GB2312" w:cs="仿宋_GB2312"/>
                <w:sz w:val="28"/>
                <w:szCs w:val="28"/>
                <w:lang w:bidi="zh-CN"/>
              </w:rPr>
              <w:t>客舱乘务员</w:t>
            </w:r>
            <w:r>
              <w:rPr>
                <w:rFonts w:hint="eastAsia" w:ascii="仿宋_GB2312" w:hAnsi="仿宋_GB2312" w:eastAsia="仿宋_GB2312" w:cs="仿宋_GB2312"/>
                <w:sz w:val="28"/>
                <w:szCs w:val="28"/>
                <w:lang w:val="zh-CN" w:bidi="zh-CN"/>
              </w:rPr>
              <w:t>完成落地前客舱安全检查，</w:t>
            </w:r>
            <w:r>
              <w:rPr>
                <w:rFonts w:hint="eastAsia" w:ascii="仿宋_GB2312" w:hAnsi="仿宋_GB2312" w:eastAsia="仿宋_GB2312" w:cs="仿宋_GB2312"/>
                <w:spacing w:val="-1"/>
                <w:sz w:val="28"/>
                <w:szCs w:val="28"/>
                <w:lang w:val="en-US" w:bidi="zh-CN"/>
              </w:rPr>
              <w:t>包括</w:t>
            </w:r>
            <w:r>
              <w:rPr>
                <w:rFonts w:hint="eastAsia" w:ascii="仿宋_GB2312" w:hAnsi="仿宋_GB2312" w:eastAsia="仿宋_GB2312" w:cs="仿宋_GB2312"/>
                <w:spacing w:val="-1"/>
                <w:sz w:val="28"/>
                <w:szCs w:val="28"/>
                <w:lang w:val="zh-CN" w:bidi="zh-CN"/>
              </w:rPr>
              <w:t>正确存放手提行李，</w:t>
            </w:r>
            <w:r>
              <w:rPr>
                <w:rFonts w:hint="eastAsia" w:ascii="仿宋_GB2312" w:hAnsi="仿宋_GB2312" w:eastAsia="仿宋_GB2312" w:cs="仿宋_GB2312"/>
                <w:spacing w:val="-1"/>
                <w:sz w:val="28"/>
                <w:szCs w:val="28"/>
                <w:lang w:val="en-US" w:bidi="zh-CN"/>
              </w:rPr>
              <w:t>固定松散物品，</w:t>
            </w:r>
            <w:r>
              <w:rPr>
                <w:rFonts w:hint="eastAsia" w:ascii="仿宋_GB2312" w:hAnsi="仿宋_GB2312" w:eastAsia="仿宋_GB2312" w:cs="仿宋_GB2312"/>
                <w:spacing w:val="-1"/>
                <w:sz w:val="28"/>
                <w:szCs w:val="28"/>
                <w:lang w:val="zh-CN" w:bidi="zh-CN"/>
              </w:rPr>
              <w:t>锁闭行李架，收起小桌板、脚踏板和屏幕，调直座椅靠背，打开遮光板，固定隔帘，锁闭衣帽间和储物柜，固定厨房设施和服务车，</w:t>
            </w:r>
            <w:r>
              <w:rPr>
                <w:rFonts w:hint="eastAsia" w:ascii="仿宋_GB2312" w:hAnsi="仿宋_GB2312" w:eastAsia="仿宋_GB2312" w:cs="仿宋_GB2312"/>
                <w:spacing w:val="-1"/>
                <w:sz w:val="28"/>
                <w:szCs w:val="28"/>
                <w:lang w:val="en-US" w:bidi="zh-CN"/>
              </w:rPr>
              <w:t>关闭厨房电源，检查机组休息区（如适用）</w:t>
            </w:r>
            <w:r>
              <w:rPr>
                <w:rFonts w:hint="eastAsia" w:ascii="仿宋_GB2312" w:hAnsi="仿宋_GB2312" w:eastAsia="仿宋_GB2312" w:cs="仿宋_GB2312"/>
                <w:spacing w:val="-1"/>
                <w:sz w:val="28"/>
                <w:szCs w:val="28"/>
                <w:lang w:val="zh-CN" w:bidi="zh-CN"/>
              </w:rPr>
              <w:t>等。</w:t>
            </w:r>
          </w:p>
        </w:tc>
        <w:tc>
          <w:tcPr>
            <w:tcW w:w="1315" w:type="dxa"/>
            <w:vAlign w:val="center"/>
          </w:tcPr>
          <w:p w14:paraId="7C10891A">
            <w:pPr>
              <w:spacing w:before="193" w:line="380" w:lineRule="exact"/>
              <w:ind w:left="526"/>
              <w:jc w:val="center"/>
              <w:rPr>
                <w:rFonts w:hint="eastAsia" w:ascii="仿宋_GB2312" w:hAnsi="仿宋_GB2312" w:eastAsia="仿宋_GB2312" w:cs="仿宋_GB2312"/>
                <w:b/>
                <w:bCs/>
                <w:sz w:val="28"/>
                <w:szCs w:val="28"/>
              </w:rPr>
            </w:pPr>
          </w:p>
        </w:tc>
      </w:tr>
      <w:tr w14:paraId="4B586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vAlign w:val="top"/>
          </w:tcPr>
          <w:p w14:paraId="14A2F8D4">
            <w:pPr>
              <w:spacing w:before="149" w:line="219" w:lineRule="auto"/>
              <w:ind w:left="118" w:leftChars="0" w:right="0" w:rightChars="0" w:firstLine="0" w:firstLineChars="0"/>
              <w:rPr>
                <w:rFonts w:hint="eastAsia" w:ascii="仿宋_GB2312" w:hAnsi="仿宋_GB2312" w:eastAsia="仿宋_GB2312" w:cs="仿宋_GB2312"/>
                <w:spacing w:val="-1"/>
                <w:sz w:val="28"/>
                <w:szCs w:val="28"/>
                <w:lang w:val="en-US" w:eastAsia="zh-CN"/>
              </w:rPr>
            </w:pPr>
          </w:p>
        </w:tc>
        <w:tc>
          <w:tcPr>
            <w:tcW w:w="6802" w:type="dxa"/>
            <w:vAlign w:val="top"/>
          </w:tcPr>
          <w:p w14:paraId="5695F92D">
            <w:pPr>
              <w:spacing w:before="149" w:line="219" w:lineRule="auto"/>
              <w:ind w:left="118" w:leftChars="0"/>
              <w:rPr>
                <w:rFonts w:hint="eastAsia" w:ascii="仿宋_GB2312" w:hAnsi="仿宋_GB2312" w:eastAsia="仿宋_GB2312" w:cs="仿宋_GB2312"/>
                <w:spacing w:val="-1"/>
                <w:sz w:val="28"/>
                <w:szCs w:val="28"/>
              </w:rPr>
            </w:pPr>
            <w:r>
              <w:rPr>
                <w:rFonts w:hint="eastAsia" w:ascii="仿宋_GB2312" w:hAnsi="仿宋_GB2312" w:eastAsia="仿宋_GB2312" w:cs="仿宋_GB2312"/>
                <w:sz w:val="28"/>
                <w:szCs w:val="28"/>
                <w:lang w:val="en-US" w:bidi="zh-CN"/>
              </w:rPr>
              <w:t>4.3.3</w:t>
            </w:r>
            <w:r>
              <w:rPr>
                <w:rFonts w:hint="eastAsia" w:ascii="仿宋_GB2312" w:hAnsi="仿宋_GB2312" w:eastAsia="仿宋_GB2312" w:cs="仿宋_GB2312"/>
                <w:sz w:val="28"/>
                <w:szCs w:val="28"/>
                <w:lang w:bidi="zh-CN"/>
              </w:rPr>
              <w:t xml:space="preserve"> </w:t>
            </w:r>
            <w:r>
              <w:rPr>
                <w:rFonts w:hint="eastAsia" w:ascii="仿宋_GB2312" w:hAnsi="仿宋_GB2312" w:eastAsia="仿宋_GB2312" w:cs="仿宋_GB2312"/>
                <w:sz w:val="28"/>
                <w:szCs w:val="28"/>
                <w:lang w:val="zh-CN" w:bidi="zh-CN"/>
              </w:rPr>
              <w:t>客舱乘务员按指定位置坐好，系好安全带和肩带，保持安全坐姿，静默，做好着陆准备。</w:t>
            </w:r>
          </w:p>
        </w:tc>
        <w:tc>
          <w:tcPr>
            <w:tcW w:w="1315" w:type="dxa"/>
            <w:vAlign w:val="center"/>
          </w:tcPr>
          <w:p w14:paraId="66B0DD0C">
            <w:pPr>
              <w:spacing w:before="193" w:line="380" w:lineRule="exact"/>
              <w:ind w:left="526"/>
              <w:jc w:val="center"/>
              <w:rPr>
                <w:rFonts w:hint="eastAsia" w:ascii="仿宋_GB2312" w:hAnsi="仿宋_GB2312" w:eastAsia="仿宋_GB2312" w:cs="仿宋_GB2312"/>
                <w:b/>
                <w:bCs/>
                <w:sz w:val="28"/>
                <w:szCs w:val="28"/>
              </w:rPr>
            </w:pPr>
          </w:p>
        </w:tc>
      </w:tr>
      <w:tr w14:paraId="0809A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vAlign w:val="top"/>
          </w:tcPr>
          <w:p w14:paraId="7EAD452B">
            <w:pPr>
              <w:spacing w:before="149" w:line="219" w:lineRule="auto"/>
              <w:ind w:left="118" w:leftChars="0" w:right="0" w:rightChars="0" w:firstLine="0" w:firstLineChars="0"/>
              <w:rPr>
                <w:rFonts w:hint="eastAsia" w:ascii="仿宋_GB2312" w:hAnsi="仿宋_GB2312" w:eastAsia="仿宋_GB2312" w:cs="仿宋_GB2312"/>
                <w:spacing w:val="-1"/>
                <w:sz w:val="28"/>
                <w:szCs w:val="28"/>
                <w:lang w:val="en-US" w:eastAsia="zh-CN"/>
              </w:rPr>
            </w:pPr>
          </w:p>
        </w:tc>
        <w:tc>
          <w:tcPr>
            <w:tcW w:w="6802" w:type="dxa"/>
            <w:vAlign w:val="top"/>
          </w:tcPr>
          <w:p w14:paraId="78AA623E">
            <w:pPr>
              <w:spacing w:before="149" w:line="219" w:lineRule="auto"/>
              <w:ind w:left="118" w:leftChars="0"/>
              <w:rPr>
                <w:rFonts w:hint="eastAsia" w:ascii="仿宋_GB2312" w:hAnsi="仿宋_GB2312" w:eastAsia="仿宋_GB2312" w:cs="仿宋_GB2312"/>
                <w:sz w:val="28"/>
                <w:szCs w:val="28"/>
                <w:lang w:val="en-US" w:bidi="zh-CN"/>
              </w:rPr>
            </w:pPr>
            <w:r>
              <w:rPr>
                <w:rFonts w:hint="eastAsia" w:ascii="仿宋_GB2312" w:hAnsi="仿宋_GB2312" w:eastAsia="仿宋_GB2312" w:cs="仿宋_GB2312"/>
                <w:spacing w:val="-1"/>
                <w:sz w:val="28"/>
                <w:szCs w:val="28"/>
                <w:lang w:val="en-US" w:eastAsia="zh-CN"/>
              </w:rPr>
              <w:t>4.3.4报告驾驶舱客舱做好起飞准备</w:t>
            </w:r>
          </w:p>
        </w:tc>
        <w:tc>
          <w:tcPr>
            <w:tcW w:w="1315" w:type="dxa"/>
            <w:vAlign w:val="center"/>
          </w:tcPr>
          <w:p w14:paraId="1E41F122">
            <w:pPr>
              <w:spacing w:before="193" w:line="380" w:lineRule="exact"/>
              <w:ind w:left="526" w:leftChars="0"/>
              <w:jc w:val="both"/>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w:t>
            </w:r>
          </w:p>
        </w:tc>
      </w:tr>
      <w:tr w14:paraId="31378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vAlign w:val="top"/>
          </w:tcPr>
          <w:p w14:paraId="39886330">
            <w:pPr>
              <w:spacing w:before="149" w:line="219" w:lineRule="auto"/>
              <w:ind w:left="118" w:leftChars="0" w:right="0" w:rightChars="0" w:firstLine="0" w:firstLineChars="0"/>
              <w:rPr>
                <w:rFonts w:hint="eastAsia" w:ascii="仿宋_GB2312" w:hAnsi="仿宋_GB2312" w:eastAsia="仿宋_GB2312" w:cs="仿宋_GB2312"/>
                <w:spacing w:val="-1"/>
                <w:sz w:val="28"/>
                <w:szCs w:val="28"/>
                <w:lang w:val="en-US" w:eastAsia="zh-CN"/>
              </w:rPr>
            </w:pPr>
          </w:p>
        </w:tc>
        <w:tc>
          <w:tcPr>
            <w:tcW w:w="6802" w:type="dxa"/>
            <w:vAlign w:val="top"/>
          </w:tcPr>
          <w:p w14:paraId="7DA692A0">
            <w:pPr>
              <w:spacing w:before="150" w:line="220" w:lineRule="auto"/>
              <w:ind w:left="118" w:leftChars="0"/>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lang w:val="en-US" w:bidi="zh-CN"/>
              </w:rPr>
              <w:t>4.3.5监控客舱和管理旅客</w:t>
            </w:r>
          </w:p>
        </w:tc>
        <w:tc>
          <w:tcPr>
            <w:tcW w:w="1315" w:type="dxa"/>
            <w:vAlign w:val="center"/>
          </w:tcPr>
          <w:p w14:paraId="201AB5A6">
            <w:pPr>
              <w:spacing w:before="193" w:line="380" w:lineRule="exact"/>
              <w:ind w:left="526"/>
              <w:jc w:val="center"/>
              <w:rPr>
                <w:rFonts w:hint="eastAsia" w:ascii="仿宋_GB2312" w:hAnsi="仿宋_GB2312" w:eastAsia="仿宋_GB2312" w:cs="仿宋_GB2312"/>
                <w:b/>
                <w:bCs/>
                <w:sz w:val="28"/>
                <w:szCs w:val="28"/>
              </w:rPr>
            </w:pPr>
          </w:p>
        </w:tc>
      </w:tr>
      <w:tr w14:paraId="7EDD4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vAlign w:val="top"/>
          </w:tcPr>
          <w:p w14:paraId="6C982DC5">
            <w:pPr>
              <w:spacing w:before="149" w:line="219" w:lineRule="auto"/>
              <w:ind w:left="118" w:leftChars="0" w:right="0" w:rightChars="0" w:firstLine="0" w:firstLineChars="0"/>
              <w:rPr>
                <w:rFonts w:hint="eastAsia" w:ascii="仿宋_GB2312" w:hAnsi="仿宋_GB2312" w:eastAsia="仿宋_GB2312" w:cs="仿宋_GB2312"/>
                <w:spacing w:val="-1"/>
                <w:sz w:val="28"/>
                <w:szCs w:val="28"/>
                <w:lang w:val="en-US" w:eastAsia="zh-CN"/>
              </w:rPr>
            </w:pPr>
          </w:p>
        </w:tc>
        <w:tc>
          <w:tcPr>
            <w:tcW w:w="6802" w:type="dxa"/>
            <w:vAlign w:val="top"/>
          </w:tcPr>
          <w:p w14:paraId="6F17507B">
            <w:pPr>
              <w:spacing w:before="150" w:line="220" w:lineRule="auto"/>
              <w:ind w:left="118" w:leftChars="0"/>
              <w:rPr>
                <w:rFonts w:hint="eastAsia" w:ascii="仿宋_GB2312" w:hAnsi="仿宋_GB2312" w:eastAsia="仿宋_GB2312" w:cs="仿宋_GB2312"/>
                <w:spacing w:val="-1"/>
                <w:sz w:val="28"/>
                <w:szCs w:val="28"/>
                <w:lang w:val="en-US" w:bidi="zh-CN"/>
              </w:rPr>
            </w:pPr>
            <w:r>
              <w:rPr>
                <w:rFonts w:hint="eastAsia" w:ascii="仿宋_GB2312" w:hAnsi="仿宋_GB2312" w:eastAsia="仿宋_GB2312" w:cs="仿宋_GB2312"/>
                <w:spacing w:val="-1"/>
                <w:sz w:val="28"/>
                <w:szCs w:val="28"/>
                <w:lang w:val="en-US" w:bidi="zh-CN"/>
              </w:rPr>
              <w:t>4.3.6 确保客舱安全</w:t>
            </w:r>
          </w:p>
        </w:tc>
        <w:tc>
          <w:tcPr>
            <w:tcW w:w="1315" w:type="dxa"/>
            <w:vAlign w:val="center"/>
          </w:tcPr>
          <w:p w14:paraId="57176886">
            <w:pPr>
              <w:spacing w:before="193" w:line="380" w:lineRule="exact"/>
              <w:ind w:left="526"/>
              <w:jc w:val="center"/>
              <w:rPr>
                <w:rFonts w:hint="eastAsia" w:ascii="仿宋_GB2312" w:hAnsi="仿宋_GB2312" w:eastAsia="仿宋_GB2312" w:cs="仿宋_GB2312"/>
                <w:b/>
                <w:bCs/>
                <w:sz w:val="28"/>
                <w:szCs w:val="28"/>
              </w:rPr>
            </w:pPr>
          </w:p>
        </w:tc>
      </w:tr>
      <w:tr w14:paraId="592E0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vAlign w:val="top"/>
          </w:tcPr>
          <w:p w14:paraId="1A2208A5">
            <w:pPr>
              <w:pStyle w:val="14"/>
              <w:rPr>
                <w:rFonts w:hint="eastAsia" w:ascii="仿宋_GB2312" w:hAnsi="仿宋_GB2312" w:eastAsia="仿宋_GB2312" w:cs="仿宋_GB2312"/>
                <w:spacing w:val="-1"/>
                <w:sz w:val="28"/>
                <w:szCs w:val="28"/>
                <w:lang w:val="en-US" w:eastAsia="zh-CN"/>
              </w:rPr>
            </w:pPr>
          </w:p>
        </w:tc>
        <w:tc>
          <w:tcPr>
            <w:tcW w:w="6802" w:type="dxa"/>
            <w:vAlign w:val="top"/>
          </w:tcPr>
          <w:p w14:paraId="2D47566A">
            <w:pPr>
              <w:spacing w:before="150" w:line="220" w:lineRule="auto"/>
              <w:ind w:left="118" w:leftChars="0"/>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lang w:val="en-US" w:eastAsia="zh-CN"/>
              </w:rPr>
              <w:t>4.3.7</w:t>
            </w:r>
            <w:r>
              <w:rPr>
                <w:rFonts w:hint="eastAsia" w:ascii="仿宋_GB2312" w:hAnsi="仿宋_GB2312" w:eastAsia="仿宋_GB2312" w:cs="仿宋_GB2312"/>
                <w:spacing w:val="-1"/>
                <w:sz w:val="28"/>
                <w:szCs w:val="28"/>
              </w:rPr>
              <w:t>遵守指令标志或飞行机组的指令</w:t>
            </w:r>
          </w:p>
        </w:tc>
        <w:tc>
          <w:tcPr>
            <w:tcW w:w="1315" w:type="dxa"/>
            <w:vAlign w:val="center"/>
          </w:tcPr>
          <w:p w14:paraId="4BADED98">
            <w:pPr>
              <w:spacing w:before="193" w:line="380" w:lineRule="exact"/>
              <w:ind w:left="526"/>
              <w:jc w:val="center"/>
              <w:rPr>
                <w:rFonts w:hint="eastAsia" w:ascii="仿宋_GB2312" w:hAnsi="仿宋_GB2312" w:eastAsia="仿宋_GB2312" w:cs="仿宋_GB2312"/>
                <w:b/>
                <w:bCs/>
                <w:sz w:val="28"/>
                <w:szCs w:val="28"/>
              </w:rPr>
            </w:pPr>
          </w:p>
        </w:tc>
      </w:tr>
      <w:tr w14:paraId="76473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restart"/>
            <w:vAlign w:val="top"/>
          </w:tcPr>
          <w:p w14:paraId="185687B6">
            <w:pPr>
              <w:spacing w:before="149" w:line="219" w:lineRule="auto"/>
              <w:ind w:left="118" w:leftChars="0" w:right="0" w:rightChars="0" w:firstLine="0" w:firstLineChars="0"/>
              <w:rPr>
                <w:rFonts w:hint="eastAsia" w:ascii="仿宋_GB2312" w:hAnsi="仿宋_GB2312" w:eastAsia="仿宋_GB2312" w:cs="仿宋_GB2312"/>
                <w:spacing w:val="-1"/>
                <w:kern w:val="2"/>
                <w:sz w:val="28"/>
                <w:szCs w:val="28"/>
                <w:lang w:val="en-US" w:eastAsia="zh-CN" w:bidi="ar-SA"/>
              </w:rPr>
            </w:pPr>
            <w:r>
              <w:rPr>
                <w:rFonts w:hint="eastAsia" w:ascii="仿宋_GB2312" w:hAnsi="仿宋_GB2312" w:eastAsia="仿宋_GB2312" w:cs="仿宋_GB2312"/>
                <w:spacing w:val="-1"/>
                <w:sz w:val="28"/>
                <w:szCs w:val="28"/>
                <w:lang w:val="en-US" w:eastAsia="zh-CN"/>
              </w:rPr>
              <w:t>4.4</w:t>
            </w:r>
            <w:r>
              <w:rPr>
                <w:rFonts w:hint="eastAsia" w:ascii="仿宋_GB2312" w:hAnsi="仿宋_GB2312" w:eastAsia="仿宋_GB2312" w:cs="仿宋_GB2312"/>
                <w:spacing w:val="-1"/>
                <w:sz w:val="28"/>
                <w:szCs w:val="28"/>
              </w:rPr>
              <w:t>管理不正常或紧急情况</w:t>
            </w:r>
          </w:p>
        </w:tc>
        <w:tc>
          <w:tcPr>
            <w:tcW w:w="6802" w:type="dxa"/>
            <w:vAlign w:val="top"/>
          </w:tcPr>
          <w:p w14:paraId="3CB839FC">
            <w:pPr>
              <w:spacing w:before="149" w:line="219" w:lineRule="auto"/>
              <w:ind w:left="118" w:leftChars="0"/>
              <w:rPr>
                <w:rFonts w:hint="eastAsia" w:ascii="仿宋_GB2312" w:hAnsi="仿宋_GB2312" w:eastAsia="仿宋_GB2312" w:cs="仿宋_GB2312"/>
                <w:spacing w:val="-1"/>
                <w:kern w:val="2"/>
                <w:sz w:val="28"/>
                <w:szCs w:val="28"/>
                <w:lang w:val="en-US" w:eastAsia="zh-CN" w:bidi="ar-SA"/>
              </w:rPr>
            </w:pPr>
            <w:r>
              <w:rPr>
                <w:rFonts w:hint="eastAsia" w:ascii="仿宋_GB2312" w:hAnsi="仿宋_GB2312" w:eastAsia="仿宋_GB2312" w:cs="仿宋_GB2312"/>
                <w:spacing w:val="-1"/>
                <w:sz w:val="28"/>
                <w:szCs w:val="28"/>
                <w:lang w:val="en-US" w:eastAsia="zh-CN"/>
              </w:rPr>
              <w:t>4.4</w:t>
            </w:r>
            <w:r>
              <w:rPr>
                <w:rFonts w:hint="eastAsia" w:ascii="仿宋_GB2312" w:hAnsi="仿宋_GB2312" w:eastAsia="仿宋_GB2312" w:cs="仿宋_GB2312"/>
                <w:spacing w:val="-1"/>
                <w:sz w:val="28"/>
                <w:szCs w:val="28"/>
              </w:rPr>
              <w:t>.1 识别不正常或紧急情况</w:t>
            </w:r>
          </w:p>
        </w:tc>
        <w:tc>
          <w:tcPr>
            <w:tcW w:w="1315" w:type="dxa"/>
            <w:vAlign w:val="center"/>
          </w:tcPr>
          <w:p w14:paraId="05DD33CA">
            <w:pPr>
              <w:spacing w:before="193" w:line="380" w:lineRule="exact"/>
              <w:ind w:left="526"/>
              <w:jc w:val="center"/>
              <w:rPr>
                <w:rFonts w:hint="eastAsia" w:ascii="仿宋_GB2312" w:hAnsi="仿宋_GB2312" w:eastAsia="仿宋_GB2312" w:cs="仿宋_GB2312"/>
                <w:b/>
                <w:bCs/>
                <w:sz w:val="28"/>
                <w:szCs w:val="28"/>
              </w:rPr>
            </w:pPr>
          </w:p>
        </w:tc>
      </w:tr>
      <w:tr w14:paraId="2CBEC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tcBorders>
              <w:bottom w:val="single" w:color="000000" w:sz="2" w:space="0"/>
            </w:tcBorders>
            <w:vAlign w:val="top"/>
          </w:tcPr>
          <w:p w14:paraId="47CCA356">
            <w:pPr>
              <w:pStyle w:val="14"/>
              <w:rPr>
                <w:rFonts w:hint="eastAsia" w:ascii="仿宋_GB2312" w:hAnsi="仿宋_GB2312" w:eastAsia="仿宋_GB2312" w:cs="仿宋_GB2312"/>
                <w:spacing w:val="-1"/>
                <w:sz w:val="28"/>
                <w:szCs w:val="28"/>
                <w:lang w:val="en-US" w:eastAsia="zh-CN"/>
              </w:rPr>
            </w:pPr>
          </w:p>
        </w:tc>
        <w:tc>
          <w:tcPr>
            <w:tcW w:w="6802" w:type="dxa"/>
            <w:vAlign w:val="top"/>
          </w:tcPr>
          <w:p w14:paraId="225616A4">
            <w:pPr>
              <w:spacing w:before="152" w:line="220" w:lineRule="auto"/>
              <w:ind w:left="118" w:leftChars="0"/>
              <w:rPr>
                <w:rFonts w:hint="eastAsia" w:ascii="仿宋_GB2312" w:hAnsi="仿宋_GB2312" w:eastAsia="仿宋_GB2312" w:cs="仿宋_GB2312"/>
                <w:spacing w:val="-1"/>
                <w:kern w:val="2"/>
                <w:sz w:val="28"/>
                <w:szCs w:val="28"/>
                <w:lang w:val="en-US" w:eastAsia="zh-CN" w:bidi="ar-SA"/>
              </w:rPr>
            </w:pPr>
            <w:r>
              <w:rPr>
                <w:rFonts w:hint="eastAsia" w:ascii="仿宋_GB2312" w:hAnsi="仿宋_GB2312" w:eastAsia="仿宋_GB2312" w:cs="仿宋_GB2312"/>
                <w:spacing w:val="-1"/>
                <w:sz w:val="28"/>
                <w:szCs w:val="28"/>
                <w:lang w:val="en-US" w:eastAsia="zh-CN"/>
              </w:rPr>
              <w:t>4.4</w:t>
            </w:r>
            <w:r>
              <w:rPr>
                <w:rFonts w:hint="eastAsia" w:ascii="仿宋_GB2312" w:hAnsi="仿宋_GB2312" w:eastAsia="仿宋_GB2312" w:cs="仿宋_GB2312"/>
                <w:spacing w:val="-1"/>
                <w:sz w:val="28"/>
                <w:szCs w:val="28"/>
              </w:rPr>
              <w:t>.2 应用不正常或紧急情况程序</w:t>
            </w:r>
            <w:r>
              <w:rPr>
                <w:rFonts w:hint="eastAsia" w:ascii="仿宋_GB2312" w:hAnsi="仿宋_GB2312" w:eastAsia="仿宋_GB2312" w:cs="仿宋_GB2312"/>
                <w:spacing w:val="-1"/>
                <w:sz w:val="28"/>
                <w:szCs w:val="28"/>
                <w:lang w:eastAsia="zh-CN"/>
              </w:rPr>
              <w:t>，</w:t>
            </w:r>
            <w:r>
              <w:rPr>
                <w:rFonts w:hint="eastAsia" w:ascii="仿宋_GB2312" w:eastAsia="仿宋_GB2312"/>
                <w:sz w:val="28"/>
                <w:szCs w:val="28"/>
                <w:lang w:val="zh-CN" w:bidi="zh-CN"/>
              </w:rPr>
              <w:t>及时处置客舱内各种不正常情况，降低风险</w:t>
            </w:r>
          </w:p>
        </w:tc>
        <w:tc>
          <w:tcPr>
            <w:tcW w:w="1315" w:type="dxa"/>
            <w:vAlign w:val="center"/>
          </w:tcPr>
          <w:p w14:paraId="553F8E6D">
            <w:pPr>
              <w:spacing w:before="193" w:line="380" w:lineRule="exact"/>
              <w:ind w:left="526"/>
              <w:jc w:val="center"/>
              <w:rPr>
                <w:rFonts w:hint="eastAsia" w:ascii="仿宋_GB2312" w:hAnsi="仿宋_GB2312" w:eastAsia="仿宋_GB2312" w:cs="仿宋_GB2312"/>
                <w:b/>
                <w:bCs/>
                <w:sz w:val="28"/>
                <w:szCs w:val="28"/>
              </w:rPr>
            </w:pPr>
          </w:p>
        </w:tc>
      </w:tr>
    </w:tbl>
    <w:p w14:paraId="43B03885">
      <w:pPr>
        <w:rPr>
          <w:rFonts w:hint="eastAsia" w:ascii="仿宋_GB2312" w:hAnsi="仿宋_GB2312" w:eastAsia="仿宋_GB2312" w:cs="仿宋_GB2312"/>
          <w:spacing w:val="-1"/>
          <w:sz w:val="28"/>
          <w:szCs w:val="28"/>
          <w:lang w:val="zh-CN" w:bidi="zh-CN"/>
        </w:rPr>
      </w:pPr>
    </w:p>
    <w:p w14:paraId="6D02EA5D">
      <w:pPr>
        <w:rPr>
          <w:rFonts w:hint="eastAsia" w:ascii="仿宋_GB2312" w:hAnsi="仿宋_GB2312" w:eastAsia="仿宋_GB2312" w:cs="仿宋_GB2312"/>
          <w:spacing w:val="-1"/>
          <w:sz w:val="28"/>
          <w:szCs w:val="28"/>
          <w:lang w:val="zh-CN" w:bidi="zh-CN"/>
        </w:rPr>
      </w:pPr>
    </w:p>
    <w:tbl>
      <w:tblPr>
        <w:tblStyle w:val="13"/>
        <w:tblW w:w="96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2"/>
        <w:gridCol w:w="6802"/>
        <w:gridCol w:w="1315"/>
      </w:tblGrid>
      <w:tr w14:paraId="46539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9609" w:type="dxa"/>
            <w:gridSpan w:val="3"/>
            <w:shd w:val="clear" w:color="auto" w:fill="D9D9D3"/>
            <w:vAlign w:val="center"/>
          </w:tcPr>
          <w:p w14:paraId="42232E0E">
            <w:pPr>
              <w:spacing w:before="147" w:line="380" w:lineRule="exact"/>
              <w:ind w:left="402" w:right="95" w:hanging="301"/>
              <w:jc w:val="center"/>
              <w:rPr>
                <w:rFonts w:hint="default" w:ascii="仿宋_GB2312" w:hAnsi="仿宋_GB2312" w:eastAsia="仿宋_GB2312" w:cs="仿宋_GB2312"/>
                <w:sz w:val="28"/>
                <w:szCs w:val="28"/>
                <w:lang w:val="en-US" w:eastAsia="zh-CN"/>
              </w:rPr>
            </w:pPr>
            <w:r>
              <w:rPr>
                <w:rFonts w:hint="eastAsia" w:ascii="仿宋_GB2312" w:eastAsia="仿宋_GB2312"/>
                <w:sz w:val="28"/>
                <w:szCs w:val="28"/>
                <w:lang w:val="en-US" w:bidi="zh-CN"/>
              </w:rPr>
              <w:t>阶段5</w:t>
            </w:r>
            <w:r>
              <w:rPr>
                <w:rFonts w:hint="eastAsia" w:ascii="仿宋_GB2312" w:hAnsi="仿宋_GB2312" w:eastAsia="仿宋_GB2312" w:cs="仿宋_GB2312"/>
                <w:spacing w:val="-1"/>
                <w:sz w:val="28"/>
                <w:szCs w:val="28"/>
                <w:lang w:val="en-US" w:bidi="zh-CN"/>
              </w:rPr>
              <w:t>落地后</w:t>
            </w:r>
          </w:p>
        </w:tc>
      </w:tr>
      <w:tr w14:paraId="75442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1492" w:type="dxa"/>
            <w:shd w:val="clear" w:color="auto" w:fill="D9D9D3"/>
            <w:vAlign w:val="center"/>
          </w:tcPr>
          <w:p w14:paraId="2D1958F5">
            <w:pPr>
              <w:spacing w:before="65" w:line="380" w:lineRule="exact"/>
              <w:ind w:left="0" w:leftChars="0" w:firstLine="556"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pacing w:val="-1"/>
                <w:sz w:val="28"/>
                <w:szCs w:val="28"/>
              </w:rPr>
              <w:t>任务</w:t>
            </w:r>
          </w:p>
        </w:tc>
        <w:tc>
          <w:tcPr>
            <w:tcW w:w="6802" w:type="dxa"/>
            <w:shd w:val="clear" w:color="auto" w:fill="D9D9D3"/>
            <w:vAlign w:val="center"/>
          </w:tcPr>
          <w:p w14:paraId="23A43349">
            <w:pPr>
              <w:spacing w:before="65" w:line="380" w:lineRule="exact"/>
              <w:ind w:left="2045" w:leftChars="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pacing w:val="-3"/>
                <w:sz w:val="28"/>
                <w:szCs w:val="28"/>
                <w:lang w:val="en-US" w:eastAsia="zh-CN"/>
              </w:rPr>
              <w:t>客舱机组</w:t>
            </w:r>
            <w:r>
              <w:rPr>
                <w:rFonts w:hint="eastAsia" w:ascii="仿宋_GB2312" w:hAnsi="仿宋_GB2312" w:eastAsia="仿宋_GB2312" w:cs="仿宋_GB2312"/>
                <w:spacing w:val="-3"/>
                <w:sz w:val="28"/>
                <w:szCs w:val="28"/>
              </w:rPr>
              <w:t>任务</w:t>
            </w:r>
            <w:r>
              <w:rPr>
                <w:rFonts w:hint="eastAsia" w:ascii="仿宋_GB2312" w:hAnsi="仿宋_GB2312" w:eastAsia="仿宋_GB2312" w:cs="仿宋_GB2312"/>
                <w:spacing w:val="-3"/>
                <w:sz w:val="28"/>
                <w:szCs w:val="28"/>
                <w:lang w:val="en-US" w:eastAsia="zh-CN"/>
              </w:rPr>
              <w:t>标准</w:t>
            </w:r>
          </w:p>
        </w:tc>
        <w:tc>
          <w:tcPr>
            <w:tcW w:w="1315" w:type="dxa"/>
            <w:shd w:val="clear" w:color="auto" w:fill="D9D9D3"/>
            <w:vAlign w:val="center"/>
          </w:tcPr>
          <w:p w14:paraId="4CB7053D">
            <w:pPr>
              <w:spacing w:before="147" w:line="380" w:lineRule="exact"/>
              <w:ind w:left="402" w:right="95" w:hanging="301"/>
              <w:jc w:val="center"/>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乘务长</w:t>
            </w:r>
          </w:p>
          <w:p w14:paraId="5B164E3B">
            <w:pPr>
              <w:spacing w:before="147" w:line="380" w:lineRule="exact"/>
              <w:ind w:left="402" w:leftChars="0" w:right="95" w:rightChars="0" w:hanging="301" w:firstLine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pacing w:val="-2"/>
                <w:sz w:val="28"/>
                <w:szCs w:val="28"/>
                <w:lang w:val="en-US" w:eastAsia="zh-CN"/>
              </w:rPr>
              <w:t>任务标准</w:t>
            </w:r>
          </w:p>
        </w:tc>
      </w:tr>
      <w:tr w14:paraId="6C8FE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restart"/>
            <w:tcBorders>
              <w:bottom w:val="single" w:color="000000" w:sz="2" w:space="0"/>
            </w:tcBorders>
            <w:vAlign w:val="center"/>
          </w:tcPr>
          <w:p w14:paraId="20B459EE">
            <w:pPr>
              <w:spacing w:before="65" w:line="380" w:lineRule="exact"/>
              <w:ind w:left="120"/>
              <w:jc w:val="center"/>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5.1</w:t>
            </w:r>
          </w:p>
          <w:p w14:paraId="6514A7DA">
            <w:pPr>
              <w:spacing w:before="65" w:line="380" w:lineRule="exact"/>
              <w:ind w:left="120"/>
              <w:jc w:val="center"/>
              <w:rPr>
                <w:rFonts w:hint="eastAsia" w:ascii="仿宋_GB2312" w:hAnsi="仿宋_GB2312" w:eastAsia="仿宋_GB2312" w:cs="仿宋_GB2312"/>
                <w:spacing w:val="-1"/>
                <w:sz w:val="28"/>
                <w:szCs w:val="28"/>
                <w:lang w:val="en-US" w:bidi="zh-CN"/>
              </w:rPr>
            </w:pPr>
            <w:r>
              <w:rPr>
                <w:rFonts w:hint="eastAsia" w:ascii="仿宋_GB2312" w:hAnsi="仿宋_GB2312" w:eastAsia="仿宋_GB2312" w:cs="仿宋_GB2312"/>
                <w:spacing w:val="-1"/>
                <w:sz w:val="28"/>
                <w:szCs w:val="28"/>
                <w:lang w:val="en-US" w:bidi="zh-CN"/>
              </w:rPr>
              <w:t>落地后</w:t>
            </w:r>
          </w:p>
          <w:p w14:paraId="2470A0ED">
            <w:pPr>
              <w:spacing w:before="65" w:line="380" w:lineRule="exact"/>
              <w:ind w:left="12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pacing w:val="-1"/>
                <w:sz w:val="28"/>
                <w:szCs w:val="28"/>
                <w:lang w:val="en-US" w:bidi="zh-CN"/>
              </w:rPr>
              <w:t>滑行</w:t>
            </w:r>
          </w:p>
        </w:tc>
        <w:tc>
          <w:tcPr>
            <w:tcW w:w="6802" w:type="dxa"/>
            <w:vAlign w:val="top"/>
          </w:tcPr>
          <w:p w14:paraId="223D0195">
            <w:pPr>
              <w:spacing w:before="148" w:line="219" w:lineRule="auto"/>
              <w:ind w:left="118" w:leftChars="0"/>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lang w:val="en-US" w:eastAsia="zh-CN"/>
              </w:rPr>
              <w:t>5</w:t>
            </w:r>
            <w:r>
              <w:rPr>
                <w:rFonts w:hint="eastAsia" w:ascii="仿宋_GB2312" w:hAnsi="仿宋_GB2312" w:eastAsia="仿宋_GB2312" w:cs="仿宋_GB2312"/>
                <w:spacing w:val="-2"/>
                <w:sz w:val="28"/>
                <w:szCs w:val="28"/>
              </w:rPr>
              <w:t xml:space="preserve">.1.1 </w:t>
            </w:r>
            <w:r>
              <w:rPr>
                <w:rFonts w:hint="eastAsia" w:ascii="仿宋_GB2312" w:hAnsi="仿宋_GB2312" w:eastAsia="仿宋_GB2312" w:cs="仿宋_GB2312"/>
                <w:spacing w:val="-1"/>
                <w:sz w:val="28"/>
                <w:szCs w:val="28"/>
                <w:lang w:val="en-US" w:bidi="zh-CN"/>
              </w:rPr>
              <w:t>坐好，保持系好安全带、肩带</w:t>
            </w:r>
          </w:p>
        </w:tc>
        <w:tc>
          <w:tcPr>
            <w:tcW w:w="1315" w:type="dxa"/>
            <w:vAlign w:val="center"/>
          </w:tcPr>
          <w:p w14:paraId="5B5A2E2B">
            <w:pPr>
              <w:pStyle w:val="14"/>
              <w:spacing w:line="380" w:lineRule="exact"/>
              <w:ind w:firstLine="583"/>
              <w:jc w:val="center"/>
              <w:rPr>
                <w:rFonts w:hint="eastAsia" w:ascii="仿宋_GB2312" w:hAnsi="仿宋_GB2312" w:eastAsia="仿宋_GB2312" w:cs="仿宋_GB2312"/>
                <w:sz w:val="28"/>
                <w:szCs w:val="28"/>
              </w:rPr>
            </w:pPr>
          </w:p>
        </w:tc>
      </w:tr>
      <w:tr w14:paraId="29E32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tcBorders>
              <w:top w:val="single" w:color="000000" w:sz="2" w:space="0"/>
              <w:bottom w:val="single" w:color="000000" w:sz="2" w:space="0"/>
            </w:tcBorders>
            <w:vAlign w:val="center"/>
          </w:tcPr>
          <w:p w14:paraId="407C4677">
            <w:pPr>
              <w:pStyle w:val="14"/>
              <w:spacing w:line="380" w:lineRule="exact"/>
              <w:jc w:val="center"/>
              <w:rPr>
                <w:rFonts w:hint="eastAsia" w:ascii="仿宋_GB2312" w:hAnsi="仿宋_GB2312" w:eastAsia="仿宋_GB2312" w:cs="仿宋_GB2312"/>
                <w:sz w:val="28"/>
                <w:szCs w:val="28"/>
              </w:rPr>
            </w:pPr>
          </w:p>
        </w:tc>
        <w:tc>
          <w:tcPr>
            <w:tcW w:w="6802" w:type="dxa"/>
            <w:vAlign w:val="top"/>
          </w:tcPr>
          <w:p w14:paraId="4F2CE906">
            <w:pPr>
              <w:spacing w:before="148" w:line="219" w:lineRule="auto"/>
              <w:ind w:left="118" w:leftChars="0"/>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lang w:val="en-US" w:eastAsia="zh-CN"/>
              </w:rPr>
              <w:t>5</w:t>
            </w:r>
            <w:r>
              <w:rPr>
                <w:rFonts w:hint="eastAsia" w:ascii="仿宋_GB2312" w:hAnsi="仿宋_GB2312" w:eastAsia="仿宋_GB2312" w:cs="仿宋_GB2312"/>
                <w:spacing w:val="-2"/>
                <w:sz w:val="28"/>
                <w:szCs w:val="28"/>
              </w:rPr>
              <w:t xml:space="preserve">.1.2 </w:t>
            </w:r>
            <w:r>
              <w:rPr>
                <w:rFonts w:hint="eastAsia" w:ascii="仿宋_GB2312" w:hAnsi="仿宋_GB2312" w:eastAsia="仿宋_GB2312" w:cs="仿宋_GB2312"/>
                <w:spacing w:val="-1"/>
                <w:sz w:val="28"/>
                <w:szCs w:val="28"/>
                <w:lang w:val="en-US" w:bidi="zh-CN"/>
              </w:rPr>
              <w:t>监控客舱和管理旅客</w:t>
            </w:r>
          </w:p>
        </w:tc>
        <w:tc>
          <w:tcPr>
            <w:tcW w:w="1315" w:type="dxa"/>
            <w:vAlign w:val="center"/>
          </w:tcPr>
          <w:p w14:paraId="4A148E30">
            <w:pPr>
              <w:pStyle w:val="14"/>
              <w:spacing w:line="380" w:lineRule="exact"/>
              <w:ind w:firstLine="531"/>
              <w:jc w:val="center"/>
              <w:rPr>
                <w:rFonts w:hint="eastAsia" w:ascii="仿宋_GB2312" w:hAnsi="仿宋_GB2312" w:eastAsia="仿宋_GB2312" w:cs="仿宋_GB2312"/>
                <w:sz w:val="28"/>
                <w:szCs w:val="28"/>
              </w:rPr>
            </w:pPr>
          </w:p>
        </w:tc>
      </w:tr>
      <w:tr w14:paraId="6C123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492" w:type="dxa"/>
            <w:vMerge w:val="continue"/>
            <w:tcBorders>
              <w:top w:val="single" w:color="000000" w:sz="2" w:space="0"/>
              <w:bottom w:val="single" w:color="000000" w:sz="2" w:space="0"/>
            </w:tcBorders>
            <w:vAlign w:val="center"/>
          </w:tcPr>
          <w:p w14:paraId="12A35773">
            <w:pPr>
              <w:pStyle w:val="14"/>
              <w:spacing w:line="380" w:lineRule="exact"/>
              <w:jc w:val="center"/>
              <w:rPr>
                <w:rFonts w:hint="eastAsia" w:ascii="仿宋_GB2312" w:hAnsi="仿宋_GB2312" w:eastAsia="仿宋_GB2312" w:cs="仿宋_GB2312"/>
                <w:sz w:val="28"/>
                <w:szCs w:val="28"/>
              </w:rPr>
            </w:pPr>
          </w:p>
        </w:tc>
        <w:tc>
          <w:tcPr>
            <w:tcW w:w="6802" w:type="dxa"/>
            <w:vAlign w:val="top"/>
          </w:tcPr>
          <w:p w14:paraId="3A814F54">
            <w:pPr>
              <w:spacing w:before="148" w:line="219" w:lineRule="auto"/>
              <w:ind w:left="118" w:leftChars="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pacing w:val="-2"/>
                <w:sz w:val="28"/>
                <w:szCs w:val="28"/>
                <w:lang w:val="en-US" w:eastAsia="zh-CN"/>
              </w:rPr>
              <w:t>5</w:t>
            </w:r>
            <w:r>
              <w:rPr>
                <w:rFonts w:hint="eastAsia" w:ascii="仿宋_GB2312" w:hAnsi="仿宋_GB2312" w:eastAsia="仿宋_GB2312" w:cs="仿宋_GB2312"/>
                <w:spacing w:val="-2"/>
                <w:sz w:val="28"/>
                <w:szCs w:val="28"/>
              </w:rPr>
              <w:t>.1.</w:t>
            </w:r>
            <w:r>
              <w:rPr>
                <w:rFonts w:hint="eastAsia" w:ascii="仿宋_GB2312" w:hAnsi="仿宋_GB2312" w:eastAsia="仿宋_GB2312" w:cs="仿宋_GB2312"/>
                <w:spacing w:val="-2"/>
                <w:sz w:val="28"/>
                <w:szCs w:val="28"/>
                <w:lang w:val="en-US" w:eastAsia="zh-CN"/>
              </w:rPr>
              <w:t>3</w:t>
            </w:r>
            <w:r>
              <w:rPr>
                <w:rFonts w:hint="eastAsia" w:ascii="仿宋_GB2312" w:hAnsi="仿宋_GB2312" w:eastAsia="仿宋_GB2312" w:cs="仿宋_GB2312"/>
                <w:spacing w:val="-2"/>
                <w:sz w:val="28"/>
                <w:szCs w:val="28"/>
              </w:rPr>
              <w:t xml:space="preserve"> </w:t>
            </w:r>
            <w:r>
              <w:rPr>
                <w:rFonts w:hint="eastAsia" w:ascii="仿宋_GB2312" w:hAnsi="仿宋_GB2312" w:eastAsia="仿宋_GB2312" w:cs="仿宋_GB2312"/>
                <w:spacing w:val="-2"/>
                <w:sz w:val="28"/>
                <w:szCs w:val="28"/>
                <w:lang w:val="en-US" w:eastAsia="zh-CN"/>
              </w:rPr>
              <w:t>确保客舱安全</w:t>
            </w:r>
          </w:p>
        </w:tc>
        <w:tc>
          <w:tcPr>
            <w:tcW w:w="1315" w:type="dxa"/>
            <w:vAlign w:val="center"/>
          </w:tcPr>
          <w:p w14:paraId="143D2D87">
            <w:pPr>
              <w:pStyle w:val="14"/>
              <w:spacing w:line="380" w:lineRule="exact"/>
              <w:jc w:val="center"/>
              <w:rPr>
                <w:rFonts w:hint="eastAsia" w:ascii="仿宋_GB2312" w:hAnsi="仿宋_GB2312" w:eastAsia="仿宋_GB2312" w:cs="仿宋_GB2312"/>
                <w:sz w:val="28"/>
                <w:szCs w:val="28"/>
              </w:rPr>
            </w:pPr>
          </w:p>
        </w:tc>
      </w:tr>
      <w:tr w14:paraId="58727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92" w:type="dxa"/>
            <w:vMerge w:val="continue"/>
            <w:tcBorders>
              <w:top w:val="single" w:color="000000" w:sz="2" w:space="0"/>
              <w:bottom w:val="single" w:color="000000" w:sz="2" w:space="0"/>
            </w:tcBorders>
            <w:vAlign w:val="center"/>
          </w:tcPr>
          <w:p w14:paraId="2C1146F3">
            <w:pPr>
              <w:pStyle w:val="14"/>
              <w:spacing w:line="380" w:lineRule="exact"/>
              <w:jc w:val="center"/>
              <w:rPr>
                <w:rFonts w:hint="eastAsia" w:ascii="仿宋_GB2312" w:hAnsi="仿宋_GB2312" w:eastAsia="仿宋_GB2312" w:cs="仿宋_GB2312"/>
                <w:sz w:val="28"/>
                <w:szCs w:val="28"/>
              </w:rPr>
            </w:pPr>
          </w:p>
        </w:tc>
        <w:tc>
          <w:tcPr>
            <w:tcW w:w="6802" w:type="dxa"/>
            <w:vAlign w:val="top"/>
          </w:tcPr>
          <w:p w14:paraId="62D396A5">
            <w:pPr>
              <w:spacing w:before="147" w:line="234" w:lineRule="auto"/>
              <w:ind w:left="118" w:left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2"/>
                <w:sz w:val="28"/>
                <w:szCs w:val="28"/>
                <w:lang w:val="en-US" w:eastAsia="zh-CN"/>
              </w:rPr>
              <w:t>5</w:t>
            </w:r>
            <w:r>
              <w:rPr>
                <w:rFonts w:hint="eastAsia" w:ascii="仿宋_GB2312" w:hAnsi="仿宋_GB2312" w:eastAsia="仿宋_GB2312" w:cs="仿宋_GB2312"/>
                <w:spacing w:val="-2"/>
                <w:sz w:val="28"/>
                <w:szCs w:val="28"/>
              </w:rPr>
              <w:t>.1.</w:t>
            </w:r>
            <w:r>
              <w:rPr>
                <w:rFonts w:hint="eastAsia" w:ascii="仿宋_GB2312" w:hAnsi="仿宋_GB2312" w:eastAsia="仿宋_GB2312" w:cs="仿宋_GB2312"/>
                <w:spacing w:val="-2"/>
                <w:sz w:val="28"/>
                <w:szCs w:val="28"/>
                <w:lang w:val="en-US" w:eastAsia="zh-CN"/>
              </w:rPr>
              <w:t>4</w:t>
            </w:r>
            <w:r>
              <w:rPr>
                <w:rFonts w:hint="eastAsia" w:ascii="仿宋_GB2312" w:hAnsi="仿宋_GB2312" w:eastAsia="仿宋_GB2312" w:cs="仿宋_GB2312"/>
                <w:spacing w:val="-1"/>
                <w:sz w:val="28"/>
                <w:szCs w:val="28"/>
              </w:rPr>
              <w:t>遵守指令标志或飞行机组的指令</w:t>
            </w:r>
          </w:p>
        </w:tc>
        <w:tc>
          <w:tcPr>
            <w:tcW w:w="1315" w:type="dxa"/>
            <w:vAlign w:val="center"/>
          </w:tcPr>
          <w:p w14:paraId="51FB89FD">
            <w:pPr>
              <w:pStyle w:val="14"/>
              <w:spacing w:line="380" w:lineRule="exact"/>
              <w:jc w:val="center"/>
              <w:rPr>
                <w:rFonts w:hint="eastAsia" w:ascii="仿宋_GB2312" w:hAnsi="仿宋_GB2312" w:eastAsia="仿宋_GB2312" w:cs="仿宋_GB2312"/>
                <w:sz w:val="28"/>
                <w:szCs w:val="28"/>
              </w:rPr>
            </w:pPr>
          </w:p>
        </w:tc>
      </w:tr>
      <w:tr w14:paraId="25601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restart"/>
            <w:tcBorders>
              <w:top w:val="single" w:color="000000" w:sz="2" w:space="0"/>
            </w:tcBorders>
            <w:vAlign w:val="center"/>
          </w:tcPr>
          <w:p w14:paraId="2A472F26">
            <w:pPr>
              <w:pStyle w:val="14"/>
              <w:spacing w:line="3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5.2</w:t>
            </w:r>
          </w:p>
          <w:p w14:paraId="7AB4D54D">
            <w:pPr>
              <w:pStyle w:val="14"/>
              <w:spacing w:line="380" w:lineRule="exact"/>
              <w:jc w:val="center"/>
              <w:rPr>
                <w:rFonts w:hint="default" w:ascii="仿宋_GB2312" w:hAnsi="仿宋_GB2312" w:eastAsia="仿宋_GB2312" w:cs="仿宋_GB2312"/>
                <w:sz w:val="28"/>
                <w:szCs w:val="28"/>
                <w:lang w:val="en-US"/>
              </w:rPr>
            </w:pPr>
            <w:r>
              <w:rPr>
                <w:rFonts w:hint="eastAsia" w:ascii="仿宋_GB2312" w:hAnsi="仿宋_GB2312" w:eastAsia="仿宋_GB2312" w:cs="仿宋_GB2312"/>
                <w:spacing w:val="-1"/>
                <w:sz w:val="28"/>
                <w:szCs w:val="28"/>
                <w:lang w:val="en-US" w:bidi="zh-CN"/>
              </w:rPr>
              <w:t>到达停机位，发动机关车</w:t>
            </w:r>
          </w:p>
        </w:tc>
        <w:tc>
          <w:tcPr>
            <w:tcW w:w="6802" w:type="dxa"/>
            <w:vAlign w:val="top"/>
          </w:tcPr>
          <w:p w14:paraId="57A112AA">
            <w:pPr>
              <w:spacing w:before="131" w:line="220" w:lineRule="auto"/>
              <w:ind w:left="107" w:leftChars="0"/>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eastAsia="zh-CN"/>
              </w:rPr>
              <w:t>5</w:t>
            </w:r>
            <w:r>
              <w:rPr>
                <w:rFonts w:hint="eastAsia" w:ascii="仿宋_GB2312" w:hAnsi="仿宋_GB2312" w:eastAsia="仿宋_GB2312" w:cs="仿宋_GB2312"/>
                <w:spacing w:val="-1"/>
                <w:sz w:val="28"/>
                <w:szCs w:val="28"/>
                <w:lang w:val="en-US" w:eastAsia="zh-CN"/>
              </w:rPr>
              <w:t>.2.1</w:t>
            </w:r>
            <w:r>
              <w:rPr>
                <w:rFonts w:hint="eastAsia" w:ascii="仿宋_GB2312" w:hAnsi="仿宋_GB2312" w:eastAsia="仿宋_GB2312" w:cs="仿宋_GB2312"/>
                <w:spacing w:val="-1"/>
                <w:sz w:val="28"/>
                <w:szCs w:val="28"/>
              </w:rPr>
              <w:t xml:space="preserve"> 解除舱门预位（如适用）</w:t>
            </w:r>
          </w:p>
        </w:tc>
        <w:tc>
          <w:tcPr>
            <w:tcW w:w="1315" w:type="dxa"/>
            <w:vAlign w:val="center"/>
          </w:tcPr>
          <w:p w14:paraId="452AD1CE">
            <w:pPr>
              <w:spacing w:before="193" w:line="380" w:lineRule="exact"/>
              <w:ind w:left="526"/>
              <w:jc w:val="center"/>
              <w:rPr>
                <w:rFonts w:hint="eastAsia" w:ascii="仿宋_GB2312" w:hAnsi="仿宋_GB2312" w:eastAsia="仿宋_GB2312" w:cs="仿宋_GB2312"/>
                <w:b/>
                <w:bCs/>
                <w:sz w:val="28"/>
                <w:szCs w:val="28"/>
              </w:rPr>
            </w:pPr>
          </w:p>
        </w:tc>
      </w:tr>
      <w:tr w14:paraId="28751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vAlign w:val="top"/>
          </w:tcPr>
          <w:p w14:paraId="1232CF76">
            <w:pPr>
              <w:pStyle w:val="14"/>
              <w:spacing w:line="380" w:lineRule="exact"/>
              <w:rPr>
                <w:rFonts w:hint="eastAsia" w:ascii="仿宋_GB2312" w:hAnsi="仿宋_GB2312" w:eastAsia="仿宋_GB2312" w:cs="仿宋_GB2312"/>
                <w:sz w:val="28"/>
                <w:szCs w:val="28"/>
                <w:lang w:val="en-US" w:eastAsia="zh-CN"/>
              </w:rPr>
            </w:pPr>
          </w:p>
        </w:tc>
        <w:tc>
          <w:tcPr>
            <w:tcW w:w="6802" w:type="dxa"/>
            <w:vAlign w:val="top"/>
          </w:tcPr>
          <w:p w14:paraId="2A03CB5B">
            <w:pPr>
              <w:spacing w:before="132" w:line="220" w:lineRule="auto"/>
              <w:ind w:left="107" w:leftChars="0"/>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lang w:eastAsia="zh-CN"/>
              </w:rPr>
              <w:t>5</w:t>
            </w:r>
            <w:r>
              <w:rPr>
                <w:rFonts w:hint="eastAsia" w:ascii="仿宋_GB2312" w:hAnsi="仿宋_GB2312" w:eastAsia="仿宋_GB2312" w:cs="仿宋_GB2312"/>
                <w:spacing w:val="-1"/>
                <w:sz w:val="28"/>
                <w:szCs w:val="28"/>
                <w:lang w:val="en-US" w:eastAsia="zh-CN"/>
              </w:rPr>
              <w:t>.2.2</w:t>
            </w:r>
            <w:r>
              <w:rPr>
                <w:rFonts w:hint="eastAsia" w:ascii="仿宋_GB2312" w:hAnsi="仿宋_GB2312" w:eastAsia="仿宋_GB2312" w:cs="仿宋_GB2312"/>
                <w:spacing w:val="-1"/>
                <w:sz w:val="28"/>
                <w:szCs w:val="28"/>
              </w:rPr>
              <w:t xml:space="preserve"> 检查航空器舱门状态（如适用）</w:t>
            </w:r>
          </w:p>
        </w:tc>
        <w:tc>
          <w:tcPr>
            <w:tcW w:w="1315" w:type="dxa"/>
            <w:vAlign w:val="center"/>
          </w:tcPr>
          <w:p w14:paraId="143C2212">
            <w:pPr>
              <w:spacing w:before="193" w:line="380" w:lineRule="exact"/>
              <w:ind w:left="526"/>
              <w:jc w:val="center"/>
              <w:rPr>
                <w:rFonts w:hint="eastAsia" w:ascii="仿宋_GB2312" w:hAnsi="仿宋_GB2312" w:eastAsia="仿宋_GB2312" w:cs="仿宋_GB2312"/>
                <w:b/>
                <w:bCs/>
                <w:sz w:val="28"/>
                <w:szCs w:val="28"/>
              </w:rPr>
            </w:pPr>
          </w:p>
        </w:tc>
      </w:tr>
      <w:tr w14:paraId="66DEB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vAlign w:val="top"/>
          </w:tcPr>
          <w:p w14:paraId="39E83556">
            <w:pPr>
              <w:pStyle w:val="14"/>
              <w:spacing w:line="380" w:lineRule="exact"/>
              <w:rPr>
                <w:rFonts w:hint="eastAsia" w:ascii="仿宋_GB2312" w:hAnsi="仿宋_GB2312" w:eastAsia="仿宋_GB2312" w:cs="仿宋_GB2312"/>
                <w:sz w:val="28"/>
                <w:szCs w:val="28"/>
                <w:lang w:val="en-US" w:eastAsia="zh-CN"/>
              </w:rPr>
            </w:pPr>
          </w:p>
        </w:tc>
        <w:tc>
          <w:tcPr>
            <w:tcW w:w="6802" w:type="dxa"/>
            <w:vAlign w:val="top"/>
          </w:tcPr>
          <w:p w14:paraId="7181B895">
            <w:pPr>
              <w:spacing w:before="132" w:line="220" w:lineRule="auto"/>
              <w:ind w:left="107" w:leftChars="0"/>
              <w:rPr>
                <w:rFonts w:hint="default"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lang w:eastAsia="zh-CN"/>
              </w:rPr>
              <w:t>5</w:t>
            </w:r>
            <w:r>
              <w:rPr>
                <w:rFonts w:hint="eastAsia" w:ascii="仿宋_GB2312" w:hAnsi="仿宋_GB2312" w:eastAsia="仿宋_GB2312" w:cs="仿宋_GB2312"/>
                <w:spacing w:val="-1"/>
                <w:sz w:val="28"/>
                <w:szCs w:val="28"/>
                <w:lang w:val="en-US" w:eastAsia="zh-CN"/>
              </w:rPr>
              <w:t>.2.3</w:t>
            </w:r>
            <w:r>
              <w:rPr>
                <w:rFonts w:hint="eastAsia" w:ascii="仿宋_GB2312" w:hAnsi="仿宋_GB2312" w:eastAsia="仿宋_GB2312" w:cs="仿宋_GB2312"/>
                <w:spacing w:val="-1"/>
                <w:sz w:val="28"/>
                <w:szCs w:val="28"/>
              </w:rPr>
              <w:t xml:space="preserve"> 遵守指令标志或飞行机组的指令</w:t>
            </w:r>
          </w:p>
        </w:tc>
        <w:tc>
          <w:tcPr>
            <w:tcW w:w="1315" w:type="dxa"/>
            <w:vAlign w:val="center"/>
          </w:tcPr>
          <w:p w14:paraId="10D85216">
            <w:pPr>
              <w:spacing w:before="193" w:line="380" w:lineRule="exact"/>
              <w:ind w:left="526"/>
              <w:jc w:val="center"/>
              <w:rPr>
                <w:rFonts w:hint="eastAsia" w:ascii="仿宋_GB2312" w:hAnsi="仿宋_GB2312" w:eastAsia="仿宋_GB2312" w:cs="仿宋_GB2312"/>
                <w:b/>
                <w:bCs/>
                <w:sz w:val="28"/>
                <w:szCs w:val="28"/>
              </w:rPr>
            </w:pPr>
          </w:p>
        </w:tc>
      </w:tr>
      <w:tr w14:paraId="690E8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vAlign w:val="top"/>
          </w:tcPr>
          <w:p w14:paraId="45679BF4">
            <w:pPr>
              <w:pStyle w:val="14"/>
              <w:spacing w:line="380" w:lineRule="exact"/>
              <w:rPr>
                <w:rFonts w:hint="eastAsia" w:ascii="仿宋_GB2312" w:hAnsi="仿宋_GB2312" w:eastAsia="仿宋_GB2312" w:cs="仿宋_GB2312"/>
                <w:sz w:val="28"/>
                <w:szCs w:val="28"/>
                <w:lang w:val="en-US" w:eastAsia="zh-CN"/>
              </w:rPr>
            </w:pPr>
          </w:p>
        </w:tc>
        <w:tc>
          <w:tcPr>
            <w:tcW w:w="6802" w:type="dxa"/>
            <w:vAlign w:val="top"/>
          </w:tcPr>
          <w:p w14:paraId="3C377D7F">
            <w:pPr>
              <w:spacing w:before="132" w:line="221" w:lineRule="auto"/>
              <w:ind w:left="107" w:leftChars="0"/>
              <w:rPr>
                <w:rFonts w:hint="default"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 xml:space="preserve">5.2.4 </w:t>
            </w:r>
            <w:r>
              <w:rPr>
                <w:rFonts w:hint="eastAsia" w:ascii="仿宋_GB2312" w:hAnsi="仿宋_GB2312" w:eastAsia="仿宋_GB2312" w:cs="仿宋_GB2312"/>
                <w:spacing w:val="-1"/>
                <w:sz w:val="28"/>
                <w:szCs w:val="28"/>
              </w:rPr>
              <w:t>打开航空器舱门</w:t>
            </w:r>
          </w:p>
        </w:tc>
        <w:tc>
          <w:tcPr>
            <w:tcW w:w="1315" w:type="dxa"/>
            <w:vAlign w:val="center"/>
          </w:tcPr>
          <w:p w14:paraId="73CD7A75">
            <w:pPr>
              <w:spacing w:before="193" w:line="380" w:lineRule="exact"/>
              <w:ind w:left="526"/>
              <w:jc w:val="center"/>
              <w:rPr>
                <w:rFonts w:hint="eastAsia" w:ascii="仿宋_GB2312" w:hAnsi="仿宋_GB2312" w:eastAsia="仿宋_GB2312" w:cs="仿宋_GB2312"/>
                <w:b/>
                <w:bCs/>
                <w:sz w:val="28"/>
                <w:szCs w:val="28"/>
              </w:rPr>
            </w:pPr>
          </w:p>
        </w:tc>
      </w:tr>
      <w:tr w14:paraId="507E1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vAlign w:val="top"/>
          </w:tcPr>
          <w:p w14:paraId="5169D5DA">
            <w:pPr>
              <w:pStyle w:val="14"/>
              <w:spacing w:line="380" w:lineRule="exact"/>
              <w:rPr>
                <w:rFonts w:hint="eastAsia" w:ascii="仿宋_GB2312" w:hAnsi="仿宋_GB2312" w:eastAsia="仿宋_GB2312" w:cs="仿宋_GB2312"/>
                <w:sz w:val="28"/>
                <w:szCs w:val="28"/>
                <w:lang w:val="en-US" w:eastAsia="zh-CN"/>
              </w:rPr>
            </w:pPr>
          </w:p>
        </w:tc>
        <w:tc>
          <w:tcPr>
            <w:tcW w:w="6802" w:type="dxa"/>
            <w:vAlign w:val="top"/>
          </w:tcPr>
          <w:p w14:paraId="68D5FF3E">
            <w:pPr>
              <w:spacing w:before="133" w:line="219" w:lineRule="auto"/>
              <w:ind w:left="107" w:leftChars="0"/>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2"/>
                <w:sz w:val="28"/>
                <w:szCs w:val="28"/>
                <w:lang w:val="en-US" w:eastAsia="zh-CN"/>
              </w:rPr>
              <w:t xml:space="preserve">5.2.5 </w:t>
            </w:r>
            <w:r>
              <w:rPr>
                <w:rFonts w:hint="eastAsia" w:ascii="仿宋_GB2312" w:hAnsi="仿宋_GB2312" w:eastAsia="仿宋_GB2312" w:cs="仿宋_GB2312"/>
                <w:spacing w:val="-1"/>
                <w:sz w:val="28"/>
                <w:szCs w:val="28"/>
                <w:lang w:val="en-US" w:eastAsia="zh-CN"/>
              </w:rPr>
              <w:t>监控客舱，</w:t>
            </w:r>
            <w:r>
              <w:rPr>
                <w:rFonts w:hint="eastAsia" w:ascii="仿宋_GB2312" w:hAnsi="仿宋_GB2312" w:eastAsia="仿宋_GB2312" w:cs="仿宋_GB2312"/>
                <w:spacing w:val="-1"/>
                <w:sz w:val="28"/>
                <w:szCs w:val="28"/>
              </w:rPr>
              <w:t>管理旅客下机过程</w:t>
            </w:r>
          </w:p>
        </w:tc>
        <w:tc>
          <w:tcPr>
            <w:tcW w:w="1315" w:type="dxa"/>
            <w:vAlign w:val="center"/>
          </w:tcPr>
          <w:p w14:paraId="08DC5CE4">
            <w:pPr>
              <w:spacing w:before="193" w:line="380" w:lineRule="exact"/>
              <w:ind w:left="526"/>
              <w:jc w:val="center"/>
              <w:rPr>
                <w:rFonts w:hint="eastAsia" w:ascii="仿宋_GB2312" w:hAnsi="仿宋_GB2312" w:eastAsia="仿宋_GB2312" w:cs="仿宋_GB2312"/>
                <w:b/>
                <w:bCs/>
                <w:sz w:val="28"/>
                <w:szCs w:val="28"/>
              </w:rPr>
            </w:pPr>
          </w:p>
        </w:tc>
      </w:tr>
      <w:tr w14:paraId="77A3D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vAlign w:val="top"/>
          </w:tcPr>
          <w:p w14:paraId="35B26CCE">
            <w:pPr>
              <w:pStyle w:val="14"/>
              <w:spacing w:line="380" w:lineRule="exact"/>
              <w:rPr>
                <w:rFonts w:hint="eastAsia" w:ascii="仿宋_GB2312" w:hAnsi="仿宋_GB2312" w:eastAsia="仿宋_GB2312" w:cs="仿宋_GB2312"/>
                <w:sz w:val="28"/>
                <w:szCs w:val="28"/>
                <w:lang w:val="en-US" w:eastAsia="zh-CN"/>
              </w:rPr>
            </w:pPr>
          </w:p>
          <w:p w14:paraId="7C8A7275">
            <w:pPr>
              <w:pStyle w:val="14"/>
              <w:spacing w:line="380" w:lineRule="exact"/>
              <w:rPr>
                <w:rFonts w:hint="eastAsia" w:ascii="仿宋_GB2312" w:hAnsi="仿宋_GB2312" w:eastAsia="仿宋_GB2312" w:cs="仿宋_GB2312"/>
                <w:sz w:val="28"/>
                <w:szCs w:val="28"/>
                <w:lang w:val="en-US" w:eastAsia="zh-CN"/>
              </w:rPr>
            </w:pPr>
          </w:p>
        </w:tc>
        <w:tc>
          <w:tcPr>
            <w:tcW w:w="6802" w:type="dxa"/>
            <w:vAlign w:val="top"/>
          </w:tcPr>
          <w:p w14:paraId="09ACFDBC">
            <w:pPr>
              <w:spacing w:before="132" w:line="220" w:lineRule="auto"/>
              <w:ind w:left="107" w:leftChars="0"/>
              <w:rPr>
                <w:rFonts w:hint="eastAsia" w:ascii="仿宋_GB2312" w:hAnsi="仿宋_GB2312" w:eastAsia="仿宋_GB2312" w:cs="仿宋_GB2312"/>
                <w:spacing w:val="-1"/>
                <w:sz w:val="28"/>
                <w:szCs w:val="28"/>
                <w:lang w:val="en-US" w:bidi="zh-CN"/>
              </w:rPr>
            </w:pPr>
            <w:r>
              <w:rPr>
                <w:rFonts w:hint="eastAsia" w:ascii="仿宋_GB2312" w:hAnsi="仿宋_GB2312" w:eastAsia="仿宋_GB2312" w:cs="仿宋_GB2312"/>
                <w:spacing w:val="-1"/>
                <w:sz w:val="28"/>
                <w:szCs w:val="28"/>
                <w:lang w:eastAsia="zh-CN"/>
              </w:rPr>
              <w:t>5</w:t>
            </w:r>
            <w:r>
              <w:rPr>
                <w:rFonts w:hint="eastAsia" w:ascii="仿宋_GB2312" w:hAnsi="仿宋_GB2312" w:eastAsia="仿宋_GB2312" w:cs="仿宋_GB2312"/>
                <w:spacing w:val="-1"/>
                <w:sz w:val="28"/>
                <w:szCs w:val="28"/>
                <w:lang w:val="en-US" w:eastAsia="zh-CN"/>
              </w:rPr>
              <w:t>.2.6</w:t>
            </w:r>
            <w:r>
              <w:rPr>
                <w:rFonts w:hint="eastAsia" w:ascii="仿宋_GB2312" w:hAnsi="仿宋_GB2312" w:eastAsia="仿宋_GB2312" w:cs="仿宋_GB2312"/>
                <w:spacing w:val="-1"/>
                <w:sz w:val="28"/>
                <w:szCs w:val="28"/>
              </w:rPr>
              <w:t>确保客舱安全</w:t>
            </w:r>
          </w:p>
        </w:tc>
        <w:tc>
          <w:tcPr>
            <w:tcW w:w="1315" w:type="dxa"/>
            <w:vAlign w:val="center"/>
          </w:tcPr>
          <w:p w14:paraId="7EEB48D5">
            <w:pPr>
              <w:spacing w:before="193" w:line="380" w:lineRule="exact"/>
              <w:ind w:left="526"/>
              <w:jc w:val="center"/>
              <w:rPr>
                <w:rFonts w:hint="eastAsia" w:ascii="仿宋_GB2312" w:hAnsi="仿宋_GB2312" w:eastAsia="仿宋_GB2312" w:cs="仿宋_GB2312"/>
                <w:b/>
                <w:bCs/>
                <w:sz w:val="28"/>
                <w:szCs w:val="28"/>
              </w:rPr>
            </w:pPr>
          </w:p>
        </w:tc>
      </w:tr>
      <w:tr w14:paraId="2F519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vAlign w:val="top"/>
          </w:tcPr>
          <w:p w14:paraId="41B449F3">
            <w:pPr>
              <w:pStyle w:val="14"/>
              <w:spacing w:line="380" w:lineRule="exact"/>
              <w:rPr>
                <w:rFonts w:hint="eastAsia" w:ascii="仿宋_GB2312" w:hAnsi="仿宋_GB2312" w:eastAsia="仿宋_GB2312" w:cs="仿宋_GB2312"/>
                <w:sz w:val="28"/>
                <w:szCs w:val="28"/>
                <w:lang w:val="en-US" w:eastAsia="zh-CN"/>
              </w:rPr>
            </w:pPr>
          </w:p>
        </w:tc>
        <w:tc>
          <w:tcPr>
            <w:tcW w:w="6802" w:type="dxa"/>
            <w:vAlign w:val="top"/>
          </w:tcPr>
          <w:p w14:paraId="11D9E731">
            <w:pPr>
              <w:spacing w:before="132" w:line="220" w:lineRule="auto"/>
              <w:ind w:left="107" w:leftChars="0"/>
              <w:rPr>
                <w:rFonts w:hint="default" w:ascii="仿宋_GB2312" w:hAnsi="仿宋_GB2312" w:eastAsia="仿宋_GB2312" w:cs="仿宋_GB2312"/>
                <w:spacing w:val="-1"/>
                <w:sz w:val="28"/>
                <w:szCs w:val="28"/>
                <w:lang w:val="en-US" w:bidi="zh-CN"/>
              </w:rPr>
            </w:pPr>
            <w:r>
              <w:rPr>
                <w:rFonts w:hint="eastAsia" w:ascii="仿宋_GB2312" w:hAnsi="仿宋_GB2312" w:eastAsia="仿宋_GB2312" w:cs="仿宋_GB2312"/>
                <w:spacing w:val="-1"/>
                <w:sz w:val="28"/>
                <w:szCs w:val="28"/>
                <w:lang w:eastAsia="zh-CN"/>
              </w:rPr>
              <w:t>5</w:t>
            </w:r>
            <w:r>
              <w:rPr>
                <w:rFonts w:hint="eastAsia" w:ascii="仿宋_GB2312" w:hAnsi="仿宋_GB2312" w:eastAsia="仿宋_GB2312" w:cs="仿宋_GB2312"/>
                <w:spacing w:val="-1"/>
                <w:sz w:val="28"/>
                <w:szCs w:val="28"/>
                <w:lang w:val="en-US" w:eastAsia="zh-CN"/>
              </w:rPr>
              <w:t>.2.7</w:t>
            </w:r>
            <w:r>
              <w:rPr>
                <w:rFonts w:hint="eastAsia" w:ascii="仿宋_GB2312" w:hAnsi="仿宋_GB2312" w:eastAsia="仿宋_GB2312" w:cs="仿宋_GB2312"/>
                <w:spacing w:val="-2"/>
                <w:sz w:val="28"/>
                <w:szCs w:val="28"/>
                <w:lang w:eastAsia="zh-CN"/>
              </w:rPr>
              <w:t>空保</w:t>
            </w:r>
            <w:r>
              <w:rPr>
                <w:rFonts w:hint="eastAsia" w:ascii="仿宋_GB2312" w:hAnsi="仿宋_GB2312" w:eastAsia="仿宋_GB2312" w:cs="仿宋_GB2312"/>
                <w:spacing w:val="-2"/>
                <w:sz w:val="28"/>
                <w:szCs w:val="28"/>
                <w:lang w:val="en-US" w:eastAsia="zh-CN"/>
              </w:rPr>
              <w:t>检查</w:t>
            </w:r>
          </w:p>
        </w:tc>
        <w:tc>
          <w:tcPr>
            <w:tcW w:w="1315" w:type="dxa"/>
            <w:vAlign w:val="center"/>
          </w:tcPr>
          <w:p w14:paraId="28839235">
            <w:pPr>
              <w:spacing w:before="193" w:line="380" w:lineRule="exact"/>
              <w:ind w:left="526"/>
              <w:jc w:val="both"/>
              <w:rPr>
                <w:rFonts w:hint="eastAsia" w:ascii="仿宋_GB2312" w:hAnsi="仿宋_GB2312" w:eastAsia="仿宋_GB2312" w:cs="仿宋_GB2312"/>
                <w:b/>
                <w:bCs/>
                <w:sz w:val="28"/>
                <w:szCs w:val="28"/>
              </w:rPr>
            </w:pPr>
          </w:p>
        </w:tc>
      </w:tr>
      <w:tr w14:paraId="70889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vAlign w:val="top"/>
          </w:tcPr>
          <w:p w14:paraId="229369F8">
            <w:pPr>
              <w:pStyle w:val="14"/>
              <w:spacing w:line="380" w:lineRule="exact"/>
              <w:rPr>
                <w:rFonts w:hint="eastAsia" w:ascii="仿宋_GB2312" w:hAnsi="仿宋_GB2312" w:eastAsia="仿宋_GB2312" w:cs="仿宋_GB2312"/>
                <w:sz w:val="28"/>
                <w:szCs w:val="28"/>
                <w:lang w:val="en-US" w:eastAsia="zh-CN"/>
              </w:rPr>
            </w:pPr>
          </w:p>
        </w:tc>
        <w:tc>
          <w:tcPr>
            <w:tcW w:w="6802" w:type="dxa"/>
            <w:vAlign w:val="top"/>
          </w:tcPr>
          <w:p w14:paraId="26398F48">
            <w:pPr>
              <w:spacing w:before="131" w:line="220" w:lineRule="auto"/>
              <w:ind w:left="107" w:leftChars="0"/>
              <w:rPr>
                <w:rFonts w:hint="default"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eastAsia="zh-CN"/>
              </w:rPr>
              <w:t>5</w:t>
            </w:r>
            <w:r>
              <w:rPr>
                <w:rFonts w:hint="eastAsia" w:ascii="仿宋_GB2312" w:hAnsi="仿宋_GB2312" w:eastAsia="仿宋_GB2312" w:cs="仿宋_GB2312"/>
                <w:spacing w:val="-1"/>
                <w:sz w:val="28"/>
                <w:szCs w:val="28"/>
                <w:lang w:val="en-US" w:eastAsia="zh-CN"/>
              </w:rPr>
              <w:t>.2.8</w:t>
            </w:r>
            <w:r>
              <w:rPr>
                <w:rFonts w:hint="eastAsia" w:ascii="仿宋_GB2312" w:hAnsi="仿宋_GB2312" w:eastAsia="仿宋_GB2312" w:cs="仿宋_GB2312"/>
                <w:spacing w:val="-1"/>
                <w:sz w:val="28"/>
                <w:szCs w:val="28"/>
              </w:rPr>
              <w:t>填写适用的文件</w:t>
            </w:r>
          </w:p>
        </w:tc>
        <w:tc>
          <w:tcPr>
            <w:tcW w:w="1315" w:type="dxa"/>
            <w:vAlign w:val="center"/>
          </w:tcPr>
          <w:p w14:paraId="6B7FA6D8">
            <w:pPr>
              <w:spacing w:before="193" w:line="380" w:lineRule="exact"/>
              <w:ind w:left="526"/>
              <w:jc w:val="both"/>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w:t>
            </w:r>
          </w:p>
        </w:tc>
      </w:tr>
      <w:tr w14:paraId="7D9FC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vAlign w:val="top"/>
          </w:tcPr>
          <w:p w14:paraId="6D5D893B">
            <w:pPr>
              <w:pStyle w:val="14"/>
              <w:spacing w:line="380" w:lineRule="exact"/>
              <w:rPr>
                <w:rFonts w:hint="eastAsia" w:ascii="仿宋_GB2312" w:hAnsi="仿宋_GB2312" w:eastAsia="仿宋_GB2312" w:cs="仿宋_GB2312"/>
                <w:sz w:val="28"/>
                <w:szCs w:val="28"/>
                <w:lang w:val="en-US" w:eastAsia="zh-CN"/>
              </w:rPr>
            </w:pPr>
          </w:p>
        </w:tc>
        <w:tc>
          <w:tcPr>
            <w:tcW w:w="6802" w:type="dxa"/>
            <w:vAlign w:val="top"/>
          </w:tcPr>
          <w:p w14:paraId="7FEF74FE">
            <w:pPr>
              <w:spacing w:before="149" w:line="219" w:lineRule="auto"/>
              <w:ind w:left="118"/>
              <w:rPr>
                <w:rFonts w:hint="default" w:ascii="仿宋_GB2312" w:hAnsi="仿宋_GB2312" w:eastAsia="仿宋_GB2312" w:cs="仿宋_GB2312"/>
                <w:spacing w:val="-1"/>
                <w:sz w:val="28"/>
                <w:szCs w:val="28"/>
                <w:lang w:val="en-US" w:eastAsia="zh-CN" w:bidi="zh-CN"/>
              </w:rPr>
            </w:pPr>
            <w:r>
              <w:rPr>
                <w:rFonts w:hint="eastAsia" w:ascii="仿宋_GB2312" w:hAnsi="仿宋_GB2312" w:eastAsia="仿宋_GB2312" w:cs="仿宋_GB2312"/>
                <w:spacing w:val="-1"/>
                <w:sz w:val="28"/>
                <w:szCs w:val="28"/>
                <w:lang w:val="en-US" w:eastAsia="zh-CN"/>
              </w:rPr>
              <w:t>5</w:t>
            </w:r>
            <w:r>
              <w:rPr>
                <w:rFonts w:hint="eastAsia" w:ascii="仿宋_GB2312" w:hAnsi="仿宋_GB2312" w:eastAsia="仿宋_GB2312" w:cs="仿宋_GB2312"/>
                <w:spacing w:val="-1"/>
                <w:sz w:val="28"/>
                <w:szCs w:val="28"/>
              </w:rPr>
              <w:t>.</w:t>
            </w:r>
            <w:r>
              <w:rPr>
                <w:rFonts w:hint="eastAsia" w:ascii="仿宋_GB2312" w:hAnsi="仿宋_GB2312" w:eastAsia="仿宋_GB2312" w:cs="仿宋_GB2312"/>
                <w:spacing w:val="-1"/>
                <w:sz w:val="28"/>
                <w:szCs w:val="28"/>
                <w:lang w:eastAsia="zh-CN"/>
              </w:rPr>
              <w:t>2</w:t>
            </w:r>
            <w:r>
              <w:rPr>
                <w:rFonts w:hint="eastAsia" w:ascii="仿宋_GB2312" w:hAnsi="仿宋_GB2312" w:eastAsia="仿宋_GB2312" w:cs="仿宋_GB2312"/>
                <w:spacing w:val="-1"/>
                <w:sz w:val="28"/>
                <w:szCs w:val="28"/>
              </w:rPr>
              <w:t>.</w:t>
            </w:r>
            <w:r>
              <w:rPr>
                <w:rFonts w:hint="eastAsia" w:ascii="仿宋_GB2312" w:hAnsi="仿宋_GB2312" w:eastAsia="仿宋_GB2312" w:cs="仿宋_GB2312"/>
                <w:spacing w:val="-1"/>
                <w:sz w:val="28"/>
                <w:szCs w:val="28"/>
                <w:lang w:val="en-US" w:eastAsia="zh-CN"/>
              </w:rPr>
              <w:t>9组织讲评（航班任务结束后）</w:t>
            </w:r>
          </w:p>
        </w:tc>
        <w:tc>
          <w:tcPr>
            <w:tcW w:w="1315" w:type="dxa"/>
            <w:vAlign w:val="center"/>
          </w:tcPr>
          <w:p w14:paraId="538339F5">
            <w:pPr>
              <w:spacing w:before="193" w:line="380" w:lineRule="exact"/>
              <w:ind w:left="526"/>
              <w:jc w:val="both"/>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w:t>
            </w:r>
          </w:p>
        </w:tc>
      </w:tr>
      <w:tr w14:paraId="6C634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restart"/>
            <w:vAlign w:val="top"/>
          </w:tcPr>
          <w:p w14:paraId="35E3C409">
            <w:pPr>
              <w:spacing w:before="149" w:line="219" w:lineRule="auto"/>
              <w:ind w:left="118" w:leftChars="0" w:right="0" w:rightChars="0" w:firstLine="0" w:firstLineChars="0"/>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5.3</w:t>
            </w:r>
            <w:r>
              <w:rPr>
                <w:rFonts w:hint="eastAsia" w:ascii="仿宋_GB2312" w:hAnsi="仿宋_GB2312" w:eastAsia="仿宋_GB2312" w:cs="仿宋_GB2312"/>
                <w:spacing w:val="-1"/>
                <w:sz w:val="28"/>
                <w:szCs w:val="28"/>
              </w:rPr>
              <w:t>管理不正常或紧急情况</w:t>
            </w:r>
          </w:p>
        </w:tc>
        <w:tc>
          <w:tcPr>
            <w:tcW w:w="6802" w:type="dxa"/>
            <w:vAlign w:val="top"/>
          </w:tcPr>
          <w:p w14:paraId="6413E387">
            <w:pPr>
              <w:spacing w:before="149" w:line="219" w:lineRule="auto"/>
              <w:ind w:left="118" w:leftChars="0"/>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lang w:val="en-US" w:eastAsia="zh-CN"/>
              </w:rPr>
              <w:t>5.3</w:t>
            </w:r>
            <w:r>
              <w:rPr>
                <w:rFonts w:hint="eastAsia" w:ascii="仿宋_GB2312" w:hAnsi="仿宋_GB2312" w:eastAsia="仿宋_GB2312" w:cs="仿宋_GB2312"/>
                <w:spacing w:val="-1"/>
                <w:sz w:val="28"/>
                <w:szCs w:val="28"/>
              </w:rPr>
              <w:t>.1 识别不正常或紧急情况</w:t>
            </w:r>
          </w:p>
        </w:tc>
        <w:tc>
          <w:tcPr>
            <w:tcW w:w="1315" w:type="dxa"/>
            <w:vAlign w:val="center"/>
          </w:tcPr>
          <w:p w14:paraId="1BB9AFA8">
            <w:pPr>
              <w:spacing w:before="193" w:line="380" w:lineRule="exact"/>
              <w:ind w:left="526"/>
              <w:jc w:val="center"/>
              <w:rPr>
                <w:rFonts w:hint="eastAsia" w:ascii="仿宋_GB2312" w:hAnsi="仿宋_GB2312" w:eastAsia="仿宋_GB2312" w:cs="仿宋_GB2312"/>
                <w:b/>
                <w:bCs/>
                <w:sz w:val="28"/>
                <w:szCs w:val="28"/>
              </w:rPr>
            </w:pPr>
          </w:p>
        </w:tc>
      </w:tr>
      <w:tr w14:paraId="127F2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92" w:type="dxa"/>
            <w:vMerge w:val="continue"/>
            <w:tcBorders>
              <w:bottom w:val="single" w:color="000000" w:sz="2" w:space="0"/>
            </w:tcBorders>
            <w:vAlign w:val="top"/>
          </w:tcPr>
          <w:p w14:paraId="246A505C">
            <w:pPr>
              <w:pStyle w:val="14"/>
              <w:rPr>
                <w:rFonts w:hint="eastAsia" w:ascii="仿宋_GB2312" w:hAnsi="仿宋_GB2312" w:eastAsia="仿宋_GB2312" w:cs="仿宋_GB2312"/>
                <w:spacing w:val="-1"/>
                <w:sz w:val="28"/>
                <w:szCs w:val="28"/>
                <w:lang w:val="en-US" w:eastAsia="zh-CN"/>
              </w:rPr>
            </w:pPr>
          </w:p>
        </w:tc>
        <w:tc>
          <w:tcPr>
            <w:tcW w:w="6802" w:type="dxa"/>
            <w:vAlign w:val="top"/>
          </w:tcPr>
          <w:p w14:paraId="01668BED">
            <w:pPr>
              <w:spacing w:before="152" w:line="220" w:lineRule="auto"/>
              <w:ind w:left="118" w:leftChars="0"/>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lang w:val="en-US" w:eastAsia="zh-CN"/>
              </w:rPr>
              <w:t>5.3</w:t>
            </w:r>
            <w:r>
              <w:rPr>
                <w:rFonts w:hint="eastAsia" w:ascii="仿宋_GB2312" w:hAnsi="仿宋_GB2312" w:eastAsia="仿宋_GB2312" w:cs="仿宋_GB2312"/>
                <w:spacing w:val="-1"/>
                <w:sz w:val="28"/>
                <w:szCs w:val="28"/>
              </w:rPr>
              <w:t>.2 应用不正常或紧急情况程序</w:t>
            </w:r>
            <w:r>
              <w:rPr>
                <w:rFonts w:hint="eastAsia" w:ascii="仿宋_GB2312" w:hAnsi="仿宋_GB2312" w:eastAsia="仿宋_GB2312" w:cs="仿宋_GB2312"/>
                <w:spacing w:val="-1"/>
                <w:sz w:val="28"/>
                <w:szCs w:val="28"/>
                <w:lang w:eastAsia="zh-CN"/>
              </w:rPr>
              <w:t>，</w:t>
            </w:r>
            <w:r>
              <w:rPr>
                <w:rFonts w:hint="eastAsia" w:ascii="仿宋_GB2312" w:eastAsia="仿宋_GB2312"/>
                <w:sz w:val="28"/>
                <w:szCs w:val="28"/>
                <w:lang w:val="zh-CN" w:bidi="zh-CN"/>
              </w:rPr>
              <w:t>及时处置客舱内各种不正常情况，降低风险</w:t>
            </w:r>
          </w:p>
        </w:tc>
        <w:tc>
          <w:tcPr>
            <w:tcW w:w="1315" w:type="dxa"/>
            <w:vAlign w:val="center"/>
          </w:tcPr>
          <w:p w14:paraId="6750B861">
            <w:pPr>
              <w:spacing w:before="193" w:line="380" w:lineRule="exact"/>
              <w:ind w:left="526"/>
              <w:jc w:val="center"/>
              <w:rPr>
                <w:rFonts w:hint="eastAsia" w:ascii="仿宋_GB2312" w:hAnsi="仿宋_GB2312" w:eastAsia="仿宋_GB2312" w:cs="仿宋_GB2312"/>
                <w:b/>
                <w:bCs/>
                <w:sz w:val="28"/>
                <w:szCs w:val="28"/>
              </w:rPr>
            </w:pPr>
          </w:p>
        </w:tc>
      </w:tr>
    </w:tbl>
    <w:p w14:paraId="08C7E4B7">
      <w:pPr>
        <w:spacing w:before="70"/>
      </w:pPr>
    </w:p>
    <w:p w14:paraId="738C8221">
      <w:pPr>
        <w:spacing w:before="92"/>
      </w:pPr>
    </w:p>
    <w:p w14:paraId="28418FE3">
      <w:pPr>
        <w:spacing w:before="70"/>
      </w:pPr>
    </w:p>
    <w:p w14:paraId="6AAE5184">
      <w:pPr>
        <w:rPr>
          <w:rFonts w:ascii="Arial"/>
          <w:sz w:val="21"/>
        </w:rPr>
      </w:pPr>
    </w:p>
    <w:p w14:paraId="3B7742B5">
      <w:pPr>
        <w:rPr>
          <w:rFonts w:ascii="Arial" w:hAnsi="Arial" w:eastAsia="Arial" w:cs="Arial"/>
          <w:sz w:val="21"/>
          <w:szCs w:val="21"/>
        </w:rPr>
        <w:sectPr>
          <w:pgSz w:w="12240" w:h="15840"/>
          <w:pgMar w:top="1226" w:right="1288" w:bottom="400" w:left="1290" w:header="991" w:footer="0" w:gutter="0"/>
          <w:pgBorders>
            <w:top w:val="none" w:sz="0" w:space="0"/>
            <w:left w:val="none" w:sz="0" w:space="0"/>
            <w:bottom w:val="none" w:sz="0" w:space="0"/>
            <w:right w:val="none" w:sz="0" w:space="0"/>
          </w:pgBorders>
          <w:cols w:space="720" w:num="1"/>
        </w:sectPr>
      </w:pPr>
    </w:p>
    <w:p w14:paraId="139A97B7">
      <w:pPr>
        <w:pStyle w:val="3"/>
        <w:spacing w:before="340" w:after="340" w:line="560" w:lineRule="exact"/>
        <w:jc w:val="center"/>
        <w:outlineLvl w:val="0"/>
        <w:rPr>
          <w:rFonts w:hint="eastAsia" w:ascii="黑体" w:hAnsi="黑体" w:eastAsia="黑体" w:cs="黑体"/>
          <w:sz w:val="32"/>
          <w:szCs w:val="32"/>
        </w:rPr>
      </w:pPr>
      <w:bookmarkStart w:id="73" w:name="_Toc1183652320"/>
      <w:bookmarkStart w:id="74" w:name="_Toc2806"/>
      <w:bookmarkStart w:id="75" w:name="_Toc1180666440"/>
      <w:bookmarkStart w:id="76" w:name="_Toc1797193369"/>
      <w:bookmarkStart w:id="77" w:name="_Toc532082949"/>
      <w:bookmarkStart w:id="78" w:name="_Toc535824648"/>
      <w:r>
        <w:rPr>
          <w:rFonts w:hint="eastAsia" w:ascii="Times New Roman" w:hAnsi="Times New Roman" w:eastAsia="黑体" w:cs="Times New Roman"/>
          <w:b w:val="0"/>
          <w:bCs w:val="0"/>
          <w:color w:val="auto"/>
          <w:spacing w:val="0"/>
          <w:kern w:val="2"/>
          <w:sz w:val="32"/>
          <w:szCs w:val="32"/>
          <w:lang w:val="en-US" w:eastAsia="zh-CN" w:bidi="ar-SA"/>
        </w:rPr>
        <w:t>第四章附录二：</w:t>
      </w:r>
      <w:r>
        <w:rPr>
          <w:rFonts w:hint="eastAsia" w:ascii="Times New Roman" w:hAnsi="Times New Roman" w:eastAsia="黑体" w:cs="Times New Roman"/>
          <w:b w:val="0"/>
          <w:bCs w:val="0"/>
          <w:color w:val="auto"/>
          <w:kern w:val="2"/>
          <w:sz w:val="32"/>
          <w:szCs w:val="32"/>
        </w:rPr>
        <w:t>紧急情况下的应急撤离</w:t>
      </w:r>
      <w:bookmarkEnd w:id="73"/>
      <w:bookmarkEnd w:id="74"/>
    </w:p>
    <w:p w14:paraId="4510D3A6">
      <w:pPr>
        <w:spacing w:before="260" w:after="260" w:line="560" w:lineRule="exact"/>
        <w:outlineLvl w:val="1"/>
        <w:rPr>
          <w:rFonts w:ascii="仿宋_GB2312" w:eastAsia="仿宋_GB2312"/>
          <w:b/>
          <w:bCs/>
          <w:sz w:val="32"/>
          <w:szCs w:val="32"/>
        </w:rPr>
      </w:pPr>
      <w:bookmarkStart w:id="79" w:name="_Toc1503520079"/>
      <w:r>
        <w:rPr>
          <w:rFonts w:hint="eastAsia" w:ascii="仿宋_GB2312" w:eastAsia="仿宋_GB2312"/>
          <w:b/>
          <w:bCs/>
          <w:sz w:val="32"/>
          <w:szCs w:val="32"/>
        </w:rPr>
        <w:t>1  概述</w:t>
      </w:r>
      <w:bookmarkEnd w:id="79"/>
    </w:p>
    <w:p w14:paraId="4C955338">
      <w:pPr>
        <w:spacing w:line="560" w:lineRule="exact"/>
        <w:rPr>
          <w:rFonts w:ascii="仿宋_GB2312" w:eastAsia="仿宋_GB2312"/>
          <w:color w:val="000000"/>
          <w:sz w:val="32"/>
          <w:szCs w:val="32"/>
          <w:lang w:bidi="zh-CN"/>
        </w:rPr>
      </w:pPr>
      <w:r>
        <w:rPr>
          <w:rFonts w:hint="eastAsia" w:ascii="仿宋_GB2312" w:eastAsia="仿宋_GB2312"/>
          <w:b/>
          <w:bCs/>
          <w:color w:val="000000"/>
          <w:sz w:val="32"/>
          <w:szCs w:val="32"/>
          <w:lang w:val="en-US" w:bidi="zh-CN"/>
        </w:rPr>
        <w:t>1</w:t>
      </w:r>
      <w:r>
        <w:rPr>
          <w:rFonts w:hint="eastAsia" w:ascii="仿宋_GB2312" w:eastAsia="仿宋_GB2312"/>
          <w:b/>
          <w:bCs/>
          <w:color w:val="000000"/>
          <w:sz w:val="32"/>
          <w:szCs w:val="32"/>
          <w:lang w:bidi="zh-CN"/>
        </w:rPr>
        <w:t xml:space="preserve">.1 </w:t>
      </w:r>
      <w:r>
        <w:rPr>
          <w:rFonts w:hint="eastAsia" w:ascii="仿宋_GB2312" w:eastAsia="仿宋_GB2312"/>
          <w:color w:val="000000"/>
          <w:sz w:val="32"/>
          <w:szCs w:val="32"/>
          <w:lang w:bidi="zh-CN"/>
        </w:rPr>
        <w:t>《中华人民共和国民用航空法》规定航空器遇险时，机长有权采取一切必要措施，并指挥机组人员和航空器上其他人员采取抢救措施。在必须撤离遇险航空器的紧急情况下，机长必须采取措施，首先组织旅客安全离开民用航空器。</w:t>
      </w:r>
    </w:p>
    <w:p w14:paraId="6312A614">
      <w:pPr>
        <w:pStyle w:val="15"/>
        <w:tabs>
          <w:tab w:val="left" w:pos="1100"/>
        </w:tabs>
        <w:spacing w:before="0" w:line="560" w:lineRule="exact"/>
        <w:ind w:left="0" w:right="85"/>
        <w:rPr>
          <w:rFonts w:ascii="仿宋_GB2312" w:hAnsi="等线 Light" w:eastAsia="仿宋_GB2312" w:cs="Times New Roman"/>
          <w:color w:val="000000"/>
          <w:sz w:val="32"/>
          <w:szCs w:val="32"/>
          <w:lang w:val="en-US"/>
        </w:rPr>
      </w:pPr>
      <w:r>
        <w:rPr>
          <w:rFonts w:hint="eastAsia" w:ascii="仿宋_GB2312" w:eastAsia="仿宋_GB2312"/>
          <w:b/>
          <w:bCs/>
          <w:color w:val="000000"/>
          <w:sz w:val="32"/>
          <w:szCs w:val="32"/>
          <w:lang w:val="en-US" w:eastAsia="zh-CN"/>
        </w:rPr>
        <w:t>1</w:t>
      </w:r>
      <w:r>
        <w:rPr>
          <w:rFonts w:hint="eastAsia" w:ascii="仿宋_GB2312" w:eastAsia="仿宋_GB2312"/>
          <w:b/>
          <w:bCs/>
          <w:color w:val="000000"/>
          <w:sz w:val="32"/>
          <w:szCs w:val="32"/>
        </w:rPr>
        <w:t>.2</w:t>
      </w:r>
      <w:r>
        <w:rPr>
          <w:rFonts w:hint="eastAsia" w:ascii="仿宋_GB2312" w:eastAsia="仿宋_GB2312"/>
          <w:b/>
          <w:bCs/>
          <w:color w:val="000000"/>
          <w:sz w:val="32"/>
          <w:szCs w:val="32"/>
          <w:lang w:val="en-US"/>
        </w:rPr>
        <w:t xml:space="preserve"> </w:t>
      </w:r>
      <w:r>
        <w:rPr>
          <w:rFonts w:hint="eastAsia" w:ascii="仿宋_GB2312" w:eastAsia="仿宋_GB2312"/>
          <w:color w:val="000000"/>
          <w:sz w:val="32"/>
          <w:szCs w:val="32"/>
        </w:rPr>
        <w:t>在通常情况下，飞行机组会根据情况需要向客舱适时发出撤离指令，</w:t>
      </w:r>
      <w:r>
        <w:rPr>
          <w:rFonts w:hint="eastAsia" w:ascii="仿宋_GB2312" w:hAnsi="仿宋_GB2312" w:eastAsia="仿宋_GB2312" w:cs="仿宋_GB2312"/>
          <w:color w:val="000000"/>
          <w:spacing w:val="-3"/>
          <w:sz w:val="32"/>
          <w:szCs w:val="32"/>
          <w:lang w:val="en-US"/>
        </w:rPr>
        <w:t>客舱机组接到飞行机组的撤离指令后，立即实施应急撤离。</w:t>
      </w:r>
    </w:p>
    <w:p w14:paraId="6B48FE22">
      <w:pPr>
        <w:pStyle w:val="15"/>
        <w:tabs>
          <w:tab w:val="left" w:pos="851"/>
          <w:tab w:val="left" w:pos="1100"/>
        </w:tabs>
        <w:spacing w:before="0" w:line="560" w:lineRule="exact"/>
        <w:ind w:left="0" w:right="85"/>
        <w:rPr>
          <w:rFonts w:ascii="仿宋_GB2312" w:hAnsi="仿宋_GB2312" w:eastAsia="仿宋_GB2312" w:cs="仿宋_GB2312"/>
          <w:color w:val="000000"/>
          <w:spacing w:val="-3"/>
          <w:sz w:val="32"/>
          <w:szCs w:val="32"/>
          <w:lang w:val="en-US"/>
        </w:rPr>
      </w:pPr>
      <w:r>
        <w:rPr>
          <w:rFonts w:hint="eastAsia" w:ascii="仿宋_GB2312" w:eastAsia="仿宋_GB2312"/>
          <w:b/>
          <w:bCs/>
          <w:color w:val="000000"/>
          <w:sz w:val="32"/>
          <w:szCs w:val="32"/>
          <w:lang w:val="en-US" w:eastAsia="zh-CN"/>
        </w:rPr>
        <w:t>1</w:t>
      </w:r>
      <w:r>
        <w:rPr>
          <w:rFonts w:hint="eastAsia" w:ascii="仿宋_GB2312" w:eastAsia="仿宋_GB2312"/>
          <w:b/>
          <w:bCs/>
          <w:color w:val="000000"/>
          <w:sz w:val="32"/>
          <w:szCs w:val="32"/>
          <w:lang w:val="en-US"/>
        </w:rPr>
        <w:t xml:space="preserve">.3 </w:t>
      </w:r>
      <w:r>
        <w:rPr>
          <w:rFonts w:hint="eastAsia" w:ascii="仿宋_GB2312" w:eastAsia="仿宋_GB2312"/>
          <w:color w:val="000000"/>
          <w:sz w:val="32"/>
          <w:szCs w:val="32"/>
        </w:rPr>
        <w:t>实际情况中依然存在飞行机组发布指令失败的可能性</w:t>
      </w:r>
      <w:r>
        <w:rPr>
          <w:rFonts w:hint="eastAsia" w:ascii="仿宋_GB2312" w:eastAsia="仿宋_GB2312"/>
          <w:color w:val="000000"/>
          <w:sz w:val="32"/>
          <w:szCs w:val="32"/>
          <w:lang w:val="en-US"/>
        </w:rPr>
        <w:t>。当客舱</w:t>
      </w:r>
      <w:r>
        <w:rPr>
          <w:rFonts w:hint="eastAsia" w:ascii="仿宋_GB2312" w:hAnsi="仿宋_GB2312" w:eastAsia="仿宋_GB2312" w:cs="仿宋_GB2312"/>
          <w:color w:val="000000"/>
          <w:spacing w:val="-3"/>
          <w:sz w:val="32"/>
          <w:szCs w:val="32"/>
          <w:lang w:val="en-US"/>
        </w:rPr>
        <w:t>机组未及时接到飞行机组指令，乘务长须尽一切方法主动与飞行机组联系，按得到的飞行机组指令采取措施。</w:t>
      </w:r>
    </w:p>
    <w:p w14:paraId="34AEBE08">
      <w:pPr>
        <w:spacing w:line="560" w:lineRule="exact"/>
        <w:ind w:right="84"/>
        <w:rPr>
          <w:rFonts w:ascii="仿宋_GB2312" w:hAnsi="宋体" w:eastAsia="仿宋_GB2312" w:cs="宋体"/>
          <w:color w:val="000000"/>
          <w:sz w:val="32"/>
          <w:szCs w:val="32"/>
          <w:lang w:val="zh-CN" w:bidi="zh-CN"/>
        </w:rPr>
      </w:pPr>
      <w:r>
        <w:rPr>
          <w:rFonts w:hint="eastAsia" w:ascii="仿宋_GB2312" w:hAnsi="宋体" w:eastAsia="仿宋_GB2312" w:cs="宋体"/>
          <w:b/>
          <w:bCs/>
          <w:color w:val="000000"/>
          <w:sz w:val="32"/>
          <w:szCs w:val="32"/>
          <w:lang w:val="en-US" w:bidi="zh-CN"/>
        </w:rPr>
        <w:t>1</w:t>
      </w:r>
      <w:r>
        <w:rPr>
          <w:rFonts w:hint="eastAsia" w:ascii="仿宋_GB2312" w:hAnsi="宋体" w:eastAsia="仿宋_GB2312" w:cs="宋体"/>
          <w:b/>
          <w:bCs/>
          <w:color w:val="000000"/>
          <w:sz w:val="32"/>
          <w:szCs w:val="32"/>
          <w:lang w:val="zh-CN" w:bidi="zh-CN"/>
        </w:rPr>
        <w:t>.4</w:t>
      </w:r>
      <w:r>
        <w:rPr>
          <w:rFonts w:hint="eastAsia" w:ascii="仿宋_GB2312" w:hAnsi="宋体" w:eastAsia="仿宋_GB2312" w:cs="宋体"/>
          <w:color w:val="000000"/>
          <w:sz w:val="32"/>
          <w:szCs w:val="32"/>
          <w:lang w:val="zh-CN" w:bidi="zh-CN"/>
        </w:rPr>
        <w:t>当存在必须撤离飞机的情况如烟雾火灾无法控制、机体明显破损、燃油严重泄漏、水上迫降等，乘务长应主动联系飞行机组，并按得到的飞行机组指令实施；若无法获得飞行机组的任何指令，在确保安全的前提下乘务长可在未得到飞行机组指令的情况下自主发起撤离指令，组织实施应急撤离。</w:t>
      </w:r>
    </w:p>
    <w:p w14:paraId="2AB4D6BE">
      <w:pPr>
        <w:spacing w:line="560" w:lineRule="exact"/>
        <w:ind w:right="84" w:firstLine="628" w:firstLineChars="200"/>
        <w:rPr>
          <w:rFonts w:ascii="仿宋_GB2312" w:hAnsi="仿宋_GB2312" w:eastAsia="仿宋_GB2312" w:cs="仿宋_GB2312"/>
          <w:color w:val="000000"/>
          <w:spacing w:val="-3"/>
          <w:sz w:val="32"/>
          <w:szCs w:val="32"/>
        </w:rPr>
      </w:pPr>
      <w:r>
        <w:rPr>
          <w:rFonts w:hint="eastAsia" w:ascii="仿宋_GB2312" w:hAnsi="仿宋_GB2312" w:eastAsia="仿宋_GB2312" w:cs="仿宋_GB2312"/>
          <w:color w:val="000000"/>
          <w:spacing w:val="-3"/>
          <w:sz w:val="32"/>
          <w:szCs w:val="32"/>
        </w:rPr>
        <w:t>注：需注意的是应急撤离可能会带来不同程度的伤害。当发动机仍在运转并且航空器在运行时，客舱机组启动撤离是非常危险的。合格证持有人应充分考虑如何授权客舱机组在特定情况下启动撤离。</w:t>
      </w:r>
    </w:p>
    <w:p w14:paraId="136A72FD">
      <w:pPr>
        <w:spacing w:line="560" w:lineRule="exact"/>
        <w:rPr>
          <w:rFonts w:ascii="仿宋_GB2312" w:eastAsia="仿宋_GB2312"/>
          <w:color w:val="000000"/>
          <w:sz w:val="32"/>
          <w:szCs w:val="32"/>
          <w:lang w:bidi="zh-CN"/>
        </w:rPr>
      </w:pPr>
      <w:r>
        <w:rPr>
          <w:rFonts w:hint="eastAsia" w:ascii="仿宋_GB2312" w:hAnsi="仿宋_GB2312" w:eastAsia="仿宋_GB2312" w:cs="仿宋_GB2312"/>
          <w:b/>
          <w:bCs/>
          <w:color w:val="000000"/>
          <w:spacing w:val="-3"/>
          <w:sz w:val="32"/>
          <w:szCs w:val="32"/>
          <w:lang w:val="en-US" w:eastAsia="zh-CN"/>
        </w:rPr>
        <w:t>1</w:t>
      </w:r>
      <w:r>
        <w:rPr>
          <w:rFonts w:hint="eastAsia" w:ascii="仿宋_GB2312" w:hAnsi="仿宋_GB2312" w:eastAsia="仿宋_GB2312" w:cs="仿宋_GB2312"/>
          <w:b/>
          <w:bCs/>
          <w:color w:val="000000"/>
          <w:spacing w:val="-3"/>
          <w:sz w:val="32"/>
          <w:szCs w:val="32"/>
        </w:rPr>
        <w:t xml:space="preserve">.5 </w:t>
      </w:r>
      <w:r>
        <w:rPr>
          <w:rFonts w:hint="eastAsia" w:ascii="仿宋_GB2312" w:eastAsia="仿宋_GB2312"/>
          <w:color w:val="000000"/>
          <w:sz w:val="32"/>
          <w:szCs w:val="32"/>
          <w:lang w:bidi="zh-CN"/>
        </w:rPr>
        <w:t>在任何情况下，客舱乘务员的自主判断和决策能力不应被忽视或抑制，客舱乘务员应时刻保持情景意识和警戒，不应放弃对情况的判断和决策。在有条件的情况下，客舱乘务员应将观察到的信息及时传递给飞行机组及其他客舱乘务员，使机组具有更加客观及完整的视角和信息，共同研判形势、形成决策。</w:t>
      </w:r>
    </w:p>
    <w:p w14:paraId="48184D7E">
      <w:pPr>
        <w:spacing w:line="560" w:lineRule="exact"/>
        <w:rPr>
          <w:rFonts w:ascii="仿宋_GB2312" w:eastAsia="仿宋_GB2312"/>
          <w:color w:val="000000"/>
          <w:sz w:val="32"/>
          <w:szCs w:val="32"/>
          <w:lang w:bidi="zh-CN"/>
        </w:rPr>
      </w:pPr>
      <w:r>
        <w:rPr>
          <w:rFonts w:hint="eastAsia" w:ascii="仿宋_GB2312" w:eastAsia="仿宋_GB2312"/>
          <w:b/>
          <w:bCs/>
          <w:color w:val="000000"/>
          <w:sz w:val="32"/>
          <w:szCs w:val="32"/>
          <w:lang w:val="en-US" w:bidi="zh-CN"/>
        </w:rPr>
        <w:t>1</w:t>
      </w:r>
      <w:r>
        <w:rPr>
          <w:rFonts w:ascii="仿宋_GB2312" w:eastAsia="仿宋_GB2312"/>
          <w:b/>
          <w:bCs/>
          <w:color w:val="000000"/>
          <w:sz w:val="32"/>
          <w:szCs w:val="32"/>
          <w:lang w:bidi="zh-CN"/>
        </w:rPr>
        <w:t>.6</w:t>
      </w:r>
      <w:r>
        <w:rPr>
          <w:rFonts w:hint="eastAsia" w:ascii="仿宋_GB2312" w:eastAsia="仿宋_GB2312"/>
          <w:b/>
          <w:bCs/>
          <w:color w:val="000000"/>
          <w:sz w:val="32"/>
          <w:szCs w:val="32"/>
          <w:lang w:bidi="zh-CN"/>
        </w:rPr>
        <w:t xml:space="preserve"> </w:t>
      </w:r>
      <w:r>
        <w:rPr>
          <w:rFonts w:hint="eastAsia" w:ascii="仿宋_GB2312" w:eastAsia="仿宋_GB2312"/>
          <w:sz w:val="32"/>
          <w:szCs w:val="32"/>
        </w:rPr>
        <w:t>当出现紧急情况时，旅客可能由于客舱构型、环境因素，诸如客舱内的烟雾等、或者通信和照明系统故障而无法看到出口。客舱机组应通过发布指令或引导旅客到达出口，要求旅客采取必要行动以增加生存的机会。</w:t>
      </w:r>
    </w:p>
    <w:p w14:paraId="0F55406F">
      <w:pPr>
        <w:spacing w:line="560" w:lineRule="exact"/>
        <w:rPr>
          <w:rFonts w:ascii="仿宋_GB2312" w:hAnsi="等线 Light" w:eastAsia="仿宋_GB2312"/>
          <w:color w:val="000000"/>
          <w:sz w:val="32"/>
          <w:szCs w:val="32"/>
        </w:rPr>
      </w:pPr>
      <w:r>
        <w:rPr>
          <w:rFonts w:hint="eastAsia" w:ascii="仿宋_GB2312" w:eastAsia="仿宋_GB2312"/>
          <w:b/>
          <w:bCs/>
          <w:color w:val="000000"/>
          <w:sz w:val="32"/>
          <w:szCs w:val="32"/>
          <w:lang w:val="en-US" w:bidi="zh-CN"/>
        </w:rPr>
        <w:t>1</w:t>
      </w:r>
      <w:r>
        <w:rPr>
          <w:rFonts w:hint="eastAsia" w:ascii="仿宋_GB2312" w:eastAsia="仿宋_GB2312"/>
          <w:b/>
          <w:bCs/>
          <w:color w:val="000000"/>
          <w:sz w:val="32"/>
          <w:szCs w:val="32"/>
          <w:lang w:bidi="zh-CN"/>
        </w:rPr>
        <w:t xml:space="preserve">.7 </w:t>
      </w:r>
      <w:r>
        <w:rPr>
          <w:rFonts w:hint="eastAsia" w:ascii="仿宋_GB2312" w:eastAsia="仿宋_GB2312"/>
          <w:color w:val="000000"/>
          <w:sz w:val="32"/>
          <w:szCs w:val="32"/>
          <w:lang w:bidi="zh-CN"/>
        </w:rPr>
        <w:t>客舱机组执行应急撤离时，应及时向客舱发布口令、控制旅客、观察情况、打开适宜出口、组织人员撤离。</w:t>
      </w:r>
    </w:p>
    <w:p w14:paraId="10E9AFD0">
      <w:pPr>
        <w:spacing w:line="560" w:lineRule="exact"/>
        <w:rPr>
          <w:rFonts w:ascii="仿宋_GB2312" w:eastAsia="仿宋_GB2312"/>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 xml:space="preserve">.8 </w:t>
      </w:r>
      <w:r>
        <w:rPr>
          <w:rFonts w:hint="eastAsia" w:ascii="仿宋_GB2312" w:eastAsia="仿宋_GB2312"/>
          <w:sz w:val="32"/>
          <w:szCs w:val="32"/>
        </w:rPr>
        <w:t>着陆后，如果飞行机组确定不需要撤离，他们应发出指令，指示旅客保持就坐。如果认为有必要进行撤离，客舱机组应指示旅客采取下列行动：</w:t>
      </w:r>
    </w:p>
    <w:p w14:paraId="2B1C6468">
      <w:pPr>
        <w:spacing w:line="560" w:lineRule="exact"/>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.8.1 解开安全带并站起来。</w:t>
      </w:r>
    </w:p>
    <w:p w14:paraId="0210FBC9">
      <w:pPr>
        <w:spacing w:line="560" w:lineRule="exact"/>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.8.2 取出并使用救生衣或其他漂浮装置（在无准备水上迫降情况下）。</w:t>
      </w:r>
    </w:p>
    <w:p w14:paraId="75B4C894">
      <w:pPr>
        <w:spacing w:line="560" w:lineRule="exact"/>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.8.3 将所有个人物品留在飞机上。</w:t>
      </w:r>
    </w:p>
    <w:p w14:paraId="1CF48F09">
      <w:pPr>
        <w:spacing w:line="560" w:lineRule="exact"/>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.8.4 移向过道，准备到最近的可用出口。</w:t>
      </w:r>
    </w:p>
    <w:p w14:paraId="539703E0">
      <w:pPr>
        <w:spacing w:line="560" w:lineRule="exact"/>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.8.5 一旦客舱机组打开出口并确认了滑梯/滑梯救生筏可用，应指示旅客朝可用出口移动。在装有双通道滑梯的出口处，客舱机组应指挥旅客尽快的成对地撤离。如果出口不能使用，客舱机组应禁用此出口，并指挥旅客选择另一个可用的出口。客舱乘务员应重复指挥旅客不要携带任何物品。</w:t>
      </w:r>
    </w:p>
    <w:p w14:paraId="5E84DC1D">
      <w:pPr>
        <w:spacing w:line="560" w:lineRule="exact"/>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.8.6 在不同环境下，客舱机组需要根据飞机型号和状态来选择撤离指令。</w:t>
      </w:r>
    </w:p>
    <w:p w14:paraId="5FF0F9FC">
      <w:pPr>
        <w:spacing w:line="560" w:lineRule="exact"/>
        <w:rPr>
          <w:rFonts w:ascii="仿宋_GB2312" w:eastAsia="仿宋_GB2312"/>
          <w:sz w:val="32"/>
          <w:szCs w:val="32"/>
        </w:rPr>
      </w:pPr>
      <w:r>
        <w:rPr>
          <w:rFonts w:hint="eastAsia" w:ascii="仿宋_GB2312" w:eastAsia="仿宋_GB2312"/>
          <w:color w:val="000000"/>
          <w:sz w:val="32"/>
          <w:szCs w:val="32"/>
          <w:lang w:val="en-US" w:bidi="zh-CN"/>
        </w:rPr>
        <w:t>1</w:t>
      </w:r>
      <w:r>
        <w:rPr>
          <w:rFonts w:hint="eastAsia" w:ascii="仿宋_GB2312" w:eastAsia="仿宋_GB2312"/>
          <w:color w:val="000000"/>
          <w:sz w:val="32"/>
          <w:szCs w:val="32"/>
          <w:lang w:bidi="zh-CN"/>
        </w:rPr>
        <w:t>.8.7 客舱机组视情清舱和携带所需设备及文件下机，下机后指挥旅客远离飞机、清点人数、组织逃生和救护等。</w:t>
      </w:r>
    </w:p>
    <w:p w14:paraId="34352BD5">
      <w:pPr>
        <w:spacing w:line="560" w:lineRule="exact"/>
        <w:rPr>
          <w:rFonts w:ascii="仿宋_GB2312" w:eastAsia="仿宋_GB2312"/>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.9</w:t>
      </w:r>
      <w:r>
        <w:rPr>
          <w:rFonts w:hint="eastAsia" w:ascii="仿宋_GB2312" w:eastAsia="仿宋_GB2312"/>
          <w:b/>
          <w:bCs/>
          <w:sz w:val="32"/>
          <w:szCs w:val="32"/>
        </w:rPr>
        <w:tab/>
      </w:r>
      <w:r>
        <w:rPr>
          <w:rFonts w:hint="eastAsia" w:ascii="仿宋_GB2312" w:eastAsia="仿宋_GB2312"/>
          <w:b/>
          <w:bCs/>
          <w:sz w:val="32"/>
          <w:szCs w:val="32"/>
        </w:rPr>
        <w:t xml:space="preserve"> </w:t>
      </w:r>
      <w:r>
        <w:rPr>
          <w:rFonts w:hint="eastAsia" w:ascii="仿宋_GB2312" w:eastAsia="仿宋_GB2312"/>
          <w:sz w:val="32"/>
          <w:szCs w:val="32"/>
        </w:rPr>
        <w:t>指令应至少以中文和英语进行传达。</w:t>
      </w:r>
    </w:p>
    <w:p w14:paraId="014EE15E">
      <w:pPr>
        <w:spacing w:line="560" w:lineRule="exact"/>
        <w:rPr>
          <w:rFonts w:ascii="仿宋_GB2312" w:eastAsia="仿宋_GB2312"/>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 xml:space="preserve">.10 </w:t>
      </w:r>
      <w:r>
        <w:rPr>
          <w:rFonts w:hint="eastAsia" w:ascii="仿宋_GB2312" w:eastAsia="仿宋_GB2312"/>
          <w:sz w:val="32"/>
          <w:szCs w:val="32"/>
        </w:rPr>
        <w:t>在撤离过程中手提行李及其他考虑事项</w:t>
      </w:r>
    </w:p>
    <w:p w14:paraId="61BD5E2C">
      <w:pPr>
        <w:spacing w:line="560" w:lineRule="exact"/>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.10.1 强调在紧急情况下不得携带手提行李：</w:t>
      </w:r>
    </w:p>
    <w:p w14:paraId="453E82EA">
      <w:pPr>
        <w:spacing w:line="560" w:lineRule="exact"/>
        <w:ind w:firstLine="420"/>
        <w:rPr>
          <w:rFonts w:ascii="仿宋_GB2312" w:eastAsia="仿宋_GB2312"/>
          <w:sz w:val="32"/>
          <w:szCs w:val="32"/>
        </w:rPr>
      </w:pPr>
      <w:r>
        <w:rPr>
          <w:rFonts w:hint="eastAsia" w:ascii="仿宋_GB2312" w:eastAsia="仿宋_GB2312"/>
          <w:sz w:val="32"/>
          <w:szCs w:val="32"/>
        </w:rPr>
        <w:t>（1）通过飞行前安全简介或紧急情况通报或下降前广播告知旅客；</w:t>
      </w:r>
    </w:p>
    <w:p w14:paraId="6EE547AF">
      <w:pPr>
        <w:spacing w:line="560" w:lineRule="exact"/>
        <w:ind w:firstLine="420"/>
        <w:rPr>
          <w:rFonts w:ascii="仿宋_GB2312" w:eastAsia="仿宋_GB2312"/>
          <w:sz w:val="32"/>
          <w:szCs w:val="32"/>
        </w:rPr>
      </w:pPr>
      <w:r>
        <w:rPr>
          <w:rFonts w:hint="eastAsia" w:ascii="仿宋_GB2312" w:eastAsia="仿宋_GB2312"/>
          <w:sz w:val="32"/>
          <w:szCs w:val="32"/>
        </w:rPr>
        <w:t>（2）旅客安全须知卡中明确说明；</w:t>
      </w:r>
    </w:p>
    <w:p w14:paraId="586A7568">
      <w:pPr>
        <w:spacing w:line="560" w:lineRule="exact"/>
        <w:ind w:firstLine="420"/>
        <w:rPr>
          <w:rFonts w:ascii="仿宋_GB2312" w:eastAsia="仿宋_GB2312"/>
          <w:sz w:val="32"/>
          <w:szCs w:val="32"/>
        </w:rPr>
      </w:pPr>
      <w:r>
        <w:rPr>
          <w:rFonts w:hint="eastAsia" w:ascii="仿宋_GB2312" w:eastAsia="仿宋_GB2312"/>
          <w:sz w:val="32"/>
          <w:szCs w:val="32"/>
        </w:rPr>
        <w:t>（3） 客舱机组的指令应简单、清晰；</w:t>
      </w:r>
    </w:p>
    <w:p w14:paraId="6BB40D4F">
      <w:pPr>
        <w:spacing w:line="560" w:lineRule="exact"/>
        <w:ind w:firstLine="420"/>
        <w:rPr>
          <w:rFonts w:ascii="仿宋_GB2312" w:eastAsia="仿宋_GB2312"/>
          <w:sz w:val="32"/>
          <w:szCs w:val="32"/>
        </w:rPr>
      </w:pPr>
      <w:r>
        <w:rPr>
          <w:rFonts w:hint="eastAsia" w:ascii="仿宋_GB2312" w:eastAsia="仿宋_GB2312"/>
          <w:sz w:val="32"/>
          <w:szCs w:val="32"/>
        </w:rPr>
        <w:t>（4） 客舱机组增加相应培训内容，包括如何说服旅客留下手提行李。</w:t>
      </w:r>
    </w:p>
    <w:p w14:paraId="73707535">
      <w:pPr>
        <w:spacing w:line="560" w:lineRule="exact"/>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.10.2 如果旅客无视客舱机组的指示，客舱机组采取行动前应考虑：</w:t>
      </w:r>
    </w:p>
    <w:p w14:paraId="2DAD07C0">
      <w:pPr>
        <w:spacing w:line="560" w:lineRule="exact"/>
        <w:ind w:firstLine="420"/>
        <w:rPr>
          <w:rFonts w:ascii="仿宋_GB2312" w:eastAsia="仿宋_GB2312"/>
          <w:sz w:val="32"/>
          <w:szCs w:val="32"/>
        </w:rPr>
      </w:pPr>
      <w:r>
        <w:rPr>
          <w:rFonts w:hint="eastAsia" w:ascii="仿宋_GB2312" w:eastAsia="仿宋_GB2312"/>
          <w:sz w:val="32"/>
          <w:szCs w:val="32"/>
        </w:rPr>
        <w:t>（1）在出口处强制取走旅客携带的手提行李，包括：</w:t>
      </w:r>
    </w:p>
    <w:p w14:paraId="1866947E">
      <w:pPr>
        <w:spacing w:line="560" w:lineRule="exact"/>
        <w:ind w:firstLine="420"/>
        <w:rPr>
          <w:rFonts w:ascii="仿宋_GB2312" w:eastAsia="仿宋_GB2312"/>
          <w:sz w:val="32"/>
          <w:szCs w:val="32"/>
        </w:rPr>
      </w:pPr>
      <w:r>
        <w:rPr>
          <w:rFonts w:hint="eastAsia" w:ascii="仿宋_GB2312" w:eastAsia="仿宋_GB2312"/>
          <w:sz w:val="32"/>
          <w:szCs w:val="32"/>
          <w:lang w:val="en-US" w:eastAsia="zh-CN"/>
        </w:rPr>
        <w:t>a</w:t>
      </w:r>
      <w:r>
        <w:rPr>
          <w:rFonts w:hint="eastAsia" w:ascii="仿宋_GB2312" w:eastAsia="仿宋_GB2312"/>
          <w:sz w:val="32"/>
          <w:szCs w:val="32"/>
        </w:rPr>
        <w:t>由于物品堆积导致堵塞出口路线；</w:t>
      </w:r>
    </w:p>
    <w:p w14:paraId="5733F0C4">
      <w:pPr>
        <w:spacing w:line="560" w:lineRule="exact"/>
        <w:ind w:firstLine="420"/>
        <w:rPr>
          <w:rFonts w:ascii="仿宋_GB2312" w:eastAsia="仿宋_GB2312"/>
          <w:sz w:val="32"/>
          <w:szCs w:val="32"/>
        </w:rPr>
      </w:pPr>
      <w:r>
        <w:rPr>
          <w:rFonts w:hint="eastAsia" w:ascii="仿宋_GB2312" w:eastAsia="仿宋_GB2312"/>
          <w:sz w:val="32"/>
          <w:szCs w:val="32"/>
          <w:lang w:val="en-US" w:eastAsia="zh-CN"/>
        </w:rPr>
        <w:t>b</w:t>
      </w:r>
      <w:r>
        <w:rPr>
          <w:rFonts w:hint="eastAsia" w:ascii="仿宋_GB2312" w:eastAsia="仿宋_GB2312"/>
          <w:sz w:val="32"/>
          <w:szCs w:val="32"/>
        </w:rPr>
        <w:t>由于旅客不配合导致的出口撤离速度减缓；</w:t>
      </w:r>
    </w:p>
    <w:p w14:paraId="7C86998E">
      <w:pPr>
        <w:spacing w:line="560" w:lineRule="exact"/>
        <w:ind w:firstLine="420"/>
        <w:rPr>
          <w:rFonts w:ascii="仿宋_GB2312" w:eastAsia="仿宋_GB2312"/>
          <w:sz w:val="32"/>
          <w:szCs w:val="32"/>
        </w:rPr>
      </w:pPr>
      <w:r>
        <w:rPr>
          <w:rFonts w:hint="eastAsia" w:ascii="仿宋_GB2312" w:eastAsia="仿宋_GB2312"/>
          <w:sz w:val="32"/>
          <w:szCs w:val="32"/>
          <w:lang w:val="en-US" w:eastAsia="zh-CN"/>
        </w:rPr>
        <w:t>c</w:t>
      </w:r>
      <w:r>
        <w:rPr>
          <w:rFonts w:hint="eastAsia" w:ascii="仿宋_GB2312" w:eastAsia="仿宋_GB2312"/>
          <w:sz w:val="32"/>
          <w:szCs w:val="32"/>
        </w:rPr>
        <w:t>远离出口的座椅靠背上托举行李对客舱乘务员造成的伤害。</w:t>
      </w:r>
    </w:p>
    <w:p w14:paraId="59C0760F">
      <w:pPr>
        <w:spacing w:line="560" w:lineRule="exact"/>
        <w:ind w:firstLine="420"/>
        <w:rPr>
          <w:rFonts w:ascii="仿宋_GB2312" w:eastAsia="仿宋_GB2312"/>
          <w:sz w:val="32"/>
          <w:szCs w:val="32"/>
        </w:rPr>
      </w:pPr>
      <w:r>
        <w:rPr>
          <w:rFonts w:hint="eastAsia" w:ascii="仿宋_GB2312" w:eastAsia="仿宋_GB2312"/>
          <w:sz w:val="32"/>
          <w:szCs w:val="32"/>
        </w:rPr>
        <w:t>（2）将手提行李扔到飞机外：</w:t>
      </w:r>
    </w:p>
    <w:p w14:paraId="711537AA">
      <w:pPr>
        <w:spacing w:line="560" w:lineRule="exact"/>
        <w:ind w:firstLine="420"/>
        <w:rPr>
          <w:rFonts w:ascii="仿宋_GB2312" w:eastAsia="仿宋_GB2312"/>
          <w:sz w:val="32"/>
          <w:szCs w:val="32"/>
        </w:rPr>
      </w:pPr>
      <w:r>
        <w:rPr>
          <w:rFonts w:hint="eastAsia" w:ascii="仿宋_GB2312" w:eastAsia="仿宋_GB2312"/>
          <w:sz w:val="32"/>
          <w:szCs w:val="32"/>
          <w:lang w:val="en-US" w:eastAsia="zh-CN"/>
        </w:rPr>
        <w:t>a</w:t>
      </w:r>
      <w:r>
        <w:rPr>
          <w:rFonts w:hint="eastAsia" w:ascii="仿宋_GB2312" w:eastAsia="仿宋_GB2312"/>
          <w:sz w:val="32"/>
          <w:szCs w:val="32"/>
        </w:rPr>
        <w:t>对飞机外人员的伤害；</w:t>
      </w:r>
    </w:p>
    <w:p w14:paraId="46EFA107">
      <w:pPr>
        <w:spacing w:line="560" w:lineRule="exact"/>
        <w:ind w:firstLine="420"/>
        <w:rPr>
          <w:rFonts w:ascii="仿宋_GB2312" w:eastAsia="仿宋_GB2312"/>
          <w:sz w:val="32"/>
          <w:szCs w:val="32"/>
        </w:rPr>
      </w:pPr>
      <w:r>
        <w:rPr>
          <w:rFonts w:hint="eastAsia" w:ascii="仿宋_GB2312" w:eastAsia="仿宋_GB2312"/>
          <w:sz w:val="32"/>
          <w:szCs w:val="32"/>
          <w:lang w:val="en-US" w:eastAsia="zh-CN"/>
        </w:rPr>
        <w:t>b</w:t>
      </w:r>
      <w:r>
        <w:rPr>
          <w:rFonts w:hint="eastAsia" w:ascii="仿宋_GB2312" w:eastAsia="仿宋_GB2312"/>
          <w:sz w:val="32"/>
          <w:szCs w:val="32"/>
        </w:rPr>
        <w:t>对执行任务的客舱机组人员造成的伤害；</w:t>
      </w:r>
    </w:p>
    <w:p w14:paraId="0D0B1FE2">
      <w:pPr>
        <w:spacing w:line="560" w:lineRule="exact"/>
        <w:ind w:firstLine="420"/>
        <w:rPr>
          <w:rFonts w:ascii="仿宋_GB2312" w:eastAsia="仿宋_GB2312"/>
          <w:sz w:val="32"/>
          <w:szCs w:val="32"/>
        </w:rPr>
      </w:pPr>
      <w:r>
        <w:rPr>
          <w:rFonts w:hint="eastAsia" w:ascii="仿宋_GB2312" w:eastAsia="仿宋_GB2312"/>
          <w:sz w:val="32"/>
          <w:szCs w:val="32"/>
          <w:lang w:val="en-US" w:eastAsia="zh-CN"/>
        </w:rPr>
        <w:t>c</w:t>
      </w:r>
      <w:r>
        <w:rPr>
          <w:rFonts w:hint="eastAsia" w:ascii="仿宋_GB2312" w:eastAsia="仿宋_GB2312"/>
          <w:sz w:val="32"/>
          <w:szCs w:val="32"/>
        </w:rPr>
        <w:t>对地面设备或滑梯的损坏。</w:t>
      </w:r>
    </w:p>
    <w:p w14:paraId="75B623BA">
      <w:pPr>
        <w:spacing w:line="560" w:lineRule="exact"/>
        <w:ind w:firstLine="420"/>
        <w:rPr>
          <w:rFonts w:ascii="仿宋_GB2312" w:eastAsia="仿宋_GB2312"/>
          <w:sz w:val="32"/>
          <w:szCs w:val="32"/>
        </w:rPr>
      </w:pPr>
      <w:r>
        <w:rPr>
          <w:rFonts w:hint="eastAsia" w:ascii="仿宋_GB2312" w:eastAsia="仿宋_GB2312"/>
          <w:sz w:val="32"/>
          <w:szCs w:val="32"/>
        </w:rPr>
        <w:t>（3） 允许旅客携带他们坚持携带的物品可能导致的后果：</w:t>
      </w:r>
    </w:p>
    <w:p w14:paraId="6CD8C5C7">
      <w:pPr>
        <w:spacing w:line="560" w:lineRule="exact"/>
        <w:ind w:firstLine="420"/>
        <w:rPr>
          <w:rFonts w:ascii="仿宋_GB2312" w:eastAsia="仿宋_GB2312"/>
          <w:sz w:val="32"/>
          <w:szCs w:val="32"/>
        </w:rPr>
      </w:pPr>
      <w:r>
        <w:rPr>
          <w:rFonts w:hint="eastAsia" w:ascii="仿宋_GB2312" w:eastAsia="仿宋_GB2312"/>
          <w:sz w:val="32"/>
          <w:szCs w:val="32"/>
          <w:lang w:val="en-US" w:eastAsia="zh-CN"/>
        </w:rPr>
        <w:t>a</w:t>
      </w:r>
      <w:r>
        <w:rPr>
          <w:rFonts w:hint="eastAsia" w:ascii="仿宋_GB2312" w:eastAsia="仿宋_GB2312"/>
          <w:sz w:val="32"/>
          <w:szCs w:val="32"/>
        </w:rPr>
        <w:t>出口速度减慢；</w:t>
      </w:r>
    </w:p>
    <w:p w14:paraId="01291910">
      <w:pPr>
        <w:spacing w:line="560" w:lineRule="exact"/>
        <w:ind w:firstLine="420"/>
        <w:rPr>
          <w:rFonts w:ascii="仿宋_GB2312" w:eastAsia="仿宋_GB2312"/>
          <w:sz w:val="32"/>
          <w:szCs w:val="32"/>
        </w:rPr>
      </w:pPr>
      <w:r>
        <w:rPr>
          <w:rFonts w:hint="eastAsia" w:ascii="仿宋_GB2312" w:eastAsia="仿宋_GB2312"/>
          <w:sz w:val="32"/>
          <w:szCs w:val="32"/>
          <w:lang w:val="en-US" w:eastAsia="zh-CN"/>
        </w:rPr>
        <w:t>b</w:t>
      </w:r>
      <w:r>
        <w:rPr>
          <w:rFonts w:hint="eastAsia" w:ascii="仿宋_GB2312" w:eastAsia="仿宋_GB2312"/>
          <w:sz w:val="32"/>
          <w:szCs w:val="32"/>
        </w:rPr>
        <w:t>对旅客或其他使用滑梯人员造成的伤害；</w:t>
      </w:r>
    </w:p>
    <w:p w14:paraId="336F8D9D">
      <w:pPr>
        <w:spacing w:line="560" w:lineRule="exact"/>
        <w:ind w:firstLine="420"/>
        <w:rPr>
          <w:rFonts w:ascii="仿宋_GB2312" w:eastAsia="仿宋_GB2312"/>
          <w:sz w:val="32"/>
          <w:szCs w:val="32"/>
        </w:rPr>
      </w:pPr>
      <w:r>
        <w:rPr>
          <w:rFonts w:hint="eastAsia" w:ascii="仿宋_GB2312" w:eastAsia="仿宋_GB2312"/>
          <w:sz w:val="32"/>
          <w:szCs w:val="32"/>
          <w:lang w:val="en-US" w:eastAsia="zh-CN"/>
        </w:rPr>
        <w:t>c</w:t>
      </w:r>
      <w:r>
        <w:rPr>
          <w:rFonts w:hint="eastAsia" w:ascii="仿宋_GB2312" w:eastAsia="仿宋_GB2312"/>
          <w:sz w:val="32"/>
          <w:szCs w:val="32"/>
        </w:rPr>
        <w:t>对滑梯底部协助人员的伤害；</w:t>
      </w:r>
    </w:p>
    <w:p w14:paraId="486C15C3">
      <w:pPr>
        <w:spacing w:line="560" w:lineRule="exact"/>
        <w:ind w:firstLine="420"/>
        <w:rPr>
          <w:rFonts w:ascii="仿宋_GB2312" w:eastAsia="仿宋_GB2312"/>
          <w:sz w:val="32"/>
          <w:szCs w:val="32"/>
        </w:rPr>
      </w:pPr>
      <w:r>
        <w:rPr>
          <w:rFonts w:hint="eastAsia" w:ascii="仿宋_GB2312" w:eastAsia="仿宋_GB2312"/>
          <w:sz w:val="32"/>
          <w:szCs w:val="32"/>
          <w:lang w:val="en-US" w:eastAsia="zh-CN"/>
        </w:rPr>
        <w:t>d</w:t>
      </w:r>
      <w:r>
        <w:rPr>
          <w:rFonts w:hint="eastAsia" w:ascii="仿宋_GB2312" w:eastAsia="仿宋_GB2312"/>
          <w:sz w:val="32"/>
          <w:szCs w:val="32"/>
        </w:rPr>
        <w:t>对滑梯的损坏；</w:t>
      </w:r>
    </w:p>
    <w:p w14:paraId="52F5B33F">
      <w:pPr>
        <w:spacing w:line="560" w:lineRule="exact"/>
        <w:ind w:firstLine="420"/>
        <w:rPr>
          <w:rFonts w:ascii="仿宋_GB2312" w:eastAsia="仿宋_GB2312"/>
          <w:sz w:val="32"/>
          <w:szCs w:val="32"/>
        </w:rPr>
      </w:pPr>
      <w:r>
        <w:rPr>
          <w:rFonts w:hint="eastAsia" w:ascii="仿宋_GB2312" w:eastAsia="仿宋_GB2312"/>
          <w:sz w:val="32"/>
          <w:szCs w:val="32"/>
          <w:lang w:val="en-US" w:eastAsia="zh-CN"/>
        </w:rPr>
        <w:t>e</w:t>
      </w:r>
      <w:r>
        <w:rPr>
          <w:rFonts w:hint="eastAsia" w:ascii="仿宋_GB2312" w:eastAsia="仿宋_GB2312"/>
          <w:sz w:val="32"/>
          <w:szCs w:val="32"/>
        </w:rPr>
        <w:t>滑梯底部碎片的堆积。</w:t>
      </w:r>
    </w:p>
    <w:p w14:paraId="4DA7F100">
      <w:pPr>
        <w:spacing w:line="560" w:lineRule="exact"/>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.10.3 携带行李的知识普及</w:t>
      </w:r>
    </w:p>
    <w:p w14:paraId="17C232FD">
      <w:pPr>
        <w:spacing w:line="560" w:lineRule="exact"/>
        <w:rPr>
          <w:rFonts w:ascii="仿宋_GB2312" w:eastAsia="仿宋_GB2312"/>
          <w:sz w:val="32"/>
          <w:szCs w:val="32"/>
        </w:rPr>
      </w:pPr>
      <w:r>
        <w:rPr>
          <w:rFonts w:hint="eastAsia" w:ascii="仿宋_GB2312" w:eastAsia="仿宋_GB2312"/>
          <w:sz w:val="32"/>
          <w:szCs w:val="32"/>
        </w:rPr>
        <w:t>携带（超重）手提行李撤离会增加风险。合格证持有人可通过多种手段进行知识普及,例如：</w:t>
      </w:r>
    </w:p>
    <w:p w14:paraId="0DF34AFE">
      <w:pPr>
        <w:spacing w:line="560" w:lineRule="exact"/>
        <w:ind w:firstLine="420"/>
        <w:rPr>
          <w:rFonts w:ascii="仿宋_GB2312" w:eastAsia="仿宋_GB2312"/>
          <w:sz w:val="32"/>
          <w:szCs w:val="32"/>
        </w:rPr>
      </w:pPr>
      <w:r>
        <w:rPr>
          <w:rFonts w:hint="eastAsia" w:ascii="仿宋_GB2312" w:eastAsia="仿宋_GB2312"/>
          <w:sz w:val="32"/>
          <w:szCs w:val="32"/>
        </w:rPr>
        <w:t>（1） 合格证持有人网站上的手提行李政策的发布；</w:t>
      </w:r>
    </w:p>
    <w:p w14:paraId="06AF26BA">
      <w:pPr>
        <w:spacing w:line="560" w:lineRule="exact"/>
        <w:ind w:firstLine="420"/>
        <w:rPr>
          <w:rFonts w:ascii="仿宋_GB2312" w:eastAsia="仿宋_GB2312"/>
          <w:sz w:val="32"/>
          <w:szCs w:val="32"/>
        </w:rPr>
      </w:pPr>
      <w:r>
        <w:rPr>
          <w:rFonts w:hint="eastAsia" w:ascii="仿宋_GB2312" w:eastAsia="仿宋_GB2312"/>
          <w:sz w:val="32"/>
          <w:szCs w:val="32"/>
        </w:rPr>
        <w:t>（2）相关的文章包括在杂志、娱乐节目等机载媒体上；</w:t>
      </w:r>
    </w:p>
    <w:p w14:paraId="579C26B6">
      <w:pPr>
        <w:spacing w:line="560" w:lineRule="exact"/>
        <w:ind w:firstLine="42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 xml:space="preserve"> </w:t>
      </w:r>
      <w:r>
        <w:rPr>
          <w:rFonts w:hint="eastAsia" w:ascii="仿宋_GB2312" w:eastAsia="仿宋_GB2312"/>
          <w:sz w:val="32"/>
          <w:szCs w:val="32"/>
        </w:rPr>
        <w:t>安全演示和登机通知中包含的内容；</w:t>
      </w:r>
    </w:p>
    <w:p w14:paraId="110D1313">
      <w:pPr>
        <w:spacing w:line="560" w:lineRule="exact"/>
        <w:ind w:firstLine="420"/>
        <w:rPr>
          <w:rFonts w:ascii="仿宋_GB2312" w:eastAsia="仿宋_GB2312"/>
          <w:sz w:val="32"/>
          <w:szCs w:val="32"/>
        </w:rPr>
      </w:pPr>
      <w:r>
        <w:rPr>
          <w:rFonts w:hint="eastAsia" w:ascii="仿宋_GB2312" w:eastAsia="仿宋_GB2312"/>
          <w:sz w:val="32"/>
          <w:szCs w:val="32"/>
        </w:rPr>
        <w:t>（4） IFE座位信息系统。</w:t>
      </w:r>
    </w:p>
    <w:p w14:paraId="2C0C5A5B">
      <w:pPr>
        <w:spacing w:before="340" w:after="340" w:line="560" w:lineRule="exact"/>
        <w:outlineLvl w:val="1"/>
        <w:rPr>
          <w:rFonts w:ascii="仿宋_GB2312" w:eastAsia="仿宋_GB2312"/>
          <w:b/>
          <w:bCs/>
          <w:sz w:val="32"/>
          <w:szCs w:val="32"/>
        </w:rPr>
      </w:pPr>
      <w:bookmarkStart w:id="80" w:name="_Toc221893504"/>
      <w:r>
        <w:rPr>
          <w:rFonts w:hint="eastAsia" w:ascii="仿宋_GB2312" w:eastAsia="仿宋_GB2312"/>
          <w:b/>
          <w:bCs/>
          <w:sz w:val="32"/>
          <w:szCs w:val="32"/>
          <w:lang w:val="en-US" w:eastAsia="zh-CN"/>
        </w:rPr>
        <w:t>2</w:t>
      </w:r>
      <w:r>
        <w:rPr>
          <w:rFonts w:hint="eastAsia" w:ascii="仿宋_GB2312" w:eastAsia="仿宋_GB2312"/>
          <w:b/>
          <w:bCs/>
          <w:sz w:val="32"/>
          <w:szCs w:val="32"/>
        </w:rPr>
        <w:t>、 紧急情况拍摄</w:t>
      </w:r>
      <w:bookmarkEnd w:id="80"/>
    </w:p>
    <w:p w14:paraId="1941DE8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由于技术和社会的进步，越来越多的旅客在撤离时或在飞机上出现其他紧急情况时进行事件记录，可能延缓撤离速度，增加受伤或死亡风险。合格证持有人应制定政策和程序，以确保机组人员在紧急情况下采取所需行动，如关闭机上Wi-Fi和电话系统等。</w:t>
      </w:r>
    </w:p>
    <w:p w14:paraId="206DA0D0">
      <w:pPr>
        <w:pStyle w:val="3"/>
        <w:spacing w:line="560" w:lineRule="exact"/>
        <w:jc w:val="center"/>
        <w:outlineLvl w:val="0"/>
        <w:rPr>
          <w:rFonts w:hint="default" w:ascii="黑体" w:hAnsi="黑体" w:eastAsia="黑体" w:cs="黑体"/>
        </w:rPr>
      </w:pPr>
      <w:bookmarkStart w:id="81" w:name="_Toc9318"/>
      <w:bookmarkStart w:id="82" w:name="_Toc1332510536"/>
      <w:r>
        <w:rPr>
          <w:rFonts w:hint="eastAsia" w:ascii="Times New Roman" w:hAnsi="Times New Roman" w:eastAsia="黑体" w:cs="Times New Roman"/>
          <w:b w:val="0"/>
          <w:bCs w:val="0"/>
          <w:color w:val="auto"/>
          <w:spacing w:val="0"/>
          <w:kern w:val="2"/>
          <w:sz w:val="32"/>
          <w:szCs w:val="32"/>
          <w:lang w:val="en-US" w:eastAsia="zh-CN" w:bidi="ar-SA"/>
        </w:rPr>
        <w:t>第五章 合格证持有人客舱运行管理基本要求</w:t>
      </w:r>
      <w:bookmarkEnd w:id="81"/>
      <w:bookmarkEnd w:id="82"/>
    </w:p>
    <w:p w14:paraId="1CC8C731">
      <w:pPr>
        <w:pStyle w:val="3"/>
        <w:spacing w:line="560" w:lineRule="exact"/>
        <w:ind w:firstLine="640" w:firstLineChars="200"/>
        <w:rPr>
          <w:rFonts w:hint="eastAsia" w:ascii="仿宋_GB2312" w:eastAsia="仿宋_GB2312"/>
          <w:b w:val="0"/>
          <w:bCs w:val="0"/>
        </w:rPr>
      </w:pPr>
      <w:bookmarkStart w:id="83" w:name="_Toc7787"/>
      <w:bookmarkStart w:id="84" w:name="_Toc1545107636"/>
      <w:r>
        <w:rPr>
          <w:rFonts w:hint="eastAsia" w:ascii="仿宋_GB2312" w:eastAsia="仿宋_GB2312"/>
          <w:b w:val="0"/>
          <w:bCs w:val="0"/>
          <w:sz w:val="32"/>
          <w:szCs w:val="32"/>
          <w:lang w:val="en-US" w:eastAsia="zh-CN"/>
        </w:rPr>
        <w:t>客舱乘务员在管理安全方面发挥着重要的积极作用，有助于预防不安全事件和事故。合格证持有人及时发现客舱安全方面问题至关重要，以识别和评估这些问题可能对其整体安全状况产生的影响。因此，需要对客舱运行进行管理。合格证持有人应在各级部门配备合格和足够的人员，建立有效和完备的管理制度和体系，持续完善客舱运行和安全标准，满足客舱管理的要求。</w:t>
      </w:r>
      <w:bookmarkEnd w:id="83"/>
      <w:bookmarkEnd w:id="84"/>
    </w:p>
    <w:p w14:paraId="0EDD5E9A">
      <w:pPr>
        <w:pStyle w:val="3"/>
        <w:spacing w:line="560" w:lineRule="exact"/>
        <w:rPr>
          <w:rFonts w:ascii="仿宋_GB2312" w:eastAsia="仿宋_GB2312"/>
        </w:rPr>
      </w:pPr>
      <w:bookmarkStart w:id="85" w:name="_Toc5585"/>
      <w:bookmarkStart w:id="86" w:name="_Toc1251778728"/>
      <w:r>
        <w:rPr>
          <w:rFonts w:hint="eastAsia" w:ascii="仿宋_GB2312" w:hAnsi="Times New Roman" w:eastAsia="仿宋_GB2312" w:cs="Times New Roman"/>
          <w:b/>
          <w:bCs/>
          <w:kern w:val="44"/>
          <w:sz w:val="32"/>
          <w:szCs w:val="32"/>
          <w:lang w:val="en-US" w:eastAsia="zh-CN" w:bidi="ar-SA"/>
        </w:rPr>
        <w:t>5.1  安全管理体系SMS的要求</w:t>
      </w:r>
      <w:bookmarkEnd w:id="75"/>
      <w:bookmarkEnd w:id="76"/>
      <w:bookmarkEnd w:id="77"/>
      <w:bookmarkEnd w:id="78"/>
      <w:bookmarkEnd w:id="85"/>
      <w:bookmarkEnd w:id="86"/>
    </w:p>
    <w:p w14:paraId="25327F19">
      <w:pPr>
        <w:spacing w:line="560" w:lineRule="exact"/>
        <w:rPr>
          <w:rFonts w:ascii="仿宋_GB2312" w:eastAsia="仿宋_GB2312"/>
          <w:sz w:val="32"/>
          <w:szCs w:val="32"/>
        </w:rPr>
      </w:pPr>
      <w:r>
        <w:rPr>
          <w:rFonts w:hint="eastAsia" w:ascii="仿宋_GB2312" w:eastAsia="仿宋_GB2312"/>
          <w:sz w:val="32"/>
          <w:szCs w:val="32"/>
          <w:lang w:val="en-US" w:eastAsia="zh-CN"/>
        </w:rPr>
        <w:t>5.1.1</w:t>
      </w:r>
      <w:r>
        <w:rPr>
          <w:rFonts w:hint="eastAsia" w:ascii="仿宋_GB2312" w:eastAsia="仿宋_GB2312"/>
          <w:sz w:val="32"/>
          <w:szCs w:val="32"/>
        </w:rPr>
        <w:t>客舱运行安全管理是合格证持有人安全管理体系SMS不可分割的一部分，根据CCAR-121部第121.42条的要求，持续完善客舱运行</w:t>
      </w:r>
      <w:r>
        <w:rPr>
          <w:rFonts w:hint="eastAsia" w:ascii="仿宋_GB2312" w:eastAsia="仿宋_GB2312"/>
          <w:sz w:val="32"/>
          <w:szCs w:val="32"/>
          <w:lang w:val="en-US" w:eastAsia="zh-CN"/>
        </w:rPr>
        <w:t>安全</w:t>
      </w:r>
      <w:r>
        <w:rPr>
          <w:rFonts w:hint="eastAsia" w:ascii="仿宋_GB2312" w:eastAsia="仿宋_GB2312"/>
          <w:sz w:val="32"/>
          <w:szCs w:val="32"/>
        </w:rPr>
        <w:t>管理</w:t>
      </w:r>
      <w:r>
        <w:rPr>
          <w:rFonts w:hint="eastAsia" w:ascii="仿宋_GB2312" w:eastAsia="仿宋_GB2312"/>
          <w:sz w:val="32"/>
          <w:szCs w:val="32"/>
          <w:lang w:val="en-US" w:eastAsia="zh-CN"/>
        </w:rPr>
        <w:t>标准，</w:t>
      </w:r>
      <w:r>
        <w:rPr>
          <w:rFonts w:hint="eastAsia" w:ascii="仿宋_GB2312" w:eastAsia="仿宋_GB2312"/>
          <w:sz w:val="32"/>
          <w:szCs w:val="32"/>
        </w:rPr>
        <w:t>持续</w:t>
      </w:r>
      <w:r>
        <w:rPr>
          <w:rFonts w:hint="eastAsia" w:ascii="仿宋_GB2312" w:eastAsia="仿宋_GB2312"/>
          <w:sz w:val="32"/>
          <w:szCs w:val="32"/>
          <w:lang w:val="en-US" w:eastAsia="zh-CN"/>
        </w:rPr>
        <w:t>提升</w:t>
      </w:r>
      <w:r>
        <w:rPr>
          <w:rFonts w:hint="eastAsia" w:ascii="仿宋_GB2312" w:eastAsia="仿宋_GB2312"/>
          <w:sz w:val="32"/>
          <w:szCs w:val="32"/>
        </w:rPr>
        <w:t>客舱运行风险管理水平。</w:t>
      </w:r>
    </w:p>
    <w:p w14:paraId="2A1AB7EA">
      <w:pPr>
        <w:spacing w:line="560" w:lineRule="exact"/>
        <w:rPr>
          <w:rFonts w:ascii="仿宋_GB2312" w:eastAsia="仿宋_GB2312"/>
          <w:sz w:val="32"/>
          <w:szCs w:val="32"/>
        </w:rPr>
      </w:pPr>
      <w:r>
        <w:rPr>
          <w:rFonts w:hint="eastAsia" w:ascii="仿宋_GB2312" w:eastAsia="仿宋_GB2312"/>
          <w:sz w:val="32"/>
          <w:szCs w:val="32"/>
        </w:rPr>
        <w:t>5.</w:t>
      </w:r>
      <w:r>
        <w:rPr>
          <w:rFonts w:hint="eastAsia" w:ascii="仿宋_GB2312" w:eastAsia="仿宋_GB2312"/>
          <w:sz w:val="32"/>
          <w:szCs w:val="32"/>
          <w:lang w:val="en-US" w:eastAsia="zh-CN"/>
        </w:rPr>
        <w:t>1</w:t>
      </w:r>
      <w:r>
        <w:rPr>
          <w:rFonts w:hint="eastAsia" w:ascii="仿宋_GB2312" w:eastAsia="仿宋_GB2312"/>
          <w:sz w:val="32"/>
          <w:szCs w:val="32"/>
        </w:rPr>
        <w:t>.2 合格证持有人应依据CCAR-121部第121.43条设立独立于运行的安全监督机构，明确工作职责和程序标准</w:t>
      </w:r>
      <w:r>
        <w:rPr>
          <w:rFonts w:hint="eastAsia" w:ascii="仿宋_GB2312" w:eastAsia="仿宋_GB2312"/>
          <w:sz w:val="32"/>
          <w:szCs w:val="32"/>
          <w:lang w:eastAsia="zh-CN"/>
        </w:rPr>
        <w:t>，</w:t>
      </w:r>
      <w:r>
        <w:rPr>
          <w:rFonts w:hint="eastAsia" w:ascii="仿宋_GB2312" w:eastAsia="仿宋_GB2312"/>
          <w:sz w:val="32"/>
          <w:szCs w:val="32"/>
          <w:lang w:val="en-US" w:eastAsia="zh-CN"/>
        </w:rPr>
        <w:t>职责应至少包含以下内容：</w:t>
      </w:r>
    </w:p>
    <w:p w14:paraId="15BC4240">
      <w:pPr>
        <w:spacing w:line="560" w:lineRule="exact"/>
        <w:ind w:firstLine="420"/>
        <w:rPr>
          <w:rFonts w:hint="eastAsia" w:ascii="仿宋_GB2312" w:eastAsia="仿宋_GB2312"/>
          <w:sz w:val="32"/>
          <w:szCs w:val="32"/>
        </w:rPr>
      </w:pPr>
      <w:r>
        <w:rPr>
          <w:rFonts w:hint="eastAsia" w:ascii="仿宋_GB2312" w:eastAsia="仿宋_GB2312"/>
          <w:sz w:val="32"/>
          <w:szCs w:val="32"/>
          <w:lang w:bidi="zh-CN"/>
        </w:rPr>
        <w:t>(1)</w:t>
      </w:r>
      <w:r>
        <w:rPr>
          <w:rFonts w:hint="eastAsia" w:ascii="仿宋_GB2312" w:eastAsia="仿宋_GB2312"/>
          <w:sz w:val="32"/>
          <w:szCs w:val="32"/>
        </w:rPr>
        <w:t>负责客舱安全水平的持续监督和定期评估；</w:t>
      </w:r>
    </w:p>
    <w:p w14:paraId="2040C5E3">
      <w:pPr>
        <w:spacing w:line="560" w:lineRule="exact"/>
        <w:ind w:firstLine="42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调查安全相关事件；</w:t>
      </w:r>
    </w:p>
    <w:p w14:paraId="2D5F47D0">
      <w:pPr>
        <w:spacing w:line="560" w:lineRule="exact"/>
        <w:ind w:firstLine="42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收集、分析客舱安全相关信息数据，就客舱安全有关事务提出建议；</w:t>
      </w:r>
    </w:p>
    <w:p w14:paraId="3B3F7ABF">
      <w:pPr>
        <w:spacing w:line="560" w:lineRule="exact"/>
        <w:ind w:firstLine="42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组织员工客舱安全教育；</w:t>
      </w:r>
    </w:p>
    <w:p w14:paraId="54FA0F9D">
      <w:pPr>
        <w:spacing w:line="560" w:lineRule="exact"/>
        <w:ind w:firstLine="420"/>
        <w:rPr>
          <w:rFonts w:hint="default" w:ascii="仿宋_GB2312" w:eastAsia="仿宋_GB2312"/>
          <w:sz w:val="32"/>
          <w:szCs w:val="32"/>
          <w:lang w:val="en-US" w:eastAsia="zh-CN"/>
        </w:rPr>
      </w:pPr>
      <w:r>
        <w:rPr>
          <w:rFonts w:hint="eastAsia" w:ascii="仿宋_GB2312" w:eastAsia="仿宋_GB2312"/>
          <w:sz w:val="32"/>
          <w:szCs w:val="32"/>
          <w:lang w:val="en-US" w:eastAsia="zh-CN"/>
        </w:rPr>
        <w:t>(5)</w:t>
      </w:r>
      <w:r>
        <w:rPr>
          <w:rFonts w:hint="eastAsia" w:ascii="仿宋_GB2312" w:eastAsia="仿宋_GB2312"/>
          <w:sz w:val="32"/>
          <w:szCs w:val="32"/>
        </w:rPr>
        <w:t>评估合格证持有人的服务程序和标准等。</w:t>
      </w:r>
    </w:p>
    <w:p w14:paraId="456E1B56">
      <w:pPr>
        <w:pStyle w:val="3"/>
        <w:spacing w:line="560" w:lineRule="exact"/>
        <w:rPr>
          <w:rFonts w:hint="eastAsia" w:ascii="仿宋_GB2312" w:hAnsi="Times New Roman" w:eastAsia="仿宋_GB2312" w:cs="Times New Roman"/>
          <w:b/>
          <w:bCs/>
          <w:kern w:val="44"/>
          <w:sz w:val="32"/>
          <w:szCs w:val="32"/>
          <w:lang w:val="en-US" w:eastAsia="zh-CN" w:bidi="ar-SA"/>
        </w:rPr>
      </w:pPr>
      <w:bookmarkStart w:id="87" w:name="_Toc532082950"/>
      <w:bookmarkStart w:id="88" w:name="_Toc1071457728"/>
      <w:bookmarkStart w:id="89" w:name="_Toc711958800"/>
      <w:bookmarkStart w:id="90" w:name="_Toc1895275484"/>
      <w:bookmarkStart w:id="91" w:name="_Toc535824649"/>
      <w:bookmarkStart w:id="92" w:name="_Toc5612"/>
      <w:r>
        <w:rPr>
          <w:rFonts w:hint="eastAsia" w:ascii="仿宋_GB2312" w:hAnsi="Times New Roman" w:eastAsia="仿宋_GB2312" w:cs="Times New Roman"/>
          <w:b/>
          <w:bCs/>
          <w:kern w:val="44"/>
          <w:sz w:val="32"/>
          <w:szCs w:val="32"/>
          <w:lang w:val="en-US" w:eastAsia="zh-CN" w:bidi="ar-SA"/>
        </w:rPr>
        <w:t xml:space="preserve">5.2  </w:t>
      </w:r>
      <w:bookmarkStart w:id="93" w:name="_Hlk107473435"/>
      <w:r>
        <w:rPr>
          <w:rFonts w:hint="eastAsia" w:ascii="仿宋_GB2312" w:hAnsi="Times New Roman" w:eastAsia="仿宋_GB2312" w:cs="Times New Roman"/>
          <w:b/>
          <w:bCs/>
          <w:kern w:val="44"/>
          <w:sz w:val="32"/>
          <w:szCs w:val="32"/>
          <w:lang w:val="en-US" w:eastAsia="zh-CN" w:bidi="ar-SA"/>
        </w:rPr>
        <w:t>客舱管理和人员</w:t>
      </w:r>
      <w:bookmarkEnd w:id="87"/>
      <w:r>
        <w:rPr>
          <w:rFonts w:hint="eastAsia" w:ascii="仿宋_GB2312" w:hAnsi="Times New Roman" w:eastAsia="仿宋_GB2312" w:cs="Times New Roman"/>
          <w:b/>
          <w:bCs/>
          <w:kern w:val="44"/>
          <w:sz w:val="32"/>
          <w:szCs w:val="32"/>
          <w:lang w:val="en-US" w:eastAsia="zh-CN" w:bidi="ar-SA"/>
        </w:rPr>
        <w:t>、机构</w:t>
      </w:r>
      <w:bookmarkEnd w:id="88"/>
      <w:bookmarkEnd w:id="89"/>
      <w:bookmarkEnd w:id="90"/>
      <w:bookmarkEnd w:id="91"/>
      <w:bookmarkEnd w:id="92"/>
      <w:bookmarkEnd w:id="93"/>
    </w:p>
    <w:p w14:paraId="1B2F5176">
      <w:pPr>
        <w:spacing w:line="560" w:lineRule="exact"/>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lang w:val="en-US" w:eastAsia="zh-CN"/>
        </w:rPr>
        <w:t>1</w:t>
      </w:r>
      <w:r>
        <w:rPr>
          <w:rFonts w:hint="eastAsia" w:ascii="仿宋_GB2312" w:eastAsia="仿宋_GB2312"/>
          <w:sz w:val="32"/>
          <w:szCs w:val="32"/>
        </w:rPr>
        <w:t xml:space="preserve"> 客舱运行和安全管理职责由CCAR121部第121.43（a)(3)所要求的运行副总经理负责，运行副总经理对客舱运行和安全的人力、保障资源等拥有</w:t>
      </w:r>
      <w:r>
        <w:rPr>
          <w:rFonts w:ascii="仿宋_GB2312" w:eastAsia="仿宋_GB2312"/>
          <w:sz w:val="32"/>
          <w:szCs w:val="32"/>
        </w:rPr>
        <w:t>决策</w:t>
      </w:r>
      <w:r>
        <w:rPr>
          <w:rFonts w:hint="eastAsia" w:ascii="仿宋_GB2312" w:eastAsia="仿宋_GB2312"/>
          <w:sz w:val="32"/>
          <w:szCs w:val="32"/>
        </w:rPr>
        <w:t>权。</w:t>
      </w:r>
    </w:p>
    <w:p w14:paraId="50C435AD">
      <w:pPr>
        <w:spacing w:line="560" w:lineRule="exact"/>
        <w:rPr>
          <w:rFonts w:ascii="仿宋_GB2312" w:eastAsia="仿宋_GB2312"/>
          <w:sz w:val="32"/>
          <w:szCs w:val="32"/>
        </w:rPr>
      </w:pPr>
      <w:r>
        <w:rPr>
          <w:rFonts w:hint="eastAsia" w:ascii="仿宋_GB2312" w:eastAsia="仿宋_GB2312"/>
          <w:sz w:val="32"/>
          <w:szCs w:val="32"/>
        </w:rPr>
        <w:t>5.</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 xml:space="preserve"> 如果合格证持有人指派运行副总经理以外的公司领导负责客舱除运行和安全以外的其它管理工作，则受指派的人员应接受客舱安全专题培训，确保知识水平和政策把握满足客舱管理职责要求。</w:t>
      </w:r>
    </w:p>
    <w:p w14:paraId="13CBD224">
      <w:pPr>
        <w:spacing w:line="560" w:lineRule="exact"/>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 xml:space="preserve"> 合格证持有人应依据CCAR-121部第121.43条设立运行相关管理机构，配备客舱安全专业人员,明确工作职责和程序标准。</w:t>
      </w:r>
    </w:p>
    <w:p w14:paraId="27B0E72E">
      <w:pPr>
        <w:spacing w:line="560" w:lineRule="exact"/>
        <w:ind w:firstLine="420"/>
        <w:rPr>
          <w:rFonts w:ascii="仿宋_GB2312" w:eastAsia="仿宋_GB2312"/>
          <w:sz w:val="32"/>
          <w:szCs w:val="32"/>
        </w:rPr>
      </w:pPr>
      <w:r>
        <w:rPr>
          <w:rFonts w:hint="eastAsia" w:ascii="仿宋_GB2312" w:eastAsia="仿宋_GB2312"/>
          <w:sz w:val="32"/>
          <w:szCs w:val="32"/>
          <w:lang w:bidi="zh-CN"/>
        </w:rPr>
        <w:t>(1)</w:t>
      </w:r>
      <w:r>
        <w:rPr>
          <w:rFonts w:hint="eastAsia" w:ascii="仿宋_GB2312" w:eastAsia="仿宋_GB2312"/>
          <w:sz w:val="32"/>
          <w:szCs w:val="32"/>
        </w:rPr>
        <w:t>运行管理机构应至少包含以下职责:</w:t>
      </w:r>
    </w:p>
    <w:p w14:paraId="6F7A5429">
      <w:pPr>
        <w:spacing w:line="560" w:lineRule="exact"/>
        <w:ind w:firstLine="640" w:firstLineChars="200"/>
        <w:rPr>
          <w:rFonts w:ascii="仿宋_GB2312" w:eastAsia="仿宋_GB2312"/>
          <w:sz w:val="32"/>
          <w:szCs w:val="32"/>
        </w:rPr>
      </w:pPr>
      <w:r>
        <w:rPr>
          <w:rFonts w:hint="eastAsia" w:ascii="仿宋_GB2312" w:eastAsia="仿宋_GB2312"/>
          <w:sz w:val="32"/>
          <w:szCs w:val="32"/>
        </w:rPr>
        <w:t>a负责协调各业务部门有关客舱运行的事项；</w:t>
      </w:r>
    </w:p>
    <w:p w14:paraId="195ED329">
      <w:pPr>
        <w:spacing w:line="560" w:lineRule="exact"/>
        <w:ind w:firstLine="640" w:firstLineChars="200"/>
        <w:rPr>
          <w:rFonts w:ascii="仿宋_GB2312" w:eastAsia="仿宋_GB2312"/>
          <w:sz w:val="32"/>
          <w:szCs w:val="32"/>
        </w:rPr>
      </w:pPr>
      <w:r>
        <w:rPr>
          <w:rFonts w:hint="eastAsia" w:ascii="仿宋_GB2312" w:eastAsia="仿宋_GB2312"/>
          <w:sz w:val="32"/>
          <w:szCs w:val="32"/>
        </w:rPr>
        <w:t>b办理客舱运行合格审定的有关事宜；</w:t>
      </w:r>
    </w:p>
    <w:p w14:paraId="0D9FD7EA">
      <w:pPr>
        <w:spacing w:line="560" w:lineRule="exact"/>
        <w:ind w:firstLine="640" w:firstLineChars="200"/>
        <w:rPr>
          <w:rFonts w:ascii="仿宋_GB2312" w:eastAsia="仿宋_GB2312"/>
          <w:sz w:val="32"/>
          <w:szCs w:val="32"/>
        </w:rPr>
      </w:pPr>
      <w:r>
        <w:rPr>
          <w:rFonts w:hint="eastAsia" w:ascii="仿宋_GB2312" w:eastAsia="仿宋_GB2312"/>
          <w:sz w:val="32"/>
          <w:szCs w:val="32"/>
        </w:rPr>
        <w:t>c负责组织《运行手册》中客舱部分和《客舱乘务员手册》的编写、更新以及《客舱乘务员手册》的分发、报批工作,保持其有效性；</w:t>
      </w:r>
    </w:p>
    <w:p w14:paraId="7F5B7CBA">
      <w:pPr>
        <w:spacing w:line="560" w:lineRule="exact"/>
        <w:ind w:firstLine="640" w:firstLineChars="200"/>
        <w:rPr>
          <w:rFonts w:ascii="仿宋_GB2312" w:eastAsia="仿宋_GB2312"/>
          <w:sz w:val="32"/>
          <w:szCs w:val="32"/>
        </w:rPr>
      </w:pPr>
      <w:r>
        <w:rPr>
          <w:rFonts w:hint="eastAsia" w:ascii="仿宋_GB2312" w:eastAsia="仿宋_GB2312"/>
          <w:sz w:val="32"/>
          <w:szCs w:val="32"/>
        </w:rPr>
        <w:t>d评估合格证持有人的服务程序和标准等。</w:t>
      </w:r>
    </w:p>
    <w:p w14:paraId="3624F329">
      <w:pPr>
        <w:spacing w:line="560" w:lineRule="exact"/>
        <w:ind w:firstLine="420"/>
        <w:rPr>
          <w:rFonts w:ascii="仿宋_GB2312" w:eastAsia="仿宋_GB2312"/>
          <w:sz w:val="32"/>
          <w:szCs w:val="32"/>
        </w:rPr>
      </w:pPr>
      <w:r>
        <w:rPr>
          <w:rFonts w:hint="eastAsia" w:ascii="仿宋_GB2312" w:eastAsia="仿宋_GB2312"/>
          <w:sz w:val="32"/>
          <w:szCs w:val="32"/>
          <w:lang w:bidi="zh-CN"/>
        </w:rPr>
        <w:t>(2)</w:t>
      </w:r>
      <w:r>
        <w:rPr>
          <w:rFonts w:hint="eastAsia" w:ascii="仿宋_GB2312" w:eastAsia="仿宋_GB2312"/>
          <w:sz w:val="32"/>
          <w:szCs w:val="32"/>
        </w:rPr>
        <w:t>运行管理机构的客舱安全专业人员应符合下列要求：</w:t>
      </w:r>
    </w:p>
    <w:p w14:paraId="15036F65">
      <w:pPr>
        <w:spacing w:line="560" w:lineRule="exact"/>
        <w:ind w:firstLine="640" w:firstLineChars="200"/>
        <w:rPr>
          <w:rFonts w:ascii="仿宋_GB2312" w:eastAsia="仿宋_GB2312"/>
          <w:sz w:val="32"/>
          <w:szCs w:val="32"/>
        </w:rPr>
      </w:pPr>
      <w:r>
        <w:rPr>
          <w:rFonts w:hint="eastAsia" w:ascii="仿宋_GB2312" w:eastAsia="仿宋_GB2312"/>
          <w:sz w:val="32"/>
          <w:szCs w:val="32"/>
        </w:rPr>
        <w:t>a具有充分的客舱乘务教员或客舱乘务检查员岗位经验，在训练、经验、专业知识保持合格水平；</w:t>
      </w:r>
    </w:p>
    <w:p w14:paraId="0DF30614">
      <w:pPr>
        <w:spacing w:line="560" w:lineRule="exact"/>
        <w:ind w:firstLine="640" w:firstLineChars="200"/>
        <w:rPr>
          <w:rFonts w:ascii="仿宋_GB2312" w:eastAsia="仿宋_GB2312"/>
          <w:sz w:val="32"/>
          <w:szCs w:val="32"/>
        </w:rPr>
      </w:pPr>
      <w:r>
        <w:rPr>
          <w:rFonts w:hint="eastAsia" w:ascii="仿宋_GB2312" w:eastAsia="仿宋_GB2312"/>
          <w:sz w:val="32"/>
          <w:szCs w:val="32"/>
        </w:rPr>
        <w:t>b在其职责范围内，理解有关涉及民航管理的法律法规、合格证持有人的运行规范以及CCAR-121部第121.131条要求的手册；</w:t>
      </w:r>
    </w:p>
    <w:p w14:paraId="629F38BD">
      <w:pPr>
        <w:spacing w:line="560" w:lineRule="exact"/>
        <w:ind w:firstLine="640" w:firstLineChars="200"/>
        <w:rPr>
          <w:rFonts w:ascii="仿宋_GB2312" w:eastAsia="仿宋_GB2312"/>
          <w:sz w:val="32"/>
          <w:szCs w:val="32"/>
        </w:rPr>
      </w:pPr>
      <w:r>
        <w:rPr>
          <w:rFonts w:hint="eastAsia" w:ascii="仿宋_GB2312" w:eastAsia="仿宋_GB2312"/>
          <w:sz w:val="32"/>
          <w:szCs w:val="32"/>
        </w:rPr>
        <w:t>c严格履行其职责，以符合适用的规章要求，并保证安全运行;</w:t>
      </w:r>
    </w:p>
    <w:p w14:paraId="486FB6A4">
      <w:pPr>
        <w:spacing w:line="560" w:lineRule="exact"/>
        <w:ind w:firstLine="640" w:firstLineChars="200"/>
        <w:rPr>
          <w:rFonts w:ascii="仿宋_GB2312" w:eastAsia="仿宋_GB2312"/>
          <w:sz w:val="32"/>
          <w:szCs w:val="32"/>
        </w:rPr>
      </w:pPr>
      <w:r>
        <w:rPr>
          <w:rFonts w:hint="eastAsia" w:ascii="仿宋_GB2312" w:eastAsia="仿宋_GB2312"/>
          <w:sz w:val="32"/>
          <w:szCs w:val="32"/>
        </w:rPr>
        <w:t>d确保人员的可接替性，以保持运行管理工作的持续性。</w:t>
      </w:r>
    </w:p>
    <w:p w14:paraId="3F2C8C3A">
      <w:pPr>
        <w:spacing w:line="560" w:lineRule="exact"/>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lang w:val="en-US" w:eastAsia="zh-CN"/>
        </w:rPr>
        <w:t>4</w:t>
      </w:r>
      <w:r>
        <w:rPr>
          <w:rFonts w:hint="eastAsia" w:ascii="仿宋_GB2312" w:eastAsia="仿宋_GB2312"/>
          <w:sz w:val="32"/>
          <w:szCs w:val="32"/>
        </w:rPr>
        <w:t xml:space="preserve"> 合格证持有人如在飞行技术管理的职能部门中设立客舱训练管理专业人员的，应明确工作职责和程序标准，人员要求建议参照上述5.</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执行。</w:t>
      </w:r>
    </w:p>
    <w:p w14:paraId="58E0AA41">
      <w:pPr>
        <w:spacing w:line="560" w:lineRule="exact"/>
        <w:jc w:val="left"/>
        <w:rPr>
          <w:rFonts w:ascii="仿宋_GB2312" w:eastAsia="仿宋_GB2312"/>
          <w:sz w:val="32"/>
          <w:szCs w:val="32"/>
        </w:rPr>
      </w:pPr>
      <w:r>
        <w:rPr>
          <w:rFonts w:hint="eastAsia" w:ascii="仿宋_GB2312" w:eastAsia="仿宋_GB2312"/>
          <w:sz w:val="32"/>
          <w:szCs w:val="32"/>
        </w:rPr>
        <w:t>5.</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5</w:t>
      </w:r>
      <w:r>
        <w:rPr>
          <w:rFonts w:hint="eastAsia" w:ascii="仿宋_GB2312" w:eastAsia="仿宋_GB2312"/>
          <w:sz w:val="32"/>
          <w:szCs w:val="32"/>
        </w:rPr>
        <w:t>合格证持有人设立的管理客舱乘务员的部门（如客舱部），应满足以下要求：</w:t>
      </w:r>
    </w:p>
    <w:p w14:paraId="5BD159F7">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(1)部门主要负责人应满足以下要求：</w:t>
      </w:r>
    </w:p>
    <w:p w14:paraId="35F85BB5">
      <w:pPr>
        <w:spacing w:line="560" w:lineRule="exact"/>
        <w:ind w:firstLine="640" w:firstLineChars="200"/>
        <w:rPr>
          <w:rFonts w:ascii="仿宋_GB2312" w:eastAsia="仿宋_GB2312"/>
          <w:sz w:val="32"/>
          <w:szCs w:val="32"/>
        </w:rPr>
      </w:pPr>
      <w:r>
        <w:rPr>
          <w:rFonts w:hint="eastAsia" w:ascii="仿宋_GB2312" w:eastAsia="仿宋_GB2312"/>
          <w:sz w:val="32"/>
          <w:szCs w:val="32"/>
        </w:rPr>
        <w:t>a部门主要负责人均应接受客舱安全专题培训，这些培训应在该主要负责人到岗前或到岗后12个日历月内完成，并且每3</w:t>
      </w:r>
      <w:r>
        <w:rPr>
          <w:rFonts w:hint="eastAsia" w:ascii="仿宋_GB2312" w:eastAsia="仿宋_GB2312"/>
          <w:sz w:val="32"/>
          <w:szCs w:val="32"/>
          <w:lang w:val="en-US" w:eastAsia="zh-CN"/>
        </w:rPr>
        <w:t>年</w:t>
      </w:r>
      <w:r>
        <w:rPr>
          <w:rFonts w:hint="eastAsia" w:ascii="仿宋_GB2312" w:eastAsia="仿宋_GB2312"/>
          <w:sz w:val="32"/>
          <w:szCs w:val="32"/>
        </w:rPr>
        <w:t>内再次接受培训，确保知识水平和政策把握满足客舱管理职责要求;</w:t>
      </w:r>
    </w:p>
    <w:p w14:paraId="3DE78D03">
      <w:pPr>
        <w:spacing w:line="560" w:lineRule="exact"/>
        <w:ind w:firstLine="640" w:firstLineChars="200"/>
        <w:rPr>
          <w:rFonts w:ascii="仿宋_GB2312" w:eastAsia="仿宋_GB2312"/>
          <w:sz w:val="32"/>
          <w:szCs w:val="32"/>
        </w:rPr>
      </w:pPr>
      <w:r>
        <w:rPr>
          <w:rFonts w:hint="eastAsia" w:ascii="仿宋_GB2312" w:eastAsia="仿宋_GB2312"/>
          <w:sz w:val="32"/>
          <w:szCs w:val="32"/>
        </w:rPr>
        <w:t>b部门总经理的职责之一是管理客舱安全。</w:t>
      </w:r>
    </w:p>
    <w:p w14:paraId="5A56E6F8">
      <w:pPr>
        <w:spacing w:line="560" w:lineRule="exact"/>
        <w:ind w:firstLine="640" w:firstLineChars="200"/>
        <w:rPr>
          <w:rFonts w:ascii="仿宋_GB2312" w:eastAsia="仿宋_GB2312"/>
          <w:sz w:val="32"/>
          <w:szCs w:val="32"/>
        </w:rPr>
      </w:pPr>
      <w:r>
        <w:rPr>
          <w:rFonts w:hint="eastAsia" w:ascii="仿宋_GB2312" w:eastAsia="仿宋_GB2312"/>
          <w:sz w:val="32"/>
          <w:szCs w:val="32"/>
        </w:rPr>
        <w:t>(2)部门应针对管理一线客舱乘务员队伍的客舱管理干部制订培训机制，培训内容应至少包含管理技巧、人文关怀、心理辅导等。</w:t>
      </w:r>
    </w:p>
    <w:p w14:paraId="0AB28786">
      <w:pPr>
        <w:spacing w:line="560" w:lineRule="exact"/>
        <w:jc w:val="left"/>
        <w:rPr>
          <w:rFonts w:hint="eastAsia" w:ascii="仿宋_GB2312" w:eastAsia="仿宋_GB2312"/>
          <w:sz w:val="32"/>
          <w:szCs w:val="32"/>
        </w:rPr>
      </w:pPr>
      <w:r>
        <w:rPr>
          <w:rFonts w:hint="eastAsia" w:ascii="仿宋_GB2312" w:eastAsia="仿宋_GB2312"/>
          <w:sz w:val="32"/>
          <w:szCs w:val="32"/>
        </w:rPr>
        <w:t>5.</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6</w:t>
      </w:r>
      <w:r>
        <w:rPr>
          <w:rFonts w:hint="eastAsia" w:ascii="仿宋_GB2312" w:eastAsia="仿宋_GB2312"/>
          <w:sz w:val="32"/>
          <w:szCs w:val="32"/>
        </w:rPr>
        <w:t xml:space="preserve"> 合格证持有人负责派遣客舱乘务员航班任务的部门领导和人员，应接受客舱乘务员值勤期限制、飞行时间限制和休息要求以及疲劳管理的培训，包括CCAR-121部规章规定以及合格证持有人关于此方面的手册规定。</w:t>
      </w:r>
    </w:p>
    <w:p w14:paraId="2994C267">
      <w:pPr>
        <w:spacing w:line="560" w:lineRule="exact"/>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5.2.7 合格证持有人应设立客舱安全经理，专门管理、监督与客舱安全和运行相关的所有方面并组织开展相应工作，该人员可以是</w:t>
      </w:r>
      <w:r>
        <w:rPr>
          <w:rFonts w:hint="eastAsia" w:ascii="仿宋_GB2312" w:eastAsia="仿宋_GB2312"/>
          <w:sz w:val="32"/>
          <w:szCs w:val="32"/>
        </w:rPr>
        <w:t>管理客舱乘务员的部门（如客舱部）</w:t>
      </w:r>
      <w:r>
        <w:rPr>
          <w:rFonts w:hint="eastAsia" w:ascii="仿宋_GB2312" w:eastAsia="仿宋_GB2312"/>
          <w:sz w:val="32"/>
          <w:szCs w:val="32"/>
          <w:lang w:eastAsia="zh-CN"/>
        </w:rPr>
        <w:t>的</w:t>
      </w:r>
      <w:r>
        <w:rPr>
          <w:rFonts w:hint="eastAsia" w:ascii="仿宋_GB2312" w:eastAsia="仿宋_GB2312"/>
          <w:sz w:val="32"/>
          <w:szCs w:val="32"/>
          <w:lang w:val="en-US" w:eastAsia="zh-CN"/>
        </w:rPr>
        <w:t>负责人之一</w:t>
      </w:r>
      <w:r>
        <w:rPr>
          <w:rFonts w:hint="eastAsia" w:ascii="仿宋_GB2312" w:eastAsia="仿宋_GB2312"/>
          <w:sz w:val="32"/>
          <w:szCs w:val="32"/>
        </w:rPr>
        <w:t>，</w:t>
      </w:r>
      <w:r>
        <w:rPr>
          <w:rFonts w:hint="eastAsia" w:ascii="仿宋_GB2312" w:eastAsia="仿宋_GB2312"/>
          <w:sz w:val="32"/>
          <w:szCs w:val="32"/>
          <w:lang w:val="en-US" w:eastAsia="zh-CN"/>
        </w:rPr>
        <w:t>也可以是合格证持有人指定的其他与安全相关部门的负责人之一。</w:t>
      </w:r>
    </w:p>
    <w:p w14:paraId="5A645E98">
      <w:pPr>
        <w:spacing w:line="560" w:lineRule="exact"/>
        <w:ind w:firstLine="64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(1)客舱安全经理的资格应满足以下要求：</w:t>
      </w:r>
    </w:p>
    <w:p w14:paraId="45AE1855">
      <w:pPr>
        <w:spacing w:line="560" w:lineRule="exact"/>
        <w:ind w:firstLine="64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a至少5年的乘务长工作经历;</w:t>
      </w:r>
    </w:p>
    <w:p w14:paraId="67847B30">
      <w:pPr>
        <w:spacing w:line="560" w:lineRule="exact"/>
        <w:ind w:firstLine="64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b客舱乘务教员或客舱乘务检查员工作经历；</w:t>
      </w:r>
    </w:p>
    <w:p w14:paraId="6584551A">
      <w:pPr>
        <w:spacing w:line="56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c客舱安全工作经历，如客舱乘务员手册编写、客舱乘务员训练大纲编写、客舱安全监督检查、客舱安全管理等;</w:t>
      </w:r>
    </w:p>
    <w:p w14:paraId="171DCAF7">
      <w:pPr>
        <w:spacing w:line="560" w:lineRule="exact"/>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d持有有效的客舱乘务员训练合格证和体检合格证，满足客舱乘务员资格要求。</w:t>
      </w:r>
    </w:p>
    <w:p w14:paraId="3E923356">
      <w:pPr>
        <w:numPr>
          <w:ilvl w:val="0"/>
          <w:numId w:val="1"/>
        </w:numPr>
        <w:spacing w:line="56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客舱安全经理的职责包括：</w:t>
      </w:r>
    </w:p>
    <w:p w14:paraId="472196C1">
      <w:pPr>
        <w:numPr>
          <w:ilvl w:val="0"/>
          <w:numId w:val="0"/>
        </w:numPr>
        <w:spacing w:line="560" w:lineRule="exact"/>
        <w:ind w:firstLine="64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a参与合格审定或补充合格审定过程，包括应急撤离演示和验证飞行（如适用）；</w:t>
      </w:r>
    </w:p>
    <w:p w14:paraId="433AB268">
      <w:pPr>
        <w:numPr>
          <w:ilvl w:val="0"/>
          <w:numId w:val="0"/>
        </w:numPr>
        <w:spacing w:line="560" w:lineRule="exact"/>
        <w:ind w:firstLine="64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b与运行管理部门协调，设计、审查合格证持有人的客舱安全相关手册和文件，如客舱乘务员手册、运行手册客舱相关部分；</w:t>
      </w:r>
    </w:p>
    <w:p w14:paraId="78AA5570">
      <w:pPr>
        <w:numPr>
          <w:ilvl w:val="0"/>
          <w:numId w:val="0"/>
        </w:numPr>
        <w:spacing w:line="560" w:lineRule="exact"/>
        <w:ind w:firstLine="64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c协调检查、审计、监督等工作，通过提供必要的报告、风险评估、风险缓解策略和建议来确保安全运营；</w:t>
      </w:r>
    </w:p>
    <w:p w14:paraId="37D26657">
      <w:pPr>
        <w:numPr>
          <w:ilvl w:val="0"/>
          <w:numId w:val="0"/>
        </w:numPr>
        <w:spacing w:line="560" w:lineRule="exact"/>
        <w:ind w:firstLine="64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d就客舱安全、乘客处理和客舱乘务员相关问题提供技术支持；</w:t>
      </w:r>
    </w:p>
    <w:p w14:paraId="4EC2FAC5">
      <w:pPr>
        <w:numPr>
          <w:ilvl w:val="0"/>
          <w:numId w:val="0"/>
        </w:numPr>
        <w:spacing w:line="560" w:lineRule="exact"/>
        <w:ind w:firstLine="64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e对客舱安全要求进行技术和运营研究，分析中国民航和国外监管机构的规定，提供建议并确保实施；</w:t>
      </w:r>
    </w:p>
    <w:p w14:paraId="3EE6E0A0">
      <w:pPr>
        <w:numPr>
          <w:ilvl w:val="0"/>
          <w:numId w:val="0"/>
        </w:numPr>
        <w:spacing w:line="560" w:lineRule="exact"/>
        <w:ind w:firstLine="64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f通过进行检查、审计、评估，包括整改行动，确保遵守适用的法规、政策和指导；</w:t>
      </w:r>
    </w:p>
    <w:p w14:paraId="78094DDE">
      <w:pPr>
        <w:numPr>
          <w:ilvl w:val="0"/>
          <w:numId w:val="0"/>
        </w:numPr>
        <w:spacing w:line="560" w:lineRule="exact"/>
        <w:ind w:firstLine="64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g通过提供所需信息，支持对事故、不安全事件、合格证持有人设定的差错的调查；</w:t>
      </w:r>
    </w:p>
    <w:p w14:paraId="47E56A87">
      <w:pPr>
        <w:numPr>
          <w:ilvl w:val="0"/>
          <w:numId w:val="0"/>
        </w:numPr>
        <w:spacing w:line="560" w:lineRule="exact"/>
        <w:ind w:firstLine="64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h就合格证持有人内部和外部产生的功能性、跨功能性、高知名度、敏感和复杂问题的处理提供支持和建议；</w:t>
      </w:r>
    </w:p>
    <w:p w14:paraId="43DF2A35">
      <w:pPr>
        <w:numPr>
          <w:ilvl w:val="0"/>
          <w:numId w:val="0"/>
        </w:numPr>
        <w:spacing w:line="560" w:lineRule="exact"/>
        <w:ind w:firstLine="64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i组织开发和提供客舱安全培训，以提高认识和促进客舱安全；</w:t>
      </w:r>
    </w:p>
    <w:p w14:paraId="163C824B">
      <w:pPr>
        <w:numPr>
          <w:ilvl w:val="0"/>
          <w:numId w:val="0"/>
        </w:numPr>
        <w:spacing w:line="560" w:lineRule="exact"/>
        <w:ind w:firstLine="64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j支持和配合局方监管工作；</w:t>
      </w:r>
    </w:p>
    <w:p w14:paraId="07061FA2">
      <w:pPr>
        <w:numPr>
          <w:ilvl w:val="0"/>
          <w:numId w:val="0"/>
        </w:numPr>
        <w:spacing w:line="560" w:lineRule="exact"/>
        <w:ind w:firstLine="64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k参与员工支援计划的组织，为客舱乘务员制定和实施重大事件应对计划。</w:t>
      </w:r>
    </w:p>
    <w:p w14:paraId="0AF28B13">
      <w:pPr>
        <w:pStyle w:val="3"/>
        <w:spacing w:line="560" w:lineRule="exact"/>
        <w:rPr>
          <w:rFonts w:hint="eastAsia" w:ascii="仿宋_GB2312" w:hAnsi="Times New Roman" w:eastAsia="仿宋_GB2312" w:cs="Times New Roman"/>
          <w:b/>
          <w:bCs/>
          <w:kern w:val="44"/>
          <w:sz w:val="32"/>
          <w:szCs w:val="32"/>
          <w:lang w:val="en-US" w:eastAsia="zh-CN" w:bidi="ar-SA"/>
        </w:rPr>
      </w:pPr>
      <w:bookmarkStart w:id="94" w:name="_Toc535824651"/>
      <w:bookmarkStart w:id="95" w:name="_Toc1339654401"/>
      <w:bookmarkStart w:id="96" w:name="_Toc270123637"/>
      <w:bookmarkStart w:id="97" w:name="_Toc532082952"/>
      <w:bookmarkStart w:id="98" w:name="_Toc112670516"/>
      <w:bookmarkStart w:id="99" w:name="_Toc24225"/>
      <w:r>
        <w:rPr>
          <w:rFonts w:hint="eastAsia" w:ascii="仿宋_GB2312" w:hAnsi="Times New Roman" w:eastAsia="仿宋_GB2312" w:cs="Times New Roman"/>
          <w:b/>
          <w:bCs/>
          <w:kern w:val="44"/>
          <w:sz w:val="32"/>
          <w:szCs w:val="32"/>
          <w:lang w:val="en-US" w:eastAsia="zh-CN" w:bidi="ar-SA"/>
        </w:rPr>
        <w:t>5.3  客舱乘务员配备</w:t>
      </w:r>
      <w:bookmarkEnd w:id="94"/>
      <w:bookmarkEnd w:id="95"/>
      <w:bookmarkEnd w:id="96"/>
      <w:bookmarkEnd w:id="97"/>
      <w:bookmarkEnd w:id="98"/>
      <w:bookmarkEnd w:id="99"/>
    </w:p>
    <w:p w14:paraId="67CB0CF8">
      <w:pPr>
        <w:spacing w:line="560" w:lineRule="exact"/>
        <w:jc w:val="left"/>
        <w:rPr>
          <w:rFonts w:ascii="仿宋_GB2312" w:eastAsia="仿宋_GB2312"/>
          <w:sz w:val="32"/>
          <w:szCs w:val="32"/>
        </w:rPr>
      </w:pPr>
      <w:r>
        <w:rPr>
          <w:rFonts w:hint="eastAsia" w:ascii="仿宋_GB2312" w:eastAsia="仿宋_GB2312"/>
          <w:sz w:val="32"/>
          <w:szCs w:val="32"/>
        </w:rPr>
        <w:t>5.</w:t>
      </w:r>
      <w:r>
        <w:rPr>
          <w:rFonts w:hint="eastAsia" w:ascii="仿宋_GB2312" w:eastAsia="仿宋_GB2312"/>
          <w:sz w:val="32"/>
          <w:szCs w:val="32"/>
          <w:lang w:val="en-US" w:eastAsia="zh-CN"/>
        </w:rPr>
        <w:t>3</w:t>
      </w:r>
      <w:r>
        <w:rPr>
          <w:rFonts w:hint="eastAsia" w:ascii="仿宋_GB2312" w:eastAsia="仿宋_GB2312"/>
          <w:sz w:val="32"/>
          <w:szCs w:val="32"/>
        </w:rPr>
        <w:t>.1 客舱乘务员的配备应遵循以下原则：</w:t>
      </w:r>
    </w:p>
    <w:p w14:paraId="245851FA">
      <w:pPr>
        <w:spacing w:line="560" w:lineRule="exact"/>
        <w:ind w:firstLine="420"/>
        <w:rPr>
          <w:rFonts w:ascii="仿宋_GB2312" w:eastAsia="仿宋_GB2312"/>
          <w:sz w:val="32"/>
          <w:szCs w:val="32"/>
        </w:rPr>
      </w:pPr>
      <w:r>
        <w:rPr>
          <w:rFonts w:hint="eastAsia" w:ascii="仿宋_GB2312" w:eastAsia="仿宋_GB2312"/>
          <w:sz w:val="32"/>
          <w:szCs w:val="32"/>
          <w:lang w:bidi="zh-CN"/>
        </w:rPr>
        <w:t>(1)</w:t>
      </w:r>
      <w:r>
        <w:rPr>
          <w:rFonts w:hint="eastAsia" w:ascii="仿宋_GB2312" w:eastAsia="仿宋_GB2312"/>
          <w:sz w:val="32"/>
          <w:szCs w:val="32"/>
        </w:rPr>
        <w:t>按照运行手册的运行标准配备，任何时候配备人数不低于运行规范的最低配备；</w:t>
      </w:r>
    </w:p>
    <w:p w14:paraId="26BD1418">
      <w:pPr>
        <w:spacing w:line="560" w:lineRule="exact"/>
        <w:ind w:firstLine="420"/>
        <w:rPr>
          <w:rFonts w:ascii="仿宋_GB2312" w:eastAsia="仿宋_GB2312"/>
          <w:sz w:val="32"/>
          <w:szCs w:val="32"/>
        </w:rPr>
      </w:pPr>
      <w:r>
        <w:rPr>
          <w:rFonts w:hint="eastAsia" w:ascii="仿宋_GB2312" w:eastAsia="仿宋_GB2312"/>
          <w:sz w:val="32"/>
          <w:szCs w:val="32"/>
          <w:lang w:bidi="zh-CN"/>
        </w:rPr>
        <w:t>(2)</w:t>
      </w:r>
      <w:r>
        <w:rPr>
          <w:rFonts w:hint="eastAsia" w:ascii="仿宋_GB2312" w:eastAsia="仿宋_GB2312"/>
          <w:sz w:val="32"/>
          <w:szCs w:val="32"/>
        </w:rPr>
        <w:t>同一飞行值勤期内客舱乘务员所飞机型不超过2种；</w:t>
      </w:r>
    </w:p>
    <w:p w14:paraId="72010262">
      <w:pPr>
        <w:spacing w:line="560" w:lineRule="exact"/>
        <w:ind w:firstLine="420"/>
        <w:rPr>
          <w:rFonts w:ascii="仿宋_GB2312" w:eastAsia="仿宋_GB2312"/>
          <w:sz w:val="32"/>
          <w:szCs w:val="32"/>
        </w:rPr>
      </w:pPr>
      <w:r>
        <w:rPr>
          <w:rFonts w:hint="eastAsia" w:ascii="仿宋_GB2312" w:eastAsia="仿宋_GB2312"/>
          <w:sz w:val="32"/>
          <w:szCs w:val="32"/>
          <w:lang w:bidi="zh-CN"/>
        </w:rPr>
        <w:t>(3)</w:t>
      </w:r>
      <w:r>
        <w:rPr>
          <w:rFonts w:hint="eastAsia" w:ascii="仿宋_GB2312" w:eastAsia="仿宋_GB2312"/>
          <w:sz w:val="32"/>
          <w:szCs w:val="32"/>
        </w:rPr>
        <w:t>在起飞和着陆过程中，客舱乘务员应当尽可能地靠近所要求的地板高度出口，而且应当在整个客舱内均匀分布，以便在应急撤离时最有效地疏散旅客；</w:t>
      </w:r>
    </w:p>
    <w:p w14:paraId="59F82EBD">
      <w:pPr>
        <w:spacing w:line="560" w:lineRule="exact"/>
        <w:ind w:firstLine="420"/>
        <w:rPr>
          <w:rFonts w:ascii="仿宋_GB2312" w:eastAsia="仿宋_GB2312"/>
          <w:sz w:val="32"/>
          <w:szCs w:val="32"/>
        </w:rPr>
      </w:pPr>
      <w:r>
        <w:rPr>
          <w:rFonts w:hint="eastAsia" w:ascii="仿宋_GB2312" w:eastAsia="仿宋_GB2312"/>
          <w:sz w:val="32"/>
          <w:szCs w:val="32"/>
          <w:lang w:bidi="zh-CN"/>
        </w:rPr>
        <w:t>(4)</w:t>
      </w:r>
      <w:r>
        <w:rPr>
          <w:rFonts w:hint="eastAsia" w:ascii="仿宋_GB2312" w:eastAsia="仿宋_GB2312"/>
          <w:sz w:val="32"/>
          <w:szCs w:val="32"/>
        </w:rPr>
        <w:t>飞行运行过程中，如果因紧急或者某些特殊情况导致客舱乘务员人数低于运行规范的最低配备，则需在飞行结束后48小时内向局方主任运行监察员报告；</w:t>
      </w:r>
    </w:p>
    <w:p w14:paraId="41778609">
      <w:pPr>
        <w:spacing w:line="560" w:lineRule="exact"/>
        <w:ind w:firstLine="420"/>
        <w:rPr>
          <w:rFonts w:ascii="仿宋_GB2312" w:eastAsia="仿宋_GB2312"/>
          <w:sz w:val="32"/>
          <w:szCs w:val="32"/>
        </w:rPr>
      </w:pPr>
      <w:r>
        <w:rPr>
          <w:rFonts w:hint="eastAsia" w:ascii="仿宋_GB2312" w:eastAsia="仿宋_GB2312"/>
          <w:sz w:val="32"/>
          <w:szCs w:val="32"/>
          <w:lang w:bidi="zh-CN"/>
        </w:rPr>
        <w:t>(5)</w:t>
      </w:r>
      <w:r>
        <w:rPr>
          <w:rFonts w:hint="eastAsia" w:ascii="仿宋_GB2312" w:eastAsia="仿宋_GB2312"/>
          <w:sz w:val="32"/>
          <w:szCs w:val="32"/>
        </w:rPr>
        <w:t>正在接受飞机飞行训练或资格检查的客舱乘务员不得担任机组必需成员，即不得在合格证持有人特定机型的客舱乘务员运行最低配置中承担职责。</w:t>
      </w:r>
    </w:p>
    <w:p w14:paraId="01447F48">
      <w:pPr>
        <w:spacing w:line="560" w:lineRule="exact"/>
        <w:ind w:firstLine="0" w:firstLineChars="0"/>
        <w:jc w:val="left"/>
        <w:rPr>
          <w:rFonts w:ascii="仿宋_GB2312" w:eastAsia="仿宋_GB2312"/>
          <w:sz w:val="32"/>
          <w:szCs w:val="32"/>
        </w:rPr>
      </w:pPr>
      <w:r>
        <w:rPr>
          <w:rFonts w:hint="eastAsia" w:ascii="仿宋_GB2312" w:eastAsia="仿宋_GB2312"/>
          <w:sz w:val="32"/>
          <w:szCs w:val="32"/>
        </w:rPr>
        <w:t>5.</w:t>
      </w:r>
      <w:r>
        <w:rPr>
          <w:rFonts w:hint="eastAsia" w:ascii="仿宋_GB2312" w:eastAsia="仿宋_GB2312"/>
          <w:sz w:val="32"/>
          <w:szCs w:val="32"/>
          <w:lang w:val="en-US" w:eastAsia="zh-CN"/>
        </w:rPr>
        <w:t>3</w:t>
      </w:r>
      <w:r>
        <w:rPr>
          <w:rFonts w:hint="eastAsia" w:ascii="仿宋_GB2312" w:eastAsia="仿宋_GB2312"/>
          <w:sz w:val="32"/>
          <w:szCs w:val="32"/>
        </w:rPr>
        <w:t>.2 合格证持有人</w:t>
      </w:r>
      <w:r>
        <w:rPr>
          <w:rFonts w:hint="eastAsia" w:ascii="仿宋_GB2312" w:eastAsia="仿宋_GB2312"/>
          <w:sz w:val="32"/>
          <w:szCs w:val="32"/>
          <w:lang w:val="en-US" w:eastAsia="zh-CN"/>
        </w:rPr>
        <w:t>应</w:t>
      </w:r>
      <w:r>
        <w:rPr>
          <w:rFonts w:hint="eastAsia" w:ascii="仿宋_GB2312" w:eastAsia="仿宋_GB2312"/>
          <w:sz w:val="32"/>
          <w:szCs w:val="32"/>
        </w:rPr>
        <w:t>在最低数量</w:t>
      </w:r>
      <w:r>
        <w:rPr>
          <w:rFonts w:hint="eastAsia" w:ascii="仿宋_GB2312" w:eastAsia="仿宋_GB2312"/>
          <w:sz w:val="32"/>
          <w:szCs w:val="32"/>
          <w:lang w:val="en-US" w:eastAsia="zh-CN"/>
        </w:rPr>
        <w:t>配备</w:t>
      </w:r>
      <w:r>
        <w:rPr>
          <w:rFonts w:hint="eastAsia" w:ascii="仿宋_GB2312" w:eastAsia="仿宋_GB2312"/>
          <w:sz w:val="32"/>
          <w:szCs w:val="32"/>
        </w:rPr>
        <w:t>的基础上设定更加具体的运行</w:t>
      </w:r>
      <w:r>
        <w:rPr>
          <w:rFonts w:hint="eastAsia" w:ascii="仿宋_GB2312" w:eastAsia="仿宋_GB2312"/>
          <w:sz w:val="32"/>
          <w:szCs w:val="32"/>
          <w:lang w:val="en-US" w:eastAsia="zh-CN"/>
        </w:rPr>
        <w:t>配备</w:t>
      </w:r>
      <w:r>
        <w:rPr>
          <w:rFonts w:hint="eastAsia" w:ascii="仿宋_GB2312" w:eastAsia="仿宋_GB2312"/>
          <w:sz w:val="32"/>
          <w:szCs w:val="32"/>
        </w:rPr>
        <w:t>，并列入《客舱乘务员手册》。合格证持有人在设定客舱乘务员运行配备人数时还应满足以下因素：</w:t>
      </w:r>
    </w:p>
    <w:p w14:paraId="4B6CE719">
      <w:pPr>
        <w:spacing w:line="560" w:lineRule="exact"/>
        <w:ind w:firstLine="420"/>
        <w:rPr>
          <w:rFonts w:ascii="仿宋_GB2312" w:eastAsia="仿宋_GB2312"/>
          <w:sz w:val="32"/>
          <w:szCs w:val="32"/>
        </w:rPr>
      </w:pPr>
      <w:r>
        <w:rPr>
          <w:rFonts w:hint="eastAsia" w:ascii="仿宋_GB2312" w:eastAsia="仿宋_GB2312"/>
          <w:sz w:val="32"/>
          <w:szCs w:val="32"/>
          <w:lang w:bidi="zh-CN"/>
        </w:rPr>
        <w:t>(1)</w:t>
      </w:r>
      <w:r>
        <w:rPr>
          <w:rFonts w:hint="default" w:ascii="仿宋_GB2312" w:hAnsi="仿宋_GB2312" w:eastAsia="仿宋_GB2312" w:cs="仿宋_GB2312"/>
          <w:color w:val="auto"/>
          <w:kern w:val="0"/>
          <w:sz w:val="32"/>
          <w:szCs w:val="32"/>
          <w:lang w:bidi="zh-CN"/>
        </w:rPr>
        <w:t>确保客舱乘务员配备数量与工作量相匹配，</w:t>
      </w:r>
      <w:r>
        <w:rPr>
          <w:rFonts w:hint="eastAsia" w:ascii="仿宋_GB2312" w:eastAsia="仿宋_GB2312"/>
          <w:sz w:val="32"/>
          <w:szCs w:val="32"/>
        </w:rPr>
        <w:t>不会出现工作量超出配备的客舱乘务员能承担的范围</w:t>
      </w:r>
      <w:r>
        <w:rPr>
          <w:rFonts w:hint="eastAsia" w:ascii="仿宋_GB2312" w:eastAsia="仿宋_GB2312"/>
          <w:sz w:val="32"/>
          <w:szCs w:val="32"/>
          <w:lang w:val="en-US" w:eastAsia="zh-CN"/>
        </w:rPr>
        <w:t>,</w:t>
      </w:r>
      <w:r>
        <w:rPr>
          <w:rFonts w:hint="default" w:ascii="仿宋_GB2312" w:hAnsi="仿宋_GB2312" w:eastAsia="仿宋_GB2312" w:cs="仿宋_GB2312"/>
          <w:color w:val="auto"/>
          <w:kern w:val="0"/>
          <w:sz w:val="32"/>
          <w:szCs w:val="32"/>
          <w:lang w:bidi="zh-CN"/>
        </w:rPr>
        <w:t>这些工作是指合格主持人安排客舱乘务员的所有任务，包括安全、服务、营销等</w:t>
      </w:r>
      <w:r>
        <w:rPr>
          <w:rFonts w:hint="eastAsia" w:ascii="仿宋_GB2312" w:eastAsia="仿宋_GB2312"/>
          <w:sz w:val="32"/>
          <w:szCs w:val="32"/>
        </w:rPr>
        <w:t>；</w:t>
      </w:r>
    </w:p>
    <w:p w14:paraId="08D1F3AA">
      <w:pPr>
        <w:spacing w:line="560" w:lineRule="exact"/>
        <w:ind w:firstLine="420"/>
        <w:rPr>
          <w:rFonts w:ascii="仿宋_GB2312" w:eastAsia="仿宋_GB2312"/>
          <w:sz w:val="32"/>
          <w:szCs w:val="32"/>
        </w:rPr>
      </w:pPr>
      <w:r>
        <w:rPr>
          <w:rFonts w:hint="eastAsia" w:ascii="仿宋_GB2312" w:eastAsia="仿宋_GB2312"/>
          <w:sz w:val="32"/>
          <w:szCs w:val="32"/>
          <w:lang w:bidi="zh-CN"/>
        </w:rPr>
        <w:t>(2)</w:t>
      </w:r>
      <w:r>
        <w:rPr>
          <w:rFonts w:hint="eastAsia" w:ascii="仿宋_GB2312" w:eastAsia="仿宋_GB2312"/>
          <w:sz w:val="32"/>
          <w:szCs w:val="32"/>
        </w:rPr>
        <w:t>客舱布局和旅客分布情况；</w:t>
      </w:r>
    </w:p>
    <w:p w14:paraId="76FAF315">
      <w:pPr>
        <w:spacing w:line="560" w:lineRule="exact"/>
        <w:ind w:firstLine="420"/>
        <w:rPr>
          <w:rFonts w:ascii="仿宋_GB2312" w:eastAsia="仿宋_GB2312"/>
          <w:sz w:val="32"/>
          <w:szCs w:val="32"/>
        </w:rPr>
      </w:pPr>
      <w:r>
        <w:rPr>
          <w:rFonts w:hint="eastAsia" w:ascii="仿宋_GB2312" w:eastAsia="仿宋_GB2312"/>
          <w:sz w:val="32"/>
          <w:szCs w:val="32"/>
          <w:lang w:bidi="zh-CN"/>
        </w:rPr>
        <w:t>(3)</w:t>
      </w:r>
      <w:r>
        <w:rPr>
          <w:rFonts w:hint="eastAsia" w:ascii="仿宋_GB2312" w:eastAsia="仿宋_GB2312"/>
          <w:sz w:val="32"/>
          <w:szCs w:val="32"/>
        </w:rPr>
        <w:t>飞行中客舱机组的休息（包括飞行在岗执勤时间、休息设施等）；</w:t>
      </w:r>
    </w:p>
    <w:p w14:paraId="1BBC1C40">
      <w:pPr>
        <w:spacing w:line="560" w:lineRule="exact"/>
        <w:ind w:firstLine="420"/>
        <w:rPr>
          <w:rFonts w:ascii="仿宋_GB2312" w:eastAsia="仿宋_GB2312"/>
          <w:sz w:val="32"/>
          <w:szCs w:val="32"/>
        </w:rPr>
      </w:pPr>
      <w:r>
        <w:rPr>
          <w:rFonts w:hint="eastAsia" w:ascii="仿宋_GB2312" w:eastAsia="仿宋_GB2312"/>
          <w:sz w:val="32"/>
          <w:szCs w:val="32"/>
          <w:lang w:bidi="zh-CN"/>
        </w:rPr>
        <w:t>(4)</w:t>
      </w:r>
      <w:r>
        <w:rPr>
          <w:rFonts w:hint="eastAsia" w:ascii="仿宋_GB2312" w:eastAsia="仿宋_GB2312"/>
          <w:sz w:val="32"/>
          <w:szCs w:val="32"/>
        </w:rPr>
        <w:t>机上特殊旅客；</w:t>
      </w:r>
    </w:p>
    <w:p w14:paraId="222BB98B">
      <w:pPr>
        <w:spacing w:line="560" w:lineRule="exact"/>
        <w:ind w:firstLine="420"/>
        <w:rPr>
          <w:rFonts w:ascii="仿宋_GB2312" w:eastAsia="仿宋_GB2312"/>
          <w:sz w:val="32"/>
          <w:szCs w:val="32"/>
        </w:rPr>
      </w:pPr>
      <w:r>
        <w:rPr>
          <w:rFonts w:hint="eastAsia" w:ascii="仿宋_GB2312" w:eastAsia="仿宋_GB2312"/>
          <w:sz w:val="32"/>
          <w:szCs w:val="32"/>
          <w:lang w:bidi="zh-CN"/>
        </w:rPr>
        <w:t>(5)</w:t>
      </w:r>
      <w:r>
        <w:rPr>
          <w:rFonts w:hint="eastAsia" w:ascii="仿宋_GB2312" w:eastAsia="仿宋_GB2312"/>
          <w:sz w:val="32"/>
          <w:szCs w:val="32"/>
        </w:rPr>
        <w:t>客舱乘务员丧失工作能力。</w:t>
      </w:r>
    </w:p>
    <w:p w14:paraId="4E9CC278">
      <w:pPr>
        <w:spacing w:line="560" w:lineRule="exact"/>
        <w:jc w:val="left"/>
        <w:rPr>
          <w:rFonts w:ascii="仿宋_GB2312" w:eastAsia="仿宋_GB2312"/>
          <w:sz w:val="32"/>
          <w:szCs w:val="32"/>
          <w:lang w:val="zh-CN"/>
        </w:rPr>
      </w:pPr>
      <w:r>
        <w:rPr>
          <w:rFonts w:hint="eastAsia" w:ascii="仿宋_GB2312" w:eastAsia="仿宋_GB2312"/>
          <w:sz w:val="32"/>
          <w:szCs w:val="32"/>
        </w:rPr>
        <w:t>5.</w:t>
      </w:r>
      <w:r>
        <w:rPr>
          <w:rFonts w:hint="eastAsia" w:ascii="仿宋_GB2312" w:eastAsia="仿宋_GB2312"/>
          <w:sz w:val="32"/>
          <w:szCs w:val="32"/>
          <w:lang w:val="en-US" w:eastAsia="zh-CN"/>
        </w:rPr>
        <w:t>3</w:t>
      </w:r>
      <w:r>
        <w:rPr>
          <w:rFonts w:hint="eastAsia" w:ascii="仿宋_GB2312" w:eastAsia="仿宋_GB2312"/>
          <w:sz w:val="32"/>
          <w:szCs w:val="32"/>
        </w:rPr>
        <w:t>.3 合格证持有人</w:t>
      </w:r>
      <w:r>
        <w:rPr>
          <w:rFonts w:hint="eastAsia" w:ascii="仿宋_GB2312" w:eastAsia="仿宋_GB2312"/>
          <w:sz w:val="32"/>
          <w:szCs w:val="32"/>
          <w:lang w:val="zh-CN"/>
        </w:rPr>
        <w:t>在制定客舱乘务员最低配备数时应考虑出现一名客舱乘务员负责成对出口的情况或可能性（</w:t>
      </w:r>
      <w:r>
        <w:rPr>
          <w:rFonts w:hint="eastAsia" w:ascii="仿宋_GB2312" w:eastAsia="仿宋_GB2312"/>
          <w:sz w:val="32"/>
          <w:szCs w:val="32"/>
          <w:lang w:val="en-US" w:eastAsia="zh-CN"/>
        </w:rPr>
        <w:t>如客舱乘务员失能</w:t>
      </w:r>
      <w:r>
        <w:rPr>
          <w:rFonts w:hint="eastAsia" w:ascii="仿宋_GB2312" w:eastAsia="仿宋_GB2312"/>
          <w:sz w:val="32"/>
          <w:szCs w:val="32"/>
          <w:lang w:val="zh-CN"/>
        </w:rPr>
        <w:t>），对一名客舱乘务员负责成对出口进行风险管理，制定相应的程序与标准并开展培训，以确保客舱乘务员的技能、经验符合要求，具体见</w:t>
      </w:r>
      <w:r>
        <w:rPr>
          <w:rFonts w:hint="eastAsia" w:ascii="仿宋_GB2312" w:eastAsia="仿宋_GB2312"/>
          <w:sz w:val="32"/>
          <w:szCs w:val="32"/>
          <w:lang w:val="en-US" w:eastAsia="zh-CN"/>
        </w:rPr>
        <w:t>本章附录一一名客舱乘务员负责成对出口的标准</w:t>
      </w:r>
      <w:r>
        <w:rPr>
          <w:rFonts w:hint="eastAsia" w:ascii="仿宋_GB2312" w:eastAsia="仿宋_GB2312"/>
          <w:sz w:val="32"/>
          <w:szCs w:val="32"/>
        </w:rPr>
        <w:t>。</w:t>
      </w:r>
    </w:p>
    <w:p w14:paraId="0BB542BE">
      <w:pPr>
        <w:spacing w:line="560" w:lineRule="exact"/>
        <w:jc w:val="left"/>
        <w:rPr>
          <w:rFonts w:ascii="仿宋_GB2312" w:eastAsia="仿宋_GB2312"/>
          <w:sz w:val="32"/>
          <w:szCs w:val="32"/>
          <w:lang w:bidi="zh-CN"/>
        </w:rPr>
      </w:pPr>
      <w:r>
        <w:rPr>
          <w:rFonts w:hint="eastAsia" w:ascii="仿宋_GB2312" w:eastAsia="仿宋_GB2312"/>
          <w:sz w:val="32"/>
          <w:szCs w:val="32"/>
        </w:rPr>
        <w:t>5.</w:t>
      </w:r>
      <w:r>
        <w:rPr>
          <w:rFonts w:hint="eastAsia" w:ascii="仿宋_GB2312" w:eastAsia="仿宋_GB2312"/>
          <w:sz w:val="32"/>
          <w:szCs w:val="32"/>
          <w:lang w:val="en-US" w:eastAsia="zh-CN"/>
        </w:rPr>
        <w:t>3</w:t>
      </w:r>
      <w:r>
        <w:rPr>
          <w:rFonts w:hint="eastAsia" w:ascii="仿宋_GB2312" w:eastAsia="仿宋_GB2312"/>
          <w:sz w:val="32"/>
          <w:szCs w:val="32"/>
        </w:rPr>
        <w:t>.4 当合格证持有人在某一特定机型上只配备一名客舱乘务员时，应制定一名客舱乘务员在正常和应急情况下与</w:t>
      </w:r>
      <w:r>
        <w:rPr>
          <w:rFonts w:hint="eastAsia" w:ascii="仿宋_GB2312" w:eastAsia="仿宋_GB2312"/>
          <w:sz w:val="32"/>
          <w:szCs w:val="32"/>
          <w:lang w:val="en-US" w:eastAsia="zh-CN"/>
        </w:rPr>
        <w:t>飞行</w:t>
      </w:r>
      <w:r>
        <w:rPr>
          <w:rFonts w:hint="eastAsia" w:ascii="仿宋_GB2312" w:eastAsia="仿宋_GB2312"/>
          <w:sz w:val="32"/>
          <w:szCs w:val="32"/>
        </w:rPr>
        <w:t>机组协同、客舱管理等方面的职责和程序，同时该名客舱乘务员应具备乘务长工作经历或经过相应岗位的训练。</w:t>
      </w:r>
    </w:p>
    <w:p w14:paraId="67971C10">
      <w:pPr>
        <w:pStyle w:val="3"/>
        <w:spacing w:line="560" w:lineRule="exact"/>
        <w:rPr>
          <w:rFonts w:hint="eastAsia" w:ascii="仿宋_GB2312" w:hAnsi="Times New Roman" w:eastAsia="仿宋_GB2312" w:cs="Times New Roman"/>
          <w:b/>
          <w:bCs/>
          <w:kern w:val="44"/>
          <w:sz w:val="32"/>
          <w:szCs w:val="32"/>
          <w:lang w:val="en-US" w:eastAsia="zh-CN" w:bidi="ar-SA"/>
        </w:rPr>
      </w:pPr>
      <w:bookmarkStart w:id="100" w:name="_Toc187537301"/>
      <w:bookmarkStart w:id="101" w:name="_Toc1352962459"/>
      <w:bookmarkStart w:id="102" w:name="_Toc532082953"/>
      <w:bookmarkStart w:id="103" w:name="_Toc30116"/>
      <w:bookmarkStart w:id="104" w:name="_Toc535824652"/>
      <w:bookmarkStart w:id="105" w:name="_Toc1720269405"/>
      <w:r>
        <w:rPr>
          <w:rFonts w:hint="eastAsia" w:ascii="仿宋_GB2312" w:hAnsi="Times New Roman" w:eastAsia="仿宋_GB2312" w:cs="Times New Roman"/>
          <w:b/>
          <w:bCs/>
          <w:kern w:val="44"/>
          <w:sz w:val="32"/>
          <w:szCs w:val="32"/>
          <w:lang w:val="en-US" w:eastAsia="zh-CN" w:bidi="ar-SA"/>
        </w:rPr>
        <w:t>5.4 客舱乘务员的搭配</w:t>
      </w:r>
      <w:bookmarkEnd w:id="100"/>
      <w:bookmarkEnd w:id="101"/>
      <w:bookmarkEnd w:id="102"/>
      <w:bookmarkEnd w:id="103"/>
      <w:bookmarkEnd w:id="104"/>
      <w:bookmarkEnd w:id="105"/>
    </w:p>
    <w:p w14:paraId="0D7BABDE">
      <w:pPr>
        <w:spacing w:line="560" w:lineRule="exact"/>
        <w:jc w:val="left"/>
        <w:rPr>
          <w:rFonts w:ascii="仿宋_GB2312" w:eastAsia="仿宋_GB2312"/>
          <w:sz w:val="32"/>
          <w:szCs w:val="32"/>
        </w:rPr>
      </w:pPr>
      <w:r>
        <w:rPr>
          <w:rFonts w:hint="eastAsia" w:ascii="仿宋_GB2312" w:eastAsia="仿宋_GB2312"/>
          <w:sz w:val="32"/>
          <w:szCs w:val="32"/>
        </w:rPr>
        <w:t>5.</w:t>
      </w:r>
      <w:r>
        <w:rPr>
          <w:rFonts w:hint="eastAsia" w:ascii="仿宋_GB2312" w:eastAsia="仿宋_GB2312"/>
          <w:sz w:val="32"/>
          <w:szCs w:val="32"/>
          <w:lang w:val="en-US" w:eastAsia="zh-CN"/>
        </w:rPr>
        <w:t>4</w:t>
      </w:r>
      <w:r>
        <w:rPr>
          <w:rFonts w:hint="eastAsia" w:ascii="仿宋_GB2312" w:eastAsia="仿宋_GB2312"/>
          <w:sz w:val="32"/>
          <w:szCs w:val="32"/>
        </w:rPr>
        <w:t xml:space="preserve">.1 </w:t>
      </w:r>
      <w:r>
        <w:rPr>
          <w:rFonts w:ascii="仿宋_GB2312" w:eastAsia="仿宋_GB2312"/>
          <w:sz w:val="32"/>
          <w:szCs w:val="32"/>
        </w:rPr>
        <w:t>合格证持有人应当指定1名客舱乘务员为乘务长，作为客舱机组的负责人，履行客舱管理的职责并向机长报告。</w:t>
      </w:r>
    </w:p>
    <w:p w14:paraId="2FD48B75">
      <w:pPr>
        <w:spacing w:line="560" w:lineRule="exact"/>
        <w:jc w:val="left"/>
        <w:rPr>
          <w:rFonts w:ascii="仿宋_GB2312" w:eastAsia="仿宋_GB2312"/>
          <w:sz w:val="32"/>
          <w:szCs w:val="32"/>
        </w:rPr>
      </w:pPr>
      <w:r>
        <w:rPr>
          <w:rFonts w:hint="eastAsia" w:ascii="仿宋_GB2312" w:eastAsia="仿宋_GB2312"/>
          <w:sz w:val="32"/>
          <w:szCs w:val="32"/>
        </w:rPr>
        <w:t>5.</w:t>
      </w:r>
      <w:r>
        <w:rPr>
          <w:rFonts w:hint="eastAsia" w:ascii="仿宋_GB2312" w:eastAsia="仿宋_GB2312"/>
          <w:sz w:val="32"/>
          <w:szCs w:val="32"/>
          <w:lang w:val="en-US" w:eastAsia="zh-CN"/>
        </w:rPr>
        <w:t>4</w:t>
      </w:r>
      <w:r>
        <w:rPr>
          <w:rFonts w:hint="eastAsia" w:ascii="仿宋_GB2312" w:eastAsia="仿宋_GB2312"/>
          <w:sz w:val="32"/>
          <w:szCs w:val="32"/>
        </w:rPr>
        <w:t xml:space="preserve">.2 </w:t>
      </w:r>
      <w:r>
        <w:rPr>
          <w:rFonts w:ascii="仿宋_GB2312" w:eastAsia="仿宋_GB2312"/>
          <w:sz w:val="32"/>
          <w:szCs w:val="32"/>
        </w:rPr>
        <w:t>合格证持有人应当建立一套客舱乘务员排班程序，保证科学合理地搭配客舱机组成员，安全地完成所分派的任务</w:t>
      </w:r>
      <w:r>
        <w:rPr>
          <w:rFonts w:hint="eastAsia" w:ascii="仿宋_GB2312" w:eastAsia="仿宋_GB2312"/>
          <w:sz w:val="32"/>
          <w:szCs w:val="32"/>
        </w:rPr>
        <w:t>，避免飞行疲劳</w:t>
      </w:r>
      <w:r>
        <w:rPr>
          <w:rFonts w:ascii="仿宋_GB2312" w:eastAsia="仿宋_GB2312"/>
          <w:sz w:val="32"/>
          <w:szCs w:val="32"/>
        </w:rPr>
        <w:t>。搭配客舱机组成员时</w:t>
      </w:r>
      <w:r>
        <w:rPr>
          <w:rFonts w:hint="eastAsia" w:ascii="仿宋_GB2312" w:eastAsia="仿宋_GB2312"/>
          <w:sz w:val="32"/>
          <w:szCs w:val="32"/>
        </w:rPr>
        <w:t>应满足</w:t>
      </w:r>
      <w:r>
        <w:rPr>
          <w:rFonts w:ascii="仿宋_GB2312" w:eastAsia="仿宋_GB2312"/>
          <w:sz w:val="32"/>
          <w:szCs w:val="32"/>
        </w:rPr>
        <w:t>以下</w:t>
      </w:r>
      <w:r>
        <w:rPr>
          <w:rFonts w:hint="eastAsia" w:ascii="仿宋_GB2312" w:eastAsia="仿宋_GB2312"/>
          <w:sz w:val="32"/>
          <w:szCs w:val="32"/>
        </w:rPr>
        <w:t>条件</w:t>
      </w:r>
      <w:r>
        <w:rPr>
          <w:rFonts w:ascii="仿宋_GB2312" w:eastAsia="仿宋_GB2312"/>
          <w:sz w:val="32"/>
          <w:szCs w:val="32"/>
        </w:rPr>
        <w:t>：</w:t>
      </w:r>
    </w:p>
    <w:p w14:paraId="143C0CB3">
      <w:pPr>
        <w:spacing w:line="560" w:lineRule="exact"/>
        <w:ind w:firstLine="420"/>
        <w:rPr>
          <w:rFonts w:ascii="仿宋_GB2312" w:eastAsia="仿宋_GB2312"/>
          <w:sz w:val="32"/>
          <w:szCs w:val="32"/>
        </w:rPr>
      </w:pPr>
      <w:r>
        <w:rPr>
          <w:rFonts w:hint="eastAsia" w:ascii="仿宋_GB2312" w:eastAsia="仿宋_GB2312"/>
          <w:sz w:val="32"/>
          <w:szCs w:val="32"/>
          <w:lang w:bidi="zh-CN"/>
        </w:rPr>
        <w:t>(1)</w:t>
      </w:r>
      <w:r>
        <w:rPr>
          <w:rFonts w:ascii="仿宋_GB2312" w:eastAsia="仿宋_GB2312"/>
          <w:sz w:val="32"/>
          <w:szCs w:val="32"/>
        </w:rPr>
        <w:t>客舱乘务员的年龄和飞行时间经历</w:t>
      </w:r>
      <w:r>
        <w:rPr>
          <w:rFonts w:hint="eastAsia" w:ascii="仿宋_GB2312" w:eastAsia="仿宋_GB2312"/>
          <w:sz w:val="32"/>
          <w:szCs w:val="32"/>
        </w:rPr>
        <w:t>。单通道机型普通舱至少有1名客舱乘务员飞行经历满足</w:t>
      </w:r>
      <w:r>
        <w:rPr>
          <w:rFonts w:ascii="仿宋_GB2312" w:eastAsia="仿宋_GB2312"/>
          <w:sz w:val="32"/>
          <w:szCs w:val="32"/>
        </w:rPr>
        <w:t>10</w:t>
      </w:r>
      <w:r>
        <w:rPr>
          <w:rFonts w:hint="eastAsia" w:ascii="仿宋_GB2312" w:eastAsia="仿宋_GB2312"/>
          <w:sz w:val="32"/>
          <w:szCs w:val="32"/>
        </w:rPr>
        <w:t>00小时以上（含），双通道机型普通舱至少有2名客舱乘务员飞行经历满足</w:t>
      </w:r>
      <w:r>
        <w:rPr>
          <w:rFonts w:ascii="仿宋_GB2312" w:eastAsia="仿宋_GB2312"/>
          <w:sz w:val="32"/>
          <w:szCs w:val="32"/>
        </w:rPr>
        <w:t>10</w:t>
      </w:r>
      <w:r>
        <w:rPr>
          <w:rFonts w:hint="eastAsia" w:ascii="仿宋_GB2312" w:eastAsia="仿宋_GB2312"/>
          <w:sz w:val="32"/>
          <w:szCs w:val="32"/>
        </w:rPr>
        <w:t>00小时以上（含）</w:t>
      </w:r>
      <w:r>
        <w:rPr>
          <w:rFonts w:ascii="仿宋_GB2312" w:eastAsia="仿宋_GB2312"/>
          <w:sz w:val="32"/>
          <w:szCs w:val="32"/>
        </w:rPr>
        <w:t>；</w:t>
      </w:r>
    </w:p>
    <w:p w14:paraId="29A3C24B">
      <w:pPr>
        <w:spacing w:line="560" w:lineRule="exact"/>
        <w:ind w:firstLine="420"/>
        <w:rPr>
          <w:rFonts w:ascii="仿宋_GB2312" w:eastAsia="仿宋_GB2312"/>
          <w:sz w:val="32"/>
          <w:szCs w:val="32"/>
        </w:rPr>
      </w:pPr>
      <w:r>
        <w:rPr>
          <w:rFonts w:hint="eastAsia" w:ascii="仿宋_GB2312" w:eastAsia="仿宋_GB2312"/>
          <w:sz w:val="32"/>
          <w:szCs w:val="32"/>
          <w:lang w:bidi="zh-CN"/>
        </w:rPr>
        <w:t>(2)</w:t>
      </w:r>
      <w:r>
        <w:rPr>
          <w:rFonts w:ascii="仿宋_GB2312" w:eastAsia="仿宋_GB2312"/>
          <w:sz w:val="32"/>
          <w:szCs w:val="32"/>
        </w:rPr>
        <w:t>客舱乘务员的训练、资格满足所飞机型、区域和特殊运行的要求</w:t>
      </w:r>
      <w:r>
        <w:rPr>
          <w:rFonts w:hint="eastAsia" w:ascii="仿宋_GB2312" w:eastAsia="仿宋_GB2312"/>
          <w:sz w:val="32"/>
          <w:szCs w:val="32"/>
        </w:rPr>
        <w:t>；</w:t>
      </w:r>
    </w:p>
    <w:p w14:paraId="1F42887C">
      <w:pPr>
        <w:spacing w:line="560" w:lineRule="exact"/>
        <w:ind w:firstLine="420"/>
        <w:rPr>
          <w:rFonts w:ascii="仿宋_GB2312" w:eastAsia="仿宋_GB2312"/>
          <w:sz w:val="32"/>
          <w:szCs w:val="32"/>
        </w:rPr>
      </w:pPr>
      <w:r>
        <w:rPr>
          <w:rFonts w:hint="eastAsia" w:ascii="仿宋_GB2312" w:eastAsia="仿宋_GB2312"/>
          <w:sz w:val="32"/>
          <w:szCs w:val="32"/>
          <w:lang w:bidi="zh-CN"/>
        </w:rPr>
        <w:t>(3)</w:t>
      </w:r>
      <w:r>
        <w:rPr>
          <w:rFonts w:hint="eastAsia" w:ascii="仿宋_GB2312" w:eastAsia="仿宋_GB2312"/>
          <w:sz w:val="32"/>
          <w:szCs w:val="32"/>
        </w:rPr>
        <w:t>双通道机型上应至少配备两名乘务长，</w:t>
      </w:r>
      <w:r>
        <w:rPr>
          <w:rFonts w:ascii="仿宋_GB2312" w:eastAsia="仿宋_GB2312"/>
          <w:sz w:val="32"/>
          <w:szCs w:val="32"/>
        </w:rPr>
        <w:t>乘务长的资格应符合</w:t>
      </w:r>
      <w:r>
        <w:rPr>
          <w:rFonts w:hint="eastAsia" w:ascii="仿宋_GB2312" w:eastAsia="仿宋_GB2312"/>
          <w:sz w:val="32"/>
          <w:szCs w:val="32"/>
        </w:rPr>
        <w:t>《客舱乘务员的资格和训练》（AC-121-27）的</w:t>
      </w:r>
      <w:r>
        <w:rPr>
          <w:rFonts w:ascii="仿宋_GB2312" w:eastAsia="仿宋_GB2312"/>
          <w:sz w:val="32"/>
          <w:szCs w:val="32"/>
        </w:rPr>
        <w:t>要求</w:t>
      </w:r>
      <w:r>
        <w:rPr>
          <w:rFonts w:hint="eastAsia" w:ascii="仿宋_GB2312" w:eastAsia="仿宋_GB2312"/>
          <w:sz w:val="32"/>
          <w:szCs w:val="32"/>
          <w:lang w:eastAsia="zh-CN"/>
        </w:rPr>
        <w:t>。</w:t>
      </w:r>
      <w:r>
        <w:rPr>
          <w:rFonts w:hint="eastAsia" w:ascii="仿宋_GB2312" w:eastAsia="仿宋_GB2312"/>
          <w:sz w:val="32"/>
          <w:szCs w:val="32"/>
        </w:rPr>
        <w:t>单通道机型分舱管理的情形，可能会出现多个“乘务长”，总负责的乘务长被局方认为是本条要求的乘务长，</w:t>
      </w:r>
      <w:r>
        <w:rPr>
          <w:rFonts w:ascii="仿宋_GB2312" w:eastAsia="仿宋_GB2312"/>
          <w:sz w:val="32"/>
          <w:szCs w:val="32"/>
        </w:rPr>
        <w:t>乘务长的资格应符合</w:t>
      </w:r>
      <w:r>
        <w:rPr>
          <w:rFonts w:hint="eastAsia" w:ascii="仿宋_GB2312" w:eastAsia="仿宋_GB2312"/>
          <w:sz w:val="32"/>
          <w:szCs w:val="32"/>
        </w:rPr>
        <w:t>《客舱乘务员的资格和训练》（AC-121-27）的</w:t>
      </w:r>
      <w:r>
        <w:rPr>
          <w:rFonts w:ascii="仿宋_GB2312" w:eastAsia="仿宋_GB2312"/>
          <w:sz w:val="32"/>
          <w:szCs w:val="32"/>
        </w:rPr>
        <w:t>要求</w:t>
      </w:r>
      <w:r>
        <w:rPr>
          <w:rFonts w:hint="eastAsia" w:ascii="仿宋_GB2312" w:eastAsia="仿宋_GB2312"/>
          <w:sz w:val="32"/>
          <w:szCs w:val="32"/>
        </w:rPr>
        <w:t>。</w:t>
      </w:r>
    </w:p>
    <w:p w14:paraId="2B08B5B8">
      <w:pPr>
        <w:pStyle w:val="3"/>
        <w:spacing w:line="560" w:lineRule="exact"/>
        <w:rPr>
          <w:rFonts w:hint="eastAsia" w:ascii="仿宋_GB2312" w:hAnsi="Times New Roman" w:eastAsia="仿宋_GB2312" w:cs="Times New Roman"/>
          <w:b/>
          <w:bCs/>
          <w:kern w:val="44"/>
          <w:sz w:val="32"/>
          <w:szCs w:val="32"/>
          <w:lang w:val="en-US" w:eastAsia="zh-CN" w:bidi="ar-SA"/>
        </w:rPr>
      </w:pPr>
      <w:bookmarkStart w:id="106" w:name="_Toc14505"/>
      <w:bookmarkStart w:id="107" w:name="_Toc532082954"/>
      <w:bookmarkStart w:id="108" w:name="_Toc535824653"/>
      <w:bookmarkStart w:id="109" w:name="_Toc1580907758"/>
      <w:bookmarkStart w:id="110" w:name="_Toc995550274"/>
      <w:bookmarkStart w:id="111" w:name="_Toc1683193977"/>
      <w:r>
        <w:rPr>
          <w:rFonts w:hint="eastAsia" w:ascii="仿宋_GB2312" w:hAnsi="Times New Roman" w:eastAsia="仿宋_GB2312" w:cs="Times New Roman"/>
          <w:b/>
          <w:bCs/>
          <w:kern w:val="44"/>
          <w:sz w:val="32"/>
          <w:szCs w:val="32"/>
          <w:lang w:val="en-US" w:eastAsia="zh-CN" w:bidi="ar-SA"/>
        </w:rPr>
        <w:t>5.5  外籍客舱乘务员</w:t>
      </w:r>
      <w:bookmarkEnd w:id="106"/>
      <w:bookmarkEnd w:id="107"/>
      <w:bookmarkEnd w:id="108"/>
      <w:bookmarkEnd w:id="109"/>
      <w:bookmarkEnd w:id="110"/>
      <w:bookmarkEnd w:id="111"/>
    </w:p>
    <w:p w14:paraId="491A90DC">
      <w:pPr>
        <w:spacing w:line="560" w:lineRule="exact"/>
        <w:ind w:firstLine="640" w:firstLineChars="200"/>
        <w:jc w:val="left"/>
        <w:rPr>
          <w:rFonts w:hint="eastAsia" w:ascii="仿宋_GB2312" w:hAnsi="黑体" w:eastAsia="仿宋_GB2312"/>
          <w:sz w:val="32"/>
          <w:szCs w:val="32"/>
        </w:rPr>
      </w:pPr>
      <w:r>
        <w:rPr>
          <w:rFonts w:hint="eastAsia" w:ascii="仿宋_GB2312" w:eastAsia="仿宋_GB2312"/>
          <w:sz w:val="32"/>
          <w:szCs w:val="32"/>
          <w:lang w:val="en-US" w:eastAsia="zh-CN"/>
        </w:rPr>
        <w:t>合格证持有人</w:t>
      </w:r>
      <w:r>
        <w:rPr>
          <w:rFonts w:hint="eastAsia" w:ascii="仿宋_GB2312" w:eastAsia="仿宋_GB2312"/>
          <w:sz w:val="32"/>
          <w:szCs w:val="32"/>
        </w:rPr>
        <w:t>对外籍客舱乘务员的培训应增加中文简单对话、文化差异的课程。为避免语言能力、文化差异等问题导致的安全风险，合格证持有人在安排飞行时一般不将外籍乘务员作为最低配备所需成员计算。</w:t>
      </w:r>
    </w:p>
    <w:p w14:paraId="034BFB63">
      <w:pPr>
        <w:pStyle w:val="3"/>
        <w:spacing w:line="560" w:lineRule="exact"/>
        <w:rPr>
          <w:rFonts w:hint="eastAsia" w:ascii="仿宋_GB2312" w:hAnsi="Times New Roman" w:eastAsia="仿宋_GB2312" w:cs="Times New Roman"/>
          <w:b/>
          <w:bCs/>
          <w:kern w:val="44"/>
          <w:sz w:val="32"/>
          <w:szCs w:val="32"/>
          <w:lang w:val="en-US" w:eastAsia="zh-CN" w:bidi="ar-SA"/>
        </w:rPr>
      </w:pPr>
      <w:bookmarkStart w:id="112" w:name="_Toc1611642309"/>
      <w:bookmarkStart w:id="113" w:name="_Toc1307"/>
      <w:bookmarkStart w:id="114" w:name="_Toc1649008022"/>
      <w:bookmarkStart w:id="115" w:name="_Toc58590019"/>
      <w:r>
        <w:rPr>
          <w:rFonts w:hint="eastAsia" w:ascii="仿宋_GB2312" w:hAnsi="Times New Roman" w:eastAsia="仿宋_GB2312" w:cs="Times New Roman"/>
          <w:b/>
          <w:bCs/>
          <w:kern w:val="44"/>
          <w:sz w:val="32"/>
          <w:szCs w:val="32"/>
          <w:lang w:val="en-US" w:eastAsia="zh-CN" w:bidi="ar-SA"/>
        </w:rPr>
        <w:t>5.6 疲劳风险管理</w:t>
      </w:r>
      <w:bookmarkEnd w:id="112"/>
      <w:bookmarkEnd w:id="113"/>
      <w:bookmarkEnd w:id="114"/>
      <w:bookmarkEnd w:id="115"/>
    </w:p>
    <w:p w14:paraId="2DE9872B">
      <w:pPr>
        <w:spacing w:line="560" w:lineRule="exact"/>
        <w:rPr>
          <w:rFonts w:ascii="仿宋_GB2312" w:eastAsia="仿宋_GB2312"/>
          <w:color w:val="000000"/>
          <w:sz w:val="32"/>
          <w:szCs w:val="32"/>
        </w:rPr>
      </w:pPr>
      <w:r>
        <w:rPr>
          <w:rFonts w:hint="eastAsia" w:ascii="仿宋_GB2312" w:eastAsia="仿宋_GB2312"/>
          <w:color w:val="000000"/>
          <w:sz w:val="32"/>
          <w:szCs w:val="32"/>
        </w:rPr>
        <w:t>5.</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.1合格证持有人应建立和完善针对客舱乘务员的定期疗养制度和疲劳风险管理制度，防止疲劳飞行，满足《CCAR121部合格证持有人的疲劳管理要求》（AC-121-014）的要求。</w:t>
      </w:r>
    </w:p>
    <w:p w14:paraId="72B1CC75">
      <w:pPr>
        <w:spacing w:line="560" w:lineRule="exact"/>
        <w:rPr>
          <w:rFonts w:ascii="仿宋_GB2312" w:eastAsia="仿宋_GB2312"/>
          <w:color w:val="000000"/>
          <w:sz w:val="32"/>
          <w:szCs w:val="32"/>
        </w:rPr>
      </w:pPr>
      <w:r>
        <w:rPr>
          <w:rFonts w:hint="eastAsia" w:ascii="仿宋_GB2312" w:eastAsia="仿宋_GB2312"/>
          <w:color w:val="000000"/>
          <w:sz w:val="32"/>
          <w:szCs w:val="32"/>
        </w:rPr>
        <w:t>5.</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.2合格证持有人在安排客舱乘务员培训、考核、会议等任务，需充分考虑由此产生的疲劳，避免出现连续飞行</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个日历日后安排培训、考核、会议</w:t>
      </w:r>
      <w:r>
        <w:rPr>
          <w:rFonts w:hint="eastAsia" w:ascii="仿宋_GB2312" w:eastAsia="仿宋_GB2312"/>
          <w:color w:val="000000"/>
          <w:sz w:val="32"/>
          <w:szCs w:val="32"/>
          <w:lang w:val="en-US" w:eastAsia="zh-CN"/>
        </w:rPr>
        <w:t>等合格证持有人安排的任务</w:t>
      </w:r>
      <w:r>
        <w:rPr>
          <w:rFonts w:hint="eastAsia" w:ascii="仿宋_GB2312" w:eastAsia="仿宋_GB2312"/>
          <w:color w:val="000000"/>
          <w:sz w:val="32"/>
          <w:szCs w:val="32"/>
        </w:rPr>
        <w:t>。</w:t>
      </w:r>
    </w:p>
    <w:p w14:paraId="6D3507B2">
      <w:pPr>
        <w:pStyle w:val="3"/>
        <w:spacing w:line="560" w:lineRule="exact"/>
        <w:rPr>
          <w:rFonts w:hint="default" w:ascii="仿宋_GB2312" w:hAnsi="Times New Roman" w:eastAsia="仿宋_GB2312" w:cs="Times New Roman"/>
          <w:b/>
          <w:bCs/>
          <w:kern w:val="44"/>
          <w:sz w:val="32"/>
          <w:szCs w:val="32"/>
          <w:lang w:val="en-US" w:eastAsia="zh-CN" w:bidi="ar-SA"/>
        </w:rPr>
      </w:pPr>
      <w:bookmarkStart w:id="116" w:name="_Toc5683"/>
      <w:bookmarkStart w:id="117" w:name="_Toc1601361219"/>
      <w:bookmarkStart w:id="118" w:name="_Toc1174939007"/>
      <w:bookmarkStart w:id="119" w:name="_Toc661047752"/>
      <w:r>
        <w:rPr>
          <w:rFonts w:hint="eastAsia" w:ascii="仿宋_GB2312" w:hAnsi="Times New Roman" w:eastAsia="仿宋_GB2312" w:cs="Times New Roman"/>
          <w:b/>
          <w:bCs/>
          <w:kern w:val="44"/>
          <w:sz w:val="32"/>
          <w:szCs w:val="32"/>
          <w:lang w:val="en-US" w:eastAsia="zh-CN" w:bidi="ar-SA"/>
        </w:rPr>
        <w:t>5.7 客舱乘务员制服要求</w:t>
      </w:r>
      <w:bookmarkEnd w:id="116"/>
      <w:bookmarkEnd w:id="117"/>
    </w:p>
    <w:p w14:paraId="7CE2B8CE">
      <w:pPr>
        <w:pStyle w:val="3"/>
        <w:spacing w:line="560" w:lineRule="exact"/>
        <w:ind w:firstLine="0" w:firstLineChars="0"/>
        <w:jc w:val="left"/>
        <w:rPr>
          <w:rFonts w:hint="eastAsia" w:ascii="仿宋_GB2312" w:eastAsia="仿宋_GB2312"/>
          <w:b w:val="0"/>
          <w:bCs w:val="0"/>
        </w:rPr>
      </w:pPr>
      <w:bookmarkStart w:id="120" w:name="_Toc6868"/>
      <w:bookmarkStart w:id="121" w:name="_Toc1812943529"/>
      <w:r>
        <w:rPr>
          <w:rFonts w:hint="eastAsia" w:ascii="仿宋_GB2312" w:eastAsia="仿宋_GB2312"/>
          <w:b w:val="0"/>
          <w:bCs w:val="0"/>
          <w:lang w:val="en-US" w:eastAsia="zh-CN"/>
        </w:rPr>
        <w:t>5.7.1</w:t>
      </w:r>
      <w:r>
        <w:rPr>
          <w:rFonts w:hint="eastAsia" w:ascii="仿宋_GB2312" w:eastAsia="仿宋_GB2312"/>
          <w:b w:val="0"/>
          <w:bCs w:val="0"/>
        </w:rPr>
        <w:t>合格证持有人</w:t>
      </w:r>
      <w:r>
        <w:rPr>
          <w:rFonts w:hint="eastAsia" w:ascii="仿宋_GB2312" w:eastAsia="仿宋_GB2312"/>
          <w:b w:val="0"/>
          <w:bCs w:val="0"/>
          <w:lang w:val="en-US" w:eastAsia="zh-CN"/>
        </w:rPr>
        <w:t>应为</w:t>
      </w:r>
      <w:r>
        <w:rPr>
          <w:rFonts w:hint="eastAsia" w:ascii="仿宋_GB2312" w:eastAsia="仿宋_GB2312"/>
          <w:b w:val="0"/>
          <w:bCs w:val="0"/>
        </w:rPr>
        <w:t>客舱乘务员</w:t>
      </w:r>
      <w:r>
        <w:rPr>
          <w:rFonts w:hint="eastAsia" w:ascii="仿宋_GB2312" w:eastAsia="仿宋_GB2312"/>
          <w:b w:val="0"/>
          <w:bCs w:val="0"/>
          <w:lang w:val="en-US" w:eastAsia="zh-CN"/>
        </w:rPr>
        <w:t>提供制服，客舱乘务员</w:t>
      </w:r>
      <w:r>
        <w:rPr>
          <w:rFonts w:hint="eastAsia" w:ascii="仿宋_GB2312" w:eastAsia="仿宋_GB2312"/>
          <w:b w:val="0"/>
          <w:bCs w:val="0"/>
        </w:rPr>
        <w:t>在执行航班任务时应穿着合格证持有人规定的制服。</w:t>
      </w:r>
      <w:r>
        <w:rPr>
          <w:rFonts w:hint="eastAsia" w:ascii="仿宋_GB2312" w:eastAsia="仿宋_GB2312"/>
          <w:b w:val="0"/>
          <w:bCs w:val="0"/>
          <w:lang w:val="en-US" w:eastAsia="zh-CN"/>
        </w:rPr>
        <w:t xml:space="preserve">      5.7.2</w:t>
      </w:r>
      <w:r>
        <w:rPr>
          <w:rFonts w:hint="eastAsia" w:ascii="仿宋_GB2312" w:eastAsia="仿宋_GB2312"/>
          <w:b w:val="0"/>
          <w:bCs w:val="0"/>
        </w:rPr>
        <w:t>客舱乘务员的制服应整洁、大方、得体，穿着舒适，面料透气性好，制服尺寸和款式不影响客舱乘务员开关舱门和行李架、取用和操作应急设备等</w:t>
      </w:r>
      <w:r>
        <w:rPr>
          <w:rFonts w:hint="eastAsia" w:ascii="仿宋_GB2312" w:eastAsia="仿宋_GB2312"/>
          <w:b w:val="0"/>
          <w:bCs w:val="0"/>
          <w:lang w:eastAsia="zh-CN"/>
        </w:rPr>
        <w:t>。</w:t>
      </w:r>
      <w:r>
        <w:rPr>
          <w:rFonts w:hint="eastAsia" w:ascii="仿宋_GB2312" w:eastAsia="仿宋_GB2312"/>
          <w:b w:val="0"/>
          <w:bCs w:val="0"/>
          <w:lang w:val="en-US" w:eastAsia="zh-CN"/>
        </w:rPr>
        <w:t xml:space="preserve">                 5.7.3</w:t>
      </w:r>
      <w:r>
        <w:rPr>
          <w:rFonts w:hint="eastAsia" w:ascii="仿宋_GB2312" w:eastAsia="仿宋_GB2312"/>
          <w:b w:val="0"/>
          <w:bCs w:val="0"/>
        </w:rPr>
        <w:t>在飞机滑行开始至飞机到达目的地旅客下机结束，客舱乘务员不应穿高跟鞋。</w:t>
      </w:r>
      <w:bookmarkEnd w:id="120"/>
      <w:bookmarkEnd w:id="121"/>
    </w:p>
    <w:p w14:paraId="4336B69F">
      <w:pPr>
        <w:pStyle w:val="3"/>
        <w:spacing w:line="560" w:lineRule="exact"/>
        <w:rPr>
          <w:rFonts w:hint="eastAsia" w:ascii="仿宋_GB2312" w:hAnsi="Times New Roman" w:eastAsia="仿宋_GB2312" w:cs="Times New Roman"/>
          <w:b/>
          <w:bCs/>
          <w:kern w:val="44"/>
          <w:sz w:val="32"/>
          <w:szCs w:val="32"/>
          <w:lang w:val="en-US" w:eastAsia="zh-CN" w:bidi="ar-SA"/>
        </w:rPr>
      </w:pPr>
      <w:bookmarkStart w:id="122" w:name="_Toc1643908267"/>
      <w:bookmarkStart w:id="123" w:name="_Toc21413"/>
      <w:r>
        <w:rPr>
          <w:rFonts w:hint="eastAsia" w:ascii="仿宋_GB2312" w:hAnsi="Times New Roman" w:eastAsia="仿宋_GB2312" w:cs="Times New Roman"/>
          <w:b/>
          <w:bCs/>
          <w:kern w:val="44"/>
          <w:sz w:val="32"/>
          <w:szCs w:val="32"/>
          <w:lang w:val="en-US" w:eastAsia="zh-CN" w:bidi="ar-SA"/>
        </w:rPr>
        <w:t>5.8 客舱乘务员的职业作风管理</w:t>
      </w:r>
      <w:bookmarkEnd w:id="122"/>
      <w:bookmarkEnd w:id="123"/>
    </w:p>
    <w:p w14:paraId="0FF47E4C">
      <w:pPr>
        <w:pStyle w:val="3"/>
        <w:spacing w:line="560" w:lineRule="exact"/>
        <w:ind w:firstLine="640" w:firstLineChars="200"/>
        <w:jc w:val="both"/>
        <w:rPr>
          <w:rFonts w:hint="eastAsia" w:ascii="仿宋_GB2312" w:eastAsia="仿宋_GB2312"/>
          <w:b w:val="0"/>
          <w:bCs w:val="0"/>
          <w:lang w:val="en-US" w:eastAsia="zh-CN"/>
        </w:rPr>
      </w:pPr>
      <w:bookmarkStart w:id="124" w:name="_Toc1789124814"/>
      <w:bookmarkStart w:id="125" w:name="_Toc18882"/>
      <w:r>
        <w:rPr>
          <w:rFonts w:hint="eastAsia" w:ascii="仿宋_GB2312" w:eastAsia="仿宋_GB2312"/>
          <w:b w:val="0"/>
          <w:bCs w:val="0"/>
          <w:lang w:val="en-US" w:eastAsia="zh-CN"/>
        </w:rPr>
        <w:t>合格证持有人应按照《机组成员职业作风养成规范》AC-121-130要求，建立客舱乘务员职业作风管理制度。</w:t>
      </w:r>
      <w:bookmarkEnd w:id="124"/>
      <w:bookmarkEnd w:id="125"/>
    </w:p>
    <w:p w14:paraId="73E3DE0E">
      <w:pPr>
        <w:pStyle w:val="3"/>
        <w:spacing w:line="560" w:lineRule="exact"/>
        <w:rPr>
          <w:rFonts w:hint="eastAsia" w:ascii="仿宋_GB2312" w:hAnsi="Times New Roman" w:eastAsia="仿宋_GB2312" w:cs="Times New Roman"/>
          <w:b/>
          <w:bCs/>
          <w:kern w:val="44"/>
          <w:sz w:val="32"/>
          <w:szCs w:val="32"/>
          <w:lang w:val="en-US" w:eastAsia="zh-CN" w:bidi="ar-SA"/>
        </w:rPr>
      </w:pPr>
      <w:bookmarkStart w:id="126" w:name="_Toc754723604"/>
      <w:bookmarkStart w:id="127" w:name="_Toc26541"/>
      <w:r>
        <w:rPr>
          <w:rFonts w:hint="eastAsia" w:ascii="仿宋_GB2312" w:hAnsi="Times New Roman" w:eastAsia="仿宋_GB2312"/>
          <w:kern w:val="44"/>
        </w:rPr>
        <w:t>5.</w:t>
      </w:r>
      <w:r>
        <w:rPr>
          <w:rFonts w:hint="eastAsia" w:ascii="仿宋_GB2312" w:hAnsi="Times New Roman" w:eastAsia="仿宋_GB2312" w:cs="Times New Roman"/>
          <w:b/>
          <w:bCs/>
          <w:kern w:val="44"/>
          <w:sz w:val="32"/>
          <w:szCs w:val="32"/>
          <w:lang w:val="en-US" w:eastAsia="zh-CN" w:bidi="ar-SA"/>
        </w:rPr>
        <w:t>9乘员安全信息</w:t>
      </w:r>
      <w:bookmarkEnd w:id="126"/>
      <w:bookmarkEnd w:id="127"/>
    </w:p>
    <w:p w14:paraId="7A01F91B">
      <w:pPr>
        <w:spacing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zh-CN" w:bidi="zh-CN"/>
        </w:rPr>
        <w:t>合格证持有人应向旅客</w:t>
      </w:r>
      <w:r>
        <w:rPr>
          <w:rFonts w:hint="eastAsia" w:ascii="仿宋_GB2312" w:eastAsia="仿宋_GB2312"/>
          <w:sz w:val="32"/>
          <w:szCs w:val="32"/>
          <w:lang w:val="en-US" w:bidi="zh-CN"/>
        </w:rPr>
        <w:t>和机组成员</w:t>
      </w:r>
      <w:r>
        <w:rPr>
          <w:rFonts w:hint="eastAsia" w:ascii="仿宋_GB2312" w:eastAsia="仿宋_GB2312"/>
          <w:sz w:val="32"/>
          <w:szCs w:val="32"/>
          <w:lang w:val="zh-CN" w:bidi="zh-CN"/>
        </w:rPr>
        <w:t>提供安全相关信息和提示，并将要求和程序纳入手册。</w:t>
      </w:r>
      <w:r>
        <w:rPr>
          <w:rFonts w:hint="eastAsia" w:ascii="仿宋_GB2312" w:eastAsia="仿宋_GB2312"/>
          <w:sz w:val="32"/>
          <w:szCs w:val="32"/>
          <w:lang w:val="zh-CN"/>
        </w:rPr>
        <w:t>具体见</w:t>
      </w:r>
      <w:r>
        <w:rPr>
          <w:rFonts w:hint="eastAsia" w:ascii="仿宋_GB2312" w:eastAsia="仿宋_GB2312"/>
          <w:sz w:val="32"/>
          <w:szCs w:val="32"/>
          <w:lang w:val="en-US" w:eastAsia="zh-CN"/>
        </w:rPr>
        <w:t>本章附录二乘员</w:t>
      </w:r>
      <w:r>
        <w:rPr>
          <w:rFonts w:hint="eastAsia" w:ascii="仿宋_GB2312" w:eastAsia="仿宋_GB2312"/>
          <w:sz w:val="32"/>
          <w:szCs w:val="32"/>
        </w:rPr>
        <w:t>安全信息</w:t>
      </w:r>
      <w:r>
        <w:rPr>
          <w:rFonts w:hint="eastAsia" w:ascii="仿宋_GB2312" w:eastAsia="仿宋_GB2312"/>
          <w:sz w:val="32"/>
          <w:szCs w:val="32"/>
          <w:lang w:val="en-US" w:eastAsia="zh-CN"/>
        </w:rPr>
        <w:t>。</w:t>
      </w:r>
    </w:p>
    <w:p w14:paraId="70C863FC">
      <w:pPr>
        <w:pStyle w:val="3"/>
        <w:spacing w:line="560" w:lineRule="exact"/>
        <w:rPr>
          <w:rFonts w:hint="eastAsia" w:ascii="仿宋_GB2312" w:hAnsi="Times New Roman" w:eastAsia="仿宋_GB2312"/>
          <w:kern w:val="44"/>
          <w:sz w:val="32"/>
          <w:szCs w:val="32"/>
        </w:rPr>
      </w:pPr>
      <w:bookmarkStart w:id="128" w:name="_Toc10074"/>
      <w:bookmarkStart w:id="129" w:name="_Toc1601193246"/>
      <w:r>
        <w:rPr>
          <w:rFonts w:hint="eastAsia" w:ascii="仿宋_GB2312" w:hAnsi="Times New Roman" w:eastAsia="仿宋_GB2312"/>
          <w:kern w:val="44"/>
          <w:sz w:val="32"/>
          <w:szCs w:val="32"/>
        </w:rPr>
        <w:t>5.10客舱电子飞行包C-EFB</w:t>
      </w:r>
      <w:bookmarkEnd w:id="128"/>
      <w:bookmarkEnd w:id="129"/>
    </w:p>
    <w:p w14:paraId="0C1B8E37">
      <w:pPr>
        <w:spacing w:line="560" w:lineRule="exact"/>
        <w:ind w:firstLine="640" w:firstLineChars="200"/>
        <w:jc w:val="both"/>
        <w:rPr>
          <w:rFonts w:hint="eastAsia" w:ascii="仿宋_GB2312" w:eastAsia="仿宋_GB2312"/>
          <w:sz w:val="32"/>
          <w:szCs w:val="32"/>
          <w:lang w:bidi="zh-CN"/>
        </w:rPr>
      </w:pPr>
      <w:r>
        <w:rPr>
          <w:rFonts w:hint="eastAsia" w:ascii="仿宋_GB2312" w:eastAsia="仿宋_GB2312"/>
          <w:sz w:val="32"/>
          <w:szCs w:val="32"/>
          <w:lang w:bidi="zh-CN"/>
        </w:rPr>
        <w:t>现在很多合格证持有人为客舱机组配发客舱电子飞行包C-EFB（以下简称C-EFB）如PAD, 可以帮助客舱机组更轻松高效地执行飞行相关任务。为客舱机组配发C-EFB的合格证持有人应建立C-EFB管理系统，制定C-EFB的使用指南和要求，对C-EFB进行风险评估，并对相关人员开展培训，局方对此开展评估工作。具体见</w:t>
      </w:r>
      <w:r>
        <w:rPr>
          <w:rFonts w:hint="eastAsia" w:ascii="仿宋_GB2312" w:eastAsia="仿宋_GB2312"/>
          <w:sz w:val="32"/>
          <w:szCs w:val="32"/>
          <w:lang w:val="en-US" w:bidi="zh-CN"/>
        </w:rPr>
        <w:t>本章附录三客舱电子飞行包C-EFB使用评估指南</w:t>
      </w:r>
      <w:r>
        <w:rPr>
          <w:rFonts w:hint="eastAsia" w:ascii="仿宋_GB2312" w:eastAsia="仿宋_GB2312"/>
          <w:sz w:val="32"/>
          <w:szCs w:val="32"/>
          <w:lang w:bidi="zh-CN"/>
        </w:rPr>
        <w:t>。</w:t>
      </w:r>
    </w:p>
    <w:p w14:paraId="7FCBE22B">
      <w:pPr>
        <w:spacing w:line="560" w:lineRule="exact"/>
        <w:ind w:firstLine="640" w:firstLineChars="200"/>
        <w:jc w:val="both"/>
        <w:rPr>
          <w:rFonts w:hint="eastAsia" w:ascii="仿宋_GB2312" w:eastAsia="仿宋_GB2312"/>
          <w:sz w:val="32"/>
          <w:szCs w:val="32"/>
          <w:lang w:bidi="zh-CN"/>
        </w:rPr>
      </w:pPr>
      <w:r>
        <w:rPr>
          <w:rFonts w:hint="eastAsia" w:ascii="仿宋_GB2312" w:eastAsia="仿宋_GB2312"/>
          <w:sz w:val="32"/>
          <w:szCs w:val="32"/>
          <w:lang w:val="en-US" w:bidi="zh-CN"/>
        </w:rPr>
        <w:t>注：</w:t>
      </w:r>
      <w:r>
        <w:rPr>
          <w:rFonts w:ascii="仿宋_GB2312" w:eastAsia="仿宋_GB2312"/>
          <w:sz w:val="32"/>
          <w:szCs w:val="32"/>
          <w:lang w:bidi="zh-CN"/>
        </w:rPr>
        <w:t>客舱乘务员储存合格证持有人手册的个人电子设备不被视为本咨询通告要求的C-EFB。</w:t>
      </w:r>
    </w:p>
    <w:p w14:paraId="1EF90994">
      <w:pPr>
        <w:pStyle w:val="3"/>
        <w:spacing w:line="560" w:lineRule="exact"/>
        <w:rPr>
          <w:rFonts w:hint="eastAsia" w:ascii="仿宋_GB2312" w:hAnsi="Times New Roman" w:eastAsia="仿宋_GB2312"/>
          <w:kern w:val="44"/>
          <w:sz w:val="32"/>
          <w:szCs w:val="32"/>
          <w:lang w:val="en-US" w:eastAsia="zh-CN"/>
        </w:rPr>
      </w:pPr>
      <w:bookmarkStart w:id="130" w:name="_Toc1137304965"/>
      <w:bookmarkStart w:id="131" w:name="_Toc3450"/>
      <w:r>
        <w:rPr>
          <w:rFonts w:hint="eastAsia" w:ascii="仿宋_GB2312" w:hAnsi="Times New Roman" w:eastAsia="仿宋_GB2312"/>
          <w:kern w:val="44"/>
          <w:sz w:val="32"/>
          <w:szCs w:val="32"/>
        </w:rPr>
        <w:t>5.1</w:t>
      </w:r>
      <w:r>
        <w:rPr>
          <w:rFonts w:hint="eastAsia" w:ascii="仿宋_GB2312" w:hAnsi="Times New Roman" w:eastAsia="仿宋_GB2312"/>
          <w:kern w:val="44"/>
          <w:sz w:val="32"/>
          <w:szCs w:val="32"/>
          <w:lang w:val="en-US" w:eastAsia="zh-CN"/>
        </w:rPr>
        <w:t>1</w:t>
      </w:r>
      <w:r>
        <w:rPr>
          <w:rFonts w:hint="eastAsia" w:ascii="仿宋_GB2312" w:hAnsi="Times New Roman" w:eastAsia="仿宋_GB2312"/>
          <w:kern w:val="44"/>
          <w:sz w:val="32"/>
          <w:szCs w:val="32"/>
        </w:rPr>
        <w:t xml:space="preserve"> </w:t>
      </w:r>
      <w:r>
        <w:rPr>
          <w:rFonts w:hint="eastAsia" w:ascii="仿宋_GB2312" w:hAnsi="Times New Roman" w:eastAsia="仿宋_GB2312"/>
          <w:kern w:val="44"/>
          <w:sz w:val="32"/>
          <w:szCs w:val="32"/>
          <w:lang w:val="en-US" w:eastAsia="zh-CN"/>
        </w:rPr>
        <w:t>记录与报告</w:t>
      </w:r>
      <w:bookmarkEnd w:id="130"/>
      <w:bookmarkEnd w:id="131"/>
    </w:p>
    <w:p w14:paraId="75185950">
      <w:pPr>
        <w:rPr>
          <w:rFonts w:hint="default"/>
          <w:sz w:val="32"/>
          <w:szCs w:val="32"/>
          <w:lang w:val="en-US" w:eastAsia="zh-CN"/>
        </w:rPr>
      </w:pPr>
      <w:r>
        <w:rPr>
          <w:rFonts w:hint="eastAsia" w:ascii="仿宋_GB2312" w:eastAsia="仿宋_GB2312"/>
          <w:lang w:val="en-US" w:eastAsia="zh-CN"/>
        </w:rPr>
        <w:t xml:space="preserve">   </w:t>
      </w:r>
      <w:r>
        <w:rPr>
          <w:rFonts w:hint="eastAsia" w:ascii="仿宋_GB2312" w:eastAsia="仿宋_GB2312"/>
          <w:sz w:val="32"/>
          <w:szCs w:val="32"/>
          <w:lang w:val="en-US" w:eastAsia="zh-CN"/>
        </w:rPr>
        <w:t>合格证持有人应建立客舱记录与报告的职责和程序，具体见本章附录四记录与报告。</w:t>
      </w:r>
    </w:p>
    <w:p w14:paraId="5A7D037F">
      <w:pPr>
        <w:pStyle w:val="3"/>
        <w:spacing w:line="560" w:lineRule="exact"/>
        <w:rPr>
          <w:rFonts w:hint="eastAsia" w:ascii="仿宋_GB2312" w:hAnsi="Times New Roman" w:eastAsia="仿宋_GB2312"/>
          <w:kern w:val="44"/>
          <w:sz w:val="32"/>
          <w:szCs w:val="32"/>
        </w:rPr>
      </w:pPr>
      <w:bookmarkStart w:id="132" w:name="_Toc2080088455"/>
      <w:bookmarkStart w:id="133" w:name="_Toc22355"/>
      <w:r>
        <w:rPr>
          <w:rFonts w:hint="eastAsia" w:ascii="仿宋_GB2312" w:hAnsi="Times New Roman" w:eastAsia="仿宋_GB2312"/>
          <w:kern w:val="44"/>
          <w:sz w:val="32"/>
          <w:szCs w:val="32"/>
          <w:lang w:val="en-US" w:eastAsia="zh-CN"/>
        </w:rPr>
        <w:t>5.12</w:t>
      </w:r>
      <w:r>
        <w:rPr>
          <w:rFonts w:hint="eastAsia" w:ascii="仿宋_GB2312" w:hAnsi="Times New Roman" w:eastAsia="仿宋_GB2312"/>
          <w:kern w:val="44"/>
          <w:sz w:val="32"/>
          <w:szCs w:val="32"/>
        </w:rPr>
        <w:t>客舱乘务员失能</w:t>
      </w:r>
      <w:bookmarkEnd w:id="132"/>
      <w:bookmarkEnd w:id="133"/>
    </w:p>
    <w:p w14:paraId="74D2700E">
      <w:pPr>
        <w:spacing w:line="560" w:lineRule="exact"/>
        <w:jc w:val="left"/>
        <w:rPr>
          <w:rFonts w:ascii="仿宋_GB2312" w:eastAsia="仿宋_GB2312"/>
          <w:sz w:val="32"/>
          <w:szCs w:val="32"/>
          <w:lang w:bidi="zh-CN"/>
        </w:rPr>
      </w:pPr>
      <w:r>
        <w:rPr>
          <w:rFonts w:ascii="仿宋_GB2312" w:eastAsia="仿宋_GB2312"/>
          <w:sz w:val="32"/>
          <w:szCs w:val="32"/>
          <w:lang w:bidi="zh-CN"/>
        </w:rPr>
        <w:t>5.1</w:t>
      </w:r>
      <w:r>
        <w:rPr>
          <w:rFonts w:hint="eastAsia" w:ascii="仿宋_GB2312" w:eastAsia="仿宋_GB2312"/>
          <w:sz w:val="32"/>
          <w:szCs w:val="32"/>
          <w:lang w:val="en-US" w:bidi="zh-CN"/>
        </w:rPr>
        <w:t>2</w:t>
      </w:r>
      <w:r>
        <w:rPr>
          <w:rFonts w:ascii="仿宋_GB2312" w:eastAsia="仿宋_GB2312"/>
          <w:sz w:val="32"/>
          <w:szCs w:val="32"/>
          <w:lang w:bidi="zh-CN"/>
        </w:rPr>
        <w:t>.</w:t>
      </w:r>
      <w:r>
        <w:rPr>
          <w:rFonts w:hint="eastAsia" w:ascii="仿宋_GB2312" w:eastAsia="仿宋_GB2312"/>
          <w:sz w:val="32"/>
          <w:szCs w:val="32"/>
          <w:lang w:bidi="zh-CN"/>
        </w:rPr>
        <w:t xml:space="preserve">1 </w:t>
      </w:r>
      <w:r>
        <w:rPr>
          <w:rFonts w:ascii="仿宋_GB2312" w:eastAsia="仿宋_GB2312"/>
          <w:sz w:val="32"/>
          <w:szCs w:val="32"/>
          <w:lang w:bidi="zh-CN"/>
        </w:rPr>
        <w:t>合格证持有人应制定基地、飞行期间、外站停留时客舱乘务员丧失工作能力包括乘务长丧失工作能力的应对程序。</w:t>
      </w:r>
    </w:p>
    <w:p w14:paraId="71FF5AED">
      <w:pPr>
        <w:spacing w:line="560" w:lineRule="exact"/>
        <w:jc w:val="left"/>
        <w:rPr>
          <w:rFonts w:ascii="仿宋_GB2312" w:eastAsia="仿宋_GB2312"/>
          <w:sz w:val="32"/>
          <w:szCs w:val="32"/>
          <w:lang w:bidi="zh-CN"/>
        </w:rPr>
      </w:pPr>
      <w:r>
        <w:rPr>
          <w:rFonts w:ascii="仿宋_GB2312" w:eastAsia="仿宋_GB2312"/>
          <w:sz w:val="32"/>
          <w:szCs w:val="32"/>
          <w:lang w:bidi="zh-CN"/>
        </w:rPr>
        <w:t>5.1</w:t>
      </w:r>
      <w:r>
        <w:rPr>
          <w:rFonts w:hint="eastAsia" w:ascii="仿宋_GB2312" w:eastAsia="仿宋_GB2312"/>
          <w:sz w:val="32"/>
          <w:szCs w:val="32"/>
          <w:lang w:val="en-US" w:bidi="zh-CN"/>
        </w:rPr>
        <w:t>2</w:t>
      </w:r>
      <w:r>
        <w:rPr>
          <w:rFonts w:ascii="仿宋_GB2312" w:eastAsia="仿宋_GB2312"/>
          <w:sz w:val="32"/>
          <w:szCs w:val="32"/>
          <w:lang w:bidi="zh-CN"/>
        </w:rPr>
        <w:t>.</w:t>
      </w:r>
      <w:r>
        <w:rPr>
          <w:rFonts w:hint="eastAsia" w:ascii="仿宋_GB2312" w:eastAsia="仿宋_GB2312"/>
          <w:sz w:val="32"/>
          <w:szCs w:val="32"/>
          <w:lang w:bidi="zh-CN"/>
        </w:rPr>
        <w:t xml:space="preserve">2 </w:t>
      </w:r>
      <w:r>
        <w:rPr>
          <w:rFonts w:ascii="仿宋_GB2312" w:eastAsia="仿宋_GB2312"/>
          <w:sz w:val="32"/>
          <w:szCs w:val="32"/>
          <w:lang w:bidi="zh-CN"/>
        </w:rPr>
        <w:t>客舱乘务员在基地派遣任务前失去工作能力，合格证持有人应安排人员替换。</w:t>
      </w:r>
    </w:p>
    <w:p w14:paraId="4FBC120E">
      <w:pPr>
        <w:spacing w:line="560" w:lineRule="exact"/>
        <w:jc w:val="left"/>
        <w:rPr>
          <w:rFonts w:ascii="仿宋_GB2312" w:eastAsia="仿宋_GB2312"/>
          <w:sz w:val="32"/>
          <w:szCs w:val="32"/>
          <w:lang w:bidi="zh-CN"/>
        </w:rPr>
      </w:pPr>
      <w:r>
        <w:rPr>
          <w:rFonts w:ascii="仿宋_GB2312" w:eastAsia="仿宋_GB2312"/>
          <w:sz w:val="32"/>
          <w:szCs w:val="32"/>
          <w:lang w:bidi="zh-CN"/>
        </w:rPr>
        <w:t>5.1</w:t>
      </w:r>
      <w:r>
        <w:rPr>
          <w:rFonts w:hint="eastAsia" w:ascii="仿宋_GB2312" w:eastAsia="仿宋_GB2312"/>
          <w:sz w:val="32"/>
          <w:szCs w:val="32"/>
          <w:lang w:val="en-US" w:bidi="zh-CN"/>
        </w:rPr>
        <w:t>2</w:t>
      </w:r>
      <w:r>
        <w:rPr>
          <w:rFonts w:ascii="仿宋_GB2312" w:eastAsia="仿宋_GB2312"/>
          <w:sz w:val="32"/>
          <w:szCs w:val="32"/>
          <w:lang w:bidi="zh-CN"/>
        </w:rPr>
        <w:t>.3</w:t>
      </w:r>
      <w:r>
        <w:rPr>
          <w:rFonts w:hint="eastAsia" w:ascii="仿宋_GB2312" w:eastAsia="仿宋_GB2312"/>
          <w:sz w:val="32"/>
          <w:szCs w:val="32"/>
          <w:lang w:bidi="zh-CN"/>
        </w:rPr>
        <w:t xml:space="preserve"> </w:t>
      </w:r>
      <w:r>
        <w:rPr>
          <w:rFonts w:ascii="仿宋_GB2312" w:eastAsia="仿宋_GB2312"/>
          <w:sz w:val="32"/>
          <w:szCs w:val="32"/>
          <w:lang w:bidi="zh-CN"/>
        </w:rPr>
        <w:t>客舱乘务员在外站期间失去工作能力，合格证持有人在有条件的情况下应安排人员替换。</w:t>
      </w:r>
    </w:p>
    <w:p w14:paraId="5A8B1530">
      <w:pPr>
        <w:spacing w:line="560" w:lineRule="exact"/>
        <w:jc w:val="left"/>
        <w:rPr>
          <w:rFonts w:ascii="仿宋_GB2312" w:eastAsia="仿宋_GB2312"/>
          <w:sz w:val="32"/>
          <w:szCs w:val="32"/>
          <w:lang w:bidi="zh-CN"/>
        </w:rPr>
      </w:pPr>
      <w:r>
        <w:rPr>
          <w:rFonts w:ascii="仿宋_GB2312" w:eastAsia="仿宋_GB2312"/>
          <w:sz w:val="32"/>
          <w:szCs w:val="32"/>
          <w:lang w:bidi="zh-CN"/>
        </w:rPr>
        <w:t>5.1</w:t>
      </w:r>
      <w:r>
        <w:rPr>
          <w:rFonts w:hint="eastAsia" w:ascii="仿宋_GB2312" w:eastAsia="仿宋_GB2312"/>
          <w:sz w:val="32"/>
          <w:szCs w:val="32"/>
          <w:lang w:val="en-US" w:bidi="zh-CN"/>
        </w:rPr>
        <w:t>2</w:t>
      </w:r>
      <w:r>
        <w:rPr>
          <w:rFonts w:ascii="仿宋_GB2312" w:eastAsia="仿宋_GB2312"/>
          <w:sz w:val="32"/>
          <w:szCs w:val="32"/>
          <w:lang w:bidi="zh-CN"/>
        </w:rPr>
        <w:t>.4</w:t>
      </w:r>
      <w:r>
        <w:rPr>
          <w:rFonts w:hint="eastAsia" w:ascii="仿宋_GB2312" w:eastAsia="仿宋_GB2312"/>
          <w:sz w:val="32"/>
          <w:szCs w:val="32"/>
          <w:lang w:bidi="zh-CN"/>
        </w:rPr>
        <w:t xml:space="preserve"> </w:t>
      </w:r>
      <w:r>
        <w:rPr>
          <w:rFonts w:ascii="仿宋_GB2312" w:eastAsia="仿宋_GB2312"/>
          <w:sz w:val="32"/>
          <w:szCs w:val="32"/>
          <w:lang w:bidi="zh-CN"/>
        </w:rPr>
        <w:t>客舱乘务员在外站期间失去工作能力但无法找到人员替换，以及客舱乘务员在飞行途中失去工作能力的，合格证持有人应有使飞机在可接受的安全水平情况下前往降落地的明确程序。这些程序包括但不限于：</w:t>
      </w:r>
    </w:p>
    <w:p w14:paraId="773F1BAB">
      <w:pPr>
        <w:spacing w:line="560" w:lineRule="exact"/>
        <w:ind w:firstLine="420"/>
        <w:jc w:val="left"/>
        <w:rPr>
          <w:rFonts w:ascii="仿宋_GB2312" w:eastAsia="仿宋_GB2312"/>
          <w:sz w:val="32"/>
          <w:szCs w:val="32"/>
          <w:lang w:bidi="zh-CN"/>
        </w:rPr>
      </w:pPr>
      <w:r>
        <w:rPr>
          <w:rFonts w:hint="eastAsia" w:ascii="仿宋_GB2312" w:eastAsia="仿宋_GB2312"/>
          <w:sz w:val="32"/>
          <w:szCs w:val="32"/>
          <w:lang w:bidi="zh-CN"/>
        </w:rPr>
        <w:t>(1)通知机长；</w:t>
      </w:r>
    </w:p>
    <w:p w14:paraId="5C416617">
      <w:pPr>
        <w:spacing w:line="560" w:lineRule="exact"/>
        <w:ind w:firstLine="420"/>
        <w:jc w:val="left"/>
        <w:rPr>
          <w:rFonts w:ascii="仿宋_GB2312" w:eastAsia="仿宋_GB2312"/>
          <w:sz w:val="32"/>
          <w:szCs w:val="32"/>
          <w:lang w:bidi="zh-CN"/>
        </w:rPr>
      </w:pPr>
      <w:r>
        <w:rPr>
          <w:rFonts w:hint="eastAsia" w:ascii="仿宋_GB2312" w:eastAsia="仿宋_GB2312"/>
          <w:sz w:val="32"/>
          <w:szCs w:val="32"/>
          <w:lang w:bidi="zh-CN"/>
        </w:rPr>
        <w:t>(2)重新配置客舱机组和重新分配任务；</w:t>
      </w:r>
    </w:p>
    <w:p w14:paraId="6B7109CE">
      <w:pPr>
        <w:spacing w:line="560" w:lineRule="exact"/>
        <w:ind w:firstLine="420"/>
        <w:jc w:val="left"/>
        <w:rPr>
          <w:rFonts w:ascii="仿宋_GB2312" w:eastAsia="仿宋_GB2312"/>
          <w:sz w:val="32"/>
          <w:szCs w:val="32"/>
          <w:lang w:bidi="zh-CN"/>
        </w:rPr>
      </w:pPr>
      <w:r>
        <w:rPr>
          <w:rFonts w:hint="eastAsia" w:ascii="仿宋_GB2312" w:eastAsia="仿宋_GB2312"/>
          <w:sz w:val="32"/>
          <w:szCs w:val="32"/>
          <w:lang w:bidi="zh-CN"/>
        </w:rPr>
        <w:t>(3)评估安全影响（客舱机组可能需要使用援助者）；</w:t>
      </w:r>
    </w:p>
    <w:p w14:paraId="5BB5CCD9">
      <w:pPr>
        <w:spacing w:line="560" w:lineRule="exact"/>
        <w:ind w:firstLine="420"/>
        <w:jc w:val="left"/>
        <w:rPr>
          <w:rFonts w:hint="eastAsia" w:ascii="仿宋_GB2312" w:eastAsia="仿宋_GB2312"/>
          <w:sz w:val="32"/>
          <w:szCs w:val="32"/>
          <w:lang w:bidi="zh-CN"/>
        </w:rPr>
      </w:pPr>
      <w:r>
        <w:rPr>
          <w:rFonts w:hint="eastAsia" w:ascii="仿宋_GB2312" w:eastAsia="仿宋_GB2312"/>
          <w:sz w:val="32"/>
          <w:szCs w:val="32"/>
          <w:lang w:bidi="zh-CN"/>
        </w:rPr>
        <w:t>(4)评估商业影响（客舱机组可能需要停止客舱服务或只提供有限的服务）。</w:t>
      </w:r>
    </w:p>
    <w:p w14:paraId="4A0FCDD2">
      <w:pPr>
        <w:spacing w:line="560" w:lineRule="exact"/>
        <w:ind w:firstLine="420"/>
        <w:jc w:val="left"/>
        <w:rPr>
          <w:rFonts w:hint="eastAsia" w:ascii="仿宋_GB2312" w:eastAsia="仿宋_GB2312"/>
          <w:sz w:val="32"/>
          <w:szCs w:val="32"/>
          <w:lang w:bidi="zh-CN"/>
        </w:rPr>
      </w:pPr>
    </w:p>
    <w:p w14:paraId="71A5C91E">
      <w:pPr>
        <w:spacing w:line="560" w:lineRule="exact"/>
        <w:ind w:firstLine="420"/>
        <w:jc w:val="left"/>
        <w:rPr>
          <w:rFonts w:hint="eastAsia" w:ascii="仿宋_GB2312" w:eastAsia="仿宋_GB2312"/>
          <w:sz w:val="32"/>
          <w:szCs w:val="32"/>
          <w:lang w:bidi="zh-CN"/>
        </w:rPr>
      </w:pPr>
    </w:p>
    <w:p w14:paraId="6E7F051A">
      <w:pPr>
        <w:spacing w:line="560" w:lineRule="exact"/>
        <w:ind w:firstLine="420"/>
        <w:jc w:val="left"/>
        <w:rPr>
          <w:rFonts w:hint="eastAsia" w:ascii="仿宋_GB2312" w:eastAsia="仿宋_GB2312"/>
          <w:sz w:val="32"/>
          <w:szCs w:val="32"/>
          <w:lang w:bidi="zh-CN"/>
        </w:rPr>
      </w:pPr>
    </w:p>
    <w:p w14:paraId="72ECA67F">
      <w:pPr>
        <w:spacing w:line="560" w:lineRule="exact"/>
        <w:ind w:firstLine="420"/>
        <w:jc w:val="left"/>
        <w:rPr>
          <w:rFonts w:hint="eastAsia" w:ascii="仿宋_GB2312" w:eastAsia="仿宋_GB2312"/>
          <w:sz w:val="32"/>
          <w:szCs w:val="32"/>
          <w:lang w:bidi="zh-CN"/>
        </w:rPr>
      </w:pPr>
    </w:p>
    <w:p w14:paraId="1F5DADF2">
      <w:pPr>
        <w:spacing w:line="560" w:lineRule="exact"/>
        <w:ind w:firstLine="420"/>
        <w:jc w:val="left"/>
        <w:rPr>
          <w:rFonts w:hint="eastAsia" w:ascii="仿宋_GB2312" w:eastAsia="仿宋_GB2312"/>
          <w:sz w:val="32"/>
          <w:szCs w:val="32"/>
          <w:lang w:bidi="zh-CN"/>
        </w:rPr>
      </w:pPr>
    </w:p>
    <w:p w14:paraId="0D7B9C4C">
      <w:pPr>
        <w:spacing w:line="560" w:lineRule="exact"/>
        <w:ind w:firstLine="420"/>
        <w:jc w:val="left"/>
        <w:rPr>
          <w:rFonts w:hint="eastAsia" w:ascii="仿宋_GB2312" w:eastAsia="仿宋_GB2312"/>
          <w:sz w:val="32"/>
          <w:szCs w:val="32"/>
          <w:lang w:bidi="zh-CN"/>
        </w:rPr>
      </w:pPr>
    </w:p>
    <w:p w14:paraId="1F590816">
      <w:pPr>
        <w:spacing w:line="560" w:lineRule="exact"/>
        <w:ind w:firstLine="420"/>
        <w:jc w:val="left"/>
        <w:rPr>
          <w:rFonts w:hint="eastAsia" w:ascii="仿宋_GB2312" w:eastAsia="仿宋_GB2312"/>
          <w:sz w:val="32"/>
          <w:szCs w:val="32"/>
          <w:lang w:bidi="zh-CN"/>
        </w:rPr>
      </w:pPr>
    </w:p>
    <w:p w14:paraId="5FC686F3">
      <w:pPr>
        <w:spacing w:line="560" w:lineRule="exact"/>
        <w:ind w:firstLine="420"/>
        <w:jc w:val="left"/>
        <w:rPr>
          <w:rFonts w:hint="eastAsia" w:ascii="仿宋_GB2312" w:eastAsia="仿宋_GB2312"/>
          <w:sz w:val="32"/>
          <w:szCs w:val="32"/>
          <w:lang w:bidi="zh-CN"/>
        </w:rPr>
      </w:pPr>
    </w:p>
    <w:p w14:paraId="45579DB5">
      <w:pPr>
        <w:spacing w:line="560" w:lineRule="exact"/>
        <w:ind w:firstLine="420"/>
        <w:jc w:val="left"/>
        <w:rPr>
          <w:rFonts w:hint="eastAsia" w:ascii="仿宋_GB2312" w:eastAsia="仿宋_GB2312"/>
          <w:sz w:val="32"/>
          <w:szCs w:val="32"/>
          <w:lang w:bidi="zh-CN"/>
        </w:rPr>
      </w:pPr>
    </w:p>
    <w:p w14:paraId="5FE2E62E">
      <w:pPr>
        <w:spacing w:line="560" w:lineRule="exact"/>
        <w:ind w:firstLine="420"/>
        <w:jc w:val="left"/>
        <w:rPr>
          <w:rFonts w:hint="eastAsia" w:ascii="仿宋_GB2312" w:eastAsia="仿宋_GB2312"/>
          <w:sz w:val="32"/>
          <w:szCs w:val="32"/>
          <w:lang w:bidi="zh-CN"/>
        </w:rPr>
      </w:pPr>
    </w:p>
    <w:p w14:paraId="40FE2FDE">
      <w:pPr>
        <w:spacing w:line="560" w:lineRule="exact"/>
        <w:ind w:firstLine="420"/>
        <w:jc w:val="left"/>
        <w:rPr>
          <w:rFonts w:hint="eastAsia" w:ascii="仿宋_GB2312" w:eastAsia="仿宋_GB2312"/>
          <w:sz w:val="32"/>
          <w:szCs w:val="32"/>
          <w:lang w:bidi="zh-CN"/>
        </w:rPr>
      </w:pPr>
    </w:p>
    <w:p w14:paraId="6E5031BC">
      <w:pPr>
        <w:spacing w:line="560" w:lineRule="exact"/>
        <w:ind w:firstLine="420"/>
        <w:jc w:val="left"/>
        <w:rPr>
          <w:rFonts w:hint="eastAsia" w:ascii="仿宋_GB2312" w:eastAsia="仿宋_GB2312"/>
          <w:sz w:val="32"/>
          <w:szCs w:val="32"/>
          <w:lang w:bidi="zh-CN"/>
        </w:rPr>
      </w:pPr>
    </w:p>
    <w:p w14:paraId="50385428">
      <w:pPr>
        <w:spacing w:line="560" w:lineRule="exact"/>
        <w:ind w:firstLine="420"/>
        <w:jc w:val="left"/>
        <w:rPr>
          <w:rFonts w:hint="eastAsia" w:ascii="仿宋_GB2312" w:eastAsia="仿宋_GB2312"/>
          <w:sz w:val="32"/>
          <w:szCs w:val="32"/>
          <w:lang w:bidi="zh-CN"/>
        </w:rPr>
      </w:pPr>
    </w:p>
    <w:p w14:paraId="43B91DF4">
      <w:pPr>
        <w:spacing w:line="560" w:lineRule="exact"/>
        <w:ind w:firstLine="420"/>
        <w:jc w:val="left"/>
        <w:rPr>
          <w:rFonts w:hint="eastAsia" w:ascii="仿宋_GB2312" w:eastAsia="仿宋_GB2312"/>
          <w:sz w:val="32"/>
          <w:szCs w:val="32"/>
          <w:lang w:bidi="zh-CN"/>
        </w:rPr>
      </w:pPr>
    </w:p>
    <w:p w14:paraId="28FD1724">
      <w:pPr>
        <w:spacing w:line="560" w:lineRule="exact"/>
        <w:ind w:firstLine="420"/>
        <w:jc w:val="left"/>
        <w:rPr>
          <w:rFonts w:hint="eastAsia" w:ascii="仿宋_GB2312" w:eastAsia="仿宋_GB2312"/>
          <w:sz w:val="32"/>
          <w:szCs w:val="32"/>
          <w:lang w:bidi="zh-CN"/>
        </w:rPr>
      </w:pPr>
    </w:p>
    <w:p w14:paraId="33F131B2">
      <w:pPr>
        <w:spacing w:line="560" w:lineRule="exact"/>
        <w:ind w:firstLine="420"/>
        <w:jc w:val="left"/>
        <w:rPr>
          <w:rFonts w:hint="eastAsia" w:ascii="仿宋_GB2312" w:eastAsia="仿宋_GB2312"/>
          <w:sz w:val="32"/>
          <w:szCs w:val="32"/>
          <w:lang w:bidi="zh-CN"/>
        </w:rPr>
      </w:pPr>
    </w:p>
    <w:p w14:paraId="24F50EC7">
      <w:pPr>
        <w:spacing w:line="560" w:lineRule="exact"/>
        <w:ind w:firstLine="0" w:firstLineChars="0"/>
        <w:jc w:val="center"/>
        <w:outlineLvl w:val="0"/>
        <w:rPr>
          <w:rFonts w:hint="eastAsia" w:ascii="黑体" w:hAnsi="黑体" w:eastAsia="黑体" w:cs="黑体"/>
          <w:spacing w:val="-5"/>
          <w:sz w:val="32"/>
          <w:szCs w:val="32"/>
          <w:lang w:val="en-US" w:eastAsia="zh-CN"/>
        </w:rPr>
      </w:pPr>
      <w:bookmarkStart w:id="134" w:name="_Toc1160373672"/>
      <w:r>
        <w:rPr>
          <w:rFonts w:hint="eastAsia" w:ascii="Times New Roman" w:hAnsi="Times New Roman" w:eastAsia="黑体" w:cs="Times New Roman"/>
          <w:b w:val="0"/>
          <w:bCs w:val="0"/>
          <w:color w:val="auto"/>
          <w:spacing w:val="0"/>
          <w:sz w:val="32"/>
          <w:szCs w:val="32"/>
        </w:rPr>
        <w:t>第</w:t>
      </w:r>
      <w:r>
        <w:rPr>
          <w:rFonts w:hint="eastAsia" w:ascii="Times New Roman" w:hAnsi="Times New Roman" w:eastAsia="黑体" w:cs="Times New Roman"/>
          <w:b w:val="0"/>
          <w:bCs w:val="0"/>
          <w:color w:val="auto"/>
          <w:spacing w:val="0"/>
          <w:sz w:val="32"/>
          <w:szCs w:val="32"/>
          <w:lang w:val="en-US" w:eastAsia="zh-CN"/>
        </w:rPr>
        <w:t>五</w:t>
      </w:r>
      <w:r>
        <w:rPr>
          <w:rFonts w:hint="eastAsia" w:ascii="Times New Roman" w:hAnsi="Times New Roman" w:eastAsia="黑体" w:cs="Times New Roman"/>
          <w:b w:val="0"/>
          <w:bCs w:val="0"/>
          <w:color w:val="auto"/>
          <w:spacing w:val="0"/>
          <w:sz w:val="32"/>
          <w:szCs w:val="32"/>
        </w:rPr>
        <w:t>章附录</w:t>
      </w:r>
      <w:r>
        <w:rPr>
          <w:rFonts w:hint="eastAsia" w:ascii="Times New Roman" w:hAnsi="Times New Roman" w:eastAsia="黑体" w:cs="Times New Roman"/>
          <w:b w:val="0"/>
          <w:bCs w:val="0"/>
          <w:color w:val="auto"/>
          <w:spacing w:val="0"/>
          <w:sz w:val="32"/>
          <w:szCs w:val="32"/>
          <w:lang w:val="en-US" w:eastAsia="zh-CN"/>
        </w:rPr>
        <w:t>一：</w:t>
      </w:r>
      <w:r>
        <w:rPr>
          <w:rFonts w:hint="default" w:ascii="Times New Roman" w:eastAsia="黑体"/>
          <w:b w:val="0"/>
          <w:bCs w:val="0"/>
          <w:color w:val="auto"/>
          <w:spacing w:val="0"/>
          <w:kern w:val="2"/>
          <w:sz w:val="32"/>
          <w:szCs w:val="32"/>
        </w:rPr>
        <w:t>一名客舱乘务员负责成对出口的标准</w:t>
      </w:r>
      <w:bookmarkEnd w:id="134"/>
    </w:p>
    <w:p w14:paraId="29CC93D8">
      <w:pPr>
        <w:spacing w:before="340" w:after="340" w:line="560" w:lineRule="exact"/>
        <w:outlineLvl w:val="1"/>
        <w:rPr>
          <w:rFonts w:ascii="仿宋_GB2312" w:eastAsia="仿宋_GB2312"/>
          <w:b/>
          <w:bCs/>
          <w:sz w:val="32"/>
          <w:szCs w:val="32"/>
        </w:rPr>
      </w:pPr>
      <w:bookmarkStart w:id="135" w:name="_Toc1101306897"/>
      <w:r>
        <w:rPr>
          <w:rFonts w:hint="eastAsia" w:ascii="仿宋_GB2312" w:eastAsia="仿宋_GB2312"/>
          <w:b/>
          <w:bCs/>
          <w:sz w:val="32"/>
          <w:szCs w:val="32"/>
        </w:rPr>
        <w:t>1、</w:t>
      </w:r>
      <w:r>
        <w:rPr>
          <w:rFonts w:ascii="仿宋_GB2312" w:eastAsia="仿宋_GB2312"/>
          <w:b/>
          <w:bCs/>
          <w:sz w:val="32"/>
          <w:szCs w:val="32"/>
        </w:rPr>
        <w:t>概述</w:t>
      </w:r>
      <w:bookmarkEnd w:id="135"/>
    </w:p>
    <w:p w14:paraId="22FC17AA">
      <w:pPr>
        <w:spacing w:line="560" w:lineRule="exact"/>
        <w:rPr>
          <w:rFonts w:hint="eastAsia" w:ascii="仿宋_GB2312" w:eastAsia="仿宋_GB2312"/>
          <w:sz w:val="32"/>
          <w:szCs w:val="32"/>
          <w:lang w:eastAsia="zh-CN"/>
        </w:rPr>
      </w:pPr>
      <w:r>
        <w:rPr>
          <w:rFonts w:ascii="仿宋_GB2312" w:eastAsia="仿宋_GB2312"/>
          <w:b/>
          <w:bCs/>
          <w:sz w:val="32"/>
          <w:szCs w:val="32"/>
        </w:rPr>
        <w:t>1.1</w:t>
      </w:r>
      <w:r>
        <w:rPr>
          <w:rFonts w:hint="eastAsia" w:ascii="仿宋_GB2312" w:eastAsia="仿宋_GB2312"/>
          <w:b/>
          <w:bCs/>
          <w:sz w:val="32"/>
          <w:szCs w:val="32"/>
        </w:rPr>
        <w:t xml:space="preserve"> </w:t>
      </w:r>
      <w:r>
        <w:rPr>
          <w:rFonts w:ascii="仿宋_GB2312" w:eastAsia="仿宋_GB2312"/>
          <w:sz w:val="32"/>
          <w:szCs w:val="32"/>
        </w:rPr>
        <w:t>一名客舱乘务员负责成对出口，与一名客舱乘务员负责一个出口相较存在较大风险，对公司的程序制定、训练方法以及客舱乘务员的技能、经验提出了更高要求。</w:t>
      </w:r>
      <w:r>
        <w:rPr>
          <w:rFonts w:hint="eastAsia" w:ascii="仿宋_GB2312" w:eastAsia="仿宋_GB2312"/>
          <w:sz w:val="32"/>
          <w:szCs w:val="32"/>
          <w:lang w:val="en-US" w:eastAsia="zh-CN"/>
        </w:rPr>
        <w:t>下述情况下，合格证持有人</w:t>
      </w:r>
      <w:r>
        <w:rPr>
          <w:rFonts w:ascii="仿宋_GB2312" w:eastAsia="仿宋_GB2312"/>
          <w:sz w:val="32"/>
          <w:szCs w:val="32"/>
        </w:rPr>
        <w:t>应建立一名客舱乘务员负责成对出口的程序、标准和训练并纳入手册和训练大纲。这些程序和训练的有效性应由局方进行验证</w:t>
      </w:r>
      <w:r>
        <w:rPr>
          <w:rFonts w:hint="eastAsia" w:ascii="仿宋_GB2312" w:eastAsia="仿宋_GB2312"/>
          <w:sz w:val="32"/>
          <w:szCs w:val="32"/>
        </w:rPr>
        <w:t>和批准</w:t>
      </w:r>
      <w:r>
        <w:rPr>
          <w:rFonts w:ascii="仿宋_GB2312" w:eastAsia="仿宋_GB2312"/>
          <w:sz w:val="32"/>
          <w:szCs w:val="32"/>
        </w:rPr>
        <w:t>，以便核实能否提供可接受的安全水平</w:t>
      </w:r>
      <w:r>
        <w:rPr>
          <w:rFonts w:hint="eastAsia" w:ascii="仿宋_GB2312" w:eastAsia="仿宋_GB2312"/>
          <w:sz w:val="32"/>
          <w:szCs w:val="32"/>
          <w:lang w:eastAsia="zh-CN"/>
        </w:rPr>
        <w:t>：</w:t>
      </w:r>
    </w:p>
    <w:p w14:paraId="254817E3">
      <w:pPr>
        <w:spacing w:line="560" w:lineRule="exact"/>
        <w:rPr>
          <w:rFonts w:hint="eastAsia" w:ascii="仿宋_GB2312" w:eastAsia="仿宋_GB2312"/>
          <w:sz w:val="32"/>
          <w:szCs w:val="32"/>
          <w:lang w:eastAsia="zh-CN"/>
        </w:rPr>
      </w:pPr>
      <w:r>
        <w:rPr>
          <w:rFonts w:hint="eastAsia" w:ascii="仿宋_GB2312" w:eastAsia="仿宋_GB2312"/>
          <w:sz w:val="32"/>
          <w:szCs w:val="32"/>
          <w:lang w:val="en-US" w:eastAsia="zh-CN"/>
        </w:rPr>
        <w:t>1.1.1</w:t>
      </w:r>
      <w:r>
        <w:rPr>
          <w:rFonts w:ascii="仿宋_GB2312" w:eastAsia="仿宋_GB2312"/>
          <w:sz w:val="32"/>
          <w:szCs w:val="32"/>
        </w:rPr>
        <w:t>合格证持有人计划</w:t>
      </w:r>
      <w:r>
        <w:rPr>
          <w:rFonts w:hint="eastAsia" w:ascii="仿宋_GB2312" w:eastAsia="仿宋_GB2312"/>
          <w:sz w:val="32"/>
          <w:szCs w:val="32"/>
          <w:lang w:val="en-US" w:eastAsia="zh-CN"/>
        </w:rPr>
        <w:t>在该机型上</w:t>
      </w:r>
      <w:r>
        <w:rPr>
          <w:rFonts w:ascii="仿宋_GB2312" w:eastAsia="仿宋_GB2312"/>
          <w:sz w:val="32"/>
          <w:szCs w:val="32"/>
        </w:rPr>
        <w:t>指派一名客舱乘务员值守一对地板高度出口</w:t>
      </w:r>
      <w:r>
        <w:rPr>
          <w:rFonts w:hint="eastAsia" w:ascii="仿宋_GB2312" w:eastAsia="仿宋_GB2312"/>
          <w:sz w:val="32"/>
          <w:szCs w:val="32"/>
          <w:lang w:eastAsia="zh-CN"/>
        </w:rPr>
        <w:t>。</w:t>
      </w:r>
    </w:p>
    <w:p w14:paraId="21815431">
      <w:pPr>
        <w:spacing w:line="560" w:lineRule="exac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1.1.2 </w:t>
      </w:r>
      <w:r>
        <w:rPr>
          <w:rFonts w:ascii="仿宋_GB2312" w:eastAsia="仿宋_GB2312"/>
          <w:sz w:val="32"/>
          <w:szCs w:val="32"/>
        </w:rPr>
        <w:t>合格证持有人</w:t>
      </w:r>
      <w:r>
        <w:rPr>
          <w:rFonts w:hint="eastAsia" w:ascii="仿宋_GB2312" w:eastAsia="仿宋_GB2312"/>
          <w:sz w:val="32"/>
          <w:szCs w:val="32"/>
          <w:lang w:val="en-US" w:eastAsia="zh-CN"/>
        </w:rPr>
        <w:t>没有</w:t>
      </w:r>
      <w:r>
        <w:rPr>
          <w:rFonts w:ascii="仿宋_GB2312" w:eastAsia="仿宋_GB2312"/>
          <w:sz w:val="32"/>
          <w:szCs w:val="32"/>
        </w:rPr>
        <w:t>计划指派一名客舱乘务员值守一对地板高度出口</w:t>
      </w:r>
      <w:r>
        <w:rPr>
          <w:rFonts w:hint="eastAsia" w:ascii="仿宋_GB2312" w:eastAsia="仿宋_GB2312"/>
          <w:sz w:val="32"/>
          <w:szCs w:val="32"/>
          <w:lang w:eastAsia="zh-CN"/>
        </w:rPr>
        <w:t>，</w:t>
      </w:r>
      <w:r>
        <w:rPr>
          <w:rFonts w:hint="eastAsia" w:ascii="仿宋_GB2312" w:eastAsia="仿宋_GB2312"/>
          <w:sz w:val="32"/>
          <w:szCs w:val="32"/>
          <w:lang w:val="en-US" w:eastAsia="zh-CN"/>
        </w:rPr>
        <w:t>但在该机型客舱乘务员最低配备情况下，如果出现客舱乘务员失能会导致出现</w:t>
      </w:r>
      <w:r>
        <w:rPr>
          <w:rFonts w:ascii="仿宋_GB2312" w:eastAsia="仿宋_GB2312"/>
          <w:sz w:val="32"/>
          <w:szCs w:val="32"/>
        </w:rPr>
        <w:t>一名客舱乘务员值守一对地板高度出口</w:t>
      </w:r>
      <w:r>
        <w:rPr>
          <w:rFonts w:hint="eastAsia" w:ascii="仿宋_GB2312" w:eastAsia="仿宋_GB2312"/>
          <w:sz w:val="32"/>
          <w:szCs w:val="32"/>
          <w:lang w:eastAsia="zh-CN"/>
        </w:rPr>
        <w:t>。</w:t>
      </w:r>
    </w:p>
    <w:p w14:paraId="08225B76">
      <w:pPr>
        <w:spacing w:line="560" w:lineRule="exact"/>
        <w:rPr>
          <w:rFonts w:ascii="仿宋_GB2312" w:eastAsia="仿宋_GB2312"/>
          <w:sz w:val="32"/>
          <w:szCs w:val="32"/>
        </w:rPr>
      </w:pPr>
      <w:r>
        <w:rPr>
          <w:rFonts w:ascii="仿宋_GB2312" w:eastAsia="仿宋_GB2312"/>
          <w:b/>
          <w:bCs/>
          <w:sz w:val="32"/>
          <w:szCs w:val="32"/>
        </w:rPr>
        <w:t>1.2</w:t>
      </w:r>
      <w:r>
        <w:rPr>
          <w:rFonts w:hint="eastAsia" w:ascii="仿宋_GB2312" w:eastAsia="仿宋_GB2312"/>
          <w:b/>
          <w:bCs/>
          <w:sz w:val="32"/>
          <w:szCs w:val="32"/>
        </w:rPr>
        <w:t xml:space="preserve"> </w:t>
      </w:r>
      <w:r>
        <w:rPr>
          <w:rFonts w:ascii="仿宋_GB2312" w:eastAsia="仿宋_GB2312"/>
          <w:sz w:val="32"/>
          <w:szCs w:val="32"/>
        </w:rPr>
        <w:t>成对出口，是指飞机客舱内左右两边相对应的一对出口。</w:t>
      </w:r>
    </w:p>
    <w:p w14:paraId="3A0F290C">
      <w:pPr>
        <w:spacing w:line="560" w:lineRule="exact"/>
        <w:rPr>
          <w:rFonts w:hint="default" w:ascii="仿宋_GB2312" w:eastAsia="仿宋_GB2312"/>
          <w:sz w:val="32"/>
          <w:szCs w:val="32"/>
          <w:lang w:val="en-US" w:eastAsia="zh-CN"/>
        </w:rPr>
      </w:pPr>
      <w:r>
        <w:rPr>
          <w:rFonts w:hint="eastAsia" w:ascii="仿宋_GB2312" w:eastAsia="仿宋_GB2312"/>
          <w:b/>
          <w:bCs/>
          <w:sz w:val="32"/>
          <w:szCs w:val="32"/>
          <w:lang w:val="en-US" w:eastAsia="zh-CN"/>
        </w:rPr>
        <w:t>1.3</w:t>
      </w:r>
      <w:r>
        <w:rPr>
          <w:rFonts w:ascii="仿宋_GB2312" w:eastAsia="仿宋_GB2312"/>
          <w:sz w:val="32"/>
          <w:szCs w:val="32"/>
        </w:rPr>
        <w:t>本文所指的一名客舱乘务员负责成对出口是指出口不具备出口座位条件、要求由一名客舱乘务员操作和管理两个出口的情况。对于具备出口座位条件的成对出口且只配备一名客舱乘务员的，</w:t>
      </w:r>
      <w:r>
        <w:rPr>
          <w:rFonts w:hint="eastAsia" w:ascii="仿宋_GB2312" w:eastAsia="仿宋_GB2312"/>
          <w:sz w:val="32"/>
          <w:szCs w:val="32"/>
          <w:lang w:val="en-US" w:eastAsia="zh-CN"/>
        </w:rPr>
        <w:t>也应按照</w:t>
      </w:r>
      <w:r>
        <w:rPr>
          <w:rFonts w:ascii="仿宋_GB2312" w:eastAsia="仿宋_GB2312"/>
          <w:sz w:val="32"/>
          <w:szCs w:val="32"/>
        </w:rPr>
        <w:t>本附件的相应内容执行。</w:t>
      </w:r>
    </w:p>
    <w:p w14:paraId="517CDFDF">
      <w:pPr>
        <w:spacing w:line="560" w:lineRule="exact"/>
        <w:rPr>
          <w:rFonts w:ascii="仿宋_GB2312" w:eastAsia="仿宋_GB2312"/>
          <w:b/>
          <w:bCs/>
          <w:sz w:val="32"/>
          <w:szCs w:val="32"/>
        </w:rPr>
      </w:pPr>
      <w:r>
        <w:rPr>
          <w:rFonts w:ascii="仿宋_GB2312" w:eastAsia="仿宋_GB2312"/>
          <w:b/>
          <w:bCs/>
          <w:sz w:val="32"/>
          <w:szCs w:val="32"/>
        </w:rPr>
        <w:t>1.</w:t>
      </w:r>
      <w:r>
        <w:rPr>
          <w:rFonts w:hint="eastAsia" w:ascii="仿宋_GB2312" w:eastAsia="仿宋_GB2312"/>
          <w:b/>
          <w:bCs/>
          <w:sz w:val="32"/>
          <w:szCs w:val="32"/>
          <w:lang w:val="en-US" w:eastAsia="zh-CN"/>
        </w:rPr>
        <w:t>4</w:t>
      </w:r>
      <w:r>
        <w:rPr>
          <w:rFonts w:hint="eastAsia" w:ascii="仿宋_GB2312" w:eastAsia="仿宋_GB2312"/>
          <w:b/>
          <w:bCs/>
          <w:sz w:val="32"/>
          <w:szCs w:val="32"/>
        </w:rPr>
        <w:t xml:space="preserve"> </w:t>
      </w:r>
      <w:r>
        <w:rPr>
          <w:rFonts w:ascii="仿宋_GB2312" w:eastAsia="仿宋_GB2312"/>
          <w:b/>
          <w:bCs/>
          <w:sz w:val="32"/>
          <w:szCs w:val="32"/>
        </w:rPr>
        <w:t>适用情况说明</w:t>
      </w:r>
    </w:p>
    <w:p w14:paraId="2BC0C6E0">
      <w:pPr>
        <w:spacing w:line="560" w:lineRule="exac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4</w:t>
      </w:r>
      <w:r>
        <w:rPr>
          <w:rFonts w:ascii="仿宋_GB2312" w:eastAsia="仿宋_GB2312"/>
          <w:sz w:val="32"/>
          <w:szCs w:val="32"/>
        </w:rPr>
        <w:t>.1</w:t>
      </w:r>
      <w:r>
        <w:rPr>
          <w:rFonts w:hint="eastAsia" w:ascii="仿宋_GB2312" w:eastAsia="仿宋_GB2312"/>
          <w:sz w:val="32"/>
          <w:szCs w:val="32"/>
        </w:rPr>
        <w:t xml:space="preserve"> </w:t>
      </w:r>
      <w:r>
        <w:rPr>
          <w:rFonts w:ascii="仿宋_GB2312" w:eastAsia="仿宋_GB2312"/>
          <w:sz w:val="32"/>
          <w:szCs w:val="32"/>
        </w:rPr>
        <w:t>在一些</w:t>
      </w:r>
      <w:r>
        <w:rPr>
          <w:rFonts w:hint="eastAsia" w:ascii="仿宋_GB2312" w:eastAsia="仿宋_GB2312"/>
          <w:sz w:val="32"/>
          <w:szCs w:val="32"/>
        </w:rPr>
        <w:t>单通道</w:t>
      </w:r>
      <w:r>
        <w:rPr>
          <w:rFonts w:ascii="仿宋_GB2312" w:eastAsia="仿宋_GB2312"/>
          <w:sz w:val="32"/>
          <w:szCs w:val="32"/>
        </w:rPr>
        <w:t>航空器机型中，左右两边地板高度出口（一对出口）之间的距离能使一名客舱乘务员直接看到相对的出口。在这种航空器机型上，客舱乘务员可能有足够的能力不断评估机外情况并管理两个出口的撤离流动，在必要时可以停止一个出口甚至两个出口处的旅客流动。</w:t>
      </w:r>
    </w:p>
    <w:p w14:paraId="65F81B05">
      <w:pPr>
        <w:spacing w:line="560" w:lineRule="exac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4</w:t>
      </w:r>
      <w:r>
        <w:rPr>
          <w:rFonts w:ascii="仿宋_GB2312" w:eastAsia="仿宋_GB2312"/>
          <w:sz w:val="32"/>
          <w:szCs w:val="32"/>
        </w:rPr>
        <w:t>.2</w:t>
      </w:r>
      <w:r>
        <w:rPr>
          <w:rFonts w:hint="eastAsia" w:ascii="仿宋_GB2312" w:eastAsia="仿宋_GB2312"/>
          <w:sz w:val="32"/>
          <w:szCs w:val="32"/>
        </w:rPr>
        <w:t xml:space="preserve"> </w:t>
      </w:r>
      <w:r>
        <w:rPr>
          <w:rFonts w:ascii="仿宋_GB2312" w:eastAsia="仿宋_GB2312"/>
          <w:sz w:val="32"/>
          <w:szCs w:val="32"/>
        </w:rPr>
        <w:t>在一些</w:t>
      </w:r>
      <w:r>
        <w:rPr>
          <w:rFonts w:hint="eastAsia" w:ascii="仿宋_GB2312" w:eastAsia="仿宋_GB2312"/>
          <w:sz w:val="32"/>
          <w:szCs w:val="32"/>
        </w:rPr>
        <w:t>单通道</w:t>
      </w:r>
      <w:r>
        <w:rPr>
          <w:rFonts w:ascii="仿宋_GB2312" w:eastAsia="仿宋_GB2312"/>
          <w:sz w:val="32"/>
          <w:szCs w:val="32"/>
        </w:rPr>
        <w:t>航空器机型和所有</w:t>
      </w:r>
      <w:r>
        <w:rPr>
          <w:rFonts w:hint="eastAsia" w:ascii="仿宋_GB2312" w:eastAsia="仿宋_GB2312"/>
          <w:sz w:val="32"/>
          <w:szCs w:val="32"/>
        </w:rPr>
        <w:t>双通道</w:t>
      </w:r>
      <w:r>
        <w:rPr>
          <w:rFonts w:ascii="仿宋_GB2312" w:eastAsia="仿宋_GB2312"/>
          <w:sz w:val="32"/>
          <w:szCs w:val="32"/>
        </w:rPr>
        <w:t>航空器机型中，一对地板高度出口之间的距离会使一名客舱乘务员无法兼顾或无法直接看到相对的出口，可视程度也可能受到撤离的旅客和释放的滑梯角度的影响。在这种航空器中，一名客舱乘务员无法同时向两个出口的旅客发出指令，也无法同时管理两个出口以及两个出口的旅客撤离和流动，容易导致撤离失败和人员受伤。</w:t>
      </w:r>
    </w:p>
    <w:p w14:paraId="3C9EFF28">
      <w:pPr>
        <w:spacing w:line="560" w:lineRule="exact"/>
        <w:ind w:right="275"/>
        <w:rPr>
          <w:rFonts w:ascii="仿宋_GB2312" w:eastAsia="仿宋_GB2312"/>
          <w:color w:val="000000"/>
          <w:sz w:val="32"/>
          <w:szCs w:val="32"/>
        </w:rPr>
      </w:pPr>
      <w:r>
        <w:rPr>
          <w:rFonts w:hint="eastAsia" w:ascii="仿宋_GB2312" w:eastAsia="仿宋_GB2312"/>
          <w:color w:val="000000"/>
          <w:sz w:val="32"/>
          <w:szCs w:val="32"/>
        </w:rPr>
        <w:t>1</w:t>
      </w:r>
      <w:r>
        <w:rPr>
          <w:rFonts w:ascii="仿宋_GB2312" w:eastAsia="仿宋_GB2312"/>
          <w:color w:val="000000"/>
          <w:sz w:val="32"/>
          <w:szCs w:val="32"/>
        </w:rPr>
        <w:t>.</w:t>
      </w:r>
      <w:r>
        <w:rPr>
          <w:rFonts w:hint="eastAsia" w:ascii="仿宋_GB2312" w:eastAsia="仿宋_GB2312"/>
          <w:color w:val="000000"/>
          <w:sz w:val="32"/>
          <w:szCs w:val="32"/>
          <w:lang w:val="en-US" w:eastAsia="zh-CN"/>
        </w:rPr>
        <w:t>4</w:t>
      </w:r>
      <w:r>
        <w:rPr>
          <w:rFonts w:ascii="仿宋_GB2312" w:eastAsia="仿宋_GB2312"/>
          <w:color w:val="000000"/>
          <w:sz w:val="32"/>
          <w:szCs w:val="32"/>
        </w:rPr>
        <w:t>.3</w:t>
      </w:r>
      <w:r>
        <w:rPr>
          <w:rFonts w:hint="eastAsia" w:ascii="仿宋_GB2312" w:eastAsia="仿宋_GB2312"/>
          <w:color w:val="000000"/>
          <w:sz w:val="32"/>
          <w:szCs w:val="32"/>
        </w:rPr>
        <w:t xml:space="preserve"> 双通道机型上不允许一名客舱乘务员负责两个出口</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1.4.4</w:t>
      </w:r>
      <w:r>
        <w:rPr>
          <w:rFonts w:hint="eastAsia" w:ascii="仿宋_GB2312" w:eastAsia="仿宋_GB2312"/>
          <w:color w:val="000000"/>
          <w:sz w:val="32"/>
          <w:szCs w:val="32"/>
        </w:rPr>
        <w:t xml:space="preserve">单通道机型上不建议一名客舱乘务员负责两个出口。 </w:t>
      </w:r>
    </w:p>
    <w:p w14:paraId="3579B422">
      <w:pPr>
        <w:spacing w:line="560" w:lineRule="exact"/>
        <w:rPr>
          <w:rFonts w:ascii="仿宋_GB2312" w:eastAsia="仿宋_GB2312"/>
          <w:sz w:val="32"/>
          <w:szCs w:val="32"/>
        </w:rPr>
      </w:pPr>
      <w:r>
        <w:rPr>
          <w:rFonts w:ascii="仿宋_GB2312" w:eastAsia="仿宋_GB2312"/>
          <w:b/>
          <w:bCs/>
          <w:sz w:val="32"/>
          <w:szCs w:val="32"/>
        </w:rPr>
        <w:t>1.</w:t>
      </w:r>
      <w:r>
        <w:rPr>
          <w:rFonts w:hint="eastAsia" w:ascii="仿宋_GB2312" w:eastAsia="仿宋_GB2312"/>
          <w:b/>
          <w:bCs/>
          <w:sz w:val="32"/>
          <w:szCs w:val="32"/>
          <w:lang w:val="en-US" w:eastAsia="zh-CN"/>
        </w:rPr>
        <w:t>5</w:t>
      </w:r>
      <w:r>
        <w:rPr>
          <w:rFonts w:hint="eastAsia" w:ascii="仿宋_GB2312" w:eastAsia="仿宋_GB2312"/>
          <w:b/>
          <w:bCs/>
          <w:sz w:val="32"/>
          <w:szCs w:val="32"/>
        </w:rPr>
        <w:t xml:space="preserve"> </w:t>
      </w:r>
      <w:r>
        <w:rPr>
          <w:rFonts w:hint="eastAsia" w:ascii="仿宋_GB2312" w:eastAsia="仿宋_GB2312"/>
          <w:sz w:val="32"/>
          <w:szCs w:val="32"/>
        </w:rPr>
        <w:t>一名客舱乘务员负责成对出口的情况在该种机型上只允许一个。</w:t>
      </w:r>
    </w:p>
    <w:p w14:paraId="363365DC">
      <w:pPr>
        <w:spacing w:before="340" w:after="340" w:line="560" w:lineRule="exact"/>
        <w:outlineLvl w:val="1"/>
        <w:rPr>
          <w:rFonts w:ascii="仿宋_GB2312" w:eastAsia="仿宋_GB2312"/>
          <w:b/>
          <w:bCs/>
          <w:sz w:val="32"/>
          <w:szCs w:val="32"/>
        </w:rPr>
      </w:pPr>
      <w:bookmarkStart w:id="136" w:name="_Toc503464386"/>
      <w:r>
        <w:rPr>
          <w:rFonts w:hint="eastAsia" w:ascii="仿宋_GB2312" w:eastAsia="仿宋_GB2312"/>
          <w:b/>
          <w:bCs/>
          <w:sz w:val="32"/>
          <w:szCs w:val="32"/>
        </w:rPr>
        <w:t>2、程序和标准</w:t>
      </w:r>
      <w:bookmarkEnd w:id="136"/>
    </w:p>
    <w:p w14:paraId="34C1BD9B">
      <w:pPr>
        <w:spacing w:line="560" w:lineRule="exact"/>
        <w:rPr>
          <w:rFonts w:ascii="仿宋_GB2312" w:eastAsia="仿宋_GB2312"/>
          <w:b/>
          <w:bCs/>
          <w:sz w:val="32"/>
          <w:szCs w:val="32"/>
        </w:rPr>
      </w:pPr>
      <w:r>
        <w:rPr>
          <w:rFonts w:ascii="仿宋_GB2312" w:eastAsia="仿宋_GB2312"/>
          <w:b/>
          <w:bCs/>
          <w:sz w:val="32"/>
          <w:szCs w:val="32"/>
        </w:rPr>
        <w:t>2.1 风险评估</w:t>
      </w:r>
    </w:p>
    <w:p w14:paraId="25E3A364">
      <w:pPr>
        <w:spacing w:line="560" w:lineRule="exact"/>
        <w:ind w:firstLine="640" w:firstLineChars="200"/>
        <w:rPr>
          <w:rFonts w:ascii="仿宋_GB2312" w:eastAsia="仿宋_GB2312"/>
          <w:sz w:val="32"/>
          <w:szCs w:val="32"/>
        </w:rPr>
      </w:pPr>
      <w:r>
        <w:rPr>
          <w:rFonts w:ascii="仿宋_GB2312" w:eastAsia="仿宋_GB2312"/>
          <w:sz w:val="32"/>
          <w:szCs w:val="32"/>
        </w:rPr>
        <w:t>合格证持有人应对拟建立的一名客舱乘务员负责成对出口进行风险评估，对查找出的危险源建立有效的管控措施，评估合格证持有人的一名客舱乘务员负责成对出口管理和训练是否可以达到令人满意的安全水平。</w:t>
      </w:r>
    </w:p>
    <w:p w14:paraId="0439A6BF">
      <w:pPr>
        <w:spacing w:line="560" w:lineRule="exact"/>
        <w:rPr>
          <w:rFonts w:ascii="仿宋_GB2312" w:eastAsia="仿宋_GB2312"/>
          <w:b/>
          <w:bCs/>
          <w:sz w:val="32"/>
          <w:szCs w:val="32"/>
        </w:rPr>
      </w:pPr>
      <w:r>
        <w:rPr>
          <w:rFonts w:ascii="仿宋_GB2312" w:eastAsia="仿宋_GB2312"/>
          <w:b/>
          <w:bCs/>
          <w:sz w:val="32"/>
          <w:szCs w:val="32"/>
        </w:rPr>
        <w:t>2.2</w:t>
      </w:r>
      <w:r>
        <w:rPr>
          <w:rFonts w:hint="eastAsia" w:ascii="仿宋_GB2312" w:eastAsia="仿宋_GB2312"/>
          <w:b/>
          <w:bCs/>
          <w:sz w:val="32"/>
          <w:szCs w:val="32"/>
        </w:rPr>
        <w:t xml:space="preserve"> </w:t>
      </w:r>
      <w:r>
        <w:rPr>
          <w:rFonts w:ascii="仿宋_GB2312" w:eastAsia="仿宋_GB2312"/>
          <w:b/>
          <w:bCs/>
          <w:sz w:val="32"/>
          <w:szCs w:val="32"/>
        </w:rPr>
        <w:t>标准操作程序（SOP）</w:t>
      </w:r>
    </w:p>
    <w:p w14:paraId="325DF8BC">
      <w:pPr>
        <w:spacing w:line="560" w:lineRule="exact"/>
        <w:ind w:firstLine="640" w:firstLineChars="200"/>
        <w:rPr>
          <w:rFonts w:ascii="仿宋_GB2312" w:eastAsia="仿宋_GB2312"/>
          <w:sz w:val="32"/>
          <w:szCs w:val="32"/>
        </w:rPr>
      </w:pPr>
      <w:r>
        <w:rPr>
          <w:rFonts w:ascii="仿宋_GB2312" w:eastAsia="仿宋_GB2312"/>
          <w:sz w:val="32"/>
          <w:szCs w:val="32"/>
        </w:rPr>
        <w:t>合格证持有人应建立一名客舱乘务员负责成对出口的正常和非正常情况下的标准操作程序，包括但不限于：</w:t>
      </w:r>
    </w:p>
    <w:p w14:paraId="3777A6D9">
      <w:pPr>
        <w:spacing w:line="560" w:lineRule="exact"/>
        <w:rPr>
          <w:rFonts w:ascii="仿宋_GB2312" w:eastAsia="仿宋_GB2312"/>
          <w:sz w:val="32"/>
          <w:szCs w:val="32"/>
        </w:rPr>
      </w:pPr>
      <w:r>
        <w:rPr>
          <w:rFonts w:ascii="仿宋_GB2312" w:eastAsia="仿宋_GB2312"/>
          <w:sz w:val="32"/>
          <w:szCs w:val="32"/>
        </w:rPr>
        <w:t>2.2.1</w:t>
      </w:r>
      <w:r>
        <w:rPr>
          <w:rFonts w:hint="eastAsia" w:ascii="仿宋_GB2312" w:eastAsia="仿宋_GB2312"/>
          <w:sz w:val="32"/>
          <w:szCs w:val="32"/>
        </w:rPr>
        <w:t xml:space="preserve"> </w:t>
      </w:r>
      <w:r>
        <w:rPr>
          <w:rFonts w:ascii="仿宋_GB2312" w:eastAsia="仿宋_GB2312"/>
          <w:sz w:val="32"/>
          <w:szCs w:val="32"/>
        </w:rPr>
        <w:t>客舱乘务员在各类情况下的职责、程序和位置。</w:t>
      </w:r>
    </w:p>
    <w:p w14:paraId="20A87DA7">
      <w:pPr>
        <w:spacing w:line="560" w:lineRule="exact"/>
        <w:rPr>
          <w:rFonts w:ascii="仿宋_GB2312" w:eastAsia="仿宋_GB2312"/>
          <w:sz w:val="32"/>
          <w:szCs w:val="32"/>
        </w:rPr>
      </w:pPr>
      <w:r>
        <w:rPr>
          <w:rFonts w:ascii="仿宋_GB2312" w:eastAsia="仿宋_GB2312"/>
          <w:sz w:val="32"/>
          <w:szCs w:val="32"/>
        </w:rPr>
        <w:t>2.2.2</w:t>
      </w:r>
      <w:r>
        <w:rPr>
          <w:rFonts w:hint="eastAsia" w:ascii="仿宋_GB2312" w:eastAsia="仿宋_GB2312"/>
          <w:sz w:val="32"/>
          <w:szCs w:val="32"/>
        </w:rPr>
        <w:t xml:space="preserve"> </w:t>
      </w:r>
      <w:r>
        <w:rPr>
          <w:rFonts w:ascii="仿宋_GB2312" w:eastAsia="仿宋_GB2312"/>
          <w:sz w:val="32"/>
          <w:szCs w:val="32"/>
        </w:rPr>
        <w:t>登机和飞机在地面时与客舱乘务员有关的其他任务和职责，包括飞机加油等。</w:t>
      </w:r>
    </w:p>
    <w:p w14:paraId="4546FB21">
      <w:pPr>
        <w:spacing w:line="560" w:lineRule="exact"/>
        <w:rPr>
          <w:rFonts w:ascii="仿宋_GB2312" w:eastAsia="仿宋_GB2312"/>
          <w:sz w:val="32"/>
          <w:szCs w:val="32"/>
        </w:rPr>
      </w:pPr>
      <w:r>
        <w:rPr>
          <w:rFonts w:ascii="仿宋_GB2312" w:eastAsia="仿宋_GB2312"/>
          <w:sz w:val="32"/>
          <w:szCs w:val="32"/>
        </w:rPr>
        <w:t>2.2.3</w:t>
      </w:r>
      <w:r>
        <w:rPr>
          <w:rFonts w:hint="eastAsia" w:ascii="仿宋_GB2312" w:eastAsia="仿宋_GB2312"/>
          <w:sz w:val="32"/>
          <w:szCs w:val="32"/>
        </w:rPr>
        <w:t xml:space="preserve"> </w:t>
      </w:r>
      <w:r>
        <w:rPr>
          <w:rFonts w:ascii="仿宋_GB2312" w:eastAsia="仿宋_GB2312"/>
          <w:sz w:val="32"/>
          <w:szCs w:val="32"/>
        </w:rPr>
        <w:t>管理客舱安全和应急设备的职责和程序。</w:t>
      </w:r>
    </w:p>
    <w:p w14:paraId="3FBB12A3">
      <w:pPr>
        <w:spacing w:line="560" w:lineRule="exact"/>
        <w:rPr>
          <w:rFonts w:ascii="仿宋_GB2312" w:eastAsia="仿宋_GB2312"/>
          <w:sz w:val="32"/>
          <w:szCs w:val="32"/>
        </w:rPr>
      </w:pPr>
      <w:r>
        <w:rPr>
          <w:rFonts w:ascii="仿宋_GB2312" w:eastAsia="仿宋_GB2312"/>
          <w:sz w:val="32"/>
          <w:szCs w:val="32"/>
        </w:rPr>
        <w:t>2.2.4</w:t>
      </w:r>
      <w:r>
        <w:rPr>
          <w:rFonts w:hint="eastAsia" w:ascii="仿宋_GB2312" w:eastAsia="仿宋_GB2312"/>
          <w:sz w:val="32"/>
          <w:szCs w:val="32"/>
        </w:rPr>
        <w:t xml:space="preserve"> </w:t>
      </w:r>
      <w:r>
        <w:rPr>
          <w:rFonts w:ascii="仿宋_GB2312" w:eastAsia="仿宋_GB2312"/>
          <w:sz w:val="32"/>
          <w:szCs w:val="32"/>
        </w:rPr>
        <w:t>机门</w:t>
      </w:r>
      <w:r>
        <w:rPr>
          <w:rFonts w:hint="eastAsia" w:ascii="仿宋_GB2312" w:eastAsia="仿宋_GB2312"/>
          <w:sz w:val="32"/>
          <w:szCs w:val="32"/>
        </w:rPr>
        <w:t>预位</w:t>
      </w:r>
      <w:r>
        <w:rPr>
          <w:rFonts w:ascii="仿宋_GB2312" w:eastAsia="仿宋_GB2312"/>
          <w:sz w:val="32"/>
          <w:szCs w:val="32"/>
        </w:rPr>
        <w:t>和解除待命包括交叉检查。</w:t>
      </w:r>
    </w:p>
    <w:p w14:paraId="228B31CC">
      <w:pPr>
        <w:spacing w:line="560" w:lineRule="exact"/>
        <w:rPr>
          <w:rFonts w:ascii="仿宋_GB2312" w:eastAsia="仿宋_GB2312"/>
          <w:sz w:val="32"/>
          <w:szCs w:val="32"/>
        </w:rPr>
      </w:pPr>
      <w:r>
        <w:rPr>
          <w:rFonts w:ascii="仿宋_GB2312" w:eastAsia="仿宋_GB2312"/>
          <w:sz w:val="32"/>
          <w:szCs w:val="32"/>
        </w:rPr>
        <w:t>2.2.5</w:t>
      </w:r>
      <w:r>
        <w:rPr>
          <w:rFonts w:hint="eastAsia" w:ascii="仿宋_GB2312" w:eastAsia="仿宋_GB2312"/>
          <w:sz w:val="32"/>
          <w:szCs w:val="32"/>
        </w:rPr>
        <w:t xml:space="preserve"> </w:t>
      </w:r>
      <w:r>
        <w:rPr>
          <w:rFonts w:ascii="仿宋_GB2312" w:eastAsia="仿宋_GB2312"/>
          <w:sz w:val="32"/>
          <w:szCs w:val="32"/>
        </w:rPr>
        <w:t>工作量分配和客舱服务的限制要求。</w:t>
      </w:r>
    </w:p>
    <w:p w14:paraId="4E33531D">
      <w:pPr>
        <w:spacing w:line="560" w:lineRule="exact"/>
        <w:rPr>
          <w:rFonts w:ascii="仿宋_GB2312" w:eastAsia="仿宋_GB2312"/>
          <w:sz w:val="32"/>
          <w:szCs w:val="32"/>
        </w:rPr>
      </w:pPr>
      <w:r>
        <w:rPr>
          <w:rFonts w:ascii="仿宋_GB2312" w:eastAsia="仿宋_GB2312"/>
          <w:sz w:val="32"/>
          <w:szCs w:val="32"/>
        </w:rPr>
        <w:t>2.2.6</w:t>
      </w:r>
      <w:r>
        <w:rPr>
          <w:rFonts w:hint="eastAsia" w:ascii="仿宋_GB2312" w:eastAsia="仿宋_GB2312"/>
          <w:sz w:val="32"/>
          <w:szCs w:val="32"/>
        </w:rPr>
        <w:t xml:space="preserve"> </w:t>
      </w:r>
      <w:r>
        <w:rPr>
          <w:rFonts w:ascii="仿宋_GB2312" w:eastAsia="仿宋_GB2312"/>
          <w:sz w:val="32"/>
          <w:szCs w:val="32"/>
        </w:rPr>
        <w:t>机组间联络。</w:t>
      </w:r>
    </w:p>
    <w:p w14:paraId="3EA7302A">
      <w:pPr>
        <w:spacing w:line="560" w:lineRule="exact"/>
        <w:rPr>
          <w:rFonts w:ascii="仿宋_GB2312" w:eastAsia="仿宋_GB2312"/>
          <w:sz w:val="32"/>
          <w:szCs w:val="32"/>
        </w:rPr>
      </w:pPr>
      <w:r>
        <w:rPr>
          <w:rFonts w:ascii="仿宋_GB2312" w:eastAsia="仿宋_GB2312"/>
          <w:sz w:val="32"/>
          <w:szCs w:val="32"/>
        </w:rPr>
        <w:t>2.2.7</w:t>
      </w:r>
      <w:r>
        <w:rPr>
          <w:rFonts w:hint="eastAsia" w:ascii="仿宋_GB2312" w:eastAsia="仿宋_GB2312"/>
          <w:sz w:val="32"/>
          <w:szCs w:val="32"/>
        </w:rPr>
        <w:t xml:space="preserve"> </w:t>
      </w:r>
      <w:r>
        <w:rPr>
          <w:rFonts w:ascii="仿宋_GB2312" w:eastAsia="仿宋_GB2312"/>
          <w:sz w:val="32"/>
          <w:szCs w:val="32"/>
        </w:rPr>
        <w:t>对援助者的简介和简介时机。</w:t>
      </w:r>
    </w:p>
    <w:p w14:paraId="653C7CB2">
      <w:pPr>
        <w:spacing w:line="560" w:lineRule="exact"/>
        <w:rPr>
          <w:rFonts w:ascii="仿宋_GB2312" w:eastAsia="仿宋_GB2312"/>
          <w:sz w:val="32"/>
          <w:szCs w:val="32"/>
        </w:rPr>
      </w:pPr>
      <w:r>
        <w:rPr>
          <w:rFonts w:ascii="仿宋_GB2312" w:eastAsia="仿宋_GB2312"/>
          <w:sz w:val="32"/>
          <w:szCs w:val="32"/>
        </w:rPr>
        <w:t>2.2.8</w:t>
      </w:r>
      <w:r>
        <w:rPr>
          <w:rFonts w:hint="eastAsia" w:ascii="仿宋_GB2312" w:eastAsia="仿宋_GB2312"/>
          <w:sz w:val="32"/>
          <w:szCs w:val="32"/>
        </w:rPr>
        <w:t xml:space="preserve"> </w:t>
      </w:r>
      <w:r>
        <w:rPr>
          <w:rFonts w:ascii="仿宋_GB2312" w:eastAsia="仿宋_GB2312"/>
          <w:sz w:val="32"/>
          <w:szCs w:val="32"/>
        </w:rPr>
        <w:t>应急情况开门程序。例如：先评估就近机门的机外状况，如出口可用打开机门至滑梯完全充气可供使用（如配备扶梯则扶梯放下可用）再指挥旅客撤离，如出口不可用则封门，然后至对侧出口评估机外状况采取相应措施。</w:t>
      </w:r>
    </w:p>
    <w:p w14:paraId="685D64A5">
      <w:pPr>
        <w:spacing w:line="560" w:lineRule="exact"/>
        <w:rPr>
          <w:rFonts w:ascii="仿宋_GB2312" w:eastAsia="仿宋_GB2312"/>
          <w:sz w:val="32"/>
          <w:szCs w:val="32"/>
        </w:rPr>
      </w:pPr>
      <w:r>
        <w:rPr>
          <w:rFonts w:ascii="仿宋_GB2312" w:eastAsia="仿宋_GB2312"/>
          <w:sz w:val="32"/>
          <w:szCs w:val="32"/>
        </w:rPr>
        <w:t>2.2.9</w:t>
      </w:r>
      <w:r>
        <w:rPr>
          <w:rFonts w:hint="eastAsia" w:ascii="仿宋_GB2312" w:eastAsia="仿宋_GB2312"/>
          <w:sz w:val="32"/>
          <w:szCs w:val="32"/>
        </w:rPr>
        <w:t xml:space="preserve"> </w:t>
      </w:r>
      <w:r>
        <w:rPr>
          <w:rFonts w:ascii="仿宋_GB2312" w:eastAsia="仿宋_GB2312"/>
          <w:sz w:val="32"/>
          <w:szCs w:val="32"/>
        </w:rPr>
        <w:t>指挥撤离时的口令、站位和保护姿势。</w:t>
      </w:r>
    </w:p>
    <w:p w14:paraId="42EF66C3">
      <w:pPr>
        <w:spacing w:line="560" w:lineRule="exact"/>
        <w:rPr>
          <w:rFonts w:ascii="仿宋_GB2312" w:eastAsia="仿宋_GB2312"/>
          <w:sz w:val="32"/>
          <w:szCs w:val="32"/>
        </w:rPr>
      </w:pPr>
      <w:r>
        <w:rPr>
          <w:rFonts w:ascii="仿宋_GB2312" w:eastAsia="仿宋_GB2312"/>
          <w:sz w:val="32"/>
          <w:szCs w:val="32"/>
        </w:rPr>
        <w:t>2.2.10</w:t>
      </w:r>
      <w:r>
        <w:rPr>
          <w:rFonts w:hint="eastAsia" w:ascii="仿宋_GB2312" w:eastAsia="仿宋_GB2312"/>
          <w:sz w:val="32"/>
          <w:szCs w:val="32"/>
        </w:rPr>
        <w:t xml:space="preserve"> </w:t>
      </w:r>
      <w:r>
        <w:rPr>
          <w:rFonts w:ascii="仿宋_GB2312" w:eastAsia="仿宋_GB2312"/>
          <w:sz w:val="32"/>
          <w:szCs w:val="32"/>
        </w:rPr>
        <w:t>旅客管控（如出口流、拥挤管控、遵守客舱乘务员指挥、随身行李的管理）</w:t>
      </w:r>
      <w:r>
        <w:rPr>
          <w:rFonts w:hint="eastAsia" w:ascii="仿宋_GB2312" w:eastAsia="仿宋_GB2312"/>
          <w:sz w:val="32"/>
          <w:szCs w:val="32"/>
        </w:rPr>
        <w:t>。</w:t>
      </w:r>
    </w:p>
    <w:p w14:paraId="575DA9D8">
      <w:pPr>
        <w:spacing w:line="560" w:lineRule="exact"/>
        <w:rPr>
          <w:rFonts w:ascii="仿宋_GB2312" w:eastAsia="仿宋_GB2312"/>
          <w:sz w:val="32"/>
          <w:szCs w:val="32"/>
        </w:rPr>
      </w:pPr>
      <w:r>
        <w:rPr>
          <w:rFonts w:ascii="仿宋_GB2312" w:eastAsia="仿宋_GB2312"/>
          <w:sz w:val="32"/>
          <w:szCs w:val="32"/>
        </w:rPr>
        <w:t>2.2.11</w:t>
      </w:r>
      <w:r>
        <w:rPr>
          <w:rFonts w:hint="eastAsia" w:ascii="仿宋_GB2312" w:eastAsia="仿宋_GB2312"/>
          <w:sz w:val="32"/>
          <w:szCs w:val="32"/>
        </w:rPr>
        <w:t xml:space="preserve"> </w:t>
      </w:r>
      <w:r>
        <w:rPr>
          <w:rFonts w:ascii="仿宋_GB2312" w:eastAsia="仿宋_GB2312"/>
          <w:sz w:val="32"/>
          <w:szCs w:val="32"/>
        </w:rPr>
        <w:t>执行撤离后的任务。</w:t>
      </w:r>
    </w:p>
    <w:p w14:paraId="2E30B996">
      <w:pPr>
        <w:spacing w:before="260" w:after="260" w:line="560" w:lineRule="exact"/>
        <w:rPr>
          <w:rFonts w:ascii="仿宋_GB2312" w:eastAsia="仿宋_GB2312"/>
          <w:b/>
          <w:bCs/>
          <w:sz w:val="32"/>
          <w:szCs w:val="32"/>
        </w:rPr>
      </w:pPr>
      <w:r>
        <w:rPr>
          <w:rFonts w:ascii="仿宋_GB2312" w:eastAsia="仿宋_GB2312"/>
          <w:b/>
          <w:bCs/>
          <w:sz w:val="32"/>
          <w:szCs w:val="32"/>
        </w:rPr>
        <w:t>2.3</w:t>
      </w:r>
      <w:r>
        <w:rPr>
          <w:rFonts w:hint="eastAsia" w:ascii="仿宋_GB2312" w:eastAsia="仿宋_GB2312"/>
          <w:b/>
          <w:bCs/>
          <w:sz w:val="32"/>
          <w:szCs w:val="32"/>
        </w:rPr>
        <w:t xml:space="preserve"> </w:t>
      </w:r>
      <w:r>
        <w:rPr>
          <w:rFonts w:ascii="仿宋_GB2312" w:eastAsia="仿宋_GB2312"/>
          <w:b/>
          <w:bCs/>
          <w:sz w:val="32"/>
          <w:szCs w:val="32"/>
        </w:rPr>
        <w:t>服务程序和标准</w:t>
      </w:r>
      <w:r>
        <w:rPr>
          <w:rFonts w:hint="eastAsia" w:ascii="仿宋_GB2312" w:eastAsia="仿宋_GB2312"/>
          <w:b/>
          <w:bCs/>
          <w:sz w:val="32"/>
          <w:szCs w:val="32"/>
        </w:rPr>
        <w:t>的</w:t>
      </w:r>
      <w:r>
        <w:rPr>
          <w:rFonts w:ascii="仿宋_GB2312" w:eastAsia="仿宋_GB2312"/>
          <w:b/>
          <w:bCs/>
          <w:sz w:val="32"/>
          <w:szCs w:val="32"/>
        </w:rPr>
        <w:t>限制和评估</w:t>
      </w:r>
    </w:p>
    <w:p w14:paraId="2072231F">
      <w:pPr>
        <w:spacing w:line="560" w:lineRule="exact"/>
        <w:rPr>
          <w:rFonts w:ascii="仿宋_GB2312" w:eastAsia="仿宋_GB2312"/>
          <w:sz w:val="32"/>
          <w:szCs w:val="32"/>
        </w:rPr>
      </w:pPr>
      <w:r>
        <w:rPr>
          <w:rFonts w:ascii="仿宋_GB2312" w:eastAsia="仿宋_GB2312"/>
          <w:sz w:val="32"/>
          <w:szCs w:val="32"/>
        </w:rPr>
        <w:t>2.3.1</w:t>
      </w:r>
      <w:r>
        <w:rPr>
          <w:rFonts w:hint="eastAsia" w:ascii="仿宋_GB2312" w:eastAsia="仿宋_GB2312"/>
          <w:sz w:val="32"/>
          <w:szCs w:val="32"/>
        </w:rPr>
        <w:t xml:space="preserve"> </w:t>
      </w:r>
      <w:r>
        <w:rPr>
          <w:rFonts w:ascii="仿宋_GB2312" w:eastAsia="仿宋_GB2312"/>
          <w:sz w:val="32"/>
          <w:szCs w:val="32"/>
        </w:rPr>
        <w:t>应对服务要求加以限制。服务程序和标准应保证在航班运行过程中实际可行，不影响客舱乘务员履行安全职责。</w:t>
      </w:r>
    </w:p>
    <w:p w14:paraId="5D8290F8">
      <w:pPr>
        <w:spacing w:line="560" w:lineRule="exact"/>
        <w:rPr>
          <w:rFonts w:ascii="仿宋_GB2312" w:eastAsia="仿宋_GB2312"/>
          <w:sz w:val="32"/>
          <w:szCs w:val="32"/>
        </w:rPr>
      </w:pPr>
      <w:r>
        <w:rPr>
          <w:rFonts w:ascii="仿宋_GB2312" w:eastAsia="仿宋_GB2312"/>
          <w:sz w:val="32"/>
          <w:szCs w:val="32"/>
        </w:rPr>
        <w:t>2.3.2</w:t>
      </w:r>
      <w:r>
        <w:rPr>
          <w:rFonts w:hint="eastAsia" w:ascii="仿宋_GB2312" w:eastAsia="仿宋_GB2312"/>
          <w:sz w:val="32"/>
          <w:szCs w:val="32"/>
        </w:rPr>
        <w:t xml:space="preserve"> </w:t>
      </w:r>
      <w:r>
        <w:rPr>
          <w:rFonts w:ascii="仿宋_GB2312" w:eastAsia="仿宋_GB2312"/>
          <w:sz w:val="32"/>
          <w:szCs w:val="32"/>
        </w:rPr>
        <w:t>公司运行管理部门和安监部门应评估相应服务要求以及服务程序和标准，评估合格方可实施，同时持续监督相关情况。</w:t>
      </w:r>
    </w:p>
    <w:p w14:paraId="7FF29B60">
      <w:pPr>
        <w:spacing w:before="260" w:after="260" w:line="560" w:lineRule="exact"/>
        <w:rPr>
          <w:rFonts w:ascii="仿宋_GB2312" w:eastAsia="仿宋_GB2312"/>
          <w:b/>
          <w:bCs/>
          <w:sz w:val="32"/>
          <w:szCs w:val="32"/>
        </w:rPr>
      </w:pPr>
      <w:r>
        <w:rPr>
          <w:rFonts w:ascii="仿宋_GB2312" w:eastAsia="仿宋_GB2312"/>
          <w:b/>
          <w:bCs/>
          <w:sz w:val="32"/>
          <w:szCs w:val="32"/>
        </w:rPr>
        <w:t>2.4</w:t>
      </w:r>
      <w:r>
        <w:rPr>
          <w:rFonts w:hint="eastAsia" w:ascii="仿宋_GB2312" w:eastAsia="仿宋_GB2312"/>
          <w:b/>
          <w:bCs/>
          <w:sz w:val="32"/>
          <w:szCs w:val="32"/>
        </w:rPr>
        <w:t xml:space="preserve"> </w:t>
      </w:r>
      <w:r>
        <w:rPr>
          <w:rFonts w:ascii="仿宋_GB2312" w:eastAsia="仿宋_GB2312"/>
          <w:b/>
          <w:bCs/>
          <w:sz w:val="32"/>
          <w:szCs w:val="32"/>
        </w:rPr>
        <w:t>客舱乘务员经历要求</w:t>
      </w:r>
    </w:p>
    <w:p w14:paraId="565C94A7">
      <w:pPr>
        <w:spacing w:line="560" w:lineRule="exact"/>
        <w:rPr>
          <w:rFonts w:ascii="仿宋_GB2312" w:eastAsia="仿宋_GB2312"/>
          <w:sz w:val="32"/>
          <w:szCs w:val="32"/>
        </w:rPr>
      </w:pPr>
      <w:r>
        <w:rPr>
          <w:rFonts w:ascii="仿宋_GB2312" w:eastAsia="仿宋_GB2312"/>
          <w:sz w:val="32"/>
          <w:szCs w:val="32"/>
        </w:rPr>
        <w:t>2.4.1</w:t>
      </w:r>
      <w:r>
        <w:rPr>
          <w:rFonts w:hint="eastAsia" w:ascii="仿宋_GB2312" w:eastAsia="仿宋_GB2312"/>
          <w:sz w:val="32"/>
          <w:szCs w:val="32"/>
        </w:rPr>
        <w:t xml:space="preserve"> </w:t>
      </w:r>
      <w:r>
        <w:rPr>
          <w:rFonts w:ascii="仿宋_GB2312" w:eastAsia="仿宋_GB2312"/>
          <w:sz w:val="32"/>
          <w:szCs w:val="32"/>
        </w:rPr>
        <w:t>负责成对出口的客舱乘务员应具备乘务长资格或至少已飞行</w:t>
      </w:r>
      <w:r>
        <w:rPr>
          <w:rFonts w:hint="eastAsia" w:ascii="仿宋_GB2312" w:eastAsia="仿宋_GB2312"/>
          <w:sz w:val="32"/>
          <w:szCs w:val="32"/>
        </w:rPr>
        <w:t>2500小时</w:t>
      </w:r>
      <w:r>
        <w:rPr>
          <w:rFonts w:ascii="仿宋_GB2312" w:eastAsia="仿宋_GB2312"/>
          <w:sz w:val="32"/>
          <w:szCs w:val="32"/>
        </w:rPr>
        <w:t>。</w:t>
      </w:r>
    </w:p>
    <w:p w14:paraId="3EC0B17F">
      <w:pPr>
        <w:spacing w:line="560" w:lineRule="exact"/>
        <w:rPr>
          <w:rFonts w:ascii="仿宋_GB2312" w:eastAsia="仿宋_GB2312"/>
          <w:sz w:val="32"/>
          <w:szCs w:val="32"/>
        </w:rPr>
      </w:pPr>
      <w:r>
        <w:rPr>
          <w:rFonts w:ascii="仿宋_GB2312" w:eastAsia="仿宋_GB2312"/>
          <w:sz w:val="32"/>
          <w:szCs w:val="32"/>
        </w:rPr>
        <w:t>2.4.2</w:t>
      </w:r>
      <w:r>
        <w:rPr>
          <w:rFonts w:hint="eastAsia" w:ascii="仿宋_GB2312" w:eastAsia="仿宋_GB2312"/>
          <w:sz w:val="32"/>
          <w:szCs w:val="32"/>
        </w:rPr>
        <w:t xml:space="preserve"> </w:t>
      </w:r>
      <w:r>
        <w:rPr>
          <w:rFonts w:ascii="仿宋_GB2312" w:eastAsia="仿宋_GB2312"/>
          <w:sz w:val="32"/>
          <w:szCs w:val="32"/>
        </w:rPr>
        <w:t>对于具备出口座位条件的成对出口且只配备一名客舱乘务员的，该名客舱乘务员应至少飞行</w:t>
      </w:r>
      <w:r>
        <w:rPr>
          <w:rFonts w:hint="eastAsia" w:ascii="仿宋_GB2312" w:eastAsia="仿宋_GB2312"/>
          <w:sz w:val="32"/>
          <w:szCs w:val="32"/>
        </w:rPr>
        <w:t>800小时</w:t>
      </w:r>
      <w:r>
        <w:rPr>
          <w:rFonts w:ascii="仿宋_GB2312" w:eastAsia="仿宋_GB2312"/>
          <w:sz w:val="32"/>
          <w:szCs w:val="32"/>
        </w:rPr>
        <w:t>。</w:t>
      </w:r>
    </w:p>
    <w:p w14:paraId="48495238">
      <w:pPr>
        <w:spacing w:before="340" w:after="340" w:line="560" w:lineRule="exact"/>
        <w:outlineLvl w:val="1"/>
        <w:rPr>
          <w:rFonts w:ascii="仿宋_GB2312" w:eastAsia="仿宋_GB2312"/>
          <w:b/>
          <w:bCs/>
          <w:sz w:val="32"/>
          <w:szCs w:val="32"/>
        </w:rPr>
      </w:pPr>
      <w:bookmarkStart w:id="137" w:name="_Toc640366322"/>
      <w:r>
        <w:rPr>
          <w:rFonts w:hint="eastAsia" w:ascii="仿宋_GB2312" w:eastAsia="仿宋_GB2312"/>
          <w:b/>
          <w:bCs/>
          <w:sz w:val="32"/>
          <w:szCs w:val="32"/>
        </w:rPr>
        <w:t>3、训练</w:t>
      </w:r>
      <w:bookmarkEnd w:id="137"/>
    </w:p>
    <w:p w14:paraId="36D0C9D5">
      <w:pPr>
        <w:spacing w:line="560" w:lineRule="exact"/>
        <w:rPr>
          <w:rFonts w:ascii="仿宋_GB2312" w:eastAsia="仿宋_GB2312"/>
          <w:sz w:val="32"/>
          <w:szCs w:val="32"/>
        </w:rPr>
      </w:pPr>
      <w:r>
        <w:rPr>
          <w:rFonts w:ascii="仿宋_GB2312" w:eastAsia="仿宋_GB2312"/>
          <w:b/>
          <w:bCs/>
          <w:sz w:val="32"/>
          <w:szCs w:val="32"/>
        </w:rPr>
        <w:t>3.1</w:t>
      </w:r>
      <w:r>
        <w:rPr>
          <w:rFonts w:hint="eastAsia" w:ascii="仿宋_GB2312" w:eastAsia="仿宋_GB2312"/>
          <w:b/>
          <w:bCs/>
          <w:sz w:val="32"/>
          <w:szCs w:val="32"/>
        </w:rPr>
        <w:t xml:space="preserve"> </w:t>
      </w:r>
      <w:r>
        <w:rPr>
          <w:rFonts w:ascii="仿宋_GB2312" w:eastAsia="仿宋_GB2312"/>
          <w:sz w:val="32"/>
          <w:szCs w:val="32"/>
        </w:rPr>
        <w:t>合格证持有人应建立训练方案，在初次转入该机型的训练和每两年一次复训中增加一名客舱乘务员操作成对出口的理论和实操培训。</w:t>
      </w:r>
    </w:p>
    <w:p w14:paraId="4F431EF9">
      <w:pPr>
        <w:spacing w:line="560" w:lineRule="exact"/>
        <w:rPr>
          <w:rFonts w:ascii="仿宋_GB2312" w:eastAsia="仿宋_GB2312"/>
          <w:sz w:val="32"/>
          <w:szCs w:val="32"/>
        </w:rPr>
      </w:pPr>
      <w:r>
        <w:rPr>
          <w:rFonts w:ascii="仿宋_GB2312" w:eastAsia="仿宋_GB2312"/>
          <w:b/>
          <w:bCs/>
          <w:sz w:val="32"/>
          <w:szCs w:val="32"/>
        </w:rPr>
        <w:t>3.2</w:t>
      </w:r>
      <w:r>
        <w:rPr>
          <w:rFonts w:hint="eastAsia" w:ascii="仿宋_GB2312" w:eastAsia="仿宋_GB2312"/>
          <w:b/>
          <w:bCs/>
          <w:sz w:val="32"/>
          <w:szCs w:val="32"/>
        </w:rPr>
        <w:t xml:space="preserve"> </w:t>
      </w:r>
      <w:r>
        <w:rPr>
          <w:rFonts w:ascii="仿宋_GB2312" w:eastAsia="仿宋_GB2312"/>
          <w:sz w:val="32"/>
          <w:szCs w:val="32"/>
        </w:rPr>
        <w:t>实操训练应包括基于情景的培训，在该机型的客舱模拟器或真实飞机上进行。如没有该机型的客舱模拟器，可以在与该机型相类似的客舱模拟器上进行。</w:t>
      </w:r>
    </w:p>
    <w:p w14:paraId="05048BB1">
      <w:pPr>
        <w:spacing w:line="560" w:lineRule="exact"/>
        <w:rPr>
          <w:rFonts w:ascii="仿宋_GB2312" w:eastAsia="仿宋_GB2312"/>
          <w:sz w:val="32"/>
          <w:szCs w:val="32"/>
        </w:rPr>
      </w:pPr>
      <w:r>
        <w:rPr>
          <w:rFonts w:ascii="仿宋_GB2312" w:eastAsia="仿宋_GB2312"/>
          <w:b/>
          <w:bCs/>
          <w:sz w:val="32"/>
          <w:szCs w:val="32"/>
        </w:rPr>
        <w:t>3.3</w:t>
      </w:r>
      <w:r>
        <w:rPr>
          <w:rFonts w:hint="eastAsia" w:ascii="仿宋_GB2312" w:eastAsia="仿宋_GB2312"/>
          <w:b/>
          <w:bCs/>
          <w:sz w:val="32"/>
          <w:szCs w:val="32"/>
        </w:rPr>
        <w:t xml:space="preserve"> </w:t>
      </w:r>
      <w:r>
        <w:rPr>
          <w:rFonts w:ascii="仿宋_GB2312" w:eastAsia="仿宋_GB2312"/>
          <w:sz w:val="32"/>
          <w:szCs w:val="32"/>
        </w:rPr>
        <w:t>对客舱乘务员的训练和评估主要是合格证持有人的程序标准（SOP）、工作量的管理、机组资源管理（CRM）和客舱乘务员在应急撤离演练时管理两个出口的能力。这些能力还包括且不限于：</w:t>
      </w:r>
    </w:p>
    <w:p w14:paraId="25CB5BC2">
      <w:pPr>
        <w:spacing w:line="560" w:lineRule="exact"/>
        <w:rPr>
          <w:rFonts w:ascii="仿宋_GB2312" w:eastAsia="仿宋_GB2312"/>
          <w:sz w:val="32"/>
          <w:szCs w:val="32"/>
        </w:rPr>
      </w:pPr>
      <w:r>
        <w:rPr>
          <w:rFonts w:ascii="仿宋_GB2312" w:eastAsia="仿宋_GB2312"/>
          <w:sz w:val="32"/>
          <w:szCs w:val="32"/>
        </w:rPr>
        <w:t>3.3.1</w:t>
      </w:r>
      <w:r>
        <w:rPr>
          <w:rFonts w:hint="eastAsia" w:ascii="仿宋_GB2312" w:eastAsia="仿宋_GB2312"/>
          <w:sz w:val="32"/>
          <w:szCs w:val="32"/>
        </w:rPr>
        <w:t xml:space="preserve"> </w:t>
      </w:r>
      <w:r>
        <w:rPr>
          <w:rFonts w:ascii="仿宋_GB2312" w:eastAsia="仿宋_GB2312"/>
          <w:sz w:val="32"/>
          <w:szCs w:val="32"/>
        </w:rPr>
        <w:t>在两个出口管理旅客流。</w:t>
      </w:r>
    </w:p>
    <w:p w14:paraId="4CAC5D6C">
      <w:pPr>
        <w:spacing w:line="560" w:lineRule="exact"/>
        <w:rPr>
          <w:rFonts w:ascii="仿宋_GB2312" w:eastAsia="仿宋_GB2312"/>
          <w:sz w:val="32"/>
          <w:szCs w:val="32"/>
        </w:rPr>
      </w:pPr>
      <w:r>
        <w:rPr>
          <w:rFonts w:ascii="仿宋_GB2312" w:eastAsia="仿宋_GB2312"/>
          <w:sz w:val="32"/>
          <w:szCs w:val="32"/>
        </w:rPr>
        <w:t>3.3.2</w:t>
      </w:r>
      <w:r>
        <w:rPr>
          <w:rFonts w:hint="eastAsia" w:ascii="仿宋_GB2312" w:eastAsia="仿宋_GB2312"/>
          <w:sz w:val="32"/>
          <w:szCs w:val="32"/>
        </w:rPr>
        <w:t xml:space="preserve"> </w:t>
      </w:r>
      <w:r>
        <w:rPr>
          <w:rFonts w:ascii="仿宋_GB2312" w:eastAsia="仿宋_GB2312"/>
          <w:sz w:val="32"/>
          <w:szCs w:val="32"/>
        </w:rPr>
        <w:t>在两个出口管理随身行李。</w:t>
      </w:r>
    </w:p>
    <w:p w14:paraId="7DAB172C">
      <w:pPr>
        <w:spacing w:line="560" w:lineRule="exact"/>
        <w:rPr>
          <w:rFonts w:ascii="仿宋_GB2312" w:eastAsia="仿宋_GB2312"/>
          <w:sz w:val="32"/>
          <w:szCs w:val="32"/>
        </w:rPr>
      </w:pPr>
      <w:r>
        <w:rPr>
          <w:rFonts w:ascii="仿宋_GB2312" w:eastAsia="仿宋_GB2312"/>
          <w:sz w:val="32"/>
          <w:szCs w:val="32"/>
        </w:rPr>
        <w:t>3.3.3</w:t>
      </w:r>
      <w:r>
        <w:rPr>
          <w:rFonts w:hint="eastAsia" w:ascii="仿宋_GB2312" w:eastAsia="仿宋_GB2312"/>
          <w:sz w:val="32"/>
          <w:szCs w:val="32"/>
        </w:rPr>
        <w:t xml:space="preserve"> </w:t>
      </w:r>
      <w:r>
        <w:rPr>
          <w:rFonts w:ascii="仿宋_GB2312" w:eastAsia="仿宋_GB2312"/>
          <w:sz w:val="32"/>
          <w:szCs w:val="32"/>
        </w:rPr>
        <w:t>在两个出口监测出口能否继续使用。</w:t>
      </w:r>
    </w:p>
    <w:p w14:paraId="413ADDAB">
      <w:pPr>
        <w:spacing w:line="560" w:lineRule="exact"/>
        <w:rPr>
          <w:rFonts w:ascii="仿宋_GB2312" w:eastAsia="仿宋_GB2312"/>
          <w:sz w:val="32"/>
          <w:szCs w:val="32"/>
        </w:rPr>
      </w:pPr>
      <w:r>
        <w:rPr>
          <w:rFonts w:ascii="仿宋_GB2312" w:eastAsia="仿宋_GB2312"/>
          <w:sz w:val="32"/>
          <w:szCs w:val="32"/>
        </w:rPr>
        <w:t>3.3.4</w:t>
      </w:r>
      <w:r>
        <w:rPr>
          <w:rFonts w:hint="eastAsia" w:ascii="仿宋_GB2312" w:eastAsia="仿宋_GB2312"/>
          <w:sz w:val="32"/>
          <w:szCs w:val="32"/>
        </w:rPr>
        <w:t xml:space="preserve"> </w:t>
      </w:r>
      <w:r>
        <w:rPr>
          <w:rFonts w:ascii="仿宋_GB2312" w:eastAsia="仿宋_GB2312"/>
          <w:sz w:val="32"/>
          <w:szCs w:val="32"/>
        </w:rPr>
        <w:t>在两个出口大声呼叫适当的指令。</w:t>
      </w:r>
    </w:p>
    <w:p w14:paraId="585AFD51">
      <w:pPr>
        <w:spacing w:line="560" w:lineRule="exact"/>
        <w:rPr>
          <w:rFonts w:ascii="仿宋_GB2312" w:eastAsia="仿宋_GB2312"/>
          <w:sz w:val="32"/>
          <w:szCs w:val="32"/>
        </w:rPr>
      </w:pPr>
      <w:r>
        <w:rPr>
          <w:rFonts w:ascii="仿宋_GB2312" w:eastAsia="仿宋_GB2312"/>
          <w:sz w:val="32"/>
          <w:szCs w:val="32"/>
        </w:rPr>
        <w:t>3.3.5</w:t>
      </w:r>
      <w:r>
        <w:rPr>
          <w:rFonts w:hint="eastAsia" w:ascii="仿宋_GB2312" w:eastAsia="仿宋_GB2312"/>
          <w:sz w:val="32"/>
          <w:szCs w:val="32"/>
        </w:rPr>
        <w:t xml:space="preserve"> </w:t>
      </w:r>
      <w:r>
        <w:rPr>
          <w:rFonts w:ascii="仿宋_GB2312" w:eastAsia="仿宋_GB2312"/>
          <w:sz w:val="32"/>
          <w:szCs w:val="32"/>
        </w:rPr>
        <w:t>管理失去工作能力的客舱乘务员的任务。</w:t>
      </w:r>
    </w:p>
    <w:p w14:paraId="7338A8A7">
      <w:pPr>
        <w:spacing w:line="560" w:lineRule="exact"/>
        <w:rPr>
          <w:rFonts w:ascii="仿宋_GB2312" w:eastAsia="仿宋_GB2312"/>
          <w:sz w:val="32"/>
          <w:szCs w:val="32"/>
        </w:rPr>
      </w:pPr>
      <w:r>
        <w:rPr>
          <w:rFonts w:ascii="仿宋_GB2312" w:eastAsia="仿宋_GB2312"/>
          <w:sz w:val="32"/>
          <w:szCs w:val="32"/>
        </w:rPr>
        <w:t>3.3.6</w:t>
      </w:r>
      <w:r>
        <w:rPr>
          <w:rFonts w:hint="eastAsia" w:ascii="仿宋_GB2312" w:eastAsia="仿宋_GB2312"/>
          <w:sz w:val="32"/>
          <w:szCs w:val="32"/>
        </w:rPr>
        <w:t xml:space="preserve"> </w:t>
      </w:r>
      <w:r>
        <w:rPr>
          <w:rFonts w:ascii="仿宋_GB2312" w:eastAsia="仿宋_GB2312"/>
          <w:sz w:val="32"/>
          <w:szCs w:val="32"/>
        </w:rPr>
        <w:t>指挥旅客前往其他可用的出口。</w:t>
      </w:r>
    </w:p>
    <w:p w14:paraId="6FED4C2B">
      <w:pPr>
        <w:spacing w:line="560" w:lineRule="exact"/>
        <w:rPr>
          <w:rFonts w:ascii="仿宋_GB2312" w:eastAsia="仿宋_GB2312"/>
          <w:sz w:val="32"/>
          <w:szCs w:val="32"/>
        </w:rPr>
      </w:pPr>
      <w:r>
        <w:rPr>
          <w:rFonts w:ascii="仿宋_GB2312" w:eastAsia="仿宋_GB2312"/>
          <w:sz w:val="32"/>
          <w:szCs w:val="32"/>
        </w:rPr>
        <w:t>3.3.7</w:t>
      </w:r>
      <w:r>
        <w:rPr>
          <w:rFonts w:hint="eastAsia" w:ascii="仿宋_GB2312" w:eastAsia="仿宋_GB2312"/>
          <w:sz w:val="32"/>
          <w:szCs w:val="32"/>
        </w:rPr>
        <w:t xml:space="preserve"> </w:t>
      </w:r>
      <w:r>
        <w:rPr>
          <w:rFonts w:ascii="仿宋_GB2312" w:eastAsia="仿宋_GB2312"/>
          <w:sz w:val="32"/>
          <w:szCs w:val="32"/>
        </w:rPr>
        <w:t>防止旅客打开无法使用的出口。</w:t>
      </w:r>
    </w:p>
    <w:p w14:paraId="0A43A94B">
      <w:pPr>
        <w:spacing w:before="260" w:after="260" w:line="560" w:lineRule="exact"/>
        <w:rPr>
          <w:rFonts w:ascii="仿宋_GB2312" w:eastAsia="仿宋_GB2312"/>
          <w:b/>
          <w:bCs/>
          <w:sz w:val="32"/>
          <w:szCs w:val="32"/>
        </w:rPr>
      </w:pPr>
      <w:r>
        <w:rPr>
          <w:rFonts w:ascii="仿宋_GB2312" w:eastAsia="仿宋_GB2312"/>
          <w:b/>
          <w:bCs/>
          <w:sz w:val="32"/>
          <w:szCs w:val="32"/>
        </w:rPr>
        <w:t>3.4 训练和评估的情景样式</w:t>
      </w:r>
    </w:p>
    <w:p w14:paraId="48B952A0">
      <w:pPr>
        <w:spacing w:line="560" w:lineRule="exact"/>
        <w:rPr>
          <w:rFonts w:ascii="仿宋_GB2312" w:eastAsia="仿宋_GB2312"/>
          <w:sz w:val="32"/>
          <w:szCs w:val="32"/>
        </w:rPr>
      </w:pPr>
      <w:r>
        <w:rPr>
          <w:rFonts w:hint="eastAsia" w:ascii="仿宋_GB2312" w:eastAsia="仿宋_GB2312"/>
          <w:sz w:val="32"/>
          <w:szCs w:val="32"/>
        </w:rPr>
        <w:t>情景</w:t>
      </w:r>
      <w:r>
        <w:rPr>
          <w:rFonts w:ascii="仿宋_GB2312" w:eastAsia="仿宋_GB2312"/>
          <w:sz w:val="32"/>
          <w:szCs w:val="32"/>
        </w:rPr>
        <w:t>训练和评估标准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6004"/>
      </w:tblGrid>
      <w:tr w14:paraId="5D47F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518" w:type="dxa"/>
          </w:tcPr>
          <w:p w14:paraId="13698014">
            <w:pPr>
              <w:spacing w:line="360" w:lineRule="exact"/>
              <w:rPr>
                <w:rFonts w:ascii="仿宋_GB2312" w:eastAsia="仿宋_GB2312"/>
                <w:b/>
                <w:szCs w:val="28"/>
              </w:rPr>
            </w:pPr>
            <w:r>
              <w:rPr>
                <w:rFonts w:hint="eastAsia" w:ascii="仿宋_GB2312" w:eastAsia="仿宋_GB2312" w:cs="楷体_GB2312"/>
                <w:b/>
                <w:kern w:val="0"/>
                <w:szCs w:val="28"/>
              </w:rPr>
              <w:t>情景</w:t>
            </w:r>
          </w:p>
        </w:tc>
        <w:tc>
          <w:tcPr>
            <w:tcW w:w="6004" w:type="dxa"/>
          </w:tcPr>
          <w:p w14:paraId="7E713B90">
            <w:pPr>
              <w:spacing w:line="360" w:lineRule="exact"/>
              <w:rPr>
                <w:rFonts w:ascii="仿宋_GB2312" w:eastAsia="仿宋_GB2312"/>
                <w:b/>
                <w:szCs w:val="28"/>
              </w:rPr>
            </w:pPr>
            <w:r>
              <w:rPr>
                <w:rFonts w:hint="eastAsia" w:ascii="仿宋_GB2312" w:eastAsia="仿宋_GB2312" w:cs="楷体_GB2312"/>
                <w:b/>
                <w:kern w:val="0"/>
                <w:szCs w:val="28"/>
              </w:rPr>
              <w:t>评估标准</w:t>
            </w:r>
          </w:p>
        </w:tc>
      </w:tr>
      <w:tr w14:paraId="7D6A3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2595D24D">
            <w:pPr>
              <w:autoSpaceDE w:val="0"/>
              <w:autoSpaceDN w:val="0"/>
              <w:adjustRightInd w:val="0"/>
              <w:spacing w:line="360" w:lineRule="exact"/>
              <w:rPr>
                <w:rFonts w:ascii="仿宋_GB2312" w:eastAsia="仿宋_GB2312" w:cs="宋体"/>
                <w:kern w:val="0"/>
                <w:szCs w:val="28"/>
              </w:rPr>
            </w:pPr>
            <w:r>
              <w:rPr>
                <w:rFonts w:hint="eastAsia" w:ascii="仿宋_GB2312" w:eastAsia="仿宋_GB2312" w:cs="宋体"/>
                <w:kern w:val="0"/>
                <w:szCs w:val="28"/>
              </w:rPr>
              <w:t>一名客舱乘务员负责成对出口</w:t>
            </w:r>
            <w:r>
              <w:rPr>
                <w:rFonts w:ascii="仿宋_GB2312" w:eastAsia="仿宋_GB2312" w:cs="宋体"/>
                <w:kern w:val="0"/>
                <w:szCs w:val="28"/>
              </w:rPr>
              <w:t>----两个出口皆可使用</w:t>
            </w:r>
          </w:p>
        </w:tc>
        <w:tc>
          <w:tcPr>
            <w:tcW w:w="6004" w:type="dxa"/>
          </w:tcPr>
          <w:p w14:paraId="59B0DD94">
            <w:pPr>
              <w:autoSpaceDE w:val="0"/>
              <w:autoSpaceDN w:val="0"/>
              <w:adjustRightInd w:val="0"/>
              <w:spacing w:line="360" w:lineRule="exact"/>
              <w:rPr>
                <w:rFonts w:ascii="仿宋_GB2312" w:eastAsia="仿宋_GB2312" w:cs="宋体"/>
                <w:kern w:val="0"/>
                <w:szCs w:val="28"/>
              </w:rPr>
            </w:pPr>
            <w:r>
              <w:rPr>
                <w:rFonts w:hint="eastAsia" w:ascii="仿宋_GB2312" w:eastAsia="仿宋_GB2312" w:cs="宋体"/>
                <w:kern w:val="0"/>
                <w:szCs w:val="28"/>
              </w:rPr>
              <w:t>客舱乘务员有能力示范：</w:t>
            </w:r>
          </w:p>
          <w:p w14:paraId="73266FA6">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hint="eastAsia" w:ascii="仿宋_GB2312" w:eastAsia="仿宋_GB2312" w:cs="TimesNewRoman"/>
                <w:kern w:val="0"/>
                <w:szCs w:val="28"/>
              </w:rPr>
              <w:t xml:space="preserve"> </w:t>
            </w:r>
            <w:r>
              <w:rPr>
                <w:rFonts w:hint="eastAsia" w:ascii="仿宋_GB2312" w:eastAsia="仿宋_GB2312" w:cs="宋体"/>
                <w:kern w:val="0"/>
                <w:szCs w:val="28"/>
              </w:rPr>
              <w:t>使用自信的撤离命令</w:t>
            </w:r>
          </w:p>
          <w:p w14:paraId="492B4B21">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hint="eastAsia" w:ascii="仿宋_GB2312" w:eastAsia="仿宋_GB2312" w:cs="TimesNewRoman"/>
                <w:kern w:val="0"/>
                <w:szCs w:val="28"/>
              </w:rPr>
              <w:t xml:space="preserve"> </w:t>
            </w:r>
            <w:r>
              <w:rPr>
                <w:rFonts w:hint="eastAsia" w:ascii="仿宋_GB2312" w:eastAsia="仿宋_GB2312" w:cs="宋体"/>
                <w:kern w:val="0"/>
                <w:szCs w:val="28"/>
              </w:rPr>
              <w:t>评估被指派值守的主要出口的内外状况</w:t>
            </w:r>
          </w:p>
          <w:p w14:paraId="28185905">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hint="eastAsia" w:ascii="仿宋_GB2312" w:eastAsia="仿宋_GB2312" w:cs="TimesNewRoman"/>
                <w:kern w:val="0"/>
                <w:szCs w:val="28"/>
              </w:rPr>
              <w:t xml:space="preserve"> </w:t>
            </w:r>
            <w:r>
              <w:rPr>
                <w:rFonts w:hint="eastAsia" w:ascii="仿宋_GB2312" w:eastAsia="仿宋_GB2312" w:cs="宋体"/>
                <w:kern w:val="0"/>
                <w:szCs w:val="28"/>
              </w:rPr>
              <w:t>打开被指派值守的主要出口</w:t>
            </w:r>
          </w:p>
          <w:p w14:paraId="56150E3A">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hint="eastAsia" w:ascii="仿宋_GB2312" w:eastAsia="仿宋_GB2312" w:cs="TimesNewRoman"/>
                <w:kern w:val="0"/>
                <w:szCs w:val="28"/>
              </w:rPr>
              <w:t xml:space="preserve"> </w:t>
            </w:r>
            <w:r>
              <w:rPr>
                <w:rFonts w:hint="eastAsia" w:ascii="仿宋_GB2312" w:eastAsia="仿宋_GB2312" w:cs="宋体"/>
                <w:kern w:val="0"/>
                <w:szCs w:val="28"/>
              </w:rPr>
              <w:t>确保滑梯随时可用</w:t>
            </w:r>
          </w:p>
          <w:p w14:paraId="6C0C48D4">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hint="eastAsia" w:ascii="仿宋_GB2312" w:eastAsia="仿宋_GB2312" w:cs="TimesNewRoman"/>
                <w:kern w:val="0"/>
                <w:szCs w:val="28"/>
              </w:rPr>
              <w:t xml:space="preserve"> </w:t>
            </w:r>
            <w:r>
              <w:rPr>
                <w:rFonts w:hint="eastAsia" w:ascii="仿宋_GB2312" w:eastAsia="仿宋_GB2312" w:cs="宋体"/>
                <w:kern w:val="0"/>
                <w:szCs w:val="28"/>
              </w:rPr>
              <w:t>采取保护姿态</w:t>
            </w:r>
          </w:p>
          <w:p w14:paraId="4A64E135">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hint="eastAsia" w:ascii="仿宋_GB2312" w:eastAsia="仿宋_GB2312" w:cs="TimesNewRoman"/>
                <w:kern w:val="0"/>
                <w:szCs w:val="28"/>
              </w:rPr>
              <w:t xml:space="preserve"> </w:t>
            </w:r>
            <w:r>
              <w:rPr>
                <w:rFonts w:hint="eastAsia" w:ascii="仿宋_GB2312" w:eastAsia="仿宋_GB2312" w:cs="宋体"/>
                <w:kern w:val="0"/>
                <w:szCs w:val="28"/>
              </w:rPr>
              <w:t>开始指挥在该出口的旅客撤离</w:t>
            </w:r>
          </w:p>
          <w:p w14:paraId="1BC82CA9">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hint="eastAsia" w:ascii="仿宋_GB2312" w:eastAsia="仿宋_GB2312" w:cs="TimesNewRoman"/>
                <w:kern w:val="0"/>
                <w:szCs w:val="28"/>
              </w:rPr>
              <w:t xml:space="preserve"> </w:t>
            </w:r>
            <w:r>
              <w:rPr>
                <w:rFonts w:hint="eastAsia" w:ascii="仿宋_GB2312" w:eastAsia="仿宋_GB2312" w:cs="宋体"/>
                <w:kern w:val="0"/>
                <w:szCs w:val="28"/>
              </w:rPr>
              <w:t>前往无人值守的出口</w:t>
            </w:r>
          </w:p>
          <w:p w14:paraId="77ABBAE9">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hint="eastAsia" w:ascii="仿宋_GB2312" w:eastAsia="仿宋_GB2312" w:cs="TimesNewRoman"/>
                <w:kern w:val="0"/>
                <w:szCs w:val="28"/>
              </w:rPr>
              <w:t xml:space="preserve"> </w:t>
            </w:r>
            <w:r>
              <w:rPr>
                <w:rFonts w:hint="eastAsia" w:ascii="仿宋_GB2312" w:eastAsia="仿宋_GB2312" w:cs="宋体"/>
                <w:kern w:val="0"/>
                <w:szCs w:val="28"/>
              </w:rPr>
              <w:t>评估客舱内外状况</w:t>
            </w:r>
          </w:p>
          <w:p w14:paraId="354ADE05">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hint="eastAsia" w:ascii="仿宋_GB2312" w:eastAsia="仿宋_GB2312" w:cs="TimesNewRoman"/>
                <w:kern w:val="0"/>
                <w:szCs w:val="28"/>
              </w:rPr>
              <w:t xml:space="preserve"> </w:t>
            </w:r>
            <w:r>
              <w:rPr>
                <w:rFonts w:hint="eastAsia" w:ascii="仿宋_GB2312" w:eastAsia="仿宋_GB2312" w:cs="宋体"/>
                <w:kern w:val="0"/>
                <w:szCs w:val="28"/>
              </w:rPr>
              <w:t>打开无人值守的出口</w:t>
            </w:r>
          </w:p>
          <w:p w14:paraId="5303A0C4">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hint="eastAsia" w:ascii="仿宋_GB2312" w:eastAsia="仿宋_GB2312" w:cs="TimesNewRoman"/>
                <w:kern w:val="0"/>
                <w:szCs w:val="28"/>
              </w:rPr>
              <w:t xml:space="preserve"> </w:t>
            </w:r>
            <w:r>
              <w:rPr>
                <w:rFonts w:hint="eastAsia" w:ascii="仿宋_GB2312" w:eastAsia="仿宋_GB2312" w:cs="宋体"/>
                <w:kern w:val="0"/>
                <w:szCs w:val="28"/>
              </w:rPr>
              <w:t>确保滑梯随时可用</w:t>
            </w:r>
          </w:p>
          <w:p w14:paraId="3A6D0D97">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hint="eastAsia" w:ascii="仿宋_GB2312" w:eastAsia="仿宋_GB2312" w:cs="TimesNewRoman"/>
                <w:kern w:val="0"/>
                <w:szCs w:val="28"/>
              </w:rPr>
              <w:t xml:space="preserve"> </w:t>
            </w:r>
            <w:r>
              <w:rPr>
                <w:rFonts w:hint="eastAsia" w:ascii="仿宋_GB2312" w:eastAsia="仿宋_GB2312" w:cs="宋体"/>
                <w:kern w:val="0"/>
                <w:szCs w:val="28"/>
              </w:rPr>
              <w:t>采取保护姿态</w:t>
            </w:r>
          </w:p>
          <w:p w14:paraId="1374D6F3">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hint="eastAsia" w:ascii="仿宋_GB2312" w:eastAsia="仿宋_GB2312" w:cs="TimesNewRoman"/>
                <w:kern w:val="0"/>
                <w:szCs w:val="28"/>
              </w:rPr>
              <w:t xml:space="preserve"> </w:t>
            </w:r>
            <w:r>
              <w:rPr>
                <w:rFonts w:hint="eastAsia" w:ascii="仿宋_GB2312" w:eastAsia="仿宋_GB2312" w:cs="宋体"/>
                <w:kern w:val="0"/>
                <w:szCs w:val="28"/>
              </w:rPr>
              <w:t>开始移动在该出口的旅客</w:t>
            </w:r>
          </w:p>
          <w:p w14:paraId="6088053E">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hint="eastAsia" w:ascii="仿宋_GB2312" w:eastAsia="仿宋_GB2312" w:cs="TimesNewRoman"/>
                <w:kern w:val="0"/>
                <w:szCs w:val="28"/>
              </w:rPr>
              <w:t xml:space="preserve"> </w:t>
            </w:r>
            <w:r>
              <w:rPr>
                <w:rFonts w:hint="eastAsia" w:ascii="仿宋_GB2312" w:eastAsia="仿宋_GB2312" w:cs="宋体"/>
                <w:kern w:val="0"/>
                <w:szCs w:val="28"/>
              </w:rPr>
              <w:t>监测两个出口的旅客流动</w:t>
            </w:r>
          </w:p>
          <w:p w14:paraId="0ABD4038">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hint="eastAsia" w:ascii="仿宋_GB2312" w:eastAsia="仿宋_GB2312" w:cs="TimesNewRoman"/>
                <w:kern w:val="0"/>
                <w:szCs w:val="28"/>
              </w:rPr>
              <w:t xml:space="preserve"> </w:t>
            </w:r>
            <w:r>
              <w:rPr>
                <w:rFonts w:hint="eastAsia" w:ascii="仿宋_GB2312" w:eastAsia="仿宋_GB2312" w:cs="宋体"/>
                <w:kern w:val="0"/>
                <w:szCs w:val="28"/>
              </w:rPr>
              <w:t>管理两个出口的拥挤情况</w:t>
            </w:r>
          </w:p>
          <w:p w14:paraId="5E93BFBD">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hint="eastAsia" w:ascii="仿宋_GB2312" w:eastAsia="仿宋_GB2312" w:cs="TimesNewRoman"/>
                <w:kern w:val="0"/>
                <w:szCs w:val="28"/>
              </w:rPr>
              <w:t xml:space="preserve"> </w:t>
            </w:r>
            <w:r>
              <w:rPr>
                <w:rFonts w:hint="eastAsia" w:ascii="仿宋_GB2312" w:eastAsia="仿宋_GB2312" w:cs="宋体"/>
                <w:kern w:val="0"/>
                <w:szCs w:val="28"/>
              </w:rPr>
              <w:t>管理两个出口的客舱行李</w:t>
            </w:r>
          </w:p>
          <w:p w14:paraId="07F4A93A">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hint="eastAsia" w:ascii="仿宋_GB2312" w:eastAsia="仿宋_GB2312" w:cs="TimesNewRoman"/>
                <w:kern w:val="0"/>
                <w:szCs w:val="28"/>
              </w:rPr>
              <w:t xml:space="preserve"> </w:t>
            </w:r>
            <w:r>
              <w:rPr>
                <w:rFonts w:hint="eastAsia" w:ascii="仿宋_GB2312" w:eastAsia="仿宋_GB2312" w:cs="宋体"/>
                <w:kern w:val="0"/>
                <w:szCs w:val="28"/>
              </w:rPr>
              <w:t>监测两个出口是否持续可用</w:t>
            </w:r>
          </w:p>
          <w:p w14:paraId="06B875BE">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hint="eastAsia" w:ascii="仿宋_GB2312" w:eastAsia="仿宋_GB2312" w:cs="TimesNewRoman"/>
                <w:kern w:val="0"/>
                <w:szCs w:val="28"/>
              </w:rPr>
              <w:t xml:space="preserve"> </w:t>
            </w:r>
            <w:r>
              <w:rPr>
                <w:rFonts w:hint="eastAsia" w:ascii="仿宋_GB2312" w:eastAsia="仿宋_GB2312" w:cs="宋体"/>
                <w:kern w:val="0"/>
                <w:szCs w:val="28"/>
              </w:rPr>
              <w:t>进行客舱检查</w:t>
            </w:r>
          </w:p>
          <w:p w14:paraId="070B4BE9">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hint="eastAsia" w:ascii="仿宋_GB2312" w:eastAsia="仿宋_GB2312" w:cs="TimesNewRoman"/>
                <w:kern w:val="0"/>
                <w:szCs w:val="28"/>
              </w:rPr>
              <w:t xml:space="preserve"> </w:t>
            </w:r>
            <w:r>
              <w:rPr>
                <w:rFonts w:hint="eastAsia" w:ascii="仿宋_GB2312" w:eastAsia="仿宋_GB2312" w:cs="宋体"/>
                <w:kern w:val="0"/>
                <w:szCs w:val="28"/>
              </w:rPr>
              <w:t>依照既定职责从客舱带下安全和应急设备</w:t>
            </w:r>
            <w:r>
              <w:rPr>
                <w:rFonts w:ascii="仿宋_GB2312" w:eastAsia="仿宋_GB2312" w:cs="宋体"/>
                <w:kern w:val="0"/>
                <w:szCs w:val="28"/>
              </w:rPr>
              <w:t>（如适用）</w:t>
            </w:r>
          </w:p>
        </w:tc>
      </w:tr>
      <w:tr w14:paraId="24854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6A09A2C3">
            <w:pPr>
              <w:autoSpaceDE w:val="0"/>
              <w:autoSpaceDN w:val="0"/>
              <w:adjustRightInd w:val="0"/>
              <w:spacing w:line="360" w:lineRule="exact"/>
              <w:rPr>
                <w:rFonts w:ascii="仿宋_GB2312" w:eastAsia="仿宋_GB2312" w:cs="宋体"/>
                <w:kern w:val="0"/>
                <w:szCs w:val="28"/>
              </w:rPr>
            </w:pPr>
            <w:r>
              <w:rPr>
                <w:rFonts w:hint="eastAsia" w:ascii="仿宋_GB2312" w:eastAsia="仿宋_GB2312" w:cs="宋体"/>
                <w:kern w:val="0"/>
                <w:szCs w:val="28"/>
              </w:rPr>
              <w:t>一名客舱乘务员负责成对出口----有一个无法使用</w:t>
            </w:r>
          </w:p>
          <w:p w14:paraId="047548BB">
            <w:pPr>
              <w:autoSpaceDE w:val="0"/>
              <w:autoSpaceDN w:val="0"/>
              <w:adjustRightInd w:val="0"/>
              <w:spacing w:line="360" w:lineRule="exact"/>
              <w:rPr>
                <w:rFonts w:ascii="仿宋_GB2312" w:eastAsia="仿宋_GB2312" w:cs="宋体"/>
                <w:kern w:val="0"/>
                <w:szCs w:val="28"/>
              </w:rPr>
            </w:pPr>
            <w:r>
              <w:rPr>
                <w:rFonts w:hint="eastAsia" w:ascii="仿宋_GB2312" w:eastAsia="仿宋_GB2312" w:cs="宋体"/>
                <w:kern w:val="0"/>
                <w:szCs w:val="28"/>
              </w:rPr>
              <w:t>的出口</w:t>
            </w:r>
          </w:p>
        </w:tc>
        <w:tc>
          <w:tcPr>
            <w:tcW w:w="6004" w:type="dxa"/>
          </w:tcPr>
          <w:p w14:paraId="06DAA75C">
            <w:pPr>
              <w:autoSpaceDE w:val="0"/>
              <w:autoSpaceDN w:val="0"/>
              <w:adjustRightInd w:val="0"/>
              <w:spacing w:line="360" w:lineRule="exact"/>
              <w:rPr>
                <w:rFonts w:ascii="仿宋_GB2312" w:eastAsia="仿宋_GB2312" w:cs="宋体"/>
                <w:kern w:val="0"/>
                <w:szCs w:val="28"/>
              </w:rPr>
            </w:pPr>
            <w:r>
              <w:rPr>
                <w:rFonts w:hint="eastAsia" w:ascii="仿宋_GB2312" w:eastAsia="仿宋_GB2312" w:cs="宋体"/>
                <w:kern w:val="0"/>
                <w:szCs w:val="28"/>
              </w:rPr>
              <w:t>客舱乘务员有能力示范：</w:t>
            </w:r>
          </w:p>
          <w:p w14:paraId="66A98F34">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hint="eastAsia" w:ascii="仿宋_GB2312" w:eastAsia="仿宋_GB2312" w:cs="TimesNewRoman"/>
                <w:kern w:val="0"/>
                <w:szCs w:val="28"/>
              </w:rPr>
              <w:t xml:space="preserve"> </w:t>
            </w:r>
            <w:r>
              <w:rPr>
                <w:rFonts w:hint="eastAsia" w:ascii="仿宋_GB2312" w:eastAsia="仿宋_GB2312" w:cs="宋体"/>
                <w:kern w:val="0"/>
                <w:szCs w:val="28"/>
              </w:rPr>
              <w:t>使用自信的撤离命令</w:t>
            </w:r>
          </w:p>
          <w:p w14:paraId="3CE63F5A">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hint="eastAsia" w:ascii="仿宋_GB2312" w:eastAsia="仿宋_GB2312" w:cs="TimesNewRoman"/>
                <w:kern w:val="0"/>
                <w:szCs w:val="28"/>
              </w:rPr>
              <w:t xml:space="preserve"> </w:t>
            </w:r>
            <w:r>
              <w:rPr>
                <w:rFonts w:hint="eastAsia" w:ascii="仿宋_GB2312" w:eastAsia="仿宋_GB2312" w:cs="宋体"/>
                <w:kern w:val="0"/>
                <w:szCs w:val="28"/>
              </w:rPr>
              <w:t>评估客舱内外状况</w:t>
            </w:r>
          </w:p>
          <w:p w14:paraId="2E974EE6">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hint="eastAsia" w:ascii="仿宋_GB2312" w:eastAsia="仿宋_GB2312" w:cs="TimesNewRoman"/>
                <w:kern w:val="0"/>
                <w:szCs w:val="28"/>
              </w:rPr>
              <w:t xml:space="preserve"> </w:t>
            </w:r>
            <w:r>
              <w:rPr>
                <w:rFonts w:hint="eastAsia" w:ascii="仿宋_GB2312" w:eastAsia="仿宋_GB2312" w:cs="宋体"/>
                <w:kern w:val="0"/>
                <w:szCs w:val="28"/>
              </w:rPr>
              <w:t>打开可用的出口</w:t>
            </w:r>
          </w:p>
          <w:p w14:paraId="77D138B5">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hint="eastAsia" w:ascii="仿宋_GB2312" w:eastAsia="仿宋_GB2312" w:cs="TimesNewRoman"/>
                <w:kern w:val="0"/>
                <w:szCs w:val="28"/>
              </w:rPr>
              <w:t xml:space="preserve"> </w:t>
            </w:r>
            <w:r>
              <w:rPr>
                <w:rFonts w:hint="eastAsia" w:ascii="仿宋_GB2312" w:eastAsia="仿宋_GB2312" w:cs="宋体"/>
                <w:kern w:val="0"/>
                <w:szCs w:val="28"/>
              </w:rPr>
              <w:t>确保滑梯随时可用</w:t>
            </w:r>
          </w:p>
          <w:p w14:paraId="1A24BAA7">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hint="eastAsia" w:ascii="仿宋_GB2312" w:eastAsia="仿宋_GB2312" w:cs="TimesNewRoman"/>
                <w:kern w:val="0"/>
                <w:szCs w:val="28"/>
              </w:rPr>
              <w:t xml:space="preserve"> </w:t>
            </w:r>
            <w:r>
              <w:rPr>
                <w:rFonts w:hint="eastAsia" w:ascii="仿宋_GB2312" w:eastAsia="仿宋_GB2312" w:cs="宋体"/>
                <w:kern w:val="0"/>
                <w:szCs w:val="28"/>
              </w:rPr>
              <w:t>采取保护姿态</w:t>
            </w:r>
          </w:p>
          <w:p w14:paraId="4658FCD3">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hint="eastAsia" w:ascii="仿宋_GB2312" w:eastAsia="仿宋_GB2312" w:cs="TimesNewRoman"/>
                <w:kern w:val="0"/>
                <w:szCs w:val="28"/>
              </w:rPr>
              <w:t xml:space="preserve"> </w:t>
            </w:r>
            <w:r>
              <w:rPr>
                <w:rFonts w:hint="eastAsia" w:ascii="仿宋_GB2312" w:eastAsia="仿宋_GB2312" w:cs="宋体"/>
                <w:kern w:val="0"/>
                <w:szCs w:val="28"/>
              </w:rPr>
              <w:t>开始移动可用出口的旅客</w:t>
            </w:r>
          </w:p>
          <w:p w14:paraId="7D098B6F">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hint="eastAsia" w:ascii="仿宋_GB2312" w:eastAsia="仿宋_GB2312" w:cs="TimesNewRoman"/>
                <w:kern w:val="0"/>
                <w:szCs w:val="28"/>
              </w:rPr>
              <w:t xml:space="preserve"> </w:t>
            </w:r>
            <w:r>
              <w:rPr>
                <w:rFonts w:hint="eastAsia" w:ascii="仿宋_GB2312" w:eastAsia="仿宋_GB2312" w:cs="宋体"/>
                <w:kern w:val="0"/>
                <w:szCs w:val="28"/>
              </w:rPr>
              <w:t>挡住无法使用的出口</w:t>
            </w:r>
          </w:p>
          <w:p w14:paraId="29C9C0B7">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hint="eastAsia" w:ascii="仿宋_GB2312" w:eastAsia="仿宋_GB2312" w:cs="TimesNewRoman"/>
                <w:kern w:val="0"/>
                <w:szCs w:val="28"/>
              </w:rPr>
              <w:t xml:space="preserve"> </w:t>
            </w:r>
            <w:r>
              <w:rPr>
                <w:rFonts w:hint="eastAsia" w:ascii="仿宋_GB2312" w:eastAsia="仿宋_GB2312" w:cs="宋体"/>
                <w:kern w:val="0"/>
                <w:szCs w:val="28"/>
              </w:rPr>
              <w:t>防止旅客打开无法使用的出口</w:t>
            </w:r>
          </w:p>
          <w:p w14:paraId="33C66AE2">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hint="eastAsia" w:ascii="仿宋_GB2312" w:eastAsia="仿宋_GB2312" w:cs="TimesNewRoman"/>
                <w:kern w:val="0"/>
                <w:szCs w:val="28"/>
              </w:rPr>
              <w:t xml:space="preserve"> </w:t>
            </w:r>
            <w:r>
              <w:rPr>
                <w:rFonts w:hint="eastAsia" w:ascii="仿宋_GB2312" w:eastAsia="仿宋_GB2312" w:cs="宋体"/>
                <w:kern w:val="0"/>
                <w:szCs w:val="28"/>
              </w:rPr>
              <w:t>指挥旅客前往可用的出口</w:t>
            </w:r>
          </w:p>
          <w:p w14:paraId="5D81FC6A">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hint="eastAsia" w:ascii="仿宋_GB2312" w:eastAsia="仿宋_GB2312" w:cs="TimesNewRoman"/>
                <w:kern w:val="0"/>
                <w:szCs w:val="28"/>
              </w:rPr>
              <w:t xml:space="preserve"> </w:t>
            </w:r>
            <w:r>
              <w:rPr>
                <w:rFonts w:hint="eastAsia" w:ascii="仿宋_GB2312" w:eastAsia="仿宋_GB2312" w:cs="宋体"/>
                <w:kern w:val="0"/>
                <w:szCs w:val="28"/>
              </w:rPr>
              <w:t>监测旅客在可用出口的移动情况</w:t>
            </w:r>
          </w:p>
          <w:p w14:paraId="0B31D5CC">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hint="eastAsia" w:ascii="仿宋_GB2312" w:eastAsia="仿宋_GB2312" w:cs="TimesNewRoman"/>
                <w:kern w:val="0"/>
                <w:szCs w:val="28"/>
              </w:rPr>
              <w:t xml:space="preserve"> </w:t>
            </w:r>
            <w:r>
              <w:rPr>
                <w:rFonts w:hint="eastAsia" w:ascii="仿宋_GB2312" w:eastAsia="仿宋_GB2312" w:cs="宋体"/>
                <w:kern w:val="0"/>
                <w:szCs w:val="28"/>
              </w:rPr>
              <w:t>管理客舱行李</w:t>
            </w:r>
          </w:p>
          <w:p w14:paraId="47B2A584">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hint="eastAsia" w:ascii="仿宋_GB2312" w:eastAsia="仿宋_GB2312" w:cs="TimesNewRoman"/>
                <w:kern w:val="0"/>
                <w:szCs w:val="28"/>
              </w:rPr>
              <w:t xml:space="preserve"> </w:t>
            </w:r>
            <w:r>
              <w:rPr>
                <w:rFonts w:ascii="仿宋_GB2312" w:eastAsia="仿宋_GB2312" w:cs="宋体"/>
                <w:kern w:val="0"/>
                <w:szCs w:val="28"/>
              </w:rPr>
              <w:t>监测</w:t>
            </w:r>
            <w:r>
              <w:rPr>
                <w:rFonts w:hint="eastAsia" w:ascii="仿宋_GB2312" w:eastAsia="仿宋_GB2312" w:cs="宋体"/>
                <w:kern w:val="0"/>
                <w:szCs w:val="28"/>
              </w:rPr>
              <w:t>可用</w:t>
            </w:r>
            <w:r>
              <w:rPr>
                <w:rFonts w:ascii="仿宋_GB2312" w:eastAsia="仿宋_GB2312" w:cs="宋体"/>
                <w:kern w:val="0"/>
                <w:szCs w:val="28"/>
              </w:rPr>
              <w:t>出口是否持续可用</w:t>
            </w:r>
          </w:p>
          <w:p w14:paraId="79E28D3F">
            <w:pPr>
              <w:autoSpaceDE w:val="0"/>
              <w:autoSpaceDN w:val="0"/>
              <w:adjustRightInd w:val="0"/>
              <w:spacing w:line="360" w:lineRule="exact"/>
              <w:rPr>
                <w:rFonts w:ascii="仿宋_GB2312" w:eastAsia="仿宋_GB2312" w:cs="宋体"/>
                <w:kern w:val="0"/>
                <w:szCs w:val="28"/>
              </w:rPr>
            </w:pPr>
            <w:r>
              <w:rPr>
                <w:rFonts w:hint="eastAsia" w:ascii="微软雅黑" w:hAnsi="微软雅黑" w:eastAsia="微软雅黑" w:cs="微软雅黑"/>
                <w:kern w:val="0"/>
                <w:szCs w:val="28"/>
              </w:rPr>
              <w:t xml:space="preserve">• </w:t>
            </w:r>
            <w:r>
              <w:rPr>
                <w:rFonts w:ascii="仿宋_GB2312" w:eastAsia="仿宋_GB2312" w:cs="宋体"/>
                <w:kern w:val="0"/>
                <w:szCs w:val="28"/>
              </w:rPr>
              <w:t>进行客舱检查</w:t>
            </w:r>
          </w:p>
          <w:p w14:paraId="21464E1B">
            <w:pPr>
              <w:autoSpaceDE w:val="0"/>
              <w:autoSpaceDN w:val="0"/>
              <w:adjustRightInd w:val="0"/>
              <w:spacing w:line="360" w:lineRule="exact"/>
              <w:rPr>
                <w:rFonts w:ascii="仿宋_GB2312" w:eastAsia="仿宋_GB2312" w:cs="宋体"/>
                <w:kern w:val="0"/>
                <w:szCs w:val="28"/>
              </w:rPr>
            </w:pPr>
            <w:r>
              <w:rPr>
                <w:rFonts w:hint="eastAsia" w:ascii="微软雅黑" w:hAnsi="微软雅黑" w:eastAsia="微软雅黑" w:cs="微软雅黑"/>
                <w:kern w:val="0"/>
                <w:szCs w:val="28"/>
              </w:rPr>
              <w:t>•</w:t>
            </w:r>
            <w:r>
              <w:rPr>
                <w:rFonts w:ascii="仿宋_GB2312" w:eastAsia="仿宋_GB2312" w:cs="宋体"/>
                <w:kern w:val="0"/>
                <w:szCs w:val="28"/>
              </w:rPr>
              <w:t xml:space="preserve"> 依照既定职责从客舱带下安全和应急设备（如适用）</w:t>
            </w:r>
          </w:p>
        </w:tc>
      </w:tr>
      <w:tr w14:paraId="2CB8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600564F2">
            <w:pPr>
              <w:autoSpaceDE w:val="0"/>
              <w:autoSpaceDN w:val="0"/>
              <w:adjustRightInd w:val="0"/>
              <w:spacing w:line="360" w:lineRule="exact"/>
              <w:rPr>
                <w:rFonts w:ascii="仿宋_GB2312" w:eastAsia="仿宋_GB2312" w:cs="宋体"/>
                <w:kern w:val="0"/>
                <w:szCs w:val="28"/>
              </w:rPr>
            </w:pPr>
            <w:r>
              <w:rPr>
                <w:rFonts w:hint="eastAsia" w:ascii="仿宋_GB2312" w:eastAsia="仿宋_GB2312" w:cs="宋体"/>
                <w:kern w:val="0"/>
                <w:szCs w:val="28"/>
              </w:rPr>
              <w:t>一名客舱乘务员负责成对出口----使用一名援助者旅客（根据程序，公司可选择援助者参与或不参与的情况下完成示范）</w:t>
            </w:r>
          </w:p>
        </w:tc>
        <w:tc>
          <w:tcPr>
            <w:tcW w:w="6004" w:type="dxa"/>
          </w:tcPr>
          <w:p w14:paraId="67083553">
            <w:pPr>
              <w:autoSpaceDE w:val="0"/>
              <w:autoSpaceDN w:val="0"/>
              <w:adjustRightInd w:val="0"/>
              <w:spacing w:line="360" w:lineRule="exact"/>
              <w:rPr>
                <w:rFonts w:ascii="仿宋_GB2312" w:eastAsia="仿宋_GB2312" w:cs="宋体"/>
                <w:kern w:val="0"/>
                <w:szCs w:val="28"/>
              </w:rPr>
            </w:pPr>
            <w:r>
              <w:rPr>
                <w:rFonts w:hint="eastAsia" w:ascii="仿宋_GB2312" w:eastAsia="仿宋_GB2312" w:cs="宋体"/>
                <w:kern w:val="0"/>
                <w:szCs w:val="28"/>
              </w:rPr>
              <w:t>客舱乘务员有能力示范：</w:t>
            </w:r>
          </w:p>
          <w:p w14:paraId="039FCCF9">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hint="eastAsia" w:ascii="仿宋_GB2312" w:eastAsia="仿宋_GB2312" w:cs="TimesNewRoman"/>
                <w:kern w:val="0"/>
                <w:szCs w:val="28"/>
              </w:rPr>
              <w:t xml:space="preserve"> </w:t>
            </w:r>
            <w:r>
              <w:rPr>
                <w:rFonts w:hint="eastAsia" w:ascii="仿宋_GB2312" w:eastAsia="仿宋_GB2312" w:cs="宋体"/>
                <w:kern w:val="0"/>
                <w:szCs w:val="28"/>
              </w:rPr>
              <w:t>向身体强壮的乘客做出口简报</w:t>
            </w:r>
          </w:p>
          <w:p w14:paraId="2A1FBD95">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hint="eastAsia" w:ascii="仿宋_GB2312" w:eastAsia="仿宋_GB2312" w:cs="TimesNewRoman"/>
                <w:kern w:val="0"/>
                <w:szCs w:val="28"/>
              </w:rPr>
              <w:t xml:space="preserve"> </w:t>
            </w:r>
            <w:r>
              <w:rPr>
                <w:rFonts w:hint="eastAsia" w:ascii="仿宋_GB2312" w:eastAsia="仿宋_GB2312" w:cs="宋体"/>
                <w:kern w:val="0"/>
                <w:szCs w:val="28"/>
              </w:rPr>
              <w:t>使用自信的撤离命令</w:t>
            </w:r>
          </w:p>
          <w:p w14:paraId="58AC9BC3">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hint="eastAsia" w:ascii="仿宋_GB2312" w:eastAsia="仿宋_GB2312" w:cs="TimesNewRoman"/>
                <w:kern w:val="0"/>
                <w:szCs w:val="28"/>
              </w:rPr>
              <w:t xml:space="preserve"> </w:t>
            </w:r>
            <w:r>
              <w:rPr>
                <w:rFonts w:hint="eastAsia" w:ascii="仿宋_GB2312" w:eastAsia="仿宋_GB2312" w:cs="宋体"/>
                <w:kern w:val="0"/>
                <w:szCs w:val="28"/>
              </w:rPr>
              <w:t>评估客舱内外状况</w:t>
            </w:r>
          </w:p>
          <w:p w14:paraId="13CEC41B">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hint="eastAsia" w:ascii="仿宋_GB2312" w:eastAsia="仿宋_GB2312" w:cs="TimesNewRoman"/>
                <w:kern w:val="0"/>
                <w:szCs w:val="28"/>
              </w:rPr>
              <w:t xml:space="preserve"> </w:t>
            </w:r>
            <w:r>
              <w:rPr>
                <w:rFonts w:hint="eastAsia" w:ascii="仿宋_GB2312" w:eastAsia="仿宋_GB2312" w:cs="宋体"/>
                <w:kern w:val="0"/>
                <w:szCs w:val="28"/>
              </w:rPr>
              <w:t>打开可用的出口</w:t>
            </w:r>
          </w:p>
          <w:p w14:paraId="41BAF554">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hint="eastAsia" w:ascii="仿宋_GB2312" w:eastAsia="仿宋_GB2312" w:cs="TimesNewRoman"/>
                <w:kern w:val="0"/>
                <w:szCs w:val="28"/>
              </w:rPr>
              <w:t xml:space="preserve"> </w:t>
            </w:r>
            <w:r>
              <w:rPr>
                <w:rFonts w:hint="eastAsia" w:ascii="仿宋_GB2312" w:eastAsia="仿宋_GB2312" w:cs="宋体"/>
                <w:kern w:val="0"/>
                <w:szCs w:val="28"/>
              </w:rPr>
              <w:t>确保滑梯随时可用</w:t>
            </w:r>
          </w:p>
          <w:p w14:paraId="1A23E4CD">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hint="eastAsia" w:ascii="仿宋_GB2312" w:eastAsia="仿宋_GB2312" w:cs="TimesNewRoman"/>
                <w:kern w:val="0"/>
                <w:szCs w:val="28"/>
              </w:rPr>
              <w:t xml:space="preserve"> </w:t>
            </w:r>
            <w:r>
              <w:rPr>
                <w:rFonts w:hint="eastAsia" w:ascii="仿宋_GB2312" w:eastAsia="仿宋_GB2312" w:cs="宋体"/>
                <w:kern w:val="0"/>
                <w:szCs w:val="28"/>
              </w:rPr>
              <w:t>指派已向其做简报的身体强壮乘客前往可用的出口监测旅客流动情况和滑梯是否可用</w:t>
            </w:r>
          </w:p>
          <w:p w14:paraId="293978F7">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hint="eastAsia" w:ascii="仿宋_GB2312" w:eastAsia="仿宋_GB2312" w:cs="TimesNewRoman"/>
                <w:kern w:val="0"/>
                <w:szCs w:val="28"/>
              </w:rPr>
              <w:t xml:space="preserve"> </w:t>
            </w:r>
            <w:r>
              <w:rPr>
                <w:rFonts w:hint="eastAsia" w:ascii="仿宋_GB2312" w:eastAsia="仿宋_GB2312" w:cs="宋体"/>
                <w:kern w:val="0"/>
                <w:szCs w:val="28"/>
              </w:rPr>
              <w:t>监测旅客在可用出口的移动情况</w:t>
            </w:r>
          </w:p>
          <w:p w14:paraId="4A3E7AD2">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hint="eastAsia" w:ascii="仿宋_GB2312" w:eastAsia="仿宋_GB2312" w:cs="TimesNewRoman"/>
                <w:kern w:val="0"/>
                <w:szCs w:val="28"/>
              </w:rPr>
              <w:t xml:space="preserve"> </w:t>
            </w:r>
            <w:r>
              <w:rPr>
                <w:rFonts w:hint="eastAsia" w:ascii="仿宋_GB2312" w:eastAsia="仿宋_GB2312" w:cs="宋体"/>
                <w:kern w:val="0"/>
                <w:szCs w:val="28"/>
              </w:rPr>
              <w:t>管理客舱行李</w:t>
            </w:r>
          </w:p>
          <w:p w14:paraId="3E3BF3F2">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hint="eastAsia" w:ascii="仿宋_GB2312" w:eastAsia="仿宋_GB2312" w:cs="TimesNewRoman"/>
                <w:kern w:val="0"/>
                <w:szCs w:val="28"/>
              </w:rPr>
              <w:t xml:space="preserve"> </w:t>
            </w:r>
            <w:r>
              <w:rPr>
                <w:rFonts w:hint="eastAsia" w:ascii="仿宋_GB2312" w:eastAsia="仿宋_GB2312" w:cs="宋体"/>
                <w:kern w:val="0"/>
                <w:szCs w:val="28"/>
              </w:rPr>
              <w:t>监测两个出口是否持续可用</w:t>
            </w:r>
          </w:p>
          <w:p w14:paraId="6E06BD27">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ascii="仿宋_GB2312" w:eastAsia="仿宋_GB2312" w:cs="宋体"/>
                <w:kern w:val="0"/>
                <w:szCs w:val="28"/>
              </w:rPr>
              <w:t>进行客舱检查</w:t>
            </w:r>
          </w:p>
          <w:p w14:paraId="27736867">
            <w:pPr>
              <w:autoSpaceDE w:val="0"/>
              <w:autoSpaceDN w:val="0"/>
              <w:adjustRightInd w:val="0"/>
              <w:spacing w:line="360" w:lineRule="exact"/>
              <w:rPr>
                <w:rFonts w:ascii="仿宋_GB2312" w:eastAsia="仿宋_GB2312" w:cs="宋体"/>
                <w:kern w:val="0"/>
                <w:szCs w:val="28"/>
              </w:rPr>
            </w:pPr>
            <w:r>
              <w:rPr>
                <w:rFonts w:hint="eastAsia" w:ascii="微软雅黑" w:hAnsi="微软雅黑" w:eastAsia="微软雅黑" w:cs="微软雅黑"/>
                <w:kern w:val="0"/>
                <w:szCs w:val="28"/>
              </w:rPr>
              <w:t>•</w:t>
            </w:r>
            <w:r>
              <w:rPr>
                <w:rFonts w:ascii="仿宋_GB2312" w:eastAsia="仿宋_GB2312" w:cs="宋体"/>
                <w:kern w:val="0"/>
                <w:szCs w:val="28"/>
              </w:rPr>
              <w:t xml:space="preserve"> 依照既定职责从客舱带下安全和应急设备（如适用）</w:t>
            </w:r>
          </w:p>
        </w:tc>
      </w:tr>
      <w:tr w14:paraId="0C06F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4BD126D1">
            <w:pPr>
              <w:autoSpaceDE w:val="0"/>
              <w:autoSpaceDN w:val="0"/>
              <w:adjustRightInd w:val="0"/>
              <w:spacing w:line="360" w:lineRule="exact"/>
              <w:rPr>
                <w:rFonts w:ascii="仿宋_GB2312" w:eastAsia="仿宋_GB2312" w:cs="宋体"/>
                <w:kern w:val="0"/>
                <w:szCs w:val="28"/>
              </w:rPr>
            </w:pPr>
            <w:r>
              <w:rPr>
                <w:rFonts w:hint="eastAsia" w:ascii="仿宋_GB2312" w:eastAsia="仿宋_GB2312" w:cs="宋体"/>
                <w:kern w:val="0"/>
                <w:szCs w:val="28"/>
              </w:rPr>
              <w:t>一名客舱乘务员负责成对出口，一个无法使用的出口已被挡住----使用一名援助者旅客（根据程序，公司可选择援助者参与或不参与的情况下完成示范）</w:t>
            </w:r>
          </w:p>
        </w:tc>
        <w:tc>
          <w:tcPr>
            <w:tcW w:w="6004" w:type="dxa"/>
          </w:tcPr>
          <w:p w14:paraId="03964915">
            <w:pPr>
              <w:autoSpaceDE w:val="0"/>
              <w:autoSpaceDN w:val="0"/>
              <w:adjustRightInd w:val="0"/>
              <w:spacing w:line="360" w:lineRule="exact"/>
              <w:rPr>
                <w:rFonts w:ascii="仿宋_GB2312" w:eastAsia="仿宋_GB2312" w:cs="宋体"/>
                <w:kern w:val="0"/>
                <w:szCs w:val="28"/>
              </w:rPr>
            </w:pPr>
            <w:r>
              <w:rPr>
                <w:rFonts w:hint="eastAsia" w:ascii="仿宋_GB2312" w:eastAsia="仿宋_GB2312" w:cs="宋体"/>
                <w:kern w:val="0"/>
                <w:szCs w:val="28"/>
              </w:rPr>
              <w:t>客舱乘务员有能力示范：</w:t>
            </w:r>
          </w:p>
          <w:p w14:paraId="76D74AA1">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hint="eastAsia" w:ascii="仿宋_GB2312" w:eastAsia="仿宋_GB2312" w:cs="TimesNewRoman"/>
                <w:kern w:val="0"/>
                <w:szCs w:val="28"/>
              </w:rPr>
              <w:t xml:space="preserve"> </w:t>
            </w:r>
            <w:r>
              <w:rPr>
                <w:rFonts w:hint="eastAsia" w:ascii="仿宋_GB2312" w:eastAsia="仿宋_GB2312" w:cs="宋体"/>
                <w:kern w:val="0"/>
                <w:szCs w:val="28"/>
              </w:rPr>
              <w:t>向身体强壮的乘客做出口简报</w:t>
            </w:r>
          </w:p>
          <w:p w14:paraId="0313A31C">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hint="eastAsia" w:ascii="仿宋_GB2312" w:eastAsia="仿宋_GB2312" w:cs="TimesNewRoman"/>
                <w:kern w:val="0"/>
                <w:szCs w:val="28"/>
              </w:rPr>
              <w:t xml:space="preserve"> </w:t>
            </w:r>
            <w:r>
              <w:rPr>
                <w:rFonts w:hint="eastAsia" w:ascii="仿宋_GB2312" w:eastAsia="仿宋_GB2312" w:cs="宋体"/>
                <w:kern w:val="0"/>
                <w:szCs w:val="28"/>
              </w:rPr>
              <w:t>使用自信的撤离命令</w:t>
            </w:r>
          </w:p>
          <w:p w14:paraId="1700D0F3">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hint="eastAsia" w:ascii="仿宋_GB2312" w:eastAsia="仿宋_GB2312" w:cs="TimesNewRoman"/>
                <w:kern w:val="0"/>
                <w:szCs w:val="28"/>
              </w:rPr>
              <w:t xml:space="preserve"> </w:t>
            </w:r>
            <w:r>
              <w:rPr>
                <w:rFonts w:hint="eastAsia" w:ascii="仿宋_GB2312" w:eastAsia="仿宋_GB2312" w:cs="宋体"/>
                <w:kern w:val="0"/>
                <w:szCs w:val="28"/>
              </w:rPr>
              <w:t>评估客舱内外状况</w:t>
            </w:r>
          </w:p>
          <w:p w14:paraId="37AC448B">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hint="eastAsia" w:ascii="仿宋_GB2312" w:eastAsia="仿宋_GB2312" w:cs="TimesNewRoman"/>
                <w:kern w:val="0"/>
                <w:szCs w:val="28"/>
              </w:rPr>
              <w:t xml:space="preserve"> </w:t>
            </w:r>
            <w:r>
              <w:rPr>
                <w:rFonts w:hint="eastAsia" w:ascii="仿宋_GB2312" w:eastAsia="仿宋_GB2312" w:cs="宋体"/>
                <w:kern w:val="0"/>
                <w:szCs w:val="28"/>
              </w:rPr>
              <w:t>打开可用的出口</w:t>
            </w:r>
          </w:p>
          <w:p w14:paraId="5ACDBF33">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hint="eastAsia" w:ascii="仿宋_GB2312" w:eastAsia="仿宋_GB2312" w:cs="TimesNewRoman"/>
                <w:kern w:val="0"/>
                <w:szCs w:val="28"/>
              </w:rPr>
              <w:t xml:space="preserve"> </w:t>
            </w:r>
            <w:r>
              <w:rPr>
                <w:rFonts w:hint="eastAsia" w:ascii="仿宋_GB2312" w:eastAsia="仿宋_GB2312" w:cs="宋体"/>
                <w:kern w:val="0"/>
                <w:szCs w:val="28"/>
              </w:rPr>
              <w:t>确保滑梯随时可用</w:t>
            </w:r>
          </w:p>
          <w:p w14:paraId="03397041">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hint="eastAsia" w:ascii="仿宋_GB2312" w:eastAsia="仿宋_GB2312" w:cs="TimesNewRoman"/>
                <w:kern w:val="0"/>
                <w:szCs w:val="28"/>
              </w:rPr>
              <w:t xml:space="preserve"> </w:t>
            </w:r>
            <w:r>
              <w:rPr>
                <w:rFonts w:hint="eastAsia" w:ascii="仿宋_GB2312" w:eastAsia="仿宋_GB2312" w:cs="宋体"/>
                <w:kern w:val="0"/>
                <w:szCs w:val="28"/>
              </w:rPr>
              <w:t>指派已向其做简报的身体强壮乘客挡住无法使用的出口</w:t>
            </w:r>
          </w:p>
          <w:p w14:paraId="60F7D871">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hint="eastAsia" w:ascii="仿宋_GB2312" w:eastAsia="仿宋_GB2312" w:cs="TimesNewRoman"/>
                <w:kern w:val="0"/>
                <w:szCs w:val="28"/>
              </w:rPr>
              <w:t xml:space="preserve"> </w:t>
            </w:r>
            <w:r>
              <w:rPr>
                <w:rFonts w:hint="eastAsia" w:ascii="仿宋_GB2312" w:eastAsia="仿宋_GB2312" w:cs="宋体"/>
                <w:kern w:val="0"/>
                <w:szCs w:val="28"/>
              </w:rPr>
              <w:t>防止旅客打开无法使用的出口</w:t>
            </w:r>
          </w:p>
          <w:p w14:paraId="01A7BC41">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hint="eastAsia" w:ascii="仿宋_GB2312" w:eastAsia="仿宋_GB2312" w:cs="TimesNewRoman"/>
                <w:kern w:val="0"/>
                <w:szCs w:val="28"/>
              </w:rPr>
              <w:t xml:space="preserve"> </w:t>
            </w:r>
            <w:r>
              <w:rPr>
                <w:rFonts w:hint="eastAsia" w:ascii="仿宋_GB2312" w:eastAsia="仿宋_GB2312" w:cs="宋体"/>
                <w:kern w:val="0"/>
                <w:szCs w:val="28"/>
              </w:rPr>
              <w:t>指挥旅客前往可用的出口</w:t>
            </w:r>
          </w:p>
          <w:p w14:paraId="70065967">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hint="eastAsia" w:ascii="仿宋_GB2312" w:eastAsia="仿宋_GB2312" w:cs="TimesNewRoman"/>
                <w:kern w:val="0"/>
                <w:szCs w:val="28"/>
              </w:rPr>
              <w:t xml:space="preserve"> </w:t>
            </w:r>
            <w:r>
              <w:rPr>
                <w:rFonts w:hint="eastAsia" w:ascii="仿宋_GB2312" w:eastAsia="仿宋_GB2312" w:cs="宋体"/>
                <w:kern w:val="0"/>
                <w:szCs w:val="28"/>
              </w:rPr>
              <w:t>监测旅客在可用出口的移动情况</w:t>
            </w:r>
          </w:p>
          <w:p w14:paraId="3EAA3BB1">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hint="eastAsia" w:ascii="仿宋_GB2312" w:eastAsia="仿宋_GB2312" w:cs="TimesNewRoman"/>
                <w:kern w:val="0"/>
                <w:szCs w:val="28"/>
              </w:rPr>
              <w:t xml:space="preserve"> </w:t>
            </w:r>
            <w:r>
              <w:rPr>
                <w:rFonts w:hint="eastAsia" w:ascii="仿宋_GB2312" w:eastAsia="仿宋_GB2312" w:cs="宋体"/>
                <w:kern w:val="0"/>
                <w:szCs w:val="28"/>
              </w:rPr>
              <w:t>管理客舱行李</w:t>
            </w:r>
          </w:p>
          <w:p w14:paraId="5A40A660">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hint="eastAsia" w:ascii="仿宋_GB2312" w:eastAsia="仿宋_GB2312" w:cs="TimesNewRoman"/>
                <w:kern w:val="0"/>
                <w:szCs w:val="28"/>
              </w:rPr>
              <w:t xml:space="preserve"> </w:t>
            </w:r>
            <w:r>
              <w:rPr>
                <w:rFonts w:hint="eastAsia" w:ascii="仿宋_GB2312" w:eastAsia="仿宋_GB2312" w:cs="宋体"/>
                <w:kern w:val="0"/>
                <w:szCs w:val="28"/>
              </w:rPr>
              <w:t>监测两个出口是否持续可用</w:t>
            </w:r>
          </w:p>
          <w:p w14:paraId="46B0A2F3">
            <w:pPr>
              <w:autoSpaceDE w:val="0"/>
              <w:autoSpaceDN w:val="0"/>
              <w:adjustRightInd w:val="0"/>
              <w:spacing w:line="360" w:lineRule="exact"/>
              <w:rPr>
                <w:rFonts w:ascii="仿宋_GB2312" w:eastAsia="仿宋_GB2312" w:cs="宋体"/>
                <w:kern w:val="0"/>
                <w:szCs w:val="28"/>
              </w:rPr>
            </w:pPr>
            <w:r>
              <w:rPr>
                <w:rFonts w:hint="eastAsia" w:ascii="宋体" w:hAnsi="宋体" w:cs="宋体"/>
                <w:kern w:val="0"/>
                <w:szCs w:val="28"/>
              </w:rPr>
              <w:t>•</w:t>
            </w:r>
            <w:r>
              <w:rPr>
                <w:rFonts w:ascii="仿宋_GB2312" w:eastAsia="仿宋_GB2312" w:cs="宋体"/>
                <w:kern w:val="0"/>
                <w:szCs w:val="28"/>
              </w:rPr>
              <w:t>进行客舱检查</w:t>
            </w:r>
          </w:p>
          <w:p w14:paraId="08E5B197">
            <w:pPr>
              <w:autoSpaceDE w:val="0"/>
              <w:autoSpaceDN w:val="0"/>
              <w:adjustRightInd w:val="0"/>
              <w:spacing w:line="360" w:lineRule="exact"/>
              <w:rPr>
                <w:rFonts w:ascii="仿宋_GB2312" w:eastAsia="仿宋_GB2312" w:cs="宋体"/>
                <w:kern w:val="0"/>
                <w:szCs w:val="28"/>
              </w:rPr>
            </w:pPr>
            <w:r>
              <w:rPr>
                <w:rFonts w:hint="eastAsia" w:ascii="微软雅黑" w:hAnsi="微软雅黑" w:eastAsia="微软雅黑" w:cs="微软雅黑"/>
                <w:kern w:val="0"/>
                <w:szCs w:val="28"/>
              </w:rPr>
              <w:t>•</w:t>
            </w:r>
            <w:r>
              <w:rPr>
                <w:rFonts w:ascii="仿宋_GB2312" w:eastAsia="仿宋_GB2312" w:cs="宋体"/>
                <w:kern w:val="0"/>
                <w:szCs w:val="28"/>
              </w:rPr>
              <w:t xml:space="preserve"> 依照既定职责从客舱带下安全和应急设备（如适用）</w:t>
            </w:r>
          </w:p>
        </w:tc>
      </w:tr>
    </w:tbl>
    <w:p w14:paraId="5BC15BE2">
      <w:pPr>
        <w:spacing w:before="340" w:after="340" w:line="560" w:lineRule="exact"/>
        <w:outlineLvl w:val="1"/>
        <w:rPr>
          <w:rFonts w:ascii="仿宋_GB2312" w:eastAsia="仿宋_GB2312"/>
          <w:b/>
          <w:bCs/>
          <w:sz w:val="32"/>
          <w:szCs w:val="32"/>
        </w:rPr>
      </w:pPr>
      <w:bookmarkStart w:id="138" w:name="_Toc1596218737"/>
      <w:r>
        <w:rPr>
          <w:rFonts w:hint="eastAsia" w:ascii="仿宋_GB2312" w:eastAsia="仿宋_GB2312"/>
          <w:b/>
          <w:bCs/>
          <w:sz w:val="32"/>
          <w:szCs w:val="32"/>
        </w:rPr>
        <w:t>4、局方</w:t>
      </w:r>
      <w:r>
        <w:rPr>
          <w:rFonts w:hint="eastAsia" w:ascii="仿宋_GB2312" w:eastAsia="仿宋_GB2312"/>
          <w:b/>
          <w:bCs/>
          <w:sz w:val="32"/>
          <w:szCs w:val="32"/>
          <w:lang w:val="en-US" w:eastAsia="zh-CN"/>
        </w:rPr>
        <w:t>检查</w:t>
      </w:r>
      <w:bookmarkEnd w:id="138"/>
    </w:p>
    <w:p w14:paraId="425B45B5">
      <w:pPr>
        <w:spacing w:line="560" w:lineRule="exact"/>
        <w:ind w:firstLine="640" w:firstLineChars="200"/>
        <w:rPr>
          <w:rFonts w:ascii="仿宋_GB2312" w:eastAsia="仿宋_GB2312"/>
          <w:sz w:val="32"/>
          <w:szCs w:val="32"/>
        </w:rPr>
      </w:pPr>
      <w:r>
        <w:rPr>
          <w:rFonts w:ascii="仿宋_GB2312" w:eastAsia="仿宋_GB2312"/>
          <w:sz w:val="32"/>
          <w:szCs w:val="32"/>
        </w:rPr>
        <w:t>局方对公司关于一名客舱乘务员负责两个出口的一系列方案进行检查，包括风险评估、手册程序、训练方案和训练实际效果，证明客舱乘务员充分掌握管理成对出口的方法，能令人满意的持续保持可接受的安全水平。</w:t>
      </w:r>
    </w:p>
    <w:p w14:paraId="2C4E4661">
      <w:pPr>
        <w:rPr>
          <w:rFonts w:ascii="仿宋_GB2312" w:eastAsia="仿宋_GB2312"/>
          <w:b/>
          <w:bCs/>
          <w:sz w:val="32"/>
          <w:szCs w:val="32"/>
        </w:rPr>
      </w:pPr>
    </w:p>
    <w:p w14:paraId="771143BA">
      <w:pPr>
        <w:spacing w:line="560" w:lineRule="exact"/>
        <w:ind w:firstLine="0" w:firstLineChars="0"/>
        <w:jc w:val="center"/>
        <w:rPr>
          <w:rFonts w:ascii="黑体" w:hAnsi="黑体" w:eastAsia="黑体" w:cs="黑体"/>
          <w:spacing w:val="-5"/>
          <w:sz w:val="32"/>
          <w:szCs w:val="32"/>
        </w:rPr>
      </w:pPr>
    </w:p>
    <w:p w14:paraId="4083C007">
      <w:pPr>
        <w:spacing w:line="560" w:lineRule="exact"/>
        <w:ind w:firstLine="0" w:firstLineChars="0"/>
        <w:jc w:val="center"/>
        <w:rPr>
          <w:rFonts w:ascii="黑体" w:hAnsi="黑体" w:eastAsia="黑体" w:cs="黑体"/>
          <w:spacing w:val="-5"/>
          <w:sz w:val="32"/>
          <w:szCs w:val="32"/>
        </w:rPr>
      </w:pPr>
    </w:p>
    <w:p w14:paraId="30DEB155">
      <w:pPr>
        <w:spacing w:line="560" w:lineRule="exact"/>
        <w:ind w:firstLine="0" w:firstLineChars="0"/>
        <w:jc w:val="center"/>
        <w:rPr>
          <w:rFonts w:ascii="黑体" w:hAnsi="黑体" w:eastAsia="黑体" w:cs="黑体"/>
          <w:spacing w:val="-5"/>
          <w:sz w:val="32"/>
          <w:szCs w:val="32"/>
        </w:rPr>
      </w:pPr>
    </w:p>
    <w:p w14:paraId="492A9231">
      <w:pPr>
        <w:spacing w:line="560" w:lineRule="exact"/>
        <w:ind w:firstLine="0" w:firstLineChars="0"/>
        <w:jc w:val="center"/>
        <w:rPr>
          <w:rFonts w:ascii="黑体" w:hAnsi="黑体" w:eastAsia="黑体" w:cs="黑体"/>
          <w:spacing w:val="-5"/>
          <w:sz w:val="32"/>
          <w:szCs w:val="32"/>
        </w:rPr>
      </w:pPr>
    </w:p>
    <w:p w14:paraId="2F18B0E4">
      <w:pPr>
        <w:spacing w:line="560" w:lineRule="exact"/>
        <w:ind w:firstLine="0" w:firstLineChars="0"/>
        <w:jc w:val="center"/>
        <w:rPr>
          <w:rFonts w:ascii="黑体" w:hAnsi="黑体" w:eastAsia="黑体" w:cs="黑体"/>
          <w:spacing w:val="-5"/>
          <w:sz w:val="32"/>
          <w:szCs w:val="32"/>
        </w:rPr>
      </w:pPr>
    </w:p>
    <w:p w14:paraId="3725BE65">
      <w:pPr>
        <w:spacing w:line="560" w:lineRule="exact"/>
        <w:ind w:firstLine="0" w:firstLineChars="0"/>
        <w:jc w:val="center"/>
        <w:rPr>
          <w:rFonts w:ascii="黑体" w:hAnsi="黑体" w:eastAsia="黑体" w:cs="黑体"/>
          <w:spacing w:val="-5"/>
          <w:sz w:val="32"/>
          <w:szCs w:val="32"/>
        </w:rPr>
      </w:pPr>
    </w:p>
    <w:p w14:paraId="0BCE75E0">
      <w:pPr>
        <w:spacing w:line="560" w:lineRule="exact"/>
        <w:ind w:firstLine="0" w:firstLineChars="0"/>
        <w:jc w:val="center"/>
        <w:rPr>
          <w:rFonts w:ascii="黑体" w:hAnsi="黑体" w:eastAsia="黑体" w:cs="黑体"/>
          <w:spacing w:val="-5"/>
          <w:sz w:val="32"/>
          <w:szCs w:val="32"/>
        </w:rPr>
      </w:pPr>
    </w:p>
    <w:p w14:paraId="6CFD2533">
      <w:pPr>
        <w:spacing w:line="560" w:lineRule="exact"/>
        <w:ind w:firstLine="0" w:firstLineChars="0"/>
        <w:jc w:val="center"/>
        <w:rPr>
          <w:rFonts w:ascii="黑体" w:hAnsi="黑体" w:eastAsia="黑体" w:cs="黑体"/>
          <w:spacing w:val="-5"/>
          <w:sz w:val="32"/>
          <w:szCs w:val="32"/>
        </w:rPr>
      </w:pPr>
    </w:p>
    <w:p w14:paraId="49848326">
      <w:pPr>
        <w:spacing w:line="560" w:lineRule="exact"/>
        <w:ind w:firstLine="0" w:firstLineChars="0"/>
        <w:jc w:val="center"/>
        <w:rPr>
          <w:rFonts w:ascii="黑体" w:hAnsi="黑体" w:eastAsia="黑体" w:cs="黑体"/>
          <w:spacing w:val="-5"/>
          <w:sz w:val="32"/>
          <w:szCs w:val="32"/>
        </w:rPr>
      </w:pPr>
    </w:p>
    <w:p w14:paraId="2555C2A6">
      <w:pPr>
        <w:spacing w:line="560" w:lineRule="exact"/>
        <w:ind w:firstLine="0" w:firstLineChars="0"/>
        <w:jc w:val="center"/>
        <w:rPr>
          <w:rFonts w:ascii="黑体" w:hAnsi="黑体" w:eastAsia="黑体" w:cs="黑体"/>
          <w:spacing w:val="-5"/>
          <w:sz w:val="32"/>
          <w:szCs w:val="32"/>
        </w:rPr>
      </w:pPr>
    </w:p>
    <w:p w14:paraId="593B7A92">
      <w:pPr>
        <w:spacing w:line="560" w:lineRule="exact"/>
        <w:ind w:firstLine="0" w:firstLineChars="0"/>
        <w:jc w:val="center"/>
        <w:rPr>
          <w:rFonts w:ascii="黑体" w:hAnsi="黑体" w:eastAsia="黑体" w:cs="黑体"/>
          <w:spacing w:val="-5"/>
          <w:sz w:val="32"/>
          <w:szCs w:val="32"/>
        </w:rPr>
      </w:pPr>
    </w:p>
    <w:p w14:paraId="4320C605">
      <w:pPr>
        <w:spacing w:line="560" w:lineRule="exact"/>
        <w:ind w:firstLine="0" w:firstLineChars="0"/>
        <w:jc w:val="center"/>
        <w:rPr>
          <w:rFonts w:ascii="黑体" w:hAnsi="黑体" w:eastAsia="黑体" w:cs="黑体"/>
          <w:spacing w:val="-5"/>
          <w:sz w:val="32"/>
          <w:szCs w:val="32"/>
        </w:rPr>
      </w:pPr>
    </w:p>
    <w:p w14:paraId="7B29FBA9">
      <w:pPr>
        <w:spacing w:line="560" w:lineRule="exact"/>
        <w:ind w:firstLine="0" w:firstLineChars="0"/>
        <w:jc w:val="center"/>
        <w:rPr>
          <w:rFonts w:ascii="黑体" w:hAnsi="黑体" w:eastAsia="黑体" w:cs="黑体"/>
          <w:spacing w:val="-5"/>
          <w:sz w:val="32"/>
          <w:szCs w:val="32"/>
        </w:rPr>
      </w:pPr>
    </w:p>
    <w:p w14:paraId="2EACE9A1">
      <w:pPr>
        <w:spacing w:line="560" w:lineRule="exact"/>
        <w:ind w:firstLine="0" w:firstLineChars="0"/>
        <w:jc w:val="center"/>
        <w:rPr>
          <w:rFonts w:ascii="黑体" w:hAnsi="黑体" w:eastAsia="黑体" w:cs="黑体"/>
          <w:spacing w:val="-5"/>
          <w:sz w:val="32"/>
          <w:szCs w:val="32"/>
        </w:rPr>
      </w:pPr>
    </w:p>
    <w:p w14:paraId="6A47E828">
      <w:pPr>
        <w:spacing w:line="560" w:lineRule="exact"/>
        <w:ind w:firstLine="0" w:firstLineChars="0"/>
        <w:jc w:val="center"/>
        <w:rPr>
          <w:rFonts w:ascii="黑体" w:hAnsi="黑体" w:eastAsia="黑体" w:cs="黑体"/>
          <w:spacing w:val="-5"/>
          <w:sz w:val="32"/>
          <w:szCs w:val="32"/>
        </w:rPr>
      </w:pPr>
    </w:p>
    <w:p w14:paraId="51C3918C">
      <w:pPr>
        <w:spacing w:line="560" w:lineRule="exact"/>
        <w:ind w:firstLine="0" w:firstLineChars="0"/>
        <w:jc w:val="center"/>
        <w:rPr>
          <w:rFonts w:ascii="黑体" w:hAnsi="黑体" w:eastAsia="黑体" w:cs="黑体"/>
          <w:spacing w:val="-5"/>
          <w:sz w:val="32"/>
          <w:szCs w:val="32"/>
        </w:rPr>
      </w:pPr>
    </w:p>
    <w:p w14:paraId="26E20731">
      <w:pPr>
        <w:spacing w:line="560" w:lineRule="exact"/>
        <w:ind w:firstLine="0" w:firstLineChars="0"/>
        <w:jc w:val="center"/>
        <w:rPr>
          <w:rFonts w:ascii="黑体" w:hAnsi="黑体" w:eastAsia="黑体" w:cs="黑体"/>
          <w:spacing w:val="-5"/>
          <w:sz w:val="32"/>
          <w:szCs w:val="32"/>
        </w:rPr>
      </w:pPr>
    </w:p>
    <w:p w14:paraId="5EFB4914">
      <w:pPr>
        <w:spacing w:line="560" w:lineRule="exact"/>
        <w:ind w:firstLine="0" w:firstLineChars="0"/>
        <w:jc w:val="center"/>
        <w:rPr>
          <w:rFonts w:ascii="黑体" w:hAnsi="黑体" w:eastAsia="黑体" w:cs="黑体"/>
          <w:spacing w:val="-5"/>
          <w:sz w:val="32"/>
          <w:szCs w:val="32"/>
        </w:rPr>
      </w:pPr>
    </w:p>
    <w:p w14:paraId="0EEC5899">
      <w:pPr>
        <w:spacing w:line="560" w:lineRule="exact"/>
        <w:ind w:firstLine="0" w:firstLineChars="0"/>
        <w:jc w:val="center"/>
        <w:rPr>
          <w:rFonts w:ascii="黑体" w:hAnsi="黑体" w:eastAsia="黑体" w:cs="黑体"/>
          <w:spacing w:val="-5"/>
          <w:sz w:val="32"/>
          <w:szCs w:val="32"/>
        </w:rPr>
      </w:pPr>
    </w:p>
    <w:p w14:paraId="3E748908">
      <w:pPr>
        <w:spacing w:line="560" w:lineRule="exact"/>
        <w:ind w:firstLine="0" w:firstLineChars="0"/>
        <w:jc w:val="center"/>
        <w:rPr>
          <w:rFonts w:ascii="黑体" w:hAnsi="黑体" w:eastAsia="黑体" w:cs="黑体"/>
          <w:spacing w:val="-5"/>
          <w:sz w:val="32"/>
          <w:szCs w:val="32"/>
        </w:rPr>
      </w:pPr>
    </w:p>
    <w:p w14:paraId="228F1D21">
      <w:pPr>
        <w:spacing w:line="560" w:lineRule="exact"/>
        <w:ind w:firstLine="0" w:firstLineChars="0"/>
        <w:jc w:val="center"/>
        <w:rPr>
          <w:rFonts w:ascii="黑体" w:hAnsi="黑体" w:eastAsia="黑体" w:cs="黑体"/>
          <w:spacing w:val="-5"/>
          <w:sz w:val="32"/>
          <w:szCs w:val="32"/>
        </w:rPr>
      </w:pPr>
    </w:p>
    <w:p w14:paraId="7C05085E">
      <w:pPr>
        <w:spacing w:line="560" w:lineRule="exact"/>
        <w:ind w:firstLine="0" w:firstLineChars="0"/>
        <w:jc w:val="center"/>
        <w:outlineLvl w:val="0"/>
        <w:rPr>
          <w:rFonts w:hint="default" w:ascii="黑体" w:hAnsi="黑体" w:eastAsia="黑体" w:cs="黑体"/>
          <w:spacing w:val="-5"/>
          <w:sz w:val="32"/>
          <w:szCs w:val="32"/>
          <w:lang w:val="en-US" w:eastAsia="zh-CN"/>
        </w:rPr>
      </w:pPr>
      <w:bookmarkStart w:id="139" w:name="_Toc1282594435"/>
      <w:r>
        <w:rPr>
          <w:rFonts w:hint="eastAsia" w:ascii="Times New Roman" w:hAnsi="Times New Roman" w:eastAsia="黑体" w:cs="Times New Roman"/>
          <w:b w:val="0"/>
          <w:bCs w:val="0"/>
          <w:color w:val="auto"/>
          <w:spacing w:val="0"/>
          <w:sz w:val="32"/>
          <w:szCs w:val="32"/>
        </w:rPr>
        <w:t>第</w:t>
      </w:r>
      <w:r>
        <w:rPr>
          <w:rFonts w:hint="eastAsia" w:ascii="Times New Roman" w:hAnsi="Times New Roman" w:eastAsia="黑体" w:cs="Times New Roman"/>
          <w:b w:val="0"/>
          <w:bCs w:val="0"/>
          <w:color w:val="auto"/>
          <w:spacing w:val="0"/>
          <w:sz w:val="32"/>
          <w:szCs w:val="32"/>
          <w:lang w:val="en-US" w:eastAsia="zh-CN"/>
        </w:rPr>
        <w:t>五</w:t>
      </w:r>
      <w:r>
        <w:rPr>
          <w:rFonts w:hint="eastAsia" w:ascii="Times New Roman" w:hAnsi="Times New Roman" w:eastAsia="黑体" w:cs="Times New Roman"/>
          <w:b w:val="0"/>
          <w:bCs w:val="0"/>
          <w:color w:val="auto"/>
          <w:spacing w:val="0"/>
          <w:sz w:val="32"/>
          <w:szCs w:val="32"/>
        </w:rPr>
        <w:t>章附录</w:t>
      </w:r>
      <w:r>
        <w:rPr>
          <w:rFonts w:hint="eastAsia" w:ascii="Times New Roman" w:hAnsi="Times New Roman" w:eastAsia="黑体" w:cs="Times New Roman"/>
          <w:b w:val="0"/>
          <w:bCs w:val="0"/>
          <w:color w:val="auto"/>
          <w:spacing w:val="0"/>
          <w:sz w:val="32"/>
          <w:szCs w:val="32"/>
          <w:lang w:val="en-US" w:eastAsia="zh-CN"/>
        </w:rPr>
        <w:t>二：乘员安全信息</w:t>
      </w:r>
      <w:bookmarkEnd w:id="139"/>
    </w:p>
    <w:p w14:paraId="552BD8A4">
      <w:pPr>
        <w:spacing w:before="340" w:after="340" w:line="560" w:lineRule="exact"/>
        <w:outlineLvl w:val="1"/>
        <w:rPr>
          <w:rFonts w:ascii="仿宋_GB2312" w:eastAsia="仿宋_GB2312"/>
          <w:b/>
          <w:bCs/>
          <w:sz w:val="32"/>
          <w:szCs w:val="32"/>
          <w:lang w:val="zh-CN" w:bidi="zh-CN"/>
        </w:rPr>
      </w:pPr>
      <w:bookmarkStart w:id="140" w:name="_Toc123820459"/>
      <w:r>
        <w:rPr>
          <w:rFonts w:hint="eastAsia" w:ascii="仿宋_GB2312" w:eastAsia="仿宋_GB2312"/>
          <w:b/>
          <w:bCs/>
          <w:sz w:val="32"/>
          <w:szCs w:val="32"/>
        </w:rPr>
        <w:t>1、</w:t>
      </w:r>
      <w:r>
        <w:rPr>
          <w:rFonts w:hint="eastAsia" w:ascii="仿宋_GB2312" w:eastAsia="仿宋_GB2312"/>
          <w:b/>
          <w:bCs/>
          <w:sz w:val="32"/>
          <w:szCs w:val="32"/>
          <w:lang w:val="zh-CN" w:bidi="zh-CN"/>
        </w:rPr>
        <w:t>旅客安全简介</w:t>
      </w:r>
      <w:bookmarkEnd w:id="140"/>
    </w:p>
    <w:p w14:paraId="412B108F">
      <w:pPr>
        <w:spacing w:line="560" w:lineRule="exact"/>
        <w:rPr>
          <w:rFonts w:ascii="仿宋_GB2312" w:eastAsia="仿宋_GB2312"/>
          <w:sz w:val="32"/>
          <w:szCs w:val="32"/>
          <w:lang w:val="zh-CN" w:bidi="zh-CN"/>
        </w:rPr>
      </w:pPr>
      <w:r>
        <w:rPr>
          <w:rFonts w:hint="eastAsia" w:ascii="仿宋_GB2312" w:eastAsia="仿宋_GB2312"/>
          <w:b/>
          <w:bCs/>
          <w:sz w:val="32"/>
          <w:szCs w:val="32"/>
          <w:lang w:val="zh-CN" w:bidi="zh-CN"/>
        </w:rPr>
        <w:t>1.1</w:t>
      </w:r>
      <w:r>
        <w:rPr>
          <w:rFonts w:hint="eastAsia" w:ascii="仿宋_GB2312" w:eastAsia="仿宋_GB2312"/>
          <w:b/>
          <w:bCs/>
          <w:sz w:val="32"/>
          <w:szCs w:val="32"/>
          <w:lang w:bidi="zh-CN"/>
        </w:rPr>
        <w:t xml:space="preserve"> </w:t>
      </w:r>
      <w:r>
        <w:rPr>
          <w:rFonts w:hint="eastAsia" w:ascii="仿宋_GB2312" w:eastAsia="仿宋_GB2312"/>
          <w:sz w:val="32"/>
          <w:szCs w:val="32"/>
          <w:lang w:val="zh-CN" w:bidi="zh-CN"/>
        </w:rPr>
        <w:t>客舱乘务员应进行口头和可视（如适用）的安全简介，以向旅客提供必要的信息。旅客安全简介包括以下内容：</w:t>
      </w:r>
    </w:p>
    <w:p w14:paraId="16D7D52B">
      <w:pPr>
        <w:spacing w:line="560" w:lineRule="exact"/>
        <w:ind w:firstLine="420"/>
        <w:rPr>
          <w:rFonts w:ascii="仿宋_GB2312" w:eastAsia="仿宋_GB2312"/>
          <w:sz w:val="32"/>
          <w:szCs w:val="32"/>
          <w:lang w:val="zh-CN" w:bidi="zh-CN"/>
        </w:rPr>
      </w:pPr>
      <w:r>
        <w:rPr>
          <w:rFonts w:hint="eastAsia" w:ascii="仿宋_GB2312" w:eastAsia="仿宋_GB2312"/>
          <w:sz w:val="32"/>
          <w:szCs w:val="32"/>
          <w:lang w:val="zh-CN" w:bidi="zh-CN"/>
        </w:rPr>
        <w:t>（1）起飞前简介；</w:t>
      </w:r>
    </w:p>
    <w:p w14:paraId="078B7E0E">
      <w:pPr>
        <w:spacing w:line="560" w:lineRule="exact"/>
        <w:ind w:firstLine="420"/>
        <w:rPr>
          <w:rFonts w:ascii="仿宋_GB2312" w:eastAsia="仿宋_GB2312"/>
          <w:sz w:val="32"/>
          <w:szCs w:val="32"/>
          <w:lang w:val="zh-CN" w:bidi="zh-CN"/>
        </w:rPr>
      </w:pPr>
      <w:r>
        <w:rPr>
          <w:rFonts w:hint="eastAsia" w:ascii="仿宋_GB2312" w:eastAsia="仿宋_GB2312"/>
          <w:sz w:val="32"/>
          <w:szCs w:val="32"/>
          <w:lang w:val="zh-CN" w:bidi="zh-CN"/>
        </w:rPr>
        <w:t>（2）出口座位的简介；</w:t>
      </w:r>
    </w:p>
    <w:p w14:paraId="368D81CA">
      <w:pPr>
        <w:spacing w:line="560" w:lineRule="exact"/>
        <w:ind w:firstLine="420"/>
        <w:rPr>
          <w:rFonts w:ascii="仿宋_GB2312" w:eastAsia="仿宋_GB2312"/>
          <w:sz w:val="32"/>
          <w:szCs w:val="32"/>
          <w:lang w:val="zh-CN" w:bidi="zh-CN"/>
        </w:rPr>
      </w:pPr>
      <w:r>
        <w:rPr>
          <w:rFonts w:hint="eastAsia" w:ascii="仿宋_GB2312" w:eastAsia="仿宋_GB2312"/>
          <w:sz w:val="32"/>
          <w:szCs w:val="32"/>
          <w:lang w:val="zh-CN" w:bidi="zh-CN"/>
        </w:rPr>
        <w:t>（3）特殊旅客简介；</w:t>
      </w:r>
    </w:p>
    <w:p w14:paraId="26CDF272">
      <w:pPr>
        <w:spacing w:line="560" w:lineRule="exact"/>
        <w:ind w:firstLine="420"/>
        <w:rPr>
          <w:rFonts w:ascii="仿宋_GB2312" w:eastAsia="仿宋_GB2312"/>
          <w:sz w:val="32"/>
          <w:szCs w:val="32"/>
          <w:lang w:val="zh-CN" w:bidi="zh-CN"/>
        </w:rPr>
      </w:pPr>
      <w:r>
        <w:rPr>
          <w:rFonts w:hint="eastAsia" w:ascii="仿宋_GB2312" w:eastAsia="仿宋_GB2312"/>
          <w:sz w:val="32"/>
          <w:szCs w:val="32"/>
          <w:lang w:val="zh-CN" w:bidi="zh-CN"/>
        </w:rPr>
        <w:t>（4）起飞后简介；</w:t>
      </w:r>
    </w:p>
    <w:p w14:paraId="4C874841">
      <w:pPr>
        <w:spacing w:line="560" w:lineRule="exact"/>
        <w:ind w:firstLine="420"/>
        <w:rPr>
          <w:rFonts w:ascii="仿宋_GB2312" w:eastAsia="仿宋_GB2312"/>
          <w:sz w:val="32"/>
          <w:szCs w:val="32"/>
          <w:lang w:val="zh-CN" w:bidi="zh-CN"/>
        </w:rPr>
      </w:pPr>
      <w:r>
        <w:rPr>
          <w:rFonts w:hint="eastAsia" w:ascii="仿宋_GB2312" w:eastAsia="仿宋_GB2312"/>
          <w:sz w:val="32"/>
          <w:szCs w:val="32"/>
          <w:lang w:val="zh-CN" w:bidi="zh-CN"/>
        </w:rPr>
        <w:t>（5）颠簸广播；</w:t>
      </w:r>
    </w:p>
    <w:p w14:paraId="2717FF3E">
      <w:pPr>
        <w:spacing w:line="560" w:lineRule="exact"/>
        <w:ind w:firstLine="420"/>
        <w:rPr>
          <w:rFonts w:ascii="仿宋_GB2312" w:eastAsia="仿宋_GB2312"/>
          <w:sz w:val="32"/>
          <w:szCs w:val="32"/>
          <w:lang w:val="zh-CN" w:bidi="zh-CN"/>
        </w:rPr>
      </w:pPr>
      <w:r>
        <w:rPr>
          <w:rFonts w:hint="eastAsia" w:ascii="仿宋_GB2312" w:eastAsia="仿宋_GB2312"/>
          <w:sz w:val="32"/>
          <w:szCs w:val="32"/>
          <w:lang w:val="zh-CN" w:bidi="zh-CN"/>
        </w:rPr>
        <w:t>（6）着陆前简介；</w:t>
      </w:r>
    </w:p>
    <w:p w14:paraId="75B6175A">
      <w:pPr>
        <w:spacing w:line="560" w:lineRule="exact"/>
        <w:ind w:firstLine="420"/>
        <w:rPr>
          <w:rFonts w:ascii="仿宋_GB2312" w:eastAsia="仿宋_GB2312"/>
          <w:sz w:val="32"/>
          <w:szCs w:val="32"/>
          <w:lang w:val="zh-CN" w:bidi="zh-CN"/>
        </w:rPr>
      </w:pPr>
      <w:r>
        <w:rPr>
          <w:rFonts w:hint="eastAsia" w:ascii="仿宋_GB2312" w:eastAsia="仿宋_GB2312"/>
          <w:sz w:val="32"/>
          <w:szCs w:val="32"/>
          <w:lang w:val="zh-CN" w:bidi="zh-CN"/>
        </w:rPr>
        <w:t>（7）着陆后简介；</w:t>
      </w:r>
    </w:p>
    <w:p w14:paraId="1981BE68">
      <w:pPr>
        <w:spacing w:line="560" w:lineRule="exact"/>
        <w:ind w:firstLine="420"/>
        <w:rPr>
          <w:rFonts w:ascii="仿宋_GB2312" w:eastAsia="仿宋_GB2312"/>
          <w:sz w:val="32"/>
          <w:szCs w:val="32"/>
          <w:lang w:val="zh-CN" w:bidi="zh-CN"/>
        </w:rPr>
      </w:pPr>
      <w:r>
        <w:rPr>
          <w:rFonts w:hint="eastAsia" w:ascii="仿宋_GB2312" w:eastAsia="仿宋_GB2312"/>
          <w:sz w:val="32"/>
          <w:szCs w:val="32"/>
          <w:lang w:val="zh-CN" w:bidi="zh-CN"/>
        </w:rPr>
        <w:t>（8）经停站简介；</w:t>
      </w:r>
    </w:p>
    <w:p w14:paraId="1B6B87A9">
      <w:pPr>
        <w:spacing w:line="560" w:lineRule="exact"/>
        <w:ind w:firstLine="420"/>
        <w:rPr>
          <w:rFonts w:ascii="仿宋_GB2312" w:eastAsia="仿宋_GB2312"/>
          <w:sz w:val="32"/>
          <w:szCs w:val="32"/>
          <w:lang w:val="zh-CN" w:bidi="zh-CN"/>
        </w:rPr>
      </w:pPr>
      <w:r>
        <w:rPr>
          <w:rFonts w:hint="eastAsia" w:ascii="仿宋_GB2312" w:eastAsia="仿宋_GB2312"/>
          <w:sz w:val="32"/>
          <w:szCs w:val="32"/>
          <w:lang w:val="zh-CN" w:bidi="zh-CN"/>
        </w:rPr>
        <w:t>（9）加油简介；</w:t>
      </w:r>
    </w:p>
    <w:p w14:paraId="4344DF8A">
      <w:pPr>
        <w:spacing w:line="560" w:lineRule="exact"/>
        <w:ind w:firstLine="420"/>
        <w:rPr>
          <w:rFonts w:ascii="仿宋_GB2312" w:eastAsia="仿宋_GB2312"/>
          <w:sz w:val="32"/>
          <w:szCs w:val="32"/>
          <w:lang w:val="zh-CN" w:bidi="zh-CN"/>
        </w:rPr>
      </w:pPr>
      <w:r>
        <w:rPr>
          <w:rFonts w:hint="eastAsia" w:ascii="仿宋_GB2312" w:eastAsia="仿宋_GB2312"/>
          <w:sz w:val="32"/>
          <w:szCs w:val="32"/>
          <w:lang w:val="zh-CN" w:bidi="zh-CN"/>
        </w:rPr>
        <w:t>（10）非正常和紧急情况下旅客信息和指令；</w:t>
      </w:r>
    </w:p>
    <w:p w14:paraId="04BC7241">
      <w:pPr>
        <w:spacing w:line="560" w:lineRule="exact"/>
        <w:ind w:firstLine="420"/>
        <w:rPr>
          <w:rFonts w:ascii="仿宋_GB2312" w:eastAsia="仿宋_GB2312"/>
          <w:sz w:val="32"/>
          <w:szCs w:val="32"/>
          <w:lang w:val="zh-CN" w:bidi="zh-CN"/>
        </w:rPr>
      </w:pPr>
      <w:r>
        <w:rPr>
          <w:rFonts w:hint="eastAsia" w:ascii="仿宋_GB2312" w:eastAsia="仿宋_GB2312"/>
          <w:sz w:val="32"/>
          <w:szCs w:val="32"/>
          <w:lang w:val="zh-CN" w:bidi="zh-CN"/>
        </w:rPr>
        <w:t>（11）其他国家民航当局要求的简介。</w:t>
      </w:r>
    </w:p>
    <w:p w14:paraId="1B9307AA">
      <w:pPr>
        <w:spacing w:before="260" w:after="260" w:line="560" w:lineRule="exact"/>
        <w:rPr>
          <w:rFonts w:ascii="仿宋_GB2312" w:eastAsia="仿宋_GB2312"/>
          <w:sz w:val="32"/>
          <w:szCs w:val="32"/>
          <w:lang w:val="zh-CN" w:bidi="zh-CN"/>
        </w:rPr>
      </w:pPr>
      <w:r>
        <w:rPr>
          <w:rFonts w:hint="eastAsia" w:ascii="仿宋_GB2312" w:eastAsia="仿宋_GB2312"/>
          <w:b/>
          <w:bCs/>
          <w:sz w:val="32"/>
          <w:szCs w:val="32"/>
          <w:lang w:val="zh-CN" w:bidi="zh-CN"/>
        </w:rPr>
        <w:t>1.2  起飞前简介</w:t>
      </w:r>
    </w:p>
    <w:p w14:paraId="73423CD8">
      <w:pPr>
        <w:spacing w:line="560" w:lineRule="exact"/>
        <w:ind w:firstLine="420"/>
        <w:rPr>
          <w:rFonts w:ascii="仿宋_GB2312" w:eastAsia="仿宋_GB2312"/>
          <w:sz w:val="32"/>
          <w:szCs w:val="32"/>
          <w:lang w:val="zh-CN" w:bidi="zh-CN"/>
        </w:rPr>
      </w:pPr>
      <w:r>
        <w:rPr>
          <w:rFonts w:hint="eastAsia" w:ascii="仿宋_GB2312" w:eastAsia="仿宋_GB2312"/>
          <w:sz w:val="32"/>
          <w:szCs w:val="32"/>
          <w:lang w:val="zh-CN" w:bidi="zh-CN"/>
        </w:rPr>
        <w:t>每次飞行（包括中途停留）之前进行安全演示。安全演示可以由客舱机组人员进行，或者通过由合格证持有人开发的视频进行，并在起飞前呈现给旅客。</w:t>
      </w:r>
    </w:p>
    <w:p w14:paraId="261518A1">
      <w:pPr>
        <w:spacing w:line="560" w:lineRule="exact"/>
        <w:rPr>
          <w:rFonts w:ascii="仿宋_GB2312" w:eastAsia="仿宋_GB2312"/>
          <w:sz w:val="32"/>
          <w:szCs w:val="32"/>
          <w:lang w:val="zh-CN" w:bidi="zh-CN"/>
        </w:rPr>
      </w:pPr>
      <w:r>
        <w:rPr>
          <w:rFonts w:hint="eastAsia" w:ascii="仿宋_GB2312" w:eastAsia="仿宋_GB2312"/>
          <w:sz w:val="32"/>
          <w:szCs w:val="32"/>
          <w:lang w:val="zh-CN" w:bidi="zh-CN"/>
        </w:rPr>
        <w:t>1.2.1</w:t>
      </w:r>
      <w:r>
        <w:rPr>
          <w:rFonts w:hint="eastAsia" w:ascii="仿宋_GB2312" w:eastAsia="仿宋_GB2312"/>
          <w:sz w:val="32"/>
          <w:szCs w:val="32"/>
          <w:lang w:bidi="zh-CN"/>
        </w:rPr>
        <w:t xml:space="preserve"> </w:t>
      </w:r>
      <w:r>
        <w:rPr>
          <w:rFonts w:hint="eastAsia" w:ascii="仿宋_GB2312" w:eastAsia="仿宋_GB2312"/>
          <w:sz w:val="32"/>
          <w:szCs w:val="32"/>
          <w:lang w:val="zh-CN" w:bidi="zh-CN"/>
        </w:rPr>
        <w:t>告知每个旅客飞机机舱内禁止吸烟（</w:t>
      </w:r>
      <w:r>
        <w:rPr>
          <w:rFonts w:hint="eastAsia" w:ascii="仿宋_GB2312" w:eastAsia="仿宋_GB2312"/>
          <w:sz w:val="32"/>
          <w:szCs w:val="32"/>
          <w:lang w:val="en-US" w:bidi="zh-CN"/>
        </w:rPr>
        <w:t>包括电子烟</w:t>
      </w:r>
      <w:r>
        <w:rPr>
          <w:rFonts w:hint="eastAsia" w:ascii="仿宋_GB2312" w:eastAsia="仿宋_GB2312"/>
          <w:sz w:val="32"/>
          <w:szCs w:val="32"/>
          <w:lang w:val="zh-CN" w:bidi="zh-CN"/>
        </w:rPr>
        <w:t>）。旅客应遵守客舱信息灯的信号、标志牌的指示，说明现行法规禁止摆弄、损伤或者毁坏飞机厕所内烟雾探测器。</w:t>
      </w:r>
    </w:p>
    <w:p w14:paraId="0233C879">
      <w:pPr>
        <w:spacing w:line="560" w:lineRule="exact"/>
        <w:rPr>
          <w:rFonts w:ascii="仿宋_GB2312" w:eastAsia="仿宋_GB2312"/>
          <w:sz w:val="32"/>
          <w:szCs w:val="32"/>
          <w:lang w:val="zh-CN" w:bidi="zh-CN"/>
        </w:rPr>
      </w:pPr>
      <w:r>
        <w:rPr>
          <w:rFonts w:hint="eastAsia" w:ascii="仿宋_GB2312" w:eastAsia="仿宋_GB2312"/>
          <w:sz w:val="32"/>
          <w:szCs w:val="32"/>
          <w:lang w:val="zh-CN" w:bidi="zh-CN"/>
        </w:rPr>
        <w:t>1.2.2</w:t>
      </w:r>
      <w:r>
        <w:rPr>
          <w:rFonts w:hint="eastAsia" w:ascii="仿宋_GB2312" w:eastAsia="仿宋_GB2312"/>
          <w:sz w:val="32"/>
          <w:szCs w:val="32"/>
          <w:lang w:bidi="zh-CN"/>
        </w:rPr>
        <w:t xml:space="preserve"> </w:t>
      </w:r>
      <w:r>
        <w:rPr>
          <w:rFonts w:hint="eastAsia" w:ascii="仿宋_GB2312" w:eastAsia="仿宋_GB2312"/>
          <w:sz w:val="32"/>
          <w:szCs w:val="32"/>
          <w:lang w:val="zh-CN" w:bidi="zh-CN"/>
        </w:rPr>
        <w:t>应急出口位置及其引导标志和灯光。</w:t>
      </w:r>
    </w:p>
    <w:p w14:paraId="73299503">
      <w:pPr>
        <w:spacing w:line="560" w:lineRule="exact"/>
        <w:rPr>
          <w:rFonts w:ascii="仿宋_GB2312" w:eastAsia="仿宋_GB2312"/>
          <w:sz w:val="32"/>
          <w:szCs w:val="32"/>
          <w:lang w:val="zh-CN" w:bidi="zh-CN"/>
        </w:rPr>
      </w:pPr>
      <w:r>
        <w:rPr>
          <w:rFonts w:hint="eastAsia" w:ascii="仿宋_GB2312" w:eastAsia="仿宋_GB2312"/>
          <w:sz w:val="32"/>
          <w:szCs w:val="32"/>
          <w:lang w:val="zh-CN" w:bidi="zh-CN"/>
        </w:rPr>
        <w:t>1.2.3</w:t>
      </w:r>
      <w:r>
        <w:rPr>
          <w:rFonts w:hint="eastAsia" w:ascii="仿宋_GB2312" w:eastAsia="仿宋_GB2312"/>
          <w:sz w:val="32"/>
          <w:szCs w:val="32"/>
          <w:lang w:bidi="zh-CN"/>
        </w:rPr>
        <w:t xml:space="preserve"> </w:t>
      </w:r>
      <w:r>
        <w:rPr>
          <w:rFonts w:hint="eastAsia" w:ascii="仿宋_GB2312" w:eastAsia="仿宋_GB2312"/>
          <w:sz w:val="32"/>
          <w:szCs w:val="32"/>
          <w:lang w:val="zh-CN" w:bidi="zh-CN"/>
        </w:rPr>
        <w:t>安全带的使用方法，包括如何系好和松开安全带。告知每个旅客，什么时候、什么地方、在什么情况下应当系好安全带。说明局方要求旅客遵守客舱信息灯给出的信号和安全带的使用说明。</w:t>
      </w:r>
    </w:p>
    <w:p w14:paraId="48DE0D6E">
      <w:pPr>
        <w:spacing w:line="560" w:lineRule="exact"/>
        <w:rPr>
          <w:rFonts w:ascii="仿宋_GB2312" w:eastAsia="仿宋_GB2312"/>
          <w:sz w:val="32"/>
          <w:szCs w:val="32"/>
          <w:lang w:val="zh-CN" w:bidi="zh-CN"/>
        </w:rPr>
      </w:pPr>
      <w:r>
        <w:rPr>
          <w:rFonts w:hint="eastAsia" w:ascii="仿宋_GB2312" w:eastAsia="仿宋_GB2312"/>
          <w:sz w:val="32"/>
          <w:szCs w:val="32"/>
          <w:lang w:val="zh-CN" w:bidi="zh-CN"/>
        </w:rPr>
        <w:t>1.2.4</w:t>
      </w:r>
      <w:r>
        <w:rPr>
          <w:rFonts w:hint="eastAsia" w:ascii="仿宋_GB2312" w:eastAsia="仿宋_GB2312"/>
          <w:sz w:val="32"/>
          <w:szCs w:val="32"/>
          <w:lang w:bidi="zh-CN"/>
        </w:rPr>
        <w:t xml:space="preserve"> </w:t>
      </w:r>
      <w:r>
        <w:rPr>
          <w:rFonts w:hint="eastAsia" w:ascii="仿宋_GB2312" w:eastAsia="仿宋_GB2312"/>
          <w:sz w:val="32"/>
          <w:szCs w:val="32"/>
          <w:lang w:val="zh-CN" w:bidi="zh-CN"/>
        </w:rPr>
        <w:t>需要的任何应急漂浮设备的位置及其使用方法。</w:t>
      </w:r>
    </w:p>
    <w:p w14:paraId="16A90A05">
      <w:pPr>
        <w:spacing w:line="560" w:lineRule="exact"/>
        <w:rPr>
          <w:rFonts w:ascii="仿宋_GB2312" w:eastAsia="仿宋_GB2312"/>
          <w:sz w:val="32"/>
          <w:szCs w:val="32"/>
          <w:lang w:val="zh-CN" w:bidi="zh-CN"/>
        </w:rPr>
      </w:pPr>
      <w:r>
        <w:rPr>
          <w:rFonts w:hint="eastAsia" w:ascii="仿宋_GB2312" w:eastAsia="仿宋_GB2312"/>
          <w:sz w:val="32"/>
          <w:szCs w:val="32"/>
          <w:lang w:val="zh-CN" w:bidi="zh-CN"/>
        </w:rPr>
        <w:t>1.2.5</w:t>
      </w:r>
      <w:r>
        <w:rPr>
          <w:rFonts w:hint="eastAsia" w:ascii="仿宋_GB2312" w:eastAsia="仿宋_GB2312"/>
          <w:sz w:val="32"/>
          <w:szCs w:val="32"/>
          <w:lang w:bidi="zh-CN"/>
        </w:rPr>
        <w:t xml:space="preserve"> </w:t>
      </w:r>
      <w:r>
        <w:rPr>
          <w:rFonts w:hint="eastAsia" w:ascii="仿宋_GB2312" w:eastAsia="仿宋_GB2312"/>
          <w:sz w:val="32"/>
          <w:szCs w:val="32"/>
          <w:lang w:val="zh-CN" w:bidi="zh-CN"/>
        </w:rPr>
        <w:t>对于飞行高度3</w:t>
      </w:r>
      <w:r>
        <w:rPr>
          <w:rFonts w:hint="eastAsia" w:ascii="仿宋_GB2312" w:eastAsia="仿宋_GB2312"/>
          <w:sz w:val="32"/>
          <w:szCs w:val="32"/>
          <w:lang w:bidi="zh-CN"/>
        </w:rPr>
        <w:t>,</w:t>
      </w:r>
      <w:r>
        <w:rPr>
          <w:rFonts w:hint="eastAsia" w:ascii="仿宋_GB2312" w:eastAsia="仿宋_GB2312"/>
          <w:sz w:val="32"/>
          <w:szCs w:val="32"/>
          <w:lang w:val="zh-CN" w:bidi="zh-CN"/>
        </w:rPr>
        <w:t>000米（10</w:t>
      </w:r>
      <w:r>
        <w:rPr>
          <w:rFonts w:hint="eastAsia" w:ascii="仿宋_GB2312" w:eastAsia="仿宋_GB2312"/>
          <w:sz w:val="32"/>
          <w:szCs w:val="32"/>
          <w:lang w:bidi="zh-CN"/>
        </w:rPr>
        <w:t>,</w:t>
      </w:r>
      <w:r>
        <w:rPr>
          <w:rFonts w:hint="eastAsia" w:ascii="仿宋_GB2312" w:eastAsia="仿宋_GB2312"/>
          <w:sz w:val="32"/>
          <w:szCs w:val="32"/>
          <w:lang w:val="zh-CN" w:bidi="zh-CN"/>
        </w:rPr>
        <w:t>000英尺）以上的飞行，告知每个旅客一旦座舱释压时使用氧气的重要性，向他们指出氧气分配设备的所在位置并演示其使用方法。</w:t>
      </w:r>
    </w:p>
    <w:p w14:paraId="7511C861">
      <w:pPr>
        <w:spacing w:line="560" w:lineRule="exact"/>
        <w:rPr>
          <w:rFonts w:ascii="仿宋_GB2312" w:eastAsia="仿宋_GB2312"/>
          <w:sz w:val="32"/>
          <w:szCs w:val="32"/>
          <w:lang w:val="zh-CN" w:bidi="zh-CN"/>
        </w:rPr>
      </w:pPr>
      <w:r>
        <w:rPr>
          <w:rFonts w:hint="eastAsia" w:ascii="仿宋_GB2312" w:eastAsia="仿宋_GB2312"/>
          <w:sz w:val="32"/>
          <w:szCs w:val="32"/>
          <w:lang w:val="zh-CN" w:bidi="zh-CN"/>
        </w:rPr>
        <w:t>1.2.6</w:t>
      </w:r>
      <w:r>
        <w:rPr>
          <w:rFonts w:hint="eastAsia" w:ascii="仿宋_GB2312" w:eastAsia="仿宋_GB2312"/>
          <w:sz w:val="32"/>
          <w:szCs w:val="32"/>
          <w:lang w:bidi="zh-CN"/>
        </w:rPr>
        <w:t xml:space="preserve"> </w:t>
      </w:r>
      <w:r>
        <w:rPr>
          <w:rFonts w:hint="eastAsia" w:ascii="仿宋_GB2312" w:eastAsia="仿宋_GB2312"/>
          <w:sz w:val="32"/>
          <w:szCs w:val="32"/>
          <w:lang w:val="zh-CN" w:bidi="zh-CN"/>
        </w:rPr>
        <w:t>关于禁止或者限制旅客在机上使用便携式电子设备（PED）的规定。</w:t>
      </w:r>
    </w:p>
    <w:p w14:paraId="1B353A34">
      <w:pPr>
        <w:spacing w:line="560" w:lineRule="exact"/>
        <w:rPr>
          <w:rFonts w:ascii="仿宋_GB2312" w:eastAsia="仿宋_GB2312"/>
          <w:sz w:val="32"/>
          <w:szCs w:val="32"/>
          <w:lang w:val="zh-CN" w:bidi="zh-CN"/>
        </w:rPr>
      </w:pPr>
      <w:r>
        <w:rPr>
          <w:rFonts w:hint="eastAsia" w:ascii="仿宋_GB2312" w:eastAsia="仿宋_GB2312"/>
          <w:sz w:val="32"/>
          <w:szCs w:val="32"/>
          <w:lang w:val="zh-CN" w:bidi="zh-CN"/>
        </w:rPr>
        <w:t>1.2.7</w:t>
      </w:r>
      <w:r>
        <w:rPr>
          <w:rFonts w:hint="eastAsia" w:ascii="仿宋_GB2312" w:eastAsia="仿宋_GB2312"/>
          <w:sz w:val="32"/>
          <w:szCs w:val="32"/>
          <w:lang w:bidi="zh-CN"/>
        </w:rPr>
        <w:t xml:space="preserve"> </w:t>
      </w:r>
      <w:r>
        <w:rPr>
          <w:rFonts w:hint="eastAsia" w:ascii="仿宋_GB2312" w:eastAsia="仿宋_GB2312"/>
          <w:sz w:val="32"/>
          <w:szCs w:val="32"/>
          <w:lang w:val="zh-CN" w:bidi="zh-CN"/>
        </w:rPr>
        <w:t>使用飞机作延伸跨水运行时，应当向所有旅客提供补充简介，讲解救生衣、救生筏和其他漂浮装置的位置和使用方法，包括演示救生衣穿戴和充气的方法。</w:t>
      </w:r>
    </w:p>
    <w:p w14:paraId="30782384">
      <w:pPr>
        <w:spacing w:line="560" w:lineRule="exact"/>
        <w:rPr>
          <w:rFonts w:ascii="仿宋_GB2312" w:eastAsia="仿宋_GB2312"/>
          <w:sz w:val="32"/>
          <w:szCs w:val="32"/>
          <w:lang w:val="zh-CN" w:bidi="zh-CN"/>
        </w:rPr>
      </w:pPr>
      <w:r>
        <w:rPr>
          <w:rFonts w:hint="eastAsia" w:ascii="仿宋_GB2312" w:eastAsia="仿宋_GB2312"/>
          <w:sz w:val="32"/>
          <w:szCs w:val="32"/>
          <w:lang w:val="zh-CN" w:bidi="zh-CN"/>
        </w:rPr>
        <w:t>1.2.8</w:t>
      </w:r>
      <w:r>
        <w:rPr>
          <w:rFonts w:hint="eastAsia" w:ascii="仿宋_GB2312" w:eastAsia="仿宋_GB2312"/>
          <w:sz w:val="32"/>
          <w:szCs w:val="32"/>
          <w:lang w:bidi="zh-CN"/>
        </w:rPr>
        <w:t xml:space="preserve"> </w:t>
      </w:r>
      <w:r>
        <w:rPr>
          <w:rFonts w:hint="eastAsia" w:ascii="仿宋_GB2312" w:eastAsia="仿宋_GB2312"/>
          <w:sz w:val="32"/>
          <w:szCs w:val="32"/>
          <w:lang w:val="zh-CN" w:bidi="zh-CN"/>
        </w:rPr>
        <w:t>客舱内安全方面（例如，正确存放手提行李避免妨碍过道和通道，小桌板、座椅靠背、脚踏、机上娱乐系统和遮光板等达到安全位置）。</w:t>
      </w:r>
    </w:p>
    <w:p w14:paraId="42587709">
      <w:pPr>
        <w:spacing w:line="560" w:lineRule="exact"/>
        <w:jc w:val="left"/>
        <w:rPr>
          <w:rFonts w:ascii="仿宋_GB2312" w:eastAsia="仿宋_GB2312"/>
          <w:b/>
          <w:bCs/>
          <w:sz w:val="32"/>
          <w:szCs w:val="32"/>
          <w:lang w:val="zh-CN" w:bidi="zh-CN"/>
        </w:rPr>
      </w:pPr>
      <w:r>
        <w:rPr>
          <w:rFonts w:hint="eastAsia" w:ascii="仿宋_GB2312" w:eastAsia="仿宋_GB2312"/>
          <w:sz w:val="32"/>
          <w:szCs w:val="32"/>
          <w:lang w:val="zh-CN" w:bidi="zh-CN"/>
        </w:rPr>
        <w:t>1.2.9</w:t>
      </w:r>
      <w:r>
        <w:rPr>
          <w:rFonts w:hint="eastAsia" w:ascii="仿宋_GB2312" w:eastAsia="仿宋_GB2312"/>
          <w:sz w:val="32"/>
          <w:szCs w:val="32"/>
          <w:lang w:bidi="zh-CN"/>
        </w:rPr>
        <w:t xml:space="preserve"> </w:t>
      </w:r>
      <w:r>
        <w:rPr>
          <w:rFonts w:hint="eastAsia" w:ascii="仿宋_GB2312" w:eastAsia="仿宋_GB2312"/>
          <w:sz w:val="32"/>
          <w:szCs w:val="32"/>
          <w:lang w:val="zh-CN" w:bidi="zh-CN"/>
        </w:rPr>
        <w:t>要求旅客遵守机组指令。</w:t>
      </w:r>
    </w:p>
    <w:p w14:paraId="3D0507BF">
      <w:pPr>
        <w:spacing w:before="260" w:after="260" w:line="560" w:lineRule="exact"/>
        <w:rPr>
          <w:rFonts w:ascii="仿宋_GB2312" w:eastAsia="仿宋_GB2312"/>
          <w:b/>
          <w:bCs/>
          <w:sz w:val="32"/>
          <w:szCs w:val="32"/>
          <w:lang w:val="zh-CN" w:bidi="zh-CN"/>
        </w:rPr>
      </w:pPr>
      <w:r>
        <w:rPr>
          <w:rFonts w:hint="eastAsia" w:ascii="仿宋_GB2312" w:eastAsia="仿宋_GB2312"/>
          <w:b/>
          <w:bCs/>
          <w:sz w:val="32"/>
          <w:szCs w:val="32"/>
          <w:lang w:val="zh-CN" w:bidi="zh-CN"/>
        </w:rPr>
        <w:t>1.3  出口座位的简介</w:t>
      </w:r>
    </w:p>
    <w:p w14:paraId="1C0F090D">
      <w:pPr>
        <w:spacing w:line="560" w:lineRule="exact"/>
        <w:ind w:firstLine="420"/>
        <w:jc w:val="left"/>
        <w:rPr>
          <w:rFonts w:ascii="仿宋_GB2312" w:eastAsia="仿宋_GB2312"/>
          <w:b/>
          <w:bCs/>
          <w:sz w:val="32"/>
          <w:szCs w:val="32"/>
          <w:lang w:val="zh-CN" w:bidi="zh-CN"/>
        </w:rPr>
      </w:pPr>
      <w:r>
        <w:rPr>
          <w:rFonts w:hint="eastAsia" w:ascii="仿宋_GB2312" w:eastAsia="仿宋_GB2312"/>
          <w:sz w:val="32"/>
          <w:szCs w:val="32"/>
          <w:lang w:val="zh-CN" w:bidi="zh-CN"/>
        </w:rPr>
        <w:t>提示在出口座位就座的旅客阅读为其专备的出口座位旅客须知卡并进行自我对照，该卡中应当包含就座于出口座位的旅客应当具备的能力、不宜在出口座位就座的情况、可以要求调换座位的情况以及服从机组成员安排和调整座位的义务。</w:t>
      </w:r>
    </w:p>
    <w:p w14:paraId="52408C90">
      <w:pPr>
        <w:spacing w:before="260" w:after="260" w:line="560" w:lineRule="exact"/>
        <w:rPr>
          <w:rFonts w:ascii="仿宋_GB2312" w:eastAsia="仿宋_GB2312"/>
          <w:b/>
          <w:bCs/>
          <w:sz w:val="32"/>
          <w:szCs w:val="32"/>
          <w:lang w:val="zh-CN" w:bidi="zh-CN"/>
        </w:rPr>
      </w:pPr>
      <w:r>
        <w:rPr>
          <w:rFonts w:hint="eastAsia" w:ascii="仿宋_GB2312" w:eastAsia="仿宋_GB2312"/>
          <w:b/>
          <w:bCs/>
          <w:sz w:val="32"/>
          <w:szCs w:val="32"/>
          <w:lang w:val="zh-CN" w:bidi="zh-CN"/>
        </w:rPr>
        <w:t>1.4  特殊旅客简介</w:t>
      </w:r>
    </w:p>
    <w:p w14:paraId="28321D63">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在每次起飞之前，应当对在紧急情况下需由他人协助方能迅速移动到出口的旅客进行个别简介。</w:t>
      </w:r>
    </w:p>
    <w:p w14:paraId="052B94BC">
      <w:pPr>
        <w:spacing w:before="260" w:after="260" w:line="560" w:lineRule="exact"/>
        <w:rPr>
          <w:rFonts w:ascii="仿宋_GB2312" w:eastAsia="仿宋_GB2312"/>
          <w:b/>
          <w:bCs/>
          <w:sz w:val="32"/>
          <w:szCs w:val="32"/>
          <w:lang w:val="zh-CN" w:bidi="zh-CN"/>
        </w:rPr>
      </w:pPr>
      <w:r>
        <w:rPr>
          <w:rFonts w:hint="eastAsia" w:ascii="仿宋_GB2312" w:eastAsia="仿宋_GB2312"/>
          <w:b/>
          <w:bCs/>
          <w:sz w:val="32"/>
          <w:szCs w:val="32"/>
          <w:lang w:val="zh-CN" w:bidi="zh-CN"/>
        </w:rPr>
        <w:t>1.5  起飞后简介</w:t>
      </w:r>
    </w:p>
    <w:p w14:paraId="0075501A">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在每次起飞之后，在要求系好安全带的信号灯即将关断之前或者刚刚关断之后，广播通知旅客，即使在要求系好安全带的信号灯熄灭时，在座位上仍应当继续系好安全带。</w:t>
      </w:r>
    </w:p>
    <w:p w14:paraId="08E74FA5">
      <w:pPr>
        <w:spacing w:before="260" w:after="260" w:line="560" w:lineRule="exact"/>
        <w:rPr>
          <w:rFonts w:ascii="仿宋_GB2312" w:eastAsia="仿宋_GB2312"/>
          <w:b/>
          <w:bCs/>
          <w:sz w:val="32"/>
          <w:szCs w:val="32"/>
          <w:lang w:val="zh-CN" w:bidi="zh-CN"/>
        </w:rPr>
      </w:pPr>
      <w:r>
        <w:rPr>
          <w:rFonts w:hint="eastAsia" w:ascii="仿宋_GB2312" w:eastAsia="仿宋_GB2312"/>
          <w:b/>
          <w:bCs/>
          <w:sz w:val="32"/>
          <w:szCs w:val="32"/>
          <w:lang w:val="zh-CN" w:bidi="zh-CN"/>
        </w:rPr>
        <w:t xml:space="preserve">1.6  颠簸广播 </w:t>
      </w:r>
    </w:p>
    <w:p w14:paraId="093B1F11">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机组人员在飞机遇到气流时进行简介，说明下列事项：</w:t>
      </w:r>
    </w:p>
    <w:p w14:paraId="1B9221AD">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（1）需要返回座位并系好安全带；</w:t>
      </w:r>
    </w:p>
    <w:p w14:paraId="3FD3BB5A">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（2）对厕所使用的限制；</w:t>
      </w:r>
    </w:p>
    <w:p w14:paraId="41558248">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（3）手提行李的存放。</w:t>
      </w:r>
    </w:p>
    <w:p w14:paraId="1D0991ED">
      <w:pPr>
        <w:spacing w:before="260" w:after="260" w:line="560" w:lineRule="exact"/>
        <w:rPr>
          <w:rFonts w:ascii="仿宋_GB2312" w:eastAsia="仿宋_GB2312"/>
          <w:b/>
          <w:bCs/>
          <w:sz w:val="32"/>
          <w:szCs w:val="32"/>
          <w:lang w:val="zh-CN" w:bidi="zh-CN"/>
        </w:rPr>
      </w:pPr>
      <w:r>
        <w:rPr>
          <w:rFonts w:hint="eastAsia" w:ascii="仿宋_GB2312" w:eastAsia="仿宋_GB2312"/>
          <w:b/>
          <w:bCs/>
          <w:sz w:val="32"/>
          <w:szCs w:val="32"/>
          <w:lang w:val="zh-CN" w:bidi="zh-CN"/>
        </w:rPr>
        <w:t>1.7  着陆前简介</w:t>
      </w:r>
    </w:p>
    <w:p w14:paraId="23965CFE">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客舱机组人员在每次着陆前进行简介，说明下列事项：</w:t>
      </w:r>
    </w:p>
    <w:p w14:paraId="060D8EA6">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（1）使用安全带或约束系统；</w:t>
      </w:r>
    </w:p>
    <w:p w14:paraId="4920F454">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（2）客舱内安全方面（例如，正确存放手提行李避免妨碍过道和通道，小桌板、座椅靠背、脚踏、机上娱乐系统和遮光板等达到安全位置）；</w:t>
      </w:r>
    </w:p>
    <w:p w14:paraId="34B88C0C">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（3）关于便携式电子设备（PED）的规定;</w:t>
      </w:r>
    </w:p>
    <w:p w14:paraId="1BBBAD58">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（4）</w:t>
      </w:r>
      <w:r>
        <w:rPr>
          <w:rFonts w:hint="eastAsia" w:ascii="仿宋_GB2312" w:eastAsia="仿宋_GB2312"/>
          <w:sz w:val="32"/>
          <w:szCs w:val="32"/>
          <w:lang w:bidi="zh-CN"/>
        </w:rPr>
        <w:t>应急</w:t>
      </w:r>
      <w:r>
        <w:rPr>
          <w:rFonts w:hint="eastAsia" w:ascii="仿宋_GB2312" w:eastAsia="仿宋_GB2312"/>
          <w:sz w:val="32"/>
          <w:szCs w:val="32"/>
          <w:lang w:val="zh-CN" w:bidi="zh-CN"/>
        </w:rPr>
        <w:t>出口位置的再确认。</w:t>
      </w:r>
    </w:p>
    <w:p w14:paraId="756A2C23">
      <w:pPr>
        <w:spacing w:before="260" w:after="260" w:line="560" w:lineRule="exact"/>
        <w:rPr>
          <w:rFonts w:ascii="仿宋_GB2312" w:eastAsia="仿宋_GB2312"/>
          <w:b/>
          <w:bCs/>
          <w:sz w:val="32"/>
          <w:szCs w:val="32"/>
          <w:lang w:val="zh-CN" w:bidi="zh-CN"/>
        </w:rPr>
      </w:pPr>
      <w:r>
        <w:rPr>
          <w:rFonts w:hint="eastAsia" w:ascii="仿宋_GB2312" w:eastAsia="仿宋_GB2312"/>
          <w:b/>
          <w:bCs/>
          <w:sz w:val="32"/>
          <w:szCs w:val="32"/>
          <w:lang w:val="zh-CN" w:bidi="zh-CN"/>
        </w:rPr>
        <w:t>1.8  落地后简介</w:t>
      </w:r>
    </w:p>
    <w:p w14:paraId="27D27A40">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客舱机组在着陆后进行简介，说明下列事项：</w:t>
      </w:r>
    </w:p>
    <w:p w14:paraId="596D1713">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（1）保持座椅安全带系紧，直到“系好安全带”指示灯熄灭；</w:t>
      </w:r>
    </w:p>
    <w:p w14:paraId="7FE3BE78">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（2）保持手提行李安放得当，直至“系好安全带”指示灯熄灭。</w:t>
      </w:r>
    </w:p>
    <w:p w14:paraId="0D1A31B5">
      <w:pPr>
        <w:spacing w:before="260" w:after="260" w:line="560" w:lineRule="exact"/>
        <w:rPr>
          <w:rFonts w:ascii="仿宋_GB2312" w:eastAsia="仿宋_GB2312"/>
          <w:b/>
          <w:bCs/>
          <w:sz w:val="32"/>
          <w:szCs w:val="32"/>
          <w:lang w:val="zh-CN" w:bidi="zh-CN"/>
        </w:rPr>
      </w:pPr>
      <w:r>
        <w:rPr>
          <w:rFonts w:hint="eastAsia" w:ascii="仿宋_GB2312" w:eastAsia="仿宋_GB2312"/>
          <w:b/>
          <w:bCs/>
          <w:sz w:val="32"/>
          <w:szCs w:val="32"/>
          <w:lang w:val="zh-CN" w:bidi="zh-CN"/>
        </w:rPr>
        <w:t>1.9  经停站简介</w:t>
      </w:r>
    </w:p>
    <w:p w14:paraId="7481E090">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客舱机组在飞机停靠过站时向机上旅客进行简介，说明下列事项：</w:t>
      </w:r>
    </w:p>
    <w:p w14:paraId="478D12E4">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（1）吸烟限制；</w:t>
      </w:r>
    </w:p>
    <w:p w14:paraId="178CA04F">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（2）便携式电子设备（PED）的使用和存放。</w:t>
      </w:r>
    </w:p>
    <w:p w14:paraId="4163FD72">
      <w:pPr>
        <w:spacing w:before="260" w:after="260" w:line="560" w:lineRule="exact"/>
        <w:rPr>
          <w:rFonts w:ascii="仿宋_GB2312" w:eastAsia="仿宋_GB2312"/>
          <w:b/>
          <w:bCs/>
          <w:sz w:val="32"/>
          <w:szCs w:val="32"/>
          <w:lang w:val="zh-CN" w:bidi="zh-CN"/>
        </w:rPr>
      </w:pPr>
      <w:r>
        <w:rPr>
          <w:rFonts w:hint="eastAsia" w:ascii="仿宋_GB2312" w:eastAsia="仿宋_GB2312"/>
          <w:b/>
          <w:bCs/>
          <w:sz w:val="32"/>
          <w:szCs w:val="32"/>
          <w:lang w:val="zh-CN" w:bidi="zh-CN"/>
        </w:rPr>
        <w:t>1.10  加油时简介</w:t>
      </w:r>
    </w:p>
    <w:p w14:paraId="33B35898">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加油期间，旅客登机、下机或在飞机上时，客舱机组应说明下列事项：</w:t>
      </w:r>
    </w:p>
    <w:p w14:paraId="15C29FE4">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（1）加油正在进行；</w:t>
      </w:r>
    </w:p>
    <w:p w14:paraId="0A1023C4">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（2）避免以下行为，如：系紧安全带、使用盥洗室、在客舱内走动而导致阻碍过道和通道、吸烟等；</w:t>
      </w:r>
    </w:p>
    <w:p w14:paraId="243587D0">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（3）便携式电子设备（PED）的使用和存放。</w:t>
      </w:r>
    </w:p>
    <w:p w14:paraId="0043B73C">
      <w:pPr>
        <w:spacing w:before="260" w:after="260" w:line="560" w:lineRule="exact"/>
        <w:rPr>
          <w:rFonts w:ascii="仿宋_GB2312" w:eastAsia="仿宋_GB2312"/>
          <w:b/>
          <w:bCs/>
          <w:sz w:val="32"/>
          <w:szCs w:val="32"/>
          <w:lang w:val="zh-CN" w:bidi="zh-CN"/>
        </w:rPr>
      </w:pPr>
      <w:r>
        <w:rPr>
          <w:rFonts w:hint="eastAsia" w:ascii="仿宋_GB2312" w:eastAsia="仿宋_GB2312"/>
          <w:b/>
          <w:bCs/>
          <w:sz w:val="32"/>
          <w:szCs w:val="32"/>
          <w:lang w:val="zh-CN" w:bidi="zh-CN"/>
        </w:rPr>
        <w:t>1.11  非正常和紧急情况下对旅客的信息和指令</w:t>
      </w:r>
    </w:p>
    <w:p w14:paraId="3F9EB6E5">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客舱机组在非正常和紧急情况下向旅客提供信息和指令，提高他们在发生事故时的反应和生存能力。非正常和紧急情况包括：</w:t>
      </w:r>
    </w:p>
    <w:p w14:paraId="379994FF">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（1）火灾、烟雾和/或浓烟；</w:t>
      </w:r>
    </w:p>
    <w:p w14:paraId="289894E3">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（2）客舱压差问题；</w:t>
      </w:r>
    </w:p>
    <w:p w14:paraId="4589F83E">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（3）预期的和非预期的紧急着陆/迫降；</w:t>
      </w:r>
    </w:p>
    <w:p w14:paraId="389B6F20">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（4）撤离（陆地和水上）；</w:t>
      </w:r>
    </w:p>
    <w:p w14:paraId="6852261B">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（5）机组成员丧失能力；</w:t>
      </w:r>
    </w:p>
    <w:p w14:paraId="5318923F">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（6）快速离机。</w:t>
      </w:r>
    </w:p>
    <w:p w14:paraId="456E0C57">
      <w:pPr>
        <w:spacing w:before="260" w:after="260" w:line="560" w:lineRule="exact"/>
        <w:rPr>
          <w:rFonts w:ascii="仿宋_GB2312" w:eastAsia="仿宋_GB2312"/>
          <w:b/>
          <w:bCs/>
          <w:sz w:val="32"/>
          <w:szCs w:val="32"/>
          <w:lang w:val="zh-CN" w:bidi="zh-CN"/>
        </w:rPr>
      </w:pPr>
      <w:r>
        <w:rPr>
          <w:rFonts w:hint="eastAsia" w:ascii="仿宋_GB2312" w:eastAsia="仿宋_GB2312"/>
          <w:b/>
          <w:bCs/>
          <w:sz w:val="32"/>
          <w:szCs w:val="32"/>
          <w:lang w:val="zh-CN" w:bidi="zh-CN"/>
        </w:rPr>
        <w:t>1.12  其他要求</w:t>
      </w:r>
    </w:p>
    <w:p w14:paraId="2CE41A76">
      <w:pPr>
        <w:spacing w:line="560" w:lineRule="exact"/>
        <w:ind w:firstLine="420"/>
        <w:jc w:val="left"/>
        <w:rPr>
          <w:rFonts w:ascii="仿宋_GB2312" w:eastAsia="仿宋_GB2312"/>
          <w:b/>
          <w:bCs/>
          <w:sz w:val="32"/>
          <w:szCs w:val="32"/>
        </w:rPr>
      </w:pPr>
      <w:r>
        <w:rPr>
          <w:rFonts w:hint="eastAsia" w:ascii="仿宋_GB2312" w:eastAsia="仿宋_GB2312"/>
          <w:sz w:val="32"/>
          <w:szCs w:val="32"/>
          <w:lang w:val="zh-CN" w:bidi="zh-CN"/>
        </w:rPr>
        <w:t>通过安全简介、通告和安全演示向旅客提供的信息应使用中文和英文进行，以促进与旅客的良好沟通。</w:t>
      </w:r>
    </w:p>
    <w:p w14:paraId="4A60835B">
      <w:pPr>
        <w:spacing w:before="340" w:after="340" w:line="560" w:lineRule="exact"/>
        <w:outlineLvl w:val="1"/>
        <w:rPr>
          <w:rFonts w:ascii="仿宋_GB2312" w:eastAsia="仿宋_GB2312"/>
          <w:b/>
          <w:bCs/>
          <w:sz w:val="32"/>
          <w:szCs w:val="32"/>
          <w:lang w:val="zh-CN" w:bidi="zh-CN"/>
        </w:rPr>
      </w:pPr>
      <w:bookmarkStart w:id="141" w:name="_Toc138800470"/>
      <w:r>
        <w:rPr>
          <w:rFonts w:hint="eastAsia" w:ascii="仿宋_GB2312" w:eastAsia="仿宋_GB2312"/>
          <w:b/>
          <w:bCs/>
          <w:sz w:val="32"/>
          <w:szCs w:val="32"/>
        </w:rPr>
        <w:t>2、 旅客安全须知卡</w:t>
      </w:r>
      <w:bookmarkEnd w:id="141"/>
    </w:p>
    <w:p w14:paraId="666E7A43">
      <w:pPr>
        <w:spacing w:line="560" w:lineRule="exact"/>
        <w:rPr>
          <w:rFonts w:ascii="仿宋_GB2312" w:eastAsia="仿宋_GB2312"/>
          <w:b/>
          <w:bCs/>
          <w:sz w:val="32"/>
          <w:szCs w:val="32"/>
        </w:rPr>
      </w:pPr>
      <w:r>
        <w:rPr>
          <w:rFonts w:hint="eastAsia" w:ascii="仿宋_GB2312" w:eastAsia="仿宋_GB2312"/>
          <w:b/>
          <w:bCs/>
          <w:sz w:val="32"/>
          <w:szCs w:val="32"/>
          <w:lang w:val="zh-CN" w:bidi="zh-CN"/>
        </w:rPr>
        <w:t>2.1</w:t>
      </w:r>
      <w:r>
        <w:rPr>
          <w:rFonts w:hint="eastAsia" w:ascii="仿宋_GB2312" w:eastAsia="仿宋_GB2312"/>
          <w:b/>
          <w:bCs/>
          <w:sz w:val="32"/>
          <w:szCs w:val="32"/>
          <w:lang w:bidi="zh-CN"/>
        </w:rPr>
        <w:t xml:space="preserve"> </w:t>
      </w:r>
      <w:r>
        <w:rPr>
          <w:rFonts w:hint="eastAsia" w:ascii="仿宋_GB2312" w:eastAsia="仿宋_GB2312"/>
          <w:sz w:val="32"/>
          <w:szCs w:val="32"/>
        </w:rPr>
        <w:t>旅客安全须知卡以文字和图片呈现，其中文字说明应至少为中文和英文。</w:t>
      </w:r>
    </w:p>
    <w:p w14:paraId="3B33E1AC">
      <w:pPr>
        <w:spacing w:line="560" w:lineRule="exact"/>
        <w:jc w:val="left"/>
        <w:rPr>
          <w:rFonts w:ascii="仿宋_GB2312" w:eastAsia="仿宋_GB2312"/>
          <w:sz w:val="32"/>
          <w:szCs w:val="32"/>
          <w:lang w:val="zh-CN" w:bidi="zh-CN"/>
        </w:rPr>
      </w:pPr>
      <w:r>
        <w:rPr>
          <w:rFonts w:hint="eastAsia" w:ascii="仿宋_GB2312" w:eastAsia="仿宋_GB2312"/>
          <w:sz w:val="32"/>
          <w:szCs w:val="32"/>
          <w:lang w:val="zh-CN" w:bidi="zh-CN"/>
        </w:rPr>
        <w:t>2.1.1 设计</w:t>
      </w:r>
    </w:p>
    <w:p w14:paraId="2E215923">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（1）操作程序步骤应正确并且明确（例如，编号的步骤）；</w:t>
      </w:r>
    </w:p>
    <w:p w14:paraId="59FE6E29">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（2）鼓励使用国际符号；</w:t>
      </w:r>
    </w:p>
    <w:p w14:paraId="2125484B">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（3）所有描述简单易懂；</w:t>
      </w:r>
    </w:p>
    <w:p w14:paraId="26683E5E">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（4）有醒目的标题或符号，使用彩色呈现；</w:t>
      </w:r>
    </w:p>
    <w:p w14:paraId="1614AB93">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（5）旅客安全须知卡的设计应便于识别飞机类型；</w:t>
      </w:r>
    </w:p>
    <w:p w14:paraId="1F445528">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（6）卡片应用耐用的材料制成，有残缺应及时更换；</w:t>
      </w:r>
    </w:p>
    <w:p w14:paraId="24DEC18C">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（7）旅客安全须知卡应当有合适的尺寸，方便旅客</w:t>
      </w:r>
      <w:r>
        <w:rPr>
          <w:rFonts w:hint="eastAsia" w:ascii="仿宋_GB2312" w:eastAsia="仿宋_GB2312"/>
          <w:sz w:val="32"/>
          <w:szCs w:val="32"/>
          <w:lang w:bidi="zh-CN"/>
        </w:rPr>
        <w:t>阅览</w:t>
      </w:r>
      <w:r>
        <w:rPr>
          <w:rFonts w:hint="eastAsia" w:ascii="仿宋_GB2312" w:eastAsia="仿宋_GB2312"/>
          <w:sz w:val="32"/>
          <w:szCs w:val="32"/>
          <w:lang w:val="zh-CN" w:bidi="zh-CN"/>
        </w:rPr>
        <w:t>；</w:t>
      </w:r>
    </w:p>
    <w:p w14:paraId="4B202104">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（8）版本控制。</w:t>
      </w:r>
    </w:p>
    <w:p w14:paraId="548A11F7">
      <w:pPr>
        <w:spacing w:line="560" w:lineRule="exact"/>
        <w:jc w:val="left"/>
        <w:rPr>
          <w:rFonts w:ascii="仿宋_GB2312" w:eastAsia="仿宋_GB2312"/>
          <w:sz w:val="32"/>
          <w:szCs w:val="32"/>
          <w:lang w:val="zh-CN" w:bidi="zh-CN"/>
        </w:rPr>
      </w:pPr>
      <w:r>
        <w:rPr>
          <w:rFonts w:hint="eastAsia" w:ascii="仿宋_GB2312" w:eastAsia="仿宋_GB2312"/>
          <w:sz w:val="32"/>
          <w:szCs w:val="32"/>
          <w:lang w:val="zh-CN" w:bidi="zh-CN"/>
        </w:rPr>
        <w:t>2.1.2</w:t>
      </w:r>
      <w:r>
        <w:rPr>
          <w:rFonts w:hint="eastAsia" w:ascii="仿宋_GB2312" w:eastAsia="仿宋_GB2312"/>
          <w:sz w:val="32"/>
          <w:szCs w:val="32"/>
          <w:lang w:bidi="zh-CN"/>
        </w:rPr>
        <w:t xml:space="preserve"> </w:t>
      </w:r>
      <w:r>
        <w:rPr>
          <w:rFonts w:hint="eastAsia" w:ascii="仿宋_GB2312" w:eastAsia="仿宋_GB2312"/>
          <w:sz w:val="32"/>
          <w:szCs w:val="32"/>
          <w:lang w:val="zh-CN" w:bidi="zh-CN"/>
        </w:rPr>
        <w:t>内容</w:t>
      </w:r>
    </w:p>
    <w:p w14:paraId="1199A012">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（1）客舱安全方面：如正确安放手提行李、小心打开行李架箱、禁止堵塞过道和通道、起飞和着陆时小桌板位置、座椅靠背、脚蹬、机上娱乐系统和遮光板位置等；</w:t>
      </w:r>
    </w:p>
    <w:p w14:paraId="79BB5F1B">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（2）座椅安全带的使用；</w:t>
      </w:r>
    </w:p>
    <w:p w14:paraId="618F7750">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（3）氧气面罩的位置和使用，提示旅客在帮助他人佩戴氧气面罩前，自己应先戴好；</w:t>
      </w:r>
    </w:p>
    <w:p w14:paraId="29743905">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（4）救生衣或单独的漂浮装置的位置和使用方法，包括：</w:t>
      </w:r>
    </w:p>
    <w:p w14:paraId="6E3FAF0E">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a．存放位置；</w:t>
      </w:r>
    </w:p>
    <w:p w14:paraId="1057FB9E">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b．如何取出救生衣；</w:t>
      </w:r>
    </w:p>
    <w:p w14:paraId="2CBCD8B9">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c．充气的方法和时机，在离开客舱之前不能充气；</w:t>
      </w:r>
    </w:p>
    <w:p w14:paraId="065AECF3">
      <w:pPr>
        <w:spacing w:line="560" w:lineRule="exact"/>
        <w:ind w:firstLine="420"/>
        <w:jc w:val="left"/>
        <w:rPr>
          <w:rFonts w:hint="eastAsia" w:ascii="仿宋_GB2312" w:eastAsia="仿宋_GB2312"/>
          <w:sz w:val="32"/>
          <w:szCs w:val="32"/>
          <w:lang w:val="zh-CN" w:bidi="zh-CN"/>
        </w:rPr>
      </w:pPr>
      <w:r>
        <w:rPr>
          <w:rFonts w:hint="eastAsia" w:ascii="仿宋_GB2312" w:eastAsia="仿宋_GB2312"/>
          <w:sz w:val="32"/>
          <w:szCs w:val="32"/>
          <w:lang w:val="zh-CN" w:bidi="zh-CN"/>
        </w:rPr>
        <w:t>d．取出和使用诸如座垫之类的漂浮装置；</w:t>
      </w:r>
    </w:p>
    <w:p w14:paraId="569586E6">
      <w:pPr>
        <w:spacing w:line="560" w:lineRule="exact"/>
        <w:ind w:firstLine="420"/>
        <w:jc w:val="left"/>
        <w:rPr>
          <w:rFonts w:hint="eastAsia" w:ascii="仿宋_GB2312" w:eastAsia="仿宋_GB2312"/>
          <w:color w:val="FF0000"/>
          <w:sz w:val="32"/>
          <w:szCs w:val="32"/>
          <w:lang w:val="en-US" w:bidi="zh-CN"/>
        </w:rPr>
      </w:pPr>
      <w:r>
        <w:rPr>
          <w:rFonts w:hint="eastAsia" w:ascii="仿宋_GB2312" w:eastAsia="仿宋_GB2312"/>
          <w:sz w:val="32"/>
          <w:szCs w:val="32"/>
          <w:lang w:val="en-US" w:bidi="zh-CN"/>
        </w:rPr>
        <w:t xml:space="preserve">e  </w:t>
      </w:r>
      <w:r>
        <w:rPr>
          <w:rFonts w:hint="eastAsia" w:ascii="仿宋_GB2312" w:eastAsia="仿宋_GB2312"/>
          <w:sz w:val="32"/>
          <w:szCs w:val="32"/>
          <w:lang w:val="zh-CN" w:bidi="zh-CN"/>
        </w:rPr>
        <w:t>婴儿救生衣的发放时机</w:t>
      </w:r>
      <w:r>
        <w:rPr>
          <w:rFonts w:hint="eastAsia" w:ascii="仿宋_GB2312" w:eastAsia="仿宋_GB2312"/>
          <w:color w:val="auto"/>
          <w:sz w:val="32"/>
          <w:szCs w:val="32"/>
          <w:lang w:val="zh-CN" w:bidi="zh-CN"/>
        </w:rPr>
        <w:t>和程序</w:t>
      </w:r>
    </w:p>
    <w:p w14:paraId="620E587E">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（5）应急出口（包括翼上应急出口）：</w:t>
      </w:r>
    </w:p>
    <w:p w14:paraId="59C7B353">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a．位置；</w:t>
      </w:r>
    </w:p>
    <w:p w14:paraId="1DEB70E0">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b．操作方法，包括如何处理可拆卸的出口舱门；</w:t>
      </w:r>
    </w:p>
    <w:p w14:paraId="6018C8B5">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c．检查打开出口舱门的危险性（即火灾、水、碎屑）；</w:t>
      </w:r>
    </w:p>
    <w:p w14:paraId="64A47538">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d．不可用出口；</w:t>
      </w:r>
    </w:p>
    <w:p w14:paraId="36F077DA">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e．在不可用的出口情况下的替代出口路线；</w:t>
      </w:r>
    </w:p>
    <w:p w14:paraId="64376A19">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f．不携带手提行李；</w:t>
      </w:r>
    </w:p>
    <w:p w14:paraId="3E60FB66">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g．通过出口而不用撤离辅助设施的方法；</w:t>
      </w:r>
    </w:p>
    <w:p w14:paraId="55AA0A0A">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h．出口距地面高度的认识。</w:t>
      </w:r>
    </w:p>
    <w:p w14:paraId="6E9E4BE1">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（6）逃生路线和撤离路线：</w:t>
      </w:r>
    </w:p>
    <w:p w14:paraId="4F8A4471">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a．描述飞机内部出口的路线；</w:t>
      </w:r>
    </w:p>
    <w:p w14:paraId="6697AFBD">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b．应急照明系统（地板接近紧急逃生路线标记的形式、功能、颜色和位置）；</w:t>
      </w:r>
    </w:p>
    <w:p w14:paraId="1EF7972A">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c．双层飞机上的移动；</w:t>
      </w:r>
    </w:p>
    <w:p w14:paraId="38751C43">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d．通过机翼到达地面或水面的移动；</w:t>
      </w:r>
    </w:p>
    <w:p w14:paraId="13543A78">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e．撤离飞机后在地面或水面上的移动。</w:t>
      </w:r>
    </w:p>
    <w:p w14:paraId="31C24370">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（7）协助撤离：</w:t>
      </w:r>
    </w:p>
    <w:p w14:paraId="6BCBD61F">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a．可用设备的位置（例如救生筏、滑梯救生筏）；</w:t>
      </w:r>
    </w:p>
    <w:p w14:paraId="456AE33F">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b．可用救生筏的位置、取下和使用；</w:t>
      </w:r>
    </w:p>
    <w:p w14:paraId="2A27E38D">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c．滑梯救生筏的使用方法；</w:t>
      </w:r>
    </w:p>
    <w:p w14:paraId="6CC49ED1">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d．登上救生筏或滑梯救生筏的方法，包括婴儿和儿童；</w:t>
      </w:r>
    </w:p>
    <w:p w14:paraId="07123DF8">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e．携带婴儿和儿童时通过出口的方法；</w:t>
      </w:r>
    </w:p>
    <w:p w14:paraId="219DDE2C">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f．在撤离过程中脱掉高跟鞋。</w:t>
      </w:r>
    </w:p>
    <w:p w14:paraId="16BEE0BC">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（8）防冲击姿势：</w:t>
      </w:r>
    </w:p>
    <w:p w14:paraId="66EC658E">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a．基于座位类型的适当方法；</w:t>
      </w:r>
    </w:p>
    <w:p w14:paraId="178F74D0">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b．替代姿势（例如，对于孕妇、婴儿、儿童、身材高大的人）。</w:t>
      </w:r>
    </w:p>
    <w:p w14:paraId="0F9A695E">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（9）便携式电子设备（PED）的使用和存放；</w:t>
      </w:r>
    </w:p>
    <w:p w14:paraId="1473EEED">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（10）禁止吸烟；</w:t>
      </w:r>
    </w:p>
    <w:p w14:paraId="3D66ABE5">
      <w:pPr>
        <w:spacing w:line="560" w:lineRule="exact"/>
        <w:ind w:firstLine="420"/>
        <w:jc w:val="left"/>
        <w:rPr>
          <w:rFonts w:ascii="仿宋_GB2312" w:eastAsia="仿宋_GB2312"/>
          <w:sz w:val="32"/>
          <w:szCs w:val="32"/>
          <w:lang w:val="zh-CN" w:bidi="zh-CN"/>
        </w:rPr>
      </w:pPr>
      <w:r>
        <w:rPr>
          <w:rFonts w:hint="eastAsia" w:ascii="仿宋_GB2312" w:eastAsia="仿宋_GB2312"/>
          <w:sz w:val="32"/>
          <w:szCs w:val="32"/>
          <w:lang w:val="zh-CN" w:bidi="zh-CN"/>
        </w:rPr>
        <w:t>（11）其他相关的安全要求。</w:t>
      </w:r>
    </w:p>
    <w:p w14:paraId="3EDD9C5E">
      <w:pPr>
        <w:spacing w:line="560" w:lineRule="exact"/>
        <w:rPr>
          <w:rFonts w:ascii="仿宋_GB2312" w:eastAsia="仿宋_GB2312"/>
          <w:sz w:val="32"/>
          <w:szCs w:val="32"/>
        </w:rPr>
      </w:pPr>
      <w:r>
        <w:rPr>
          <w:rFonts w:hint="eastAsia" w:ascii="仿宋_GB2312" w:eastAsia="仿宋_GB2312"/>
          <w:b/>
          <w:bCs/>
          <w:sz w:val="32"/>
          <w:szCs w:val="32"/>
          <w:lang w:val="zh-CN" w:bidi="zh-CN"/>
        </w:rPr>
        <w:t>2.2</w:t>
      </w:r>
      <w:r>
        <w:rPr>
          <w:rFonts w:hint="eastAsia" w:ascii="仿宋_GB2312" w:eastAsia="仿宋_GB2312"/>
          <w:b/>
          <w:bCs/>
          <w:sz w:val="32"/>
          <w:szCs w:val="32"/>
          <w:lang w:bidi="zh-CN"/>
        </w:rPr>
        <w:t xml:space="preserve"> </w:t>
      </w:r>
      <w:r>
        <w:rPr>
          <w:rFonts w:hint="eastAsia" w:ascii="仿宋_GB2312" w:eastAsia="仿宋_GB2312"/>
          <w:sz w:val="32"/>
          <w:szCs w:val="32"/>
        </w:rPr>
        <w:t>旅客安全须知卡应包括相应机型的适用应急设备的其他必要说明。</w:t>
      </w:r>
    </w:p>
    <w:p w14:paraId="5434F0B6">
      <w:pPr>
        <w:spacing w:line="560" w:lineRule="exact"/>
        <w:rPr>
          <w:rFonts w:ascii="仿宋_GB2312" w:eastAsia="仿宋_GB2312"/>
          <w:b/>
          <w:bCs/>
          <w:sz w:val="32"/>
          <w:szCs w:val="32"/>
          <w:lang w:val="zh-CN" w:bidi="zh-CN"/>
        </w:rPr>
      </w:pPr>
      <w:r>
        <w:rPr>
          <w:rFonts w:hint="eastAsia" w:ascii="仿宋_GB2312" w:eastAsia="仿宋_GB2312"/>
          <w:b/>
          <w:bCs/>
          <w:sz w:val="32"/>
          <w:szCs w:val="32"/>
          <w:lang w:val="zh-CN" w:bidi="zh-CN"/>
        </w:rPr>
        <w:t>2.3</w:t>
      </w:r>
      <w:r>
        <w:rPr>
          <w:rFonts w:hint="eastAsia" w:ascii="仿宋_GB2312" w:eastAsia="仿宋_GB2312"/>
          <w:b/>
          <w:bCs/>
          <w:sz w:val="32"/>
          <w:szCs w:val="32"/>
          <w:lang w:bidi="zh-CN"/>
        </w:rPr>
        <w:t xml:space="preserve"> </w:t>
      </w:r>
      <w:r>
        <w:rPr>
          <w:rFonts w:hint="eastAsia" w:ascii="仿宋_GB2312" w:eastAsia="仿宋_GB2312"/>
          <w:sz w:val="32"/>
          <w:szCs w:val="32"/>
          <w:lang w:val="zh-CN" w:bidi="zh-CN"/>
        </w:rPr>
        <w:t>在旅客安全须知卡上不得刊登广告或宣传品，它应该只包含与安全相关的信息。</w:t>
      </w:r>
    </w:p>
    <w:p w14:paraId="5A5B810A">
      <w:pPr>
        <w:spacing w:line="560" w:lineRule="exact"/>
        <w:rPr>
          <w:rFonts w:ascii="仿宋_GB2312" w:eastAsia="仿宋_GB2312"/>
          <w:sz w:val="32"/>
          <w:szCs w:val="32"/>
          <w:lang w:val="zh-CN" w:bidi="zh-CN"/>
        </w:rPr>
      </w:pPr>
      <w:r>
        <w:rPr>
          <w:rFonts w:hint="eastAsia" w:ascii="仿宋_GB2312" w:eastAsia="仿宋_GB2312"/>
          <w:b/>
          <w:bCs/>
          <w:sz w:val="32"/>
          <w:szCs w:val="32"/>
          <w:lang w:val="zh-CN" w:bidi="zh-CN"/>
        </w:rPr>
        <w:t>2.4</w:t>
      </w:r>
      <w:r>
        <w:rPr>
          <w:rFonts w:hint="eastAsia" w:ascii="仿宋_GB2312" w:eastAsia="仿宋_GB2312"/>
          <w:b/>
          <w:bCs/>
          <w:sz w:val="32"/>
          <w:szCs w:val="32"/>
          <w:lang w:bidi="zh-CN"/>
        </w:rPr>
        <w:t xml:space="preserve"> </w:t>
      </w:r>
      <w:r>
        <w:rPr>
          <w:rFonts w:hint="eastAsia" w:ascii="仿宋_GB2312" w:eastAsia="仿宋_GB2312"/>
          <w:sz w:val="32"/>
          <w:szCs w:val="32"/>
          <w:lang w:val="zh-CN" w:bidi="zh-CN"/>
        </w:rPr>
        <w:t>在不需要客舱乘务员的飞行中，应包括附加信息，如：</w:t>
      </w:r>
    </w:p>
    <w:p w14:paraId="3A6425DA">
      <w:pPr>
        <w:spacing w:line="560" w:lineRule="exact"/>
        <w:rPr>
          <w:rFonts w:ascii="仿宋_GB2312" w:eastAsia="仿宋_GB2312"/>
          <w:sz w:val="32"/>
          <w:szCs w:val="32"/>
          <w:lang w:val="zh-CN" w:bidi="zh-CN"/>
        </w:rPr>
      </w:pPr>
      <w:r>
        <w:rPr>
          <w:rFonts w:hint="eastAsia" w:ascii="仿宋_GB2312" w:eastAsia="仿宋_GB2312"/>
          <w:sz w:val="32"/>
          <w:szCs w:val="32"/>
          <w:lang w:val="zh-CN" w:bidi="zh-CN"/>
        </w:rPr>
        <w:t>2.4.1</w:t>
      </w:r>
      <w:r>
        <w:rPr>
          <w:rFonts w:hint="eastAsia" w:ascii="仿宋_GB2312" w:eastAsia="仿宋_GB2312"/>
          <w:sz w:val="32"/>
          <w:szCs w:val="32"/>
          <w:lang w:bidi="zh-CN"/>
        </w:rPr>
        <w:t xml:space="preserve"> </w:t>
      </w:r>
      <w:r>
        <w:rPr>
          <w:rFonts w:hint="eastAsia" w:ascii="仿宋_GB2312" w:eastAsia="仿宋_GB2312"/>
          <w:sz w:val="32"/>
          <w:szCs w:val="32"/>
          <w:lang w:val="zh-CN" w:bidi="zh-CN"/>
        </w:rPr>
        <w:t>急救箱的位置。</w:t>
      </w:r>
    </w:p>
    <w:p w14:paraId="556FA0E8">
      <w:pPr>
        <w:spacing w:line="560" w:lineRule="exact"/>
        <w:rPr>
          <w:rFonts w:ascii="仿宋_GB2312" w:eastAsia="仿宋_GB2312"/>
          <w:sz w:val="32"/>
          <w:szCs w:val="32"/>
          <w:lang w:val="zh-CN" w:bidi="zh-CN"/>
        </w:rPr>
      </w:pPr>
      <w:r>
        <w:rPr>
          <w:rFonts w:hint="eastAsia" w:ascii="仿宋_GB2312" w:eastAsia="仿宋_GB2312"/>
          <w:sz w:val="32"/>
          <w:szCs w:val="32"/>
          <w:lang w:val="zh-CN" w:bidi="zh-CN"/>
        </w:rPr>
        <w:t>2.4.2</w:t>
      </w:r>
      <w:r>
        <w:rPr>
          <w:rFonts w:hint="eastAsia" w:ascii="仿宋_GB2312" w:eastAsia="仿宋_GB2312"/>
          <w:sz w:val="32"/>
          <w:szCs w:val="32"/>
          <w:lang w:bidi="zh-CN"/>
        </w:rPr>
        <w:t xml:space="preserve"> </w:t>
      </w:r>
      <w:r>
        <w:rPr>
          <w:rFonts w:hint="eastAsia" w:ascii="仿宋_GB2312" w:eastAsia="仿宋_GB2312"/>
          <w:sz w:val="32"/>
          <w:szCs w:val="32"/>
          <w:lang w:val="zh-CN" w:bidi="zh-CN"/>
        </w:rPr>
        <w:t>可供旅客使用的灭火器位置。</w:t>
      </w:r>
    </w:p>
    <w:p w14:paraId="79E9C4D4">
      <w:pPr>
        <w:spacing w:line="560" w:lineRule="exact"/>
        <w:rPr>
          <w:rFonts w:ascii="仿宋_GB2312" w:eastAsia="仿宋_GB2312"/>
          <w:sz w:val="32"/>
          <w:szCs w:val="32"/>
          <w:lang w:val="zh-CN" w:bidi="zh-CN"/>
        </w:rPr>
      </w:pPr>
      <w:r>
        <w:rPr>
          <w:rFonts w:hint="eastAsia" w:ascii="仿宋_GB2312" w:eastAsia="仿宋_GB2312"/>
          <w:sz w:val="32"/>
          <w:szCs w:val="32"/>
          <w:lang w:val="zh-CN" w:bidi="zh-CN"/>
        </w:rPr>
        <w:t>2.4.3</w:t>
      </w:r>
      <w:r>
        <w:rPr>
          <w:rFonts w:hint="eastAsia" w:ascii="仿宋_GB2312" w:eastAsia="仿宋_GB2312"/>
          <w:sz w:val="32"/>
          <w:szCs w:val="32"/>
          <w:lang w:bidi="zh-CN"/>
        </w:rPr>
        <w:t xml:space="preserve"> </w:t>
      </w:r>
      <w:r>
        <w:rPr>
          <w:rFonts w:hint="eastAsia" w:ascii="仿宋_GB2312" w:eastAsia="仿宋_GB2312"/>
          <w:sz w:val="32"/>
          <w:szCs w:val="32"/>
          <w:lang w:val="zh-CN" w:bidi="zh-CN"/>
        </w:rPr>
        <w:t>应急定位发射器的位置，如果从飞机上可拆卸。</w:t>
      </w:r>
    </w:p>
    <w:p w14:paraId="21725B94">
      <w:pPr>
        <w:spacing w:line="560" w:lineRule="exact"/>
        <w:rPr>
          <w:rFonts w:ascii="仿宋_GB2312" w:eastAsia="仿宋_GB2312"/>
          <w:sz w:val="32"/>
          <w:szCs w:val="32"/>
          <w:lang w:val="zh-CN" w:bidi="zh-CN"/>
        </w:rPr>
      </w:pPr>
      <w:r>
        <w:rPr>
          <w:rFonts w:hint="eastAsia" w:ascii="仿宋_GB2312" w:eastAsia="仿宋_GB2312"/>
          <w:sz w:val="32"/>
          <w:szCs w:val="32"/>
          <w:lang w:val="zh-CN" w:bidi="zh-CN"/>
        </w:rPr>
        <w:t>2.4.4</w:t>
      </w:r>
      <w:r>
        <w:rPr>
          <w:rFonts w:hint="eastAsia" w:ascii="仿宋_GB2312" w:eastAsia="仿宋_GB2312"/>
          <w:sz w:val="32"/>
          <w:szCs w:val="32"/>
          <w:lang w:bidi="zh-CN"/>
        </w:rPr>
        <w:t xml:space="preserve"> </w:t>
      </w:r>
      <w:r>
        <w:rPr>
          <w:rFonts w:hint="eastAsia" w:ascii="仿宋_GB2312" w:eastAsia="仿宋_GB2312"/>
          <w:sz w:val="32"/>
          <w:szCs w:val="32"/>
          <w:lang w:val="zh-CN" w:bidi="zh-CN"/>
        </w:rPr>
        <w:t>救生设备的位置，如救生设备被锁闭的打开方法和钥匙的存放位置。</w:t>
      </w:r>
    </w:p>
    <w:p w14:paraId="56114A4E">
      <w:pPr>
        <w:spacing w:before="260" w:after="260" w:line="560" w:lineRule="exact"/>
        <w:rPr>
          <w:rFonts w:ascii="仿宋_GB2312" w:eastAsia="仿宋_GB2312"/>
          <w:b/>
          <w:bCs/>
          <w:sz w:val="32"/>
          <w:szCs w:val="32"/>
          <w:lang w:val="zh-CN" w:bidi="zh-CN"/>
        </w:rPr>
      </w:pPr>
      <w:r>
        <w:rPr>
          <w:rFonts w:hint="eastAsia" w:ascii="仿宋_GB2312" w:eastAsia="仿宋_GB2312"/>
          <w:b/>
          <w:bCs/>
          <w:sz w:val="32"/>
          <w:szCs w:val="32"/>
          <w:lang w:val="zh-CN" w:bidi="zh-CN"/>
        </w:rPr>
        <w:t>2.5  语言要求</w:t>
      </w:r>
    </w:p>
    <w:p w14:paraId="0D64C6AF">
      <w:pPr>
        <w:spacing w:line="560" w:lineRule="exact"/>
        <w:rPr>
          <w:rFonts w:ascii="仿宋_GB2312" w:eastAsia="仿宋_GB2312"/>
          <w:sz w:val="32"/>
          <w:szCs w:val="32"/>
          <w:lang w:val="zh-CN" w:bidi="zh-CN"/>
        </w:rPr>
      </w:pPr>
      <w:r>
        <w:rPr>
          <w:rFonts w:hint="eastAsia" w:ascii="仿宋_GB2312" w:eastAsia="仿宋_GB2312"/>
          <w:sz w:val="32"/>
          <w:szCs w:val="32"/>
          <w:lang w:val="zh-CN" w:bidi="zh-CN"/>
        </w:rPr>
        <w:t>2.5.1</w:t>
      </w:r>
      <w:r>
        <w:rPr>
          <w:rFonts w:hint="eastAsia" w:ascii="仿宋_GB2312" w:eastAsia="仿宋_GB2312"/>
          <w:sz w:val="32"/>
          <w:szCs w:val="32"/>
          <w:lang w:bidi="zh-CN"/>
        </w:rPr>
        <w:t xml:space="preserve"> </w:t>
      </w:r>
      <w:r>
        <w:rPr>
          <w:rFonts w:hint="eastAsia" w:ascii="仿宋_GB2312" w:eastAsia="仿宋_GB2312"/>
          <w:sz w:val="32"/>
          <w:szCs w:val="32"/>
          <w:lang w:val="zh-CN" w:bidi="zh-CN"/>
        </w:rPr>
        <w:t>旅客安全须知卡的信息应清晰并以可理解的方式呈现。使用中文、英文以及合格证持有人认为必要的其他语言。合格证持有人应为特殊旅客，如残疾人士提供适当的安全须知介绍。</w:t>
      </w:r>
    </w:p>
    <w:p w14:paraId="0719BFFF">
      <w:pPr>
        <w:spacing w:line="560" w:lineRule="exact"/>
        <w:rPr>
          <w:rFonts w:ascii="仿宋_GB2312" w:eastAsia="仿宋_GB2312"/>
          <w:sz w:val="32"/>
          <w:szCs w:val="32"/>
          <w:lang w:val="zh-CN" w:bidi="zh-CN"/>
        </w:rPr>
      </w:pPr>
      <w:r>
        <w:rPr>
          <w:rFonts w:hint="eastAsia" w:ascii="仿宋_GB2312" w:eastAsia="仿宋_GB2312"/>
          <w:sz w:val="32"/>
          <w:szCs w:val="32"/>
          <w:lang w:val="zh-CN" w:bidi="zh-CN"/>
        </w:rPr>
        <w:t>2.5.2</w:t>
      </w:r>
      <w:r>
        <w:rPr>
          <w:rFonts w:hint="eastAsia" w:ascii="仿宋_GB2312" w:eastAsia="仿宋_GB2312"/>
          <w:sz w:val="32"/>
          <w:szCs w:val="32"/>
          <w:lang w:bidi="zh-CN"/>
        </w:rPr>
        <w:t xml:space="preserve"> </w:t>
      </w:r>
      <w:r>
        <w:rPr>
          <w:rFonts w:hint="eastAsia" w:ascii="仿宋_GB2312" w:eastAsia="仿宋_GB2312"/>
          <w:sz w:val="32"/>
          <w:szCs w:val="32"/>
          <w:lang w:val="zh-CN" w:bidi="zh-CN"/>
        </w:rPr>
        <w:t>旅客安全须知卡推荐采用图形形式配以简短文字说明，图形不可被文本替换。</w:t>
      </w:r>
    </w:p>
    <w:p w14:paraId="20FB6C3F">
      <w:pPr>
        <w:spacing w:line="560" w:lineRule="exact"/>
        <w:rPr>
          <w:rFonts w:ascii="仿宋_GB2312" w:eastAsia="仿宋_GB2312"/>
          <w:sz w:val="32"/>
          <w:szCs w:val="32"/>
          <w:lang w:val="zh-CN" w:bidi="zh-CN"/>
        </w:rPr>
      </w:pPr>
      <w:r>
        <w:rPr>
          <w:rFonts w:hint="eastAsia" w:ascii="仿宋_GB2312" w:eastAsia="仿宋_GB2312"/>
          <w:sz w:val="32"/>
          <w:szCs w:val="32"/>
          <w:lang w:val="zh-CN" w:bidi="zh-CN"/>
        </w:rPr>
        <w:t>2.5.3</w:t>
      </w:r>
      <w:r>
        <w:rPr>
          <w:rFonts w:hint="eastAsia" w:ascii="仿宋_GB2312" w:eastAsia="仿宋_GB2312"/>
          <w:sz w:val="32"/>
          <w:szCs w:val="32"/>
          <w:lang w:bidi="zh-CN"/>
        </w:rPr>
        <w:t xml:space="preserve"> </w:t>
      </w:r>
      <w:r>
        <w:rPr>
          <w:rFonts w:hint="eastAsia" w:ascii="仿宋_GB2312" w:eastAsia="仿宋_GB2312"/>
          <w:sz w:val="32"/>
          <w:szCs w:val="32"/>
          <w:lang w:val="zh-CN" w:bidi="zh-CN"/>
        </w:rPr>
        <w:t>在旅客安全须知卡上提供的信息应与在客舱内安装的旅客安全信息标志、标记和标语的说明书一致。合格证持有人应审查旅客安全须知卡、旅客信息标志和标牌的内容，以确保基本相同，并以相同的方式呈现。</w:t>
      </w:r>
    </w:p>
    <w:p w14:paraId="7C614F27">
      <w:pPr>
        <w:spacing w:line="560" w:lineRule="exact"/>
        <w:rPr>
          <w:rFonts w:ascii="仿宋_GB2312" w:eastAsia="仿宋_GB2312"/>
          <w:sz w:val="32"/>
          <w:szCs w:val="32"/>
          <w:lang w:val="zh-CN" w:bidi="zh-CN"/>
        </w:rPr>
      </w:pPr>
      <w:r>
        <w:rPr>
          <w:rFonts w:hint="eastAsia" w:ascii="仿宋_GB2312" w:eastAsia="仿宋_GB2312"/>
          <w:b/>
          <w:bCs/>
          <w:sz w:val="32"/>
          <w:szCs w:val="32"/>
          <w:lang w:val="zh-CN" w:bidi="zh-CN"/>
        </w:rPr>
        <w:t>2.6</w:t>
      </w:r>
      <w:r>
        <w:rPr>
          <w:rFonts w:hint="eastAsia" w:ascii="仿宋_GB2312" w:eastAsia="仿宋_GB2312"/>
          <w:b/>
          <w:bCs/>
          <w:sz w:val="32"/>
          <w:szCs w:val="32"/>
          <w:lang w:bidi="zh-CN"/>
        </w:rPr>
        <w:t xml:space="preserve"> </w:t>
      </w:r>
      <w:r>
        <w:rPr>
          <w:rFonts w:hint="eastAsia" w:ascii="仿宋_GB2312" w:eastAsia="仿宋_GB2312"/>
          <w:sz w:val="32"/>
          <w:szCs w:val="32"/>
          <w:lang w:val="zh-CN" w:bidi="zh-CN"/>
        </w:rPr>
        <w:t>每个旅客座位均应配备与该机型相匹配的旅客安全须知卡，该旅客安全须知卡放置不应被杂志报纸、服务用具等遮挡，客舱内还应有备份旅客安全须知卡。</w:t>
      </w:r>
    </w:p>
    <w:p w14:paraId="7ED647B8">
      <w:pPr>
        <w:spacing w:before="340" w:after="340" w:line="560" w:lineRule="exact"/>
        <w:outlineLvl w:val="1"/>
        <w:rPr>
          <w:rFonts w:ascii="仿宋_GB2312" w:eastAsia="仿宋_GB2312"/>
          <w:b/>
          <w:bCs/>
          <w:sz w:val="32"/>
          <w:szCs w:val="32"/>
          <w:lang w:val="zh-CN" w:bidi="zh-CN"/>
        </w:rPr>
      </w:pPr>
      <w:bookmarkStart w:id="142" w:name="_Toc652258648"/>
      <w:r>
        <w:rPr>
          <w:rFonts w:hint="eastAsia" w:ascii="仿宋_GB2312" w:eastAsia="仿宋_GB2312"/>
          <w:b/>
          <w:bCs/>
          <w:sz w:val="32"/>
          <w:szCs w:val="32"/>
        </w:rPr>
        <w:t>3、出口座位的安排</w:t>
      </w:r>
      <w:bookmarkEnd w:id="142"/>
    </w:p>
    <w:p w14:paraId="074EA3BA">
      <w:pPr>
        <w:spacing w:before="260" w:after="260" w:line="560" w:lineRule="exact"/>
        <w:rPr>
          <w:rFonts w:ascii="仿宋_GB2312" w:eastAsia="仿宋_GB2312"/>
          <w:b/>
          <w:bCs/>
          <w:sz w:val="32"/>
          <w:szCs w:val="32"/>
          <w:lang w:val="zh-CN" w:bidi="zh-CN"/>
        </w:rPr>
      </w:pPr>
      <w:r>
        <w:rPr>
          <w:rFonts w:hint="eastAsia" w:ascii="仿宋_GB2312" w:eastAsia="仿宋_GB2312"/>
          <w:b/>
          <w:bCs/>
          <w:sz w:val="32"/>
          <w:szCs w:val="32"/>
          <w:lang w:val="zh-CN" w:bidi="zh-CN"/>
        </w:rPr>
        <w:t>3.1 概述</w:t>
      </w:r>
    </w:p>
    <w:p w14:paraId="3B7B154A">
      <w:pPr>
        <w:spacing w:line="560" w:lineRule="exact"/>
        <w:rPr>
          <w:rFonts w:ascii="仿宋_GB2312" w:eastAsia="仿宋_GB2312"/>
          <w:sz w:val="32"/>
          <w:szCs w:val="32"/>
          <w:lang w:val="zh-CN" w:bidi="zh-CN"/>
        </w:rPr>
      </w:pPr>
      <w:r>
        <w:rPr>
          <w:rFonts w:hint="eastAsia" w:ascii="仿宋_GB2312" w:eastAsia="仿宋_GB2312"/>
          <w:sz w:val="32"/>
          <w:szCs w:val="32"/>
          <w:lang w:val="zh-CN" w:bidi="zh-CN"/>
        </w:rPr>
        <w:t>3.1.1</w:t>
      </w:r>
      <w:r>
        <w:rPr>
          <w:rFonts w:hint="eastAsia" w:ascii="仿宋_GB2312" w:eastAsia="仿宋_GB2312"/>
          <w:sz w:val="32"/>
          <w:szCs w:val="32"/>
          <w:lang w:bidi="zh-CN"/>
        </w:rPr>
        <w:t xml:space="preserve"> </w:t>
      </w:r>
      <w:r>
        <w:rPr>
          <w:rFonts w:hint="eastAsia" w:ascii="仿宋_GB2312" w:eastAsia="仿宋_GB2312"/>
          <w:sz w:val="32"/>
          <w:szCs w:val="32"/>
          <w:lang w:val="zh-CN" w:bidi="zh-CN"/>
        </w:rPr>
        <w:t>客舱机组不值勤的应急出口被称为无人值守出口（或自助出口）。紧急撤离时，由旅客（建议是援助者）操作无人值守出口。</w:t>
      </w:r>
    </w:p>
    <w:p w14:paraId="125DE610">
      <w:pPr>
        <w:spacing w:line="560" w:lineRule="exact"/>
        <w:rPr>
          <w:rFonts w:ascii="仿宋_GB2312" w:eastAsia="仿宋_GB2312"/>
          <w:sz w:val="32"/>
          <w:szCs w:val="32"/>
          <w:lang w:val="zh-CN" w:bidi="zh-CN"/>
        </w:rPr>
      </w:pPr>
      <w:r>
        <w:rPr>
          <w:rFonts w:hint="eastAsia" w:ascii="仿宋_GB2312" w:eastAsia="仿宋_GB2312"/>
          <w:sz w:val="32"/>
          <w:szCs w:val="32"/>
          <w:lang w:val="zh-CN" w:bidi="zh-CN"/>
        </w:rPr>
        <w:t>3.1.2</w:t>
      </w:r>
      <w:r>
        <w:rPr>
          <w:rFonts w:hint="eastAsia" w:ascii="仿宋_GB2312" w:eastAsia="仿宋_GB2312"/>
          <w:sz w:val="32"/>
          <w:szCs w:val="32"/>
          <w:lang w:bidi="zh-CN"/>
        </w:rPr>
        <w:t xml:space="preserve"> </w:t>
      </w:r>
      <w:r>
        <w:rPr>
          <w:rFonts w:hint="eastAsia" w:ascii="仿宋_GB2312" w:eastAsia="仿宋_GB2312"/>
          <w:sz w:val="32"/>
          <w:szCs w:val="32"/>
          <w:lang w:val="zh-CN" w:bidi="zh-CN"/>
        </w:rPr>
        <w:t>飞机可以在无人值守出口座位或其附近没有人员的情况下运行，但在紧急撤离时，可能存在无人操作这些出口的情况，并且可能减少撤离中可用出口的数量。</w:t>
      </w:r>
    </w:p>
    <w:p w14:paraId="26B360B7">
      <w:pPr>
        <w:spacing w:line="560" w:lineRule="exact"/>
        <w:rPr>
          <w:rFonts w:ascii="仿宋_GB2312" w:eastAsia="仿宋_GB2312"/>
          <w:sz w:val="32"/>
          <w:szCs w:val="32"/>
          <w:lang w:val="zh-CN" w:bidi="zh-CN"/>
        </w:rPr>
      </w:pPr>
      <w:r>
        <w:rPr>
          <w:rFonts w:hint="eastAsia" w:ascii="仿宋_GB2312" w:eastAsia="仿宋_GB2312"/>
          <w:sz w:val="32"/>
          <w:szCs w:val="32"/>
          <w:lang w:val="zh-CN" w:bidi="zh-CN"/>
        </w:rPr>
        <w:t>3.1.3</w:t>
      </w:r>
      <w:r>
        <w:rPr>
          <w:rFonts w:hint="eastAsia" w:ascii="仿宋_GB2312" w:eastAsia="仿宋_GB2312"/>
          <w:sz w:val="32"/>
          <w:szCs w:val="32"/>
          <w:lang w:bidi="zh-CN"/>
        </w:rPr>
        <w:t xml:space="preserve"> </w:t>
      </w:r>
      <w:r>
        <w:rPr>
          <w:rFonts w:hint="eastAsia" w:ascii="仿宋_GB2312" w:eastAsia="仿宋_GB2312"/>
          <w:sz w:val="32"/>
          <w:szCs w:val="32"/>
          <w:lang w:val="zh-CN" w:bidi="zh-CN"/>
        </w:rPr>
        <w:t>合格证持有人必须确保旅客熟悉应急出口的位置和使用。但合格证持有人没有特别要求旅客坐在无人值守的出口座位，没有得到出口座位介绍的旅客在撤离时可能无法按预期操作该出口，缺乏简介可能导致安全性下降。</w:t>
      </w:r>
    </w:p>
    <w:p w14:paraId="7652BB82">
      <w:pPr>
        <w:spacing w:before="260" w:after="260" w:line="560" w:lineRule="exact"/>
        <w:rPr>
          <w:rFonts w:ascii="仿宋_GB2312" w:eastAsia="仿宋_GB2312"/>
          <w:b/>
          <w:bCs/>
          <w:sz w:val="32"/>
          <w:szCs w:val="32"/>
          <w:lang w:val="zh-CN" w:bidi="zh-CN"/>
        </w:rPr>
      </w:pPr>
      <w:r>
        <w:rPr>
          <w:rFonts w:hint="eastAsia" w:ascii="仿宋_GB2312" w:eastAsia="仿宋_GB2312"/>
          <w:b/>
          <w:bCs/>
          <w:sz w:val="32"/>
          <w:szCs w:val="32"/>
          <w:lang w:val="zh-CN" w:bidi="zh-CN"/>
        </w:rPr>
        <w:t>3.2</w:t>
      </w:r>
      <w:r>
        <w:rPr>
          <w:rFonts w:hint="eastAsia" w:ascii="仿宋_GB2312" w:eastAsia="仿宋_GB2312"/>
          <w:b/>
          <w:bCs/>
          <w:sz w:val="32"/>
          <w:szCs w:val="32"/>
          <w:lang w:bidi="zh-CN"/>
        </w:rPr>
        <w:t xml:space="preserve"> </w:t>
      </w:r>
      <w:r>
        <w:rPr>
          <w:rFonts w:hint="eastAsia" w:ascii="仿宋_GB2312" w:eastAsia="仿宋_GB2312"/>
          <w:b/>
          <w:bCs/>
          <w:sz w:val="32"/>
          <w:szCs w:val="32"/>
          <w:lang w:val="zh-CN" w:bidi="zh-CN"/>
        </w:rPr>
        <w:t>出口座位的使用</w:t>
      </w:r>
    </w:p>
    <w:p w14:paraId="33819649">
      <w:pPr>
        <w:spacing w:line="560" w:lineRule="exact"/>
        <w:ind w:firstLine="420"/>
        <w:rPr>
          <w:rFonts w:ascii="仿宋_GB2312" w:eastAsia="仿宋_GB2312"/>
          <w:sz w:val="32"/>
          <w:szCs w:val="32"/>
          <w:lang w:val="zh-CN" w:bidi="zh-CN"/>
        </w:rPr>
      </w:pPr>
      <w:r>
        <w:rPr>
          <w:rFonts w:hint="eastAsia" w:ascii="仿宋_GB2312" w:eastAsia="仿宋_GB2312"/>
          <w:sz w:val="32"/>
          <w:szCs w:val="32"/>
          <w:lang w:val="zh-CN" w:bidi="zh-CN"/>
        </w:rPr>
        <w:t>合格证持有人应建立在飞行关键阶段的出口座位使用程序，确保位于出口座位不被某些旅客占用，这些旅客在撤离过程中会对他人的安全造成不利影响。</w:t>
      </w:r>
    </w:p>
    <w:p w14:paraId="7ABD4326">
      <w:pPr>
        <w:spacing w:before="260" w:after="260" w:line="560" w:lineRule="exact"/>
        <w:rPr>
          <w:rFonts w:ascii="仿宋_GB2312" w:eastAsia="仿宋_GB2312"/>
          <w:b/>
          <w:bCs/>
          <w:sz w:val="32"/>
          <w:szCs w:val="32"/>
          <w:lang w:val="zh-CN" w:bidi="zh-CN"/>
        </w:rPr>
      </w:pPr>
      <w:r>
        <w:rPr>
          <w:rFonts w:hint="eastAsia" w:ascii="仿宋_GB2312" w:eastAsia="仿宋_GB2312"/>
          <w:b/>
          <w:bCs/>
          <w:sz w:val="32"/>
          <w:szCs w:val="32"/>
          <w:lang w:val="zh-CN" w:bidi="zh-CN"/>
        </w:rPr>
        <w:t>3.3 无人值守出口座位旅客的责任</w:t>
      </w:r>
    </w:p>
    <w:p w14:paraId="7DA7AE9F">
      <w:pPr>
        <w:spacing w:line="560" w:lineRule="exact"/>
        <w:rPr>
          <w:rFonts w:ascii="仿宋_GB2312" w:eastAsia="仿宋_GB2312"/>
          <w:sz w:val="32"/>
          <w:szCs w:val="32"/>
          <w:lang w:val="zh-CN" w:bidi="zh-CN"/>
        </w:rPr>
      </w:pPr>
      <w:r>
        <w:rPr>
          <w:rFonts w:hint="eastAsia" w:ascii="仿宋_GB2312" w:eastAsia="仿宋_GB2312"/>
          <w:sz w:val="32"/>
          <w:szCs w:val="32"/>
          <w:lang w:val="zh-CN" w:bidi="zh-CN"/>
        </w:rPr>
        <w:t>3.3.1 合格证持有人应向旅客传达无人值守出口座位旅客的责任，包括在发生紧急情况时这些旅客作用的重要性。无人值守出口座位的旅客责任如下：</w:t>
      </w:r>
    </w:p>
    <w:p w14:paraId="2215FE63">
      <w:pPr>
        <w:spacing w:line="560" w:lineRule="exact"/>
        <w:ind w:firstLine="420"/>
        <w:rPr>
          <w:rFonts w:ascii="仿宋_GB2312" w:eastAsia="仿宋_GB2312"/>
          <w:sz w:val="32"/>
          <w:szCs w:val="32"/>
          <w:lang w:val="zh-CN" w:bidi="zh-CN"/>
        </w:rPr>
      </w:pPr>
      <w:r>
        <w:rPr>
          <w:rFonts w:hint="eastAsia" w:ascii="仿宋_GB2312" w:eastAsia="仿宋_GB2312"/>
          <w:sz w:val="32"/>
          <w:szCs w:val="32"/>
          <w:lang w:val="zh-CN" w:bidi="zh-CN"/>
        </w:rPr>
        <w:t>（1）口头承诺承担操作出口的责任；</w:t>
      </w:r>
    </w:p>
    <w:p w14:paraId="69CBCA59">
      <w:pPr>
        <w:spacing w:line="560" w:lineRule="exact"/>
        <w:ind w:firstLine="420"/>
        <w:rPr>
          <w:rFonts w:ascii="仿宋_GB2312" w:eastAsia="仿宋_GB2312"/>
          <w:sz w:val="32"/>
          <w:szCs w:val="32"/>
          <w:lang w:val="zh-CN" w:bidi="zh-CN"/>
        </w:rPr>
      </w:pPr>
      <w:r>
        <w:rPr>
          <w:rFonts w:hint="eastAsia" w:ascii="仿宋_GB2312" w:eastAsia="仿宋_GB2312"/>
          <w:sz w:val="32"/>
          <w:szCs w:val="32"/>
          <w:lang w:val="zh-CN" w:bidi="zh-CN"/>
        </w:rPr>
        <w:t>（2）应急出口的定位；</w:t>
      </w:r>
    </w:p>
    <w:p w14:paraId="43CBB2BD">
      <w:pPr>
        <w:spacing w:line="560" w:lineRule="exact"/>
        <w:ind w:firstLine="420"/>
        <w:rPr>
          <w:rFonts w:ascii="仿宋_GB2312" w:eastAsia="仿宋_GB2312"/>
          <w:sz w:val="32"/>
          <w:szCs w:val="32"/>
          <w:lang w:val="zh-CN" w:bidi="zh-CN"/>
        </w:rPr>
      </w:pPr>
      <w:r>
        <w:rPr>
          <w:rFonts w:hint="eastAsia" w:ascii="仿宋_GB2312" w:eastAsia="仿宋_GB2312"/>
          <w:sz w:val="32"/>
          <w:szCs w:val="32"/>
          <w:lang w:val="zh-CN" w:bidi="zh-CN"/>
        </w:rPr>
        <w:t>（3）理解操作出口的指令；</w:t>
      </w:r>
    </w:p>
    <w:p w14:paraId="5307467A">
      <w:pPr>
        <w:spacing w:line="560" w:lineRule="exact"/>
        <w:ind w:firstLine="420"/>
        <w:rPr>
          <w:rFonts w:ascii="仿宋_GB2312" w:eastAsia="仿宋_GB2312"/>
          <w:sz w:val="32"/>
          <w:szCs w:val="32"/>
          <w:lang w:val="zh-CN" w:bidi="zh-CN"/>
        </w:rPr>
      </w:pPr>
      <w:r>
        <w:rPr>
          <w:rFonts w:hint="eastAsia" w:ascii="仿宋_GB2312" w:eastAsia="仿宋_GB2312"/>
          <w:sz w:val="32"/>
          <w:szCs w:val="32"/>
          <w:lang w:val="zh-CN" w:bidi="zh-CN"/>
        </w:rPr>
        <w:t>（4）知道何时和如何打开出口；</w:t>
      </w:r>
    </w:p>
    <w:p w14:paraId="2406AF60">
      <w:pPr>
        <w:spacing w:line="560" w:lineRule="exact"/>
        <w:ind w:firstLine="420"/>
        <w:rPr>
          <w:rFonts w:ascii="仿宋_GB2312" w:eastAsia="仿宋_GB2312"/>
          <w:sz w:val="32"/>
          <w:szCs w:val="32"/>
          <w:lang w:val="zh-CN" w:bidi="zh-CN"/>
        </w:rPr>
      </w:pPr>
      <w:r>
        <w:rPr>
          <w:rFonts w:hint="eastAsia" w:ascii="仿宋_GB2312" w:eastAsia="仿宋_GB2312"/>
          <w:sz w:val="32"/>
          <w:szCs w:val="32"/>
          <w:lang w:val="zh-CN" w:bidi="zh-CN"/>
        </w:rPr>
        <w:t>（5）遵照机组人员发出的所有指令，包括撤离的信号或命令；</w:t>
      </w:r>
    </w:p>
    <w:p w14:paraId="0EBFBD2F">
      <w:pPr>
        <w:spacing w:line="560" w:lineRule="exact"/>
        <w:ind w:firstLine="420"/>
        <w:rPr>
          <w:rFonts w:ascii="仿宋_GB2312" w:eastAsia="仿宋_GB2312"/>
          <w:sz w:val="32"/>
          <w:szCs w:val="32"/>
          <w:lang w:val="zh-CN" w:bidi="zh-CN"/>
        </w:rPr>
      </w:pPr>
      <w:r>
        <w:rPr>
          <w:rFonts w:hint="eastAsia" w:ascii="仿宋_GB2312" w:eastAsia="仿宋_GB2312"/>
          <w:sz w:val="32"/>
          <w:szCs w:val="32"/>
          <w:lang w:val="zh-CN" w:bidi="zh-CN"/>
        </w:rPr>
        <w:t>（6）在打开出口之前确认机外状况；</w:t>
      </w:r>
    </w:p>
    <w:p w14:paraId="401860C2">
      <w:pPr>
        <w:spacing w:line="560" w:lineRule="exact"/>
        <w:ind w:firstLine="420"/>
        <w:rPr>
          <w:rFonts w:ascii="仿宋_GB2312" w:eastAsia="仿宋_GB2312"/>
          <w:sz w:val="32"/>
          <w:szCs w:val="32"/>
          <w:lang w:val="zh-CN" w:bidi="zh-CN"/>
        </w:rPr>
      </w:pPr>
      <w:r>
        <w:rPr>
          <w:rFonts w:hint="eastAsia" w:ascii="仿宋_GB2312" w:eastAsia="仿宋_GB2312"/>
          <w:sz w:val="32"/>
          <w:szCs w:val="32"/>
          <w:lang w:val="zh-CN" w:bidi="zh-CN"/>
        </w:rPr>
        <w:t>（7）出口舱门的放置（或以其他方式处理），以免妨碍紧急出口的使用。</w:t>
      </w:r>
    </w:p>
    <w:p w14:paraId="5AF158AA">
      <w:pPr>
        <w:spacing w:line="560" w:lineRule="exact"/>
        <w:rPr>
          <w:rFonts w:ascii="仿宋_GB2312" w:eastAsia="仿宋_GB2312"/>
          <w:sz w:val="32"/>
          <w:szCs w:val="32"/>
          <w:lang w:val="zh-CN" w:bidi="zh-CN"/>
        </w:rPr>
      </w:pPr>
      <w:r>
        <w:rPr>
          <w:rFonts w:hint="eastAsia" w:ascii="仿宋_GB2312" w:eastAsia="仿宋_GB2312"/>
          <w:sz w:val="32"/>
          <w:szCs w:val="32"/>
          <w:lang w:val="zh-CN" w:bidi="zh-CN"/>
        </w:rPr>
        <w:t>3.3.2</w:t>
      </w:r>
      <w:r>
        <w:rPr>
          <w:rFonts w:hint="eastAsia" w:ascii="仿宋_GB2312" w:eastAsia="仿宋_GB2312"/>
          <w:sz w:val="32"/>
          <w:szCs w:val="32"/>
          <w:lang w:bidi="zh-CN"/>
        </w:rPr>
        <w:t xml:space="preserve"> </w:t>
      </w:r>
      <w:r>
        <w:rPr>
          <w:rFonts w:hint="eastAsia" w:ascii="仿宋_GB2312" w:eastAsia="仿宋_GB2312"/>
          <w:sz w:val="32"/>
          <w:szCs w:val="32"/>
          <w:lang w:val="zh-CN" w:bidi="zh-CN"/>
        </w:rPr>
        <w:t>在有准备的紧急着陆或迫降时，客舱机组可以向在应急出口就座的旅客寻求更多的协助。</w:t>
      </w:r>
    </w:p>
    <w:p w14:paraId="24D87663">
      <w:pPr>
        <w:spacing w:before="260" w:after="260" w:line="560" w:lineRule="exact"/>
        <w:rPr>
          <w:rFonts w:ascii="仿宋_GB2312" w:eastAsia="仿宋_GB2312"/>
          <w:b/>
          <w:bCs/>
          <w:sz w:val="32"/>
          <w:szCs w:val="32"/>
          <w:lang w:val="zh-CN" w:bidi="zh-CN"/>
        </w:rPr>
      </w:pPr>
      <w:r>
        <w:rPr>
          <w:rFonts w:hint="eastAsia" w:ascii="仿宋_GB2312" w:eastAsia="仿宋_GB2312"/>
          <w:b/>
          <w:bCs/>
          <w:sz w:val="32"/>
          <w:szCs w:val="32"/>
          <w:lang w:val="zh-CN" w:bidi="zh-CN"/>
        </w:rPr>
        <w:t>3.4 出口座位就坐人员选择标准</w:t>
      </w:r>
    </w:p>
    <w:p w14:paraId="74B5E14E">
      <w:pPr>
        <w:spacing w:line="560" w:lineRule="exact"/>
        <w:rPr>
          <w:rFonts w:ascii="仿宋_GB2312" w:eastAsia="仿宋_GB2312"/>
          <w:sz w:val="32"/>
          <w:szCs w:val="32"/>
          <w:lang w:val="zh-CN" w:bidi="zh-CN"/>
        </w:rPr>
      </w:pPr>
      <w:r>
        <w:rPr>
          <w:rFonts w:hint="eastAsia" w:ascii="仿宋_GB2312" w:eastAsia="仿宋_GB2312"/>
          <w:sz w:val="32"/>
          <w:szCs w:val="32"/>
          <w:lang w:val="zh-CN" w:bidi="zh-CN"/>
        </w:rPr>
        <w:t>3.4.1</w:t>
      </w:r>
      <w:r>
        <w:rPr>
          <w:rFonts w:hint="eastAsia" w:ascii="仿宋_GB2312" w:eastAsia="仿宋_GB2312"/>
          <w:sz w:val="32"/>
          <w:szCs w:val="32"/>
          <w:lang w:bidi="zh-CN"/>
        </w:rPr>
        <w:t xml:space="preserve"> </w:t>
      </w:r>
      <w:r>
        <w:rPr>
          <w:rFonts w:hint="eastAsia" w:ascii="仿宋_GB2312" w:eastAsia="仿宋_GB2312"/>
          <w:sz w:val="32"/>
          <w:szCs w:val="32"/>
          <w:lang w:val="zh-CN" w:bidi="zh-CN"/>
        </w:rPr>
        <w:t>合格证持有人的程序中应包括坐在出口座位的旅客标准。</w:t>
      </w:r>
    </w:p>
    <w:p w14:paraId="6DAFFB52">
      <w:pPr>
        <w:spacing w:line="560" w:lineRule="exact"/>
        <w:rPr>
          <w:rFonts w:ascii="仿宋_GB2312" w:eastAsia="仿宋_GB2312"/>
          <w:sz w:val="32"/>
          <w:szCs w:val="32"/>
          <w:lang w:val="zh-CN" w:bidi="zh-CN"/>
        </w:rPr>
      </w:pPr>
      <w:r>
        <w:rPr>
          <w:rFonts w:hint="eastAsia" w:ascii="仿宋_GB2312" w:eastAsia="仿宋_GB2312"/>
          <w:sz w:val="32"/>
          <w:szCs w:val="32"/>
          <w:lang w:val="zh-CN" w:bidi="zh-CN"/>
        </w:rPr>
        <w:t>3.4.2 合格证持有人的程序应明确哪类旅客不得占用应急出口排座位。</w:t>
      </w:r>
    </w:p>
    <w:p w14:paraId="31D88479">
      <w:pPr>
        <w:spacing w:line="560" w:lineRule="exact"/>
        <w:rPr>
          <w:rFonts w:ascii="仿宋_GB2312" w:eastAsia="仿宋_GB2312"/>
          <w:sz w:val="32"/>
          <w:szCs w:val="32"/>
          <w:lang w:val="zh-CN" w:bidi="zh-CN"/>
        </w:rPr>
      </w:pPr>
      <w:r>
        <w:rPr>
          <w:rFonts w:hint="eastAsia" w:ascii="仿宋_GB2312" w:eastAsia="仿宋_GB2312"/>
          <w:sz w:val="32"/>
          <w:szCs w:val="32"/>
          <w:lang w:val="zh-CN" w:bidi="zh-CN"/>
        </w:rPr>
        <w:t>3.4.3 合格证持有人应为地面人员和客舱机组制定程序，以进一步验证出口座位旅客（如有身体残疾、语言理解、沟通能力的旅客）的选择标准和使用限制。</w:t>
      </w:r>
    </w:p>
    <w:p w14:paraId="53351E8E">
      <w:pPr>
        <w:spacing w:line="560" w:lineRule="exact"/>
        <w:rPr>
          <w:rFonts w:ascii="仿宋_GB2312" w:eastAsia="仿宋_GB2312"/>
          <w:sz w:val="32"/>
          <w:szCs w:val="32"/>
          <w:lang w:val="zh-CN" w:bidi="zh-CN"/>
        </w:rPr>
      </w:pPr>
      <w:r>
        <w:rPr>
          <w:rFonts w:hint="eastAsia" w:ascii="仿宋_GB2312" w:eastAsia="仿宋_GB2312"/>
          <w:sz w:val="32"/>
          <w:szCs w:val="32"/>
          <w:lang w:val="zh-CN" w:bidi="zh-CN"/>
        </w:rPr>
        <w:t>3.4.4 语言要求</w:t>
      </w:r>
    </w:p>
    <w:p w14:paraId="2C38E16F">
      <w:pPr>
        <w:spacing w:line="560" w:lineRule="exact"/>
        <w:ind w:firstLine="420"/>
        <w:rPr>
          <w:rFonts w:ascii="仿宋_GB2312" w:eastAsia="仿宋_GB2312"/>
          <w:sz w:val="32"/>
          <w:szCs w:val="32"/>
          <w:lang w:val="zh-CN" w:bidi="zh-CN"/>
        </w:rPr>
      </w:pPr>
      <w:r>
        <w:rPr>
          <w:rFonts w:hint="eastAsia" w:ascii="仿宋_GB2312" w:eastAsia="仿宋_GB2312"/>
          <w:sz w:val="32"/>
          <w:szCs w:val="32"/>
          <w:lang w:val="zh-CN" w:bidi="zh-CN"/>
        </w:rPr>
        <w:t>无人值守的出口简介可以用客舱乘务员和旅客双方都理解的任何语言。合格证持有人应确保有适当的程序，使用所有坐在出口座位的旅客都能理解的语言进行无人值守的出口座位简介。</w:t>
      </w:r>
    </w:p>
    <w:p w14:paraId="3A36F435">
      <w:pPr>
        <w:spacing w:before="260" w:after="260" w:line="560" w:lineRule="exact"/>
        <w:rPr>
          <w:rFonts w:ascii="仿宋_GB2312" w:eastAsia="仿宋_GB2312"/>
          <w:b/>
          <w:bCs/>
          <w:sz w:val="32"/>
          <w:szCs w:val="32"/>
          <w:lang w:val="zh-CN" w:bidi="zh-CN"/>
        </w:rPr>
      </w:pPr>
      <w:r>
        <w:rPr>
          <w:rFonts w:hint="eastAsia" w:ascii="仿宋_GB2312" w:eastAsia="仿宋_GB2312"/>
          <w:b/>
          <w:bCs/>
          <w:sz w:val="32"/>
          <w:szCs w:val="32"/>
          <w:lang w:val="zh-CN" w:bidi="zh-CN"/>
        </w:rPr>
        <w:t>3.5 无人值守出口座位简介</w:t>
      </w:r>
    </w:p>
    <w:p w14:paraId="312BAB28">
      <w:pPr>
        <w:spacing w:line="560" w:lineRule="exact"/>
        <w:rPr>
          <w:rFonts w:ascii="仿宋_GB2312" w:eastAsia="仿宋_GB2312"/>
          <w:sz w:val="32"/>
          <w:szCs w:val="32"/>
          <w:lang w:val="zh-CN" w:bidi="zh-CN"/>
        </w:rPr>
      </w:pPr>
      <w:r>
        <w:rPr>
          <w:rFonts w:hint="eastAsia" w:ascii="仿宋_GB2312" w:eastAsia="仿宋_GB2312"/>
          <w:sz w:val="32"/>
          <w:szCs w:val="32"/>
          <w:lang w:val="zh-CN" w:bidi="zh-CN"/>
        </w:rPr>
        <w:t>3.5.1</w:t>
      </w:r>
      <w:r>
        <w:rPr>
          <w:rFonts w:hint="eastAsia" w:ascii="仿宋_GB2312" w:eastAsia="仿宋_GB2312"/>
          <w:sz w:val="32"/>
          <w:szCs w:val="32"/>
          <w:lang w:bidi="zh-CN"/>
        </w:rPr>
        <w:t xml:space="preserve"> </w:t>
      </w:r>
      <w:r>
        <w:rPr>
          <w:rFonts w:hint="eastAsia" w:ascii="仿宋_GB2312" w:eastAsia="仿宋_GB2312"/>
          <w:sz w:val="32"/>
          <w:szCs w:val="32"/>
          <w:lang w:val="zh-CN" w:bidi="zh-CN"/>
        </w:rPr>
        <w:t>向旅客提供必要的信息，说明出口操作和无人值守出口座位旅客的责任。</w:t>
      </w:r>
    </w:p>
    <w:p w14:paraId="569616E2">
      <w:pPr>
        <w:spacing w:line="560" w:lineRule="exact"/>
        <w:rPr>
          <w:rFonts w:ascii="仿宋_GB2312" w:eastAsia="仿宋_GB2312"/>
          <w:sz w:val="32"/>
          <w:szCs w:val="32"/>
          <w:lang w:val="zh-CN" w:bidi="zh-CN"/>
        </w:rPr>
      </w:pPr>
      <w:r>
        <w:rPr>
          <w:rFonts w:hint="eastAsia" w:ascii="仿宋_GB2312" w:eastAsia="仿宋_GB2312"/>
          <w:sz w:val="32"/>
          <w:szCs w:val="32"/>
          <w:lang w:val="zh-CN" w:bidi="zh-CN"/>
        </w:rPr>
        <w:t>3.5.2</w:t>
      </w:r>
      <w:r>
        <w:rPr>
          <w:rFonts w:hint="eastAsia" w:ascii="仿宋_GB2312" w:eastAsia="仿宋_GB2312"/>
          <w:sz w:val="32"/>
          <w:szCs w:val="32"/>
          <w:lang w:bidi="zh-CN"/>
        </w:rPr>
        <w:t xml:space="preserve"> </w:t>
      </w:r>
      <w:r>
        <w:rPr>
          <w:rFonts w:hint="eastAsia" w:ascii="仿宋_GB2312" w:eastAsia="仿宋_GB2312"/>
          <w:sz w:val="32"/>
          <w:szCs w:val="32"/>
          <w:lang w:val="zh-CN" w:bidi="zh-CN"/>
        </w:rPr>
        <w:t>如果旅客不愿意承担无人值守出口的责任，不应允许旅客在该排就座。</w:t>
      </w:r>
    </w:p>
    <w:p w14:paraId="15E57B01">
      <w:pPr>
        <w:spacing w:before="340" w:after="340" w:line="560" w:lineRule="exact"/>
        <w:outlineLvl w:val="1"/>
        <w:rPr>
          <w:rFonts w:ascii="仿宋_GB2312" w:eastAsia="仿宋_GB2312"/>
          <w:b/>
          <w:bCs/>
          <w:sz w:val="32"/>
          <w:szCs w:val="32"/>
        </w:rPr>
      </w:pPr>
      <w:bookmarkStart w:id="143" w:name="_Toc1754562648"/>
      <w:r>
        <w:rPr>
          <w:rFonts w:hint="eastAsia" w:ascii="仿宋_GB2312" w:eastAsia="仿宋_GB2312"/>
          <w:b/>
          <w:bCs/>
          <w:sz w:val="32"/>
          <w:szCs w:val="32"/>
        </w:rPr>
        <w:t>4、防冲击说明</w:t>
      </w:r>
      <w:bookmarkEnd w:id="143"/>
    </w:p>
    <w:p w14:paraId="0EAD50E7">
      <w:pPr>
        <w:spacing w:before="260" w:after="260" w:line="560" w:lineRule="exact"/>
        <w:rPr>
          <w:rFonts w:ascii="仿宋_GB2312" w:eastAsia="仿宋_GB2312"/>
          <w:b/>
          <w:bCs/>
          <w:sz w:val="32"/>
          <w:szCs w:val="32"/>
          <w:lang w:val="zh-CN" w:bidi="zh-CN"/>
        </w:rPr>
      </w:pPr>
      <w:r>
        <w:rPr>
          <w:rFonts w:hint="eastAsia" w:ascii="仿宋_GB2312" w:eastAsia="仿宋_GB2312"/>
          <w:b/>
          <w:bCs/>
          <w:sz w:val="32"/>
          <w:szCs w:val="32"/>
          <w:lang w:val="zh-CN" w:bidi="zh-CN"/>
        </w:rPr>
        <w:t>4.1  概述</w:t>
      </w:r>
    </w:p>
    <w:p w14:paraId="2E422EE5">
      <w:pPr>
        <w:spacing w:line="560" w:lineRule="exact"/>
        <w:ind w:firstLine="420"/>
        <w:rPr>
          <w:rFonts w:ascii="仿宋_GB2312" w:eastAsia="仿宋_GB2312"/>
          <w:sz w:val="32"/>
          <w:szCs w:val="32"/>
          <w:lang w:val="zh-CN" w:bidi="zh-CN"/>
        </w:rPr>
      </w:pPr>
      <w:r>
        <w:rPr>
          <w:rFonts w:hint="eastAsia" w:ascii="仿宋_GB2312" w:eastAsia="仿宋_GB2312"/>
          <w:sz w:val="32"/>
          <w:szCs w:val="32"/>
          <w:lang w:val="zh-CN" w:bidi="zh-CN"/>
        </w:rPr>
        <w:t>为减少乘员在连续冲击中的伤害，乘员应采取适当的防冲击姿势，以提高在事故中的生存率。通过实施以下动作，从而减少冲击对人体造成的伤害：</w:t>
      </w:r>
    </w:p>
    <w:p w14:paraId="52F74768">
      <w:pPr>
        <w:spacing w:line="560" w:lineRule="exact"/>
        <w:rPr>
          <w:rFonts w:ascii="仿宋_GB2312" w:eastAsia="仿宋_GB2312"/>
          <w:sz w:val="32"/>
          <w:szCs w:val="32"/>
          <w:lang w:val="zh-CN" w:bidi="zh-CN"/>
        </w:rPr>
      </w:pPr>
      <w:r>
        <w:rPr>
          <w:rFonts w:hint="eastAsia" w:ascii="仿宋_GB2312" w:eastAsia="仿宋_GB2312"/>
          <w:sz w:val="32"/>
          <w:szCs w:val="32"/>
          <w:lang w:val="zh-CN" w:bidi="zh-CN"/>
        </w:rPr>
        <w:t>4.1.1 对于前向的乘员，身体前倾、腰部弯曲或以某种方式身体向腿部弯曲，以减少摆动。</w:t>
      </w:r>
    </w:p>
    <w:p w14:paraId="23D7370C">
      <w:pPr>
        <w:spacing w:line="560" w:lineRule="exact"/>
        <w:rPr>
          <w:rFonts w:ascii="仿宋_GB2312" w:eastAsia="仿宋_GB2312"/>
          <w:sz w:val="32"/>
          <w:szCs w:val="32"/>
          <w:lang w:val="zh-CN" w:bidi="zh-CN"/>
        </w:rPr>
      </w:pPr>
      <w:r>
        <w:rPr>
          <w:rFonts w:hint="eastAsia" w:ascii="仿宋_GB2312" w:eastAsia="仿宋_GB2312"/>
          <w:sz w:val="32"/>
          <w:szCs w:val="32"/>
          <w:lang w:val="zh-CN" w:bidi="zh-CN"/>
        </w:rPr>
        <w:t>4.1.2 预先将身体尤其是头部抵住可能会产生碰撞的表面，减少头部和身体其他部分的运动，从而减少二次撞击造成的伤害。</w:t>
      </w:r>
    </w:p>
    <w:p w14:paraId="1EE75980">
      <w:pPr>
        <w:spacing w:before="260" w:after="260" w:line="560" w:lineRule="exact"/>
        <w:rPr>
          <w:rFonts w:ascii="仿宋_GB2312" w:eastAsia="仿宋_GB2312"/>
          <w:b/>
          <w:bCs/>
          <w:sz w:val="32"/>
          <w:szCs w:val="32"/>
          <w:lang w:val="zh-CN" w:bidi="zh-CN"/>
        </w:rPr>
      </w:pPr>
      <w:r>
        <w:rPr>
          <w:rFonts w:hint="eastAsia" w:ascii="仿宋_GB2312" w:eastAsia="仿宋_GB2312"/>
          <w:b/>
          <w:bCs/>
          <w:sz w:val="32"/>
          <w:szCs w:val="32"/>
          <w:lang w:val="zh-CN" w:bidi="zh-CN"/>
        </w:rPr>
        <w:t>4.2  建议的客舱机组防冲击姿势</w:t>
      </w:r>
    </w:p>
    <w:p w14:paraId="3D2478DE">
      <w:pPr>
        <w:spacing w:line="560" w:lineRule="exact"/>
        <w:rPr>
          <w:rFonts w:ascii="仿宋_GB2312" w:eastAsia="仿宋_GB2312"/>
          <w:sz w:val="32"/>
          <w:szCs w:val="32"/>
          <w:lang w:val="zh-CN" w:bidi="zh-CN"/>
        </w:rPr>
      </w:pPr>
      <w:r>
        <w:rPr>
          <w:rFonts w:hint="eastAsia" w:ascii="仿宋_GB2312" w:eastAsia="仿宋_GB2312"/>
          <w:sz w:val="32"/>
          <w:szCs w:val="32"/>
          <w:lang w:val="zh-CN" w:bidi="zh-CN"/>
        </w:rPr>
        <w:t>4.2.1 在紧急情况下，客舱乘务员就坐后不能持有PED或任何其他设备，应根据就坐方向采取下列防冲击姿势，持续关注客舱，直到飞机完全停稳。</w:t>
      </w:r>
    </w:p>
    <w:p w14:paraId="7051F5E0">
      <w:pPr>
        <w:spacing w:line="560" w:lineRule="exact"/>
        <w:rPr>
          <w:rFonts w:ascii="仿宋_GB2312" w:eastAsia="仿宋_GB2312"/>
          <w:sz w:val="32"/>
          <w:szCs w:val="32"/>
          <w:lang w:val="zh-CN" w:bidi="zh-CN"/>
        </w:rPr>
      </w:pPr>
      <w:r>
        <w:rPr>
          <w:rFonts w:hint="eastAsia" w:ascii="仿宋_GB2312" w:eastAsia="仿宋_GB2312"/>
          <w:sz w:val="32"/>
          <w:szCs w:val="32"/>
          <w:lang w:val="zh-CN" w:bidi="zh-CN"/>
        </w:rPr>
        <w:t>4.2.2 面向机头方向的客舱乘务员</w:t>
      </w:r>
    </w:p>
    <w:p w14:paraId="679911CF">
      <w:pPr>
        <w:spacing w:line="560" w:lineRule="exact"/>
        <w:ind w:firstLine="640" w:firstLineChars="200"/>
        <w:rPr>
          <w:rFonts w:ascii="仿宋_GB2312" w:eastAsia="仿宋_GB2312"/>
          <w:sz w:val="32"/>
          <w:szCs w:val="32"/>
          <w:lang w:val="zh-CN" w:bidi="zh-CN"/>
        </w:rPr>
      </w:pPr>
      <w:r>
        <w:rPr>
          <w:rFonts w:hint="eastAsia" w:ascii="仿宋_GB2312" w:eastAsia="仿宋_GB2312"/>
          <w:sz w:val="32"/>
          <w:szCs w:val="32"/>
          <w:lang w:val="zh-CN" w:bidi="zh-CN"/>
        </w:rPr>
        <w:t>（1）确保上背部和下背部紧靠座椅靠背；</w:t>
      </w:r>
    </w:p>
    <w:p w14:paraId="3046644B">
      <w:pPr>
        <w:spacing w:line="560" w:lineRule="exact"/>
        <w:ind w:firstLine="640" w:firstLineChars="200"/>
        <w:rPr>
          <w:rFonts w:ascii="仿宋_GB2312" w:eastAsia="仿宋_GB2312"/>
          <w:sz w:val="32"/>
          <w:szCs w:val="32"/>
          <w:lang w:val="zh-CN" w:bidi="zh-CN"/>
        </w:rPr>
      </w:pPr>
      <w:r>
        <w:rPr>
          <w:rFonts w:hint="eastAsia" w:ascii="仿宋_GB2312" w:eastAsia="仿宋_GB2312"/>
          <w:sz w:val="32"/>
          <w:szCs w:val="32"/>
          <w:lang w:val="zh-CN" w:bidi="zh-CN"/>
        </w:rPr>
        <w:t>（2）系紧安全带和肩带：确保安全腰带在臀部保持低位，并按制造商的说明正确地定位锁扣，安全带不应扭曲；</w:t>
      </w:r>
    </w:p>
    <w:p w14:paraId="123E72CE">
      <w:pPr>
        <w:spacing w:line="560" w:lineRule="exact"/>
        <w:ind w:firstLine="640" w:firstLineChars="200"/>
        <w:rPr>
          <w:rFonts w:ascii="仿宋_GB2312" w:eastAsia="仿宋_GB2312"/>
          <w:sz w:val="32"/>
          <w:szCs w:val="32"/>
          <w:lang w:val="zh-CN" w:bidi="zh-CN"/>
        </w:rPr>
      </w:pPr>
      <w:r>
        <w:rPr>
          <w:rFonts w:hint="eastAsia" w:ascii="仿宋_GB2312" w:eastAsia="仿宋_GB2312"/>
          <w:sz w:val="32"/>
          <w:szCs w:val="32"/>
          <w:lang w:val="zh-CN" w:bidi="zh-CN"/>
        </w:rPr>
        <w:t>（3）将下颏置于胸部；</w:t>
      </w:r>
    </w:p>
    <w:p w14:paraId="3A87EA4D">
      <w:pPr>
        <w:spacing w:line="560" w:lineRule="exact"/>
        <w:ind w:firstLine="640" w:firstLineChars="200"/>
        <w:rPr>
          <w:rFonts w:ascii="仿宋_GB2312" w:eastAsia="仿宋_GB2312"/>
          <w:sz w:val="32"/>
          <w:szCs w:val="32"/>
          <w:lang w:val="zh-CN" w:bidi="zh-CN"/>
        </w:rPr>
      </w:pPr>
      <w:r>
        <w:rPr>
          <w:rFonts w:hint="eastAsia" w:ascii="仿宋_GB2312" w:eastAsia="仿宋_GB2312"/>
          <w:sz w:val="32"/>
          <w:szCs w:val="32"/>
          <w:lang w:val="zh-CN" w:bidi="zh-CN"/>
        </w:rPr>
        <w:t>（4）将手放在大腿上；</w:t>
      </w:r>
    </w:p>
    <w:p w14:paraId="5790F5B1">
      <w:pPr>
        <w:spacing w:line="560" w:lineRule="exact"/>
        <w:ind w:firstLine="640" w:firstLineChars="200"/>
        <w:rPr>
          <w:rFonts w:ascii="仿宋_GB2312" w:eastAsia="仿宋_GB2312"/>
          <w:sz w:val="32"/>
          <w:szCs w:val="32"/>
          <w:lang w:val="zh-CN" w:bidi="zh-CN"/>
        </w:rPr>
      </w:pPr>
      <w:r>
        <w:rPr>
          <w:rFonts w:hint="eastAsia" w:ascii="仿宋_GB2312" w:eastAsia="仿宋_GB2312"/>
          <w:sz w:val="32"/>
          <w:szCs w:val="32"/>
          <w:lang w:val="zh-CN" w:bidi="zh-CN"/>
        </w:rPr>
        <w:t>（5）将脚和腿稍微分开；</w:t>
      </w:r>
    </w:p>
    <w:p w14:paraId="6A53AB19">
      <w:pPr>
        <w:spacing w:line="560" w:lineRule="exact"/>
        <w:ind w:firstLine="640" w:firstLineChars="200"/>
        <w:rPr>
          <w:rFonts w:ascii="仿宋_GB2312" w:eastAsia="仿宋_GB2312"/>
          <w:sz w:val="32"/>
          <w:szCs w:val="32"/>
          <w:lang w:val="zh-CN" w:bidi="zh-CN"/>
        </w:rPr>
      </w:pPr>
      <w:r>
        <w:rPr>
          <w:rFonts w:hint="eastAsia" w:ascii="仿宋_GB2312" w:eastAsia="仿宋_GB2312"/>
          <w:sz w:val="32"/>
          <w:szCs w:val="32"/>
          <w:lang w:val="zh-CN" w:bidi="zh-CN"/>
        </w:rPr>
        <w:t>（6）如果前方没有舱壁，尽可能伸展腿，将脚平放在地板上；</w:t>
      </w:r>
    </w:p>
    <w:p w14:paraId="2579D6DF">
      <w:pPr>
        <w:spacing w:line="560" w:lineRule="exact"/>
        <w:ind w:firstLine="640" w:firstLineChars="200"/>
        <w:rPr>
          <w:rFonts w:ascii="仿宋_GB2312" w:eastAsia="仿宋_GB2312"/>
          <w:sz w:val="32"/>
          <w:szCs w:val="32"/>
          <w:lang w:val="zh-CN" w:bidi="zh-CN"/>
        </w:rPr>
      </w:pPr>
      <w:r>
        <w:rPr>
          <w:rFonts w:hint="eastAsia" w:ascii="仿宋_GB2312" w:eastAsia="仿宋_GB2312"/>
          <w:sz w:val="32"/>
          <w:szCs w:val="32"/>
          <w:lang w:val="zh-CN" w:bidi="zh-CN"/>
        </w:rPr>
        <w:t>（7）如果前方有舱壁，将脚平放在地板上，向前直到脚尖碰到舱壁（不要将脚踩到舱壁上）。</w:t>
      </w:r>
    </w:p>
    <w:p w14:paraId="3EF05EBD">
      <w:pPr>
        <w:rPr>
          <w:rFonts w:ascii="仿宋_GB2312" w:eastAsia="仿宋_GB2312"/>
          <w:sz w:val="32"/>
          <w:szCs w:val="32"/>
        </w:rPr>
      </w:pPr>
      <w:r>
        <w:rPr>
          <w:rFonts w:ascii="仿宋_GB2312" w:eastAsia="仿宋_GB2312"/>
          <w:szCs w:val="32"/>
        </w:rPr>
        <w:drawing>
          <wp:inline distT="0" distB="0" distL="114300" distR="114300">
            <wp:extent cx="3258185" cy="2181225"/>
            <wp:effectExtent l="0" t="0" r="5715" b="317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7"/>
                    <a:stretch>
                      <a:fillRect/>
                    </a:stretch>
                  </pic:blipFill>
                  <pic:spPr>
                    <a:xfrm>
                      <a:off x="0" y="0"/>
                      <a:ext cx="3258185" cy="2181225"/>
                    </a:xfrm>
                    <a:prstGeom prst="rect">
                      <a:avLst/>
                    </a:prstGeom>
                    <a:noFill/>
                    <a:ln>
                      <a:noFill/>
                    </a:ln>
                  </pic:spPr>
                </pic:pic>
              </a:graphicData>
            </a:graphic>
          </wp:inline>
        </w:drawing>
      </w:r>
    </w:p>
    <w:p w14:paraId="03240CA2">
      <w:pPr>
        <w:spacing w:line="560" w:lineRule="exact"/>
        <w:rPr>
          <w:rFonts w:ascii="仿宋_GB2312" w:eastAsia="仿宋_GB2312"/>
          <w:sz w:val="32"/>
          <w:szCs w:val="32"/>
        </w:rPr>
      </w:pPr>
      <w:r>
        <w:rPr>
          <w:rFonts w:hint="eastAsia" w:ascii="仿宋_GB2312" w:eastAsia="仿宋_GB2312"/>
          <w:sz w:val="32"/>
          <w:szCs w:val="32"/>
        </w:rPr>
        <w:t>前向客舱乘务员座椅的防冲击姿势，无舱壁和有舱壁</w:t>
      </w:r>
    </w:p>
    <w:p w14:paraId="2BA6535D">
      <w:pPr>
        <w:spacing w:line="560" w:lineRule="exact"/>
        <w:rPr>
          <w:rFonts w:ascii="仿宋_GB2312" w:eastAsia="仿宋_GB2312"/>
          <w:sz w:val="32"/>
          <w:szCs w:val="32"/>
        </w:rPr>
      </w:pPr>
      <w:r>
        <w:rPr>
          <w:rFonts w:hint="eastAsia" w:ascii="仿宋_GB2312" w:eastAsia="仿宋_GB2312"/>
          <w:sz w:val="32"/>
          <w:szCs w:val="32"/>
        </w:rPr>
        <w:t>4.2.3 面向机尾方向的客舱乘务员</w:t>
      </w:r>
    </w:p>
    <w:p w14:paraId="0EAE745D">
      <w:pPr>
        <w:spacing w:line="560" w:lineRule="exact"/>
        <w:ind w:firstLine="420"/>
        <w:rPr>
          <w:rFonts w:ascii="仿宋_GB2312" w:eastAsia="仿宋_GB2312"/>
          <w:sz w:val="32"/>
          <w:szCs w:val="32"/>
        </w:rPr>
      </w:pPr>
      <w:r>
        <w:rPr>
          <w:rFonts w:hint="eastAsia" w:ascii="仿宋_GB2312" w:eastAsia="仿宋_GB2312"/>
          <w:sz w:val="32"/>
          <w:szCs w:val="32"/>
        </w:rPr>
        <w:t>（1）确保上背部和下背部紧靠座椅靠背；</w:t>
      </w:r>
    </w:p>
    <w:p w14:paraId="65652C7E">
      <w:pPr>
        <w:spacing w:line="560" w:lineRule="exact"/>
        <w:ind w:firstLine="420"/>
        <w:rPr>
          <w:rFonts w:ascii="仿宋_GB2312" w:eastAsia="仿宋_GB2312"/>
          <w:sz w:val="32"/>
          <w:szCs w:val="32"/>
        </w:rPr>
      </w:pPr>
      <w:r>
        <w:rPr>
          <w:rFonts w:hint="eastAsia" w:ascii="仿宋_GB2312" w:eastAsia="仿宋_GB2312"/>
          <w:sz w:val="32"/>
          <w:szCs w:val="32"/>
        </w:rPr>
        <w:t>（2）系紧安全带和肩带：确保安全腰带在臀部保持低位，并按制造商的说明正确地定位锁扣，安全带不应扭曲；</w:t>
      </w:r>
    </w:p>
    <w:p w14:paraId="52922440">
      <w:pPr>
        <w:spacing w:line="560" w:lineRule="exact"/>
        <w:ind w:firstLine="420"/>
        <w:rPr>
          <w:rFonts w:ascii="仿宋_GB2312" w:eastAsia="仿宋_GB2312"/>
          <w:sz w:val="32"/>
          <w:szCs w:val="32"/>
        </w:rPr>
      </w:pPr>
      <w:r>
        <w:rPr>
          <w:rFonts w:hint="eastAsia" w:ascii="仿宋_GB2312" w:eastAsia="仿宋_GB2312"/>
          <w:sz w:val="32"/>
          <w:szCs w:val="32"/>
        </w:rPr>
        <w:t>（3）向后倾斜并保持头部紧靠靠背或头枕；</w:t>
      </w:r>
    </w:p>
    <w:p w14:paraId="5E6ECA70">
      <w:pPr>
        <w:spacing w:line="560" w:lineRule="exact"/>
        <w:ind w:firstLine="420"/>
        <w:rPr>
          <w:rFonts w:ascii="仿宋_GB2312" w:eastAsia="仿宋_GB2312"/>
          <w:sz w:val="32"/>
          <w:szCs w:val="32"/>
        </w:rPr>
      </w:pPr>
      <w:r>
        <w:rPr>
          <w:rFonts w:hint="eastAsia" w:ascii="仿宋_GB2312" w:eastAsia="仿宋_GB2312"/>
          <w:sz w:val="32"/>
          <w:szCs w:val="32"/>
        </w:rPr>
        <w:t>（4）胸前交叉手臂（不要握住肩带）；</w:t>
      </w:r>
    </w:p>
    <w:p w14:paraId="20395A5A">
      <w:pPr>
        <w:spacing w:line="560" w:lineRule="exact"/>
        <w:ind w:firstLine="420"/>
        <w:rPr>
          <w:rFonts w:ascii="仿宋_GB2312" w:eastAsia="仿宋_GB2312"/>
          <w:sz w:val="32"/>
          <w:szCs w:val="32"/>
        </w:rPr>
      </w:pPr>
      <w:r>
        <w:rPr>
          <w:rFonts w:hint="eastAsia" w:ascii="仿宋_GB2312" w:eastAsia="仿宋_GB2312"/>
          <w:sz w:val="32"/>
          <w:szCs w:val="32"/>
        </w:rPr>
        <w:t>（5）将脚和腿稍微分开；</w:t>
      </w:r>
    </w:p>
    <w:p w14:paraId="595247E3">
      <w:pPr>
        <w:spacing w:line="560" w:lineRule="exact"/>
        <w:ind w:firstLine="420"/>
        <w:rPr>
          <w:rFonts w:ascii="仿宋_GB2312" w:eastAsia="仿宋_GB2312"/>
          <w:sz w:val="32"/>
          <w:szCs w:val="32"/>
        </w:rPr>
      </w:pPr>
      <w:r>
        <w:rPr>
          <w:rFonts w:hint="eastAsia" w:ascii="仿宋_GB2312" w:eastAsia="仿宋_GB2312"/>
          <w:sz w:val="32"/>
          <w:szCs w:val="32"/>
        </w:rPr>
        <w:t>（6）将脚平放在地板上；</w:t>
      </w:r>
    </w:p>
    <w:p w14:paraId="47C52B4A">
      <w:pPr>
        <w:spacing w:line="560" w:lineRule="exact"/>
        <w:ind w:firstLine="420"/>
        <w:rPr>
          <w:rFonts w:ascii="仿宋_GB2312" w:eastAsia="仿宋_GB2312"/>
          <w:sz w:val="32"/>
          <w:szCs w:val="32"/>
        </w:rPr>
      </w:pPr>
      <w:r>
        <w:rPr>
          <w:rFonts w:hint="eastAsia" w:ascii="仿宋_GB2312" w:eastAsia="仿宋_GB2312"/>
          <w:sz w:val="32"/>
          <w:szCs w:val="32"/>
        </w:rPr>
        <w:t>（7）保持膝盖弯曲90度。</w:t>
      </w:r>
    </w:p>
    <w:p w14:paraId="104F4730">
      <w:pPr>
        <w:rPr>
          <w:rFonts w:ascii="仿宋_GB2312" w:eastAsia="仿宋_GB2312"/>
          <w:sz w:val="32"/>
          <w:szCs w:val="32"/>
        </w:rPr>
      </w:pPr>
      <w:r>
        <w:rPr>
          <w:rFonts w:ascii="仿宋_GB2312" w:eastAsia="仿宋_GB2312"/>
          <w:szCs w:val="32"/>
        </w:rPr>
        <w:drawing>
          <wp:inline distT="0" distB="0" distL="114300" distR="114300">
            <wp:extent cx="2066290" cy="1826895"/>
            <wp:effectExtent l="0" t="0" r="3810" b="190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8"/>
                    <a:stretch>
                      <a:fillRect/>
                    </a:stretch>
                  </pic:blipFill>
                  <pic:spPr>
                    <a:xfrm>
                      <a:off x="0" y="0"/>
                      <a:ext cx="2066290" cy="1826895"/>
                    </a:xfrm>
                    <a:prstGeom prst="rect">
                      <a:avLst/>
                    </a:prstGeom>
                    <a:noFill/>
                    <a:ln>
                      <a:noFill/>
                    </a:ln>
                  </pic:spPr>
                </pic:pic>
              </a:graphicData>
            </a:graphic>
          </wp:inline>
        </w:drawing>
      </w:r>
    </w:p>
    <w:p w14:paraId="62506E63">
      <w:pPr>
        <w:spacing w:line="560" w:lineRule="exact"/>
        <w:rPr>
          <w:rFonts w:ascii="仿宋_GB2312" w:eastAsia="仿宋_GB2312"/>
          <w:sz w:val="32"/>
          <w:szCs w:val="32"/>
        </w:rPr>
      </w:pPr>
      <w:r>
        <w:rPr>
          <w:rFonts w:hint="eastAsia" w:ascii="仿宋_GB2312" w:eastAsia="仿宋_GB2312"/>
          <w:sz w:val="32"/>
          <w:szCs w:val="32"/>
        </w:rPr>
        <w:t>面向后方客舱乘务员座位的防冲击姿势，没有舱壁。</w:t>
      </w:r>
    </w:p>
    <w:p w14:paraId="644E7769">
      <w:pPr>
        <w:spacing w:before="260" w:after="260" w:line="560" w:lineRule="exact"/>
        <w:rPr>
          <w:rFonts w:ascii="仿宋_GB2312" w:eastAsia="仿宋_GB2312"/>
          <w:sz w:val="32"/>
          <w:szCs w:val="32"/>
        </w:rPr>
      </w:pPr>
      <w:r>
        <w:rPr>
          <w:rFonts w:hint="eastAsia" w:ascii="仿宋_GB2312" w:eastAsia="仿宋_GB2312"/>
          <w:b/>
          <w:bCs/>
          <w:sz w:val="32"/>
          <w:szCs w:val="32"/>
        </w:rPr>
        <w:t>4.3 建议的旅客防冲击姿势</w:t>
      </w:r>
      <w:r>
        <w:rPr>
          <w:rFonts w:hint="eastAsia" w:ascii="仿宋_GB2312" w:eastAsia="仿宋_GB2312"/>
          <w:sz w:val="32"/>
          <w:szCs w:val="32"/>
        </w:rPr>
        <w:t>（注：由于座椅细节有很多差异，如座椅间距、安全带的样式、座椅方向等，此处只考虑前向的只配腰带式安全带的情况）。</w:t>
      </w:r>
    </w:p>
    <w:p w14:paraId="437ACBEB">
      <w:pPr>
        <w:spacing w:line="560" w:lineRule="exact"/>
        <w:rPr>
          <w:rFonts w:ascii="仿宋_GB2312" w:eastAsia="仿宋_GB2312"/>
          <w:sz w:val="32"/>
          <w:szCs w:val="32"/>
        </w:rPr>
      </w:pPr>
      <w:r>
        <w:rPr>
          <w:rFonts w:hint="eastAsia" w:ascii="仿宋_GB2312" w:eastAsia="仿宋_GB2312"/>
          <w:sz w:val="32"/>
          <w:szCs w:val="32"/>
        </w:rPr>
        <w:t>4.3.1 只配备带式安全带的前向旅客座椅</w:t>
      </w:r>
    </w:p>
    <w:p w14:paraId="4C144497">
      <w:pPr>
        <w:spacing w:line="560" w:lineRule="exact"/>
        <w:ind w:firstLine="420"/>
        <w:rPr>
          <w:rFonts w:ascii="仿宋_GB2312" w:eastAsia="仿宋_GB2312"/>
          <w:sz w:val="32"/>
          <w:szCs w:val="32"/>
        </w:rPr>
      </w:pPr>
      <w:r>
        <w:rPr>
          <w:rFonts w:hint="eastAsia" w:ascii="仿宋_GB2312" w:eastAsia="仿宋_GB2312"/>
          <w:sz w:val="32"/>
          <w:szCs w:val="32"/>
        </w:rPr>
        <w:t>（1）紧靠座椅靠背；</w:t>
      </w:r>
    </w:p>
    <w:p w14:paraId="1EA6C9FA">
      <w:pPr>
        <w:spacing w:line="560" w:lineRule="exact"/>
        <w:ind w:firstLine="420"/>
        <w:rPr>
          <w:rFonts w:ascii="仿宋_GB2312" w:eastAsia="仿宋_GB2312"/>
          <w:sz w:val="32"/>
          <w:szCs w:val="32"/>
        </w:rPr>
      </w:pPr>
      <w:r>
        <w:rPr>
          <w:rFonts w:hint="eastAsia" w:ascii="仿宋_GB2312" w:eastAsia="仿宋_GB2312"/>
          <w:sz w:val="32"/>
          <w:szCs w:val="32"/>
        </w:rPr>
        <w:t>（2）系紧安全带，防止因安全带未系紧而向前滑动，安全带不应扭曲；</w:t>
      </w:r>
    </w:p>
    <w:p w14:paraId="6EFC7BF7">
      <w:pPr>
        <w:spacing w:line="560" w:lineRule="exact"/>
        <w:ind w:firstLine="420"/>
        <w:rPr>
          <w:rFonts w:ascii="仿宋_GB2312" w:eastAsia="仿宋_GB2312"/>
          <w:sz w:val="32"/>
          <w:szCs w:val="32"/>
        </w:rPr>
      </w:pPr>
      <w:r>
        <w:rPr>
          <w:rFonts w:hint="eastAsia" w:ascii="仿宋_GB2312" w:eastAsia="仿宋_GB2312"/>
          <w:sz w:val="32"/>
          <w:szCs w:val="32"/>
        </w:rPr>
        <w:t>（3）下巴紧贴胸部；</w:t>
      </w:r>
    </w:p>
    <w:p w14:paraId="56500CCC">
      <w:pPr>
        <w:spacing w:line="560" w:lineRule="exact"/>
        <w:ind w:firstLine="420"/>
        <w:rPr>
          <w:rFonts w:ascii="仿宋_GB2312" w:eastAsia="仿宋_GB2312"/>
          <w:sz w:val="32"/>
          <w:szCs w:val="32"/>
        </w:rPr>
      </w:pPr>
      <w:r>
        <w:rPr>
          <w:rFonts w:hint="eastAsia" w:ascii="仿宋_GB2312" w:eastAsia="仿宋_GB2312"/>
          <w:sz w:val="32"/>
          <w:szCs w:val="32"/>
        </w:rPr>
        <w:t>（4）向前弯曲；</w:t>
      </w:r>
    </w:p>
    <w:p w14:paraId="5767105D">
      <w:pPr>
        <w:spacing w:line="560" w:lineRule="exact"/>
        <w:ind w:firstLine="420"/>
        <w:rPr>
          <w:rFonts w:ascii="仿宋_GB2312" w:eastAsia="仿宋_GB2312"/>
          <w:sz w:val="32"/>
          <w:szCs w:val="32"/>
        </w:rPr>
      </w:pPr>
      <w:r>
        <w:rPr>
          <w:rFonts w:hint="eastAsia" w:ascii="仿宋_GB2312" w:eastAsia="仿宋_GB2312"/>
          <w:sz w:val="32"/>
          <w:szCs w:val="32"/>
        </w:rPr>
        <w:t>（5）把头抵在前面座椅的椅背上；</w:t>
      </w:r>
    </w:p>
    <w:p w14:paraId="54610A21">
      <w:pPr>
        <w:spacing w:line="560" w:lineRule="exact"/>
        <w:ind w:firstLine="420"/>
        <w:rPr>
          <w:rFonts w:ascii="仿宋_GB2312" w:eastAsia="仿宋_GB2312"/>
          <w:sz w:val="32"/>
          <w:szCs w:val="32"/>
        </w:rPr>
      </w:pPr>
      <w:r>
        <w:rPr>
          <w:rFonts w:hint="eastAsia" w:ascii="仿宋_GB2312" w:eastAsia="仿宋_GB2312"/>
          <w:sz w:val="32"/>
          <w:szCs w:val="32"/>
        </w:rPr>
        <w:t>（6）将手放在头顶或将手臂放在小腿的两侧或抱住小腿（抱住小腿可以提供更稳定的位置）；</w:t>
      </w:r>
    </w:p>
    <w:p w14:paraId="3DC1A3E1">
      <w:pPr>
        <w:spacing w:line="560" w:lineRule="exact"/>
        <w:ind w:firstLine="420"/>
        <w:rPr>
          <w:rFonts w:ascii="仿宋_GB2312" w:eastAsia="仿宋_GB2312"/>
          <w:sz w:val="32"/>
          <w:szCs w:val="32"/>
        </w:rPr>
      </w:pPr>
      <w:r>
        <w:rPr>
          <w:rFonts w:hint="eastAsia" w:ascii="仿宋_GB2312" w:eastAsia="仿宋_GB2312"/>
          <w:sz w:val="32"/>
          <w:szCs w:val="32"/>
        </w:rPr>
        <w:t>（7）将脚平放在地板上，尽量向后；</w:t>
      </w:r>
    </w:p>
    <w:p w14:paraId="60685771">
      <w:pPr>
        <w:spacing w:line="560" w:lineRule="exact"/>
        <w:ind w:firstLine="420"/>
        <w:rPr>
          <w:rFonts w:ascii="仿宋_GB2312" w:eastAsia="仿宋_GB2312"/>
          <w:sz w:val="32"/>
          <w:szCs w:val="32"/>
        </w:rPr>
      </w:pPr>
      <w:r>
        <w:rPr>
          <w:rFonts w:hint="eastAsia" w:ascii="仿宋_GB2312" w:eastAsia="仿宋_GB2312"/>
          <w:sz w:val="32"/>
          <w:szCs w:val="32"/>
        </w:rPr>
        <w:t>（8）</w:t>
      </w:r>
      <w:r>
        <w:rPr>
          <w:rFonts w:hint="eastAsia" w:ascii="仿宋_GB2312" w:hAnsi="Calibri" w:eastAsia="仿宋_GB2312"/>
          <w:sz w:val="32"/>
          <w:szCs w:val="32"/>
        </w:rPr>
        <w:t>如果乘客坐在靠舱壁排或不能</w:t>
      </w:r>
      <w:r>
        <w:rPr>
          <w:rFonts w:hint="eastAsia" w:ascii="仿宋_GB2312" w:eastAsia="仿宋_GB2312"/>
          <w:sz w:val="32"/>
          <w:szCs w:val="32"/>
        </w:rPr>
        <w:t>触及</w:t>
      </w:r>
      <w:r>
        <w:rPr>
          <w:rFonts w:hint="eastAsia" w:ascii="仿宋_GB2312" w:hAnsi="Calibri" w:eastAsia="仿宋_GB2312"/>
          <w:sz w:val="32"/>
          <w:szCs w:val="32"/>
        </w:rPr>
        <w:t>前</w:t>
      </w:r>
      <w:r>
        <w:rPr>
          <w:rFonts w:hint="eastAsia" w:ascii="仿宋_GB2312" w:eastAsia="仿宋_GB2312"/>
          <w:sz w:val="32"/>
          <w:szCs w:val="32"/>
        </w:rPr>
        <w:t>方</w:t>
      </w:r>
      <w:r>
        <w:rPr>
          <w:rFonts w:hint="eastAsia" w:ascii="仿宋_GB2312" w:hAnsi="Calibri" w:eastAsia="仿宋_GB2312"/>
          <w:sz w:val="32"/>
          <w:szCs w:val="32"/>
        </w:rPr>
        <w:t>座椅的座位</w:t>
      </w:r>
      <w:r>
        <w:rPr>
          <w:rFonts w:hint="eastAsia" w:ascii="仿宋_GB2312" w:eastAsia="仿宋_GB2312"/>
          <w:sz w:val="32"/>
          <w:szCs w:val="32"/>
        </w:rPr>
        <w:t>时则，</w:t>
      </w:r>
      <w:r>
        <w:rPr>
          <w:rFonts w:hint="eastAsia" w:ascii="仿宋_GB2312" w:hAnsi="Calibri" w:eastAsia="仿宋_GB2312"/>
          <w:sz w:val="32"/>
          <w:szCs w:val="32"/>
        </w:rPr>
        <w:t>向前弯曲，双手放在头顶；或向前弯曲，将手臂放在小腿的两侧或抱住小腿；</w:t>
      </w:r>
    </w:p>
    <w:p w14:paraId="1FE02F79">
      <w:pPr>
        <w:rPr>
          <w:rFonts w:ascii="仿宋_GB2312" w:eastAsia="仿宋_GB2312"/>
          <w:sz w:val="32"/>
          <w:szCs w:val="32"/>
        </w:rPr>
      </w:pPr>
      <w:r>
        <w:rPr>
          <w:rFonts w:ascii="仿宋_GB2312" w:eastAsia="仿宋_GB2312"/>
          <w:szCs w:val="32"/>
        </w:rPr>
        <w:drawing>
          <wp:inline distT="0" distB="0" distL="114300" distR="114300">
            <wp:extent cx="2585720" cy="1524635"/>
            <wp:effectExtent l="0" t="0" r="5080" b="12065"/>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pic:cNvPicPr>
                  </pic:nvPicPr>
                  <pic:blipFill>
                    <a:blip r:embed="rId9"/>
                    <a:stretch>
                      <a:fillRect/>
                    </a:stretch>
                  </pic:blipFill>
                  <pic:spPr>
                    <a:xfrm>
                      <a:off x="0" y="0"/>
                      <a:ext cx="2585720" cy="1524635"/>
                    </a:xfrm>
                    <a:prstGeom prst="rect">
                      <a:avLst/>
                    </a:prstGeom>
                    <a:noFill/>
                    <a:ln>
                      <a:noFill/>
                    </a:ln>
                  </pic:spPr>
                </pic:pic>
              </a:graphicData>
            </a:graphic>
          </wp:inline>
        </w:drawing>
      </w:r>
    </w:p>
    <w:p w14:paraId="5BE5DA19">
      <w:pPr>
        <w:spacing w:line="560" w:lineRule="exact"/>
        <w:rPr>
          <w:rFonts w:ascii="仿宋_GB2312" w:eastAsia="仿宋_GB2312"/>
          <w:sz w:val="32"/>
          <w:szCs w:val="32"/>
        </w:rPr>
      </w:pPr>
      <w:r>
        <w:rPr>
          <w:rFonts w:hint="eastAsia" w:ascii="仿宋_GB2312" w:eastAsia="仿宋_GB2312"/>
          <w:sz w:val="32"/>
          <w:szCs w:val="32"/>
        </w:rPr>
        <w:t>前排旅客座椅的防冲击姿势，仅配备带式安全带</w:t>
      </w:r>
    </w:p>
    <w:p w14:paraId="58A08355">
      <w:pPr>
        <w:spacing w:line="560" w:lineRule="exact"/>
        <w:ind w:firstLine="420"/>
        <w:rPr>
          <w:rFonts w:ascii="仿宋_GB2312" w:eastAsia="仿宋_GB2312"/>
          <w:sz w:val="32"/>
          <w:szCs w:val="32"/>
        </w:rPr>
      </w:pPr>
      <w:r>
        <w:rPr>
          <w:rFonts w:hint="eastAsia" w:ascii="仿宋_GB2312" w:eastAsia="仿宋_GB2312"/>
          <w:sz w:val="32"/>
          <w:szCs w:val="32"/>
        </w:rPr>
        <w:t>（9）当采用防冲击姿势时，旅客应避免如下姿势。旅客应避免头部向后倾斜，也就是说，颈部不应该伸展，而是应该向前弯曲，以减少颈部、喉部受伤的风险。旅客不应该把头搁在交叉的前臂上，这会使前臂断裂。旅客不应该把头靠在手上，这会使双手和手指断裂。这些建议是基于工程或医学专家（SMEs）的解释和意见；</w:t>
      </w:r>
    </w:p>
    <w:p w14:paraId="1C4F7F57">
      <w:pPr>
        <w:rPr>
          <w:rFonts w:ascii="仿宋_GB2312" w:eastAsia="仿宋_GB2312"/>
          <w:sz w:val="32"/>
          <w:szCs w:val="32"/>
        </w:rPr>
      </w:pPr>
      <w:r>
        <w:rPr>
          <w:rFonts w:ascii="仿宋_GB2312" w:eastAsia="仿宋_GB2312"/>
          <w:szCs w:val="32"/>
        </w:rPr>
        <w:drawing>
          <wp:inline distT="0" distB="0" distL="114300" distR="114300">
            <wp:extent cx="3239770" cy="1409700"/>
            <wp:effectExtent l="0" t="0" r="11430" b="0"/>
            <wp:docPr id="1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pic:cNvPicPr>
                      <a:picLocks noChangeAspect="1"/>
                    </pic:cNvPicPr>
                  </pic:nvPicPr>
                  <pic:blipFill>
                    <a:blip r:embed="rId10"/>
                    <a:stretch>
                      <a:fillRect/>
                    </a:stretch>
                  </pic:blipFill>
                  <pic:spPr>
                    <a:xfrm>
                      <a:off x="0" y="0"/>
                      <a:ext cx="3239770" cy="1409700"/>
                    </a:xfrm>
                    <a:prstGeom prst="rect">
                      <a:avLst/>
                    </a:prstGeom>
                    <a:noFill/>
                    <a:ln>
                      <a:noFill/>
                    </a:ln>
                  </pic:spPr>
                </pic:pic>
              </a:graphicData>
            </a:graphic>
          </wp:inline>
        </w:drawing>
      </w:r>
    </w:p>
    <w:p w14:paraId="77D3CCEE">
      <w:pPr>
        <w:spacing w:line="560" w:lineRule="exact"/>
        <w:rPr>
          <w:rFonts w:ascii="仿宋_GB2312" w:eastAsia="仿宋_GB2312"/>
          <w:sz w:val="32"/>
          <w:szCs w:val="32"/>
        </w:rPr>
      </w:pPr>
      <w:r>
        <w:rPr>
          <w:rFonts w:hint="eastAsia" w:ascii="仿宋_GB2312" w:eastAsia="仿宋_GB2312"/>
          <w:sz w:val="32"/>
          <w:szCs w:val="32"/>
        </w:rPr>
        <w:t>采用防冲击姿势时应避免的位置</w:t>
      </w:r>
    </w:p>
    <w:p w14:paraId="5DDA507C">
      <w:pPr>
        <w:spacing w:line="560" w:lineRule="exact"/>
        <w:ind w:firstLine="420"/>
        <w:rPr>
          <w:rFonts w:ascii="仿宋_GB2312" w:eastAsia="仿宋_GB2312"/>
          <w:sz w:val="32"/>
          <w:szCs w:val="32"/>
        </w:rPr>
      </w:pPr>
      <w:r>
        <w:rPr>
          <w:rFonts w:hint="eastAsia" w:ascii="仿宋_GB2312" w:eastAsia="仿宋_GB2312"/>
          <w:sz w:val="32"/>
          <w:szCs w:val="32"/>
        </w:rPr>
        <w:t>（10）错误的防冲击姿势增加受伤风险。旅客应避免直立姿势，因为头部在二次碰撞时可能撞到前面。旅客应避免伸出他们的胳膊或腿，并按压他们面前的表面。</w:t>
      </w:r>
      <w:r>
        <w:rPr>
          <w:rFonts w:hint="eastAsia" w:ascii="仿宋_GB2312" w:hAnsi="Calibri" w:eastAsia="仿宋_GB2312"/>
          <w:sz w:val="32"/>
          <w:szCs w:val="32"/>
        </w:rPr>
        <w:t>乘客还应避免</w:t>
      </w:r>
      <w:r>
        <w:rPr>
          <w:rFonts w:hint="eastAsia" w:ascii="仿宋_GB2312" w:eastAsia="仿宋_GB2312"/>
          <w:sz w:val="32"/>
          <w:szCs w:val="32"/>
        </w:rPr>
        <w:t>用</w:t>
      </w:r>
      <w:r>
        <w:rPr>
          <w:rFonts w:hint="eastAsia" w:ascii="仿宋_GB2312" w:hAnsi="Calibri" w:eastAsia="仿宋_GB2312"/>
          <w:sz w:val="32"/>
          <w:szCs w:val="32"/>
        </w:rPr>
        <w:t>身体</w:t>
      </w:r>
      <w:r>
        <w:rPr>
          <w:rFonts w:hint="eastAsia" w:ascii="仿宋_GB2312" w:eastAsia="仿宋_GB2312"/>
          <w:sz w:val="32"/>
          <w:szCs w:val="32"/>
        </w:rPr>
        <w:t>保护</w:t>
      </w:r>
      <w:r>
        <w:rPr>
          <w:rFonts w:hint="eastAsia" w:ascii="仿宋_GB2312" w:hAnsi="Calibri" w:eastAsia="仿宋_GB2312"/>
          <w:sz w:val="32"/>
          <w:szCs w:val="32"/>
        </w:rPr>
        <w:t>相邻座位上的另一名乘客，或协助另一人保持支撑位置，这可能增加受伤的风险</w:t>
      </w:r>
      <w:r>
        <w:rPr>
          <w:rFonts w:hint="eastAsia" w:ascii="仿宋_GB2312" w:eastAsia="仿宋_GB2312"/>
          <w:sz w:val="32"/>
          <w:szCs w:val="32"/>
        </w:rPr>
        <w:t>。</w:t>
      </w:r>
    </w:p>
    <w:p w14:paraId="68D5FBDB">
      <w:pPr>
        <w:rPr>
          <w:rFonts w:ascii="仿宋_GB2312" w:eastAsia="仿宋_GB2312"/>
          <w:sz w:val="32"/>
          <w:szCs w:val="32"/>
        </w:rPr>
      </w:pPr>
      <w:r>
        <w:rPr>
          <w:rFonts w:ascii="仿宋_GB2312" w:eastAsia="仿宋_GB2312"/>
          <w:szCs w:val="32"/>
        </w:rPr>
        <w:drawing>
          <wp:inline distT="0" distB="0" distL="114300" distR="114300">
            <wp:extent cx="4057650" cy="1627505"/>
            <wp:effectExtent l="0" t="0" r="6350" b="10795"/>
            <wp:docPr id="19" name="图片 7" descr="C:\Users\liuguiling\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descr="C:\Users\liuguiling\Desktop\图片1.png图片1"/>
                    <pic:cNvPicPr>
                      <a:picLocks noChangeAspect="1"/>
                    </pic:cNvPicPr>
                  </pic:nvPicPr>
                  <pic:blipFill>
                    <a:blip r:embed="rId11"/>
                    <a:stretch>
                      <a:fillRect/>
                    </a:stretch>
                  </pic:blipFill>
                  <pic:spPr>
                    <a:xfrm>
                      <a:off x="0" y="0"/>
                      <a:ext cx="4057650" cy="1627505"/>
                    </a:xfrm>
                    <a:prstGeom prst="rect">
                      <a:avLst/>
                    </a:prstGeom>
                    <a:noFill/>
                    <a:ln>
                      <a:noFill/>
                    </a:ln>
                  </pic:spPr>
                </pic:pic>
              </a:graphicData>
            </a:graphic>
          </wp:inline>
        </w:drawing>
      </w:r>
    </w:p>
    <w:p w14:paraId="4AFBB4BE">
      <w:pPr>
        <w:spacing w:line="560" w:lineRule="exact"/>
        <w:rPr>
          <w:rFonts w:ascii="仿宋_GB2312" w:eastAsia="仿宋_GB2312"/>
          <w:sz w:val="32"/>
          <w:szCs w:val="32"/>
        </w:rPr>
      </w:pPr>
      <w:r>
        <w:rPr>
          <w:rFonts w:hint="eastAsia" w:ascii="仿宋_GB2312" w:eastAsia="仿宋_GB2312"/>
          <w:sz w:val="32"/>
          <w:szCs w:val="32"/>
        </w:rPr>
        <w:t>不可接受防冲击姿势的例子</w:t>
      </w:r>
    </w:p>
    <w:p w14:paraId="125F77B9">
      <w:pPr>
        <w:spacing w:line="560" w:lineRule="exact"/>
        <w:rPr>
          <w:rFonts w:ascii="仿宋_GB2312" w:eastAsia="仿宋_GB2312"/>
          <w:sz w:val="32"/>
          <w:szCs w:val="32"/>
        </w:rPr>
      </w:pPr>
      <w:r>
        <w:rPr>
          <w:rFonts w:hint="eastAsia" w:ascii="仿宋_GB2312" w:eastAsia="仿宋_GB2312"/>
          <w:sz w:val="32"/>
          <w:szCs w:val="32"/>
        </w:rPr>
        <w:t>注意：其他类型座位的防冲击姿势请参考制造商推荐的方法。</w:t>
      </w:r>
    </w:p>
    <w:p w14:paraId="4EF523FC">
      <w:pPr>
        <w:spacing w:before="260" w:after="260" w:line="560" w:lineRule="exact"/>
        <w:rPr>
          <w:rFonts w:ascii="仿宋_GB2312" w:eastAsia="仿宋_GB2312"/>
          <w:b/>
          <w:bCs/>
          <w:sz w:val="32"/>
          <w:szCs w:val="32"/>
        </w:rPr>
      </w:pPr>
      <w:r>
        <w:rPr>
          <w:rFonts w:hint="eastAsia" w:ascii="仿宋_GB2312" w:eastAsia="仿宋_GB2312"/>
          <w:b/>
          <w:bCs/>
          <w:sz w:val="32"/>
          <w:szCs w:val="32"/>
        </w:rPr>
        <w:t>4.4 婴儿和儿童</w:t>
      </w:r>
    </w:p>
    <w:p w14:paraId="275F4E69">
      <w:pPr>
        <w:spacing w:line="560" w:lineRule="exact"/>
        <w:ind w:firstLine="640" w:firstLineChars="200"/>
        <w:rPr>
          <w:rFonts w:ascii="仿宋_GB2312" w:eastAsia="仿宋_GB2312"/>
          <w:sz w:val="32"/>
          <w:szCs w:val="32"/>
        </w:rPr>
      </w:pPr>
      <w:r>
        <w:rPr>
          <w:rFonts w:hint="eastAsia" w:ascii="仿宋_GB2312" w:eastAsia="仿宋_GB2312"/>
          <w:sz w:val="32"/>
          <w:szCs w:val="32"/>
        </w:rPr>
        <w:t>父母或监护人在飞机加速或减速、颠簸或冲击期间，无法在身体上约束婴儿或儿童。因此，体重小于26公斤（60磅）和身高小于125厘米（49英寸）的婴儿和儿童可以在飞机上使用经批准的儿童限制装置（CRS），占用单独座位。在紧急降落或迫降时，婴儿或儿童可以在CRS中得到保护。但CRS目前不是强制要求。</w:t>
      </w:r>
    </w:p>
    <w:p w14:paraId="3EA8770F">
      <w:pPr>
        <w:spacing w:before="260" w:after="260" w:line="560" w:lineRule="exact"/>
        <w:rPr>
          <w:rFonts w:ascii="仿宋_GB2312" w:eastAsia="仿宋_GB2312"/>
          <w:sz w:val="32"/>
          <w:szCs w:val="32"/>
        </w:rPr>
      </w:pPr>
      <w:r>
        <w:rPr>
          <w:rFonts w:hint="eastAsia" w:ascii="仿宋_GB2312" w:eastAsia="仿宋_GB2312"/>
          <w:b/>
          <w:bCs/>
          <w:sz w:val="32"/>
          <w:szCs w:val="32"/>
        </w:rPr>
        <w:t xml:space="preserve">4.5  </w:t>
      </w:r>
      <w:r>
        <w:rPr>
          <w:rFonts w:hint="eastAsia" w:ascii="仿宋_GB2312" w:eastAsia="仿宋_GB2312"/>
          <w:sz w:val="32"/>
          <w:szCs w:val="32"/>
        </w:rPr>
        <w:t>孕妇、身体受限旅客或受空间限制的旅客（此处缺乏实验测试数据，仅为医学与工程专家的建议）</w:t>
      </w:r>
    </w:p>
    <w:p w14:paraId="0BD64C5D">
      <w:pPr>
        <w:spacing w:line="560" w:lineRule="exact"/>
        <w:ind w:firstLine="420"/>
        <w:rPr>
          <w:rFonts w:ascii="仿宋_GB2312" w:eastAsia="仿宋_GB2312"/>
          <w:sz w:val="32"/>
          <w:szCs w:val="32"/>
        </w:rPr>
      </w:pPr>
      <w:r>
        <w:rPr>
          <w:rFonts w:hint="eastAsia" w:ascii="仿宋_GB2312" w:eastAsia="仿宋_GB2312"/>
          <w:sz w:val="32"/>
          <w:szCs w:val="32"/>
        </w:rPr>
        <w:t>（1）紧靠座椅靠背；</w:t>
      </w:r>
    </w:p>
    <w:p w14:paraId="175AD1E0">
      <w:pPr>
        <w:spacing w:line="560" w:lineRule="exact"/>
        <w:ind w:firstLine="420"/>
        <w:rPr>
          <w:rFonts w:ascii="仿宋_GB2312" w:eastAsia="仿宋_GB2312"/>
          <w:sz w:val="32"/>
          <w:szCs w:val="32"/>
        </w:rPr>
      </w:pPr>
      <w:r>
        <w:rPr>
          <w:rFonts w:hint="eastAsia" w:ascii="仿宋_GB2312" w:eastAsia="仿宋_GB2312"/>
          <w:sz w:val="32"/>
          <w:szCs w:val="32"/>
        </w:rPr>
        <w:t>（2）将安全带系在低处并系紧；不得扭曲；确保安全带在腹部以下；</w:t>
      </w:r>
    </w:p>
    <w:p w14:paraId="26D19A47">
      <w:pPr>
        <w:spacing w:line="560" w:lineRule="exact"/>
        <w:ind w:firstLine="420"/>
        <w:rPr>
          <w:rFonts w:ascii="仿宋_GB2312" w:eastAsia="仿宋_GB2312"/>
          <w:sz w:val="32"/>
          <w:szCs w:val="32"/>
        </w:rPr>
      </w:pPr>
      <w:r>
        <w:rPr>
          <w:rFonts w:hint="eastAsia" w:ascii="仿宋_GB2312" w:eastAsia="仿宋_GB2312"/>
          <w:sz w:val="32"/>
          <w:szCs w:val="32"/>
        </w:rPr>
        <w:t>（3）尽可能宽的分开腿，身体向前弯曲。尽量靠在前面的座位上；</w:t>
      </w:r>
    </w:p>
    <w:p w14:paraId="69CB727B">
      <w:pPr>
        <w:spacing w:line="560" w:lineRule="exact"/>
        <w:ind w:firstLine="420"/>
        <w:rPr>
          <w:rFonts w:ascii="仿宋_GB2312" w:eastAsia="仿宋_GB2312"/>
          <w:sz w:val="32"/>
          <w:szCs w:val="32"/>
        </w:rPr>
      </w:pPr>
      <w:r>
        <w:rPr>
          <w:rFonts w:hint="eastAsia" w:ascii="仿宋_GB2312" w:eastAsia="仿宋_GB2312"/>
          <w:sz w:val="32"/>
          <w:szCs w:val="32"/>
        </w:rPr>
        <w:t>（4）将手放在头的后面，两手交叠，不要交叉手指；肘部缩紧。或者，把手臂放在小腿的侧面；</w:t>
      </w:r>
    </w:p>
    <w:p w14:paraId="1F7B9503">
      <w:pPr>
        <w:spacing w:line="560" w:lineRule="exact"/>
        <w:ind w:firstLine="420"/>
        <w:rPr>
          <w:rFonts w:ascii="仿宋_GB2312" w:eastAsia="仿宋_GB2312"/>
          <w:sz w:val="32"/>
          <w:szCs w:val="32"/>
        </w:rPr>
      </w:pPr>
      <w:r>
        <w:rPr>
          <w:rFonts w:hint="eastAsia" w:ascii="仿宋_GB2312" w:eastAsia="仿宋_GB2312"/>
          <w:sz w:val="32"/>
          <w:szCs w:val="32"/>
        </w:rPr>
        <w:t>（5）如果前方没有座位，弯腰，双手放在头后面，或者把手臂放在小腿两侧，抱紧小腿；</w:t>
      </w:r>
    </w:p>
    <w:p w14:paraId="3804660D">
      <w:pPr>
        <w:spacing w:line="560" w:lineRule="exact"/>
        <w:ind w:firstLine="420"/>
        <w:rPr>
          <w:rFonts w:ascii="仿宋_GB2312" w:eastAsia="仿宋_GB2312"/>
          <w:sz w:val="32"/>
          <w:szCs w:val="32"/>
        </w:rPr>
      </w:pPr>
      <w:r>
        <w:rPr>
          <w:rFonts w:hint="eastAsia" w:ascii="仿宋_GB2312" w:eastAsia="仿宋_GB2312"/>
          <w:sz w:val="32"/>
          <w:szCs w:val="32"/>
        </w:rPr>
        <w:t>（6）如果可能的话，将脚平放在地板上，腿的后部稍微向后倾斜。</w:t>
      </w:r>
    </w:p>
    <w:p w14:paraId="58CA5380">
      <w:pPr>
        <w:spacing w:before="260" w:after="260" w:line="560" w:lineRule="exact"/>
        <w:rPr>
          <w:rFonts w:ascii="仿宋_GB2312" w:eastAsia="仿宋_GB2312"/>
          <w:b/>
          <w:bCs/>
          <w:sz w:val="32"/>
          <w:szCs w:val="32"/>
        </w:rPr>
      </w:pPr>
      <w:r>
        <w:rPr>
          <w:rFonts w:hint="eastAsia" w:ascii="仿宋_GB2312" w:eastAsia="仿宋_GB2312"/>
          <w:b/>
          <w:bCs/>
          <w:sz w:val="32"/>
          <w:szCs w:val="32"/>
        </w:rPr>
        <w:t>4.6  残疾人的特殊要求</w:t>
      </w:r>
    </w:p>
    <w:p w14:paraId="19D0BFCA">
      <w:pPr>
        <w:spacing w:before="0" w:after="0" w:line="560" w:lineRule="exact"/>
        <w:ind w:firstLine="640" w:firstLineChars="200"/>
        <w:rPr>
          <w:rFonts w:ascii="仿宋_GB2312" w:eastAsia="仿宋_GB2312"/>
          <w:b/>
          <w:bCs/>
          <w:sz w:val="32"/>
          <w:szCs w:val="32"/>
        </w:rPr>
      </w:pPr>
      <w:r>
        <w:rPr>
          <w:rFonts w:hint="eastAsia" w:ascii="仿宋_GB2312" w:eastAsia="仿宋_GB2312"/>
          <w:sz w:val="32"/>
          <w:szCs w:val="32"/>
        </w:rPr>
        <w:t>残疾人可根据其个人需要使用旅客安全带或残疾人约束系统，例如骨科定位装置。身体健康人员或者残疾人随行人员应当采取适当的防冲击姿势，在撤离开始前不因帮助残疾人而改变防冲击姿势。</w:t>
      </w:r>
    </w:p>
    <w:p w14:paraId="4E0D1F52">
      <w:pPr>
        <w:spacing w:before="260" w:after="260" w:line="560" w:lineRule="exact"/>
        <w:rPr>
          <w:rFonts w:ascii="仿宋_GB2312" w:eastAsia="仿宋_GB2312"/>
          <w:b/>
          <w:bCs/>
          <w:sz w:val="32"/>
          <w:szCs w:val="32"/>
        </w:rPr>
      </w:pPr>
      <w:r>
        <w:rPr>
          <w:rFonts w:hint="eastAsia" w:ascii="仿宋_GB2312" w:eastAsia="仿宋_GB2312"/>
          <w:b/>
          <w:bCs/>
          <w:sz w:val="32"/>
          <w:szCs w:val="32"/>
        </w:rPr>
        <w:t>4.7防冲击指令</w:t>
      </w:r>
    </w:p>
    <w:p w14:paraId="22B2FF06">
      <w:pPr>
        <w:spacing w:line="560" w:lineRule="exact"/>
        <w:rPr>
          <w:rFonts w:ascii="仿宋_GB2312" w:eastAsia="仿宋_GB2312"/>
          <w:sz w:val="32"/>
          <w:szCs w:val="32"/>
        </w:rPr>
      </w:pPr>
      <w:r>
        <w:rPr>
          <w:rFonts w:hint="eastAsia" w:ascii="仿宋_GB2312" w:eastAsia="仿宋_GB2312"/>
          <w:sz w:val="32"/>
          <w:szCs w:val="32"/>
        </w:rPr>
        <w:t>4.7.1 防冲击姿势是旅客应采取的最有效的保护姿势，最合适的防冲击姿势可以根据座椅方向、安全带安装（例如，肩带、安全气囊）或客舱构型而变化。客舱机组对旅客的防冲击指令应明确且可操作。</w:t>
      </w:r>
    </w:p>
    <w:p w14:paraId="41FB6748">
      <w:pPr>
        <w:rPr>
          <w:rFonts w:hint="eastAsia" w:ascii="仿宋_GB2312" w:eastAsia="仿宋_GB2312"/>
          <w:sz w:val="32"/>
          <w:szCs w:val="32"/>
        </w:rPr>
      </w:pPr>
      <w:r>
        <w:rPr>
          <w:rFonts w:hint="eastAsia" w:ascii="仿宋_GB2312" w:eastAsia="仿宋_GB2312"/>
          <w:sz w:val="32"/>
          <w:szCs w:val="32"/>
        </w:rPr>
        <w:t>4.7.2 通常由飞行机组首先发出防冲击指令，客舱机组需用喊叫指令来补充飞行机组的指令，以便在碰撞期间和飞机停止之前使旅客保持防冲击姿势。指令应该大声、镇定、自信、简洁、重复</w:t>
      </w:r>
      <w:r>
        <w:rPr>
          <w:rFonts w:hint="eastAsia" w:ascii="仿宋_GB2312" w:eastAsia="仿宋_GB2312"/>
          <w:sz w:val="32"/>
          <w:szCs w:val="32"/>
          <w:lang w:val="en-US" w:eastAsia="zh-CN"/>
        </w:rPr>
        <w:t>一定次数</w:t>
      </w:r>
      <w:r>
        <w:rPr>
          <w:rFonts w:hint="eastAsia" w:ascii="仿宋_GB2312" w:eastAsia="仿宋_GB2312"/>
          <w:sz w:val="32"/>
          <w:szCs w:val="32"/>
        </w:rPr>
        <w:t>并保持节奏和一致性。</w:t>
      </w:r>
    </w:p>
    <w:p w14:paraId="6CCC5B71">
      <w:pPr>
        <w:rPr>
          <w:rFonts w:hint="eastAsia" w:ascii="仿宋_GB2312" w:eastAsia="仿宋_GB2312"/>
          <w:sz w:val="32"/>
          <w:szCs w:val="32"/>
        </w:rPr>
      </w:pPr>
    </w:p>
    <w:p w14:paraId="2DB71F8B">
      <w:pPr>
        <w:spacing w:after="340" w:line="560" w:lineRule="exact"/>
        <w:jc w:val="center"/>
        <w:outlineLvl w:val="9"/>
        <w:rPr>
          <w:rFonts w:ascii="黑体" w:hAnsi="黑体" w:eastAsia="黑体" w:cs="黑体"/>
          <w:spacing w:val="-5"/>
          <w:sz w:val="32"/>
          <w:szCs w:val="32"/>
        </w:rPr>
      </w:pPr>
    </w:p>
    <w:p w14:paraId="5F0A1179">
      <w:pPr>
        <w:spacing w:after="340" w:line="560" w:lineRule="exact"/>
        <w:jc w:val="center"/>
        <w:outlineLvl w:val="9"/>
        <w:rPr>
          <w:rFonts w:ascii="黑体" w:hAnsi="黑体" w:eastAsia="黑体" w:cs="黑体"/>
          <w:spacing w:val="-5"/>
          <w:sz w:val="32"/>
          <w:szCs w:val="32"/>
        </w:rPr>
      </w:pPr>
    </w:p>
    <w:p w14:paraId="4BFEE63E">
      <w:pPr>
        <w:spacing w:after="340" w:line="560" w:lineRule="exact"/>
        <w:jc w:val="center"/>
        <w:outlineLvl w:val="0"/>
        <w:rPr>
          <w:rFonts w:ascii="黑体" w:hAnsi="黑体" w:eastAsia="黑体" w:cs="黑体"/>
          <w:sz w:val="32"/>
          <w:szCs w:val="32"/>
        </w:rPr>
      </w:pPr>
      <w:bookmarkStart w:id="144" w:name="_Toc520"/>
      <w:bookmarkStart w:id="145" w:name="_Toc1836467979"/>
      <w:r>
        <w:rPr>
          <w:rFonts w:hint="eastAsia" w:ascii="Times New Roman" w:hAnsi="Times New Roman" w:eastAsia="黑体" w:cs="Times New Roman"/>
          <w:b w:val="0"/>
          <w:bCs w:val="0"/>
          <w:color w:val="auto"/>
          <w:spacing w:val="0"/>
          <w:sz w:val="32"/>
          <w:szCs w:val="32"/>
        </w:rPr>
        <w:t>第</w:t>
      </w:r>
      <w:r>
        <w:rPr>
          <w:rFonts w:hint="eastAsia" w:ascii="Times New Roman" w:hAnsi="Times New Roman" w:eastAsia="黑体" w:cs="Times New Roman"/>
          <w:b w:val="0"/>
          <w:bCs w:val="0"/>
          <w:color w:val="auto"/>
          <w:spacing w:val="0"/>
          <w:sz w:val="32"/>
          <w:szCs w:val="32"/>
          <w:lang w:val="en-US" w:eastAsia="zh-CN"/>
        </w:rPr>
        <w:t>五</w:t>
      </w:r>
      <w:r>
        <w:rPr>
          <w:rFonts w:hint="eastAsia" w:ascii="Times New Roman" w:hAnsi="Times New Roman" w:eastAsia="黑体" w:cs="Times New Roman"/>
          <w:b w:val="0"/>
          <w:bCs w:val="0"/>
          <w:color w:val="auto"/>
          <w:spacing w:val="0"/>
          <w:sz w:val="32"/>
          <w:szCs w:val="32"/>
        </w:rPr>
        <w:t>章附录</w:t>
      </w:r>
      <w:r>
        <w:rPr>
          <w:rFonts w:hint="eastAsia" w:ascii="Times New Roman" w:hAnsi="Times New Roman" w:eastAsia="黑体" w:cs="Times New Roman"/>
          <w:b w:val="0"/>
          <w:bCs w:val="0"/>
          <w:color w:val="auto"/>
          <w:spacing w:val="0"/>
          <w:sz w:val="32"/>
          <w:szCs w:val="32"/>
          <w:lang w:val="en-US" w:eastAsia="zh-CN"/>
        </w:rPr>
        <w:t>三</w:t>
      </w:r>
      <w:r>
        <w:rPr>
          <w:rFonts w:hint="eastAsia" w:ascii="Times New Roman" w:hAnsi="Times New Roman" w:eastAsia="黑体" w:cs="Times New Roman"/>
          <w:b w:val="0"/>
          <w:bCs w:val="0"/>
          <w:color w:val="auto"/>
          <w:spacing w:val="0"/>
          <w:sz w:val="32"/>
          <w:szCs w:val="32"/>
          <w:lang w:eastAsia="zh-CN"/>
        </w:rPr>
        <w:t>：</w:t>
      </w:r>
      <w:r>
        <w:rPr>
          <w:rFonts w:hint="eastAsia" w:ascii="Times New Roman" w:eastAsia="黑体"/>
          <w:b w:val="0"/>
          <w:bCs w:val="0"/>
          <w:color w:val="auto"/>
          <w:kern w:val="2"/>
          <w:sz w:val="32"/>
          <w:szCs w:val="32"/>
        </w:rPr>
        <w:t>客舱电子飞行包（C-EFB）使用评估指南</w:t>
      </w:r>
      <w:bookmarkEnd w:id="144"/>
      <w:bookmarkEnd w:id="145"/>
    </w:p>
    <w:p w14:paraId="234C42C3">
      <w:pPr>
        <w:spacing w:after="340" w:line="560" w:lineRule="exact"/>
        <w:outlineLvl w:val="1"/>
        <w:rPr>
          <w:rFonts w:ascii="仿宋_GB2312" w:eastAsia="仿宋_GB2312"/>
          <w:b/>
          <w:bCs/>
          <w:sz w:val="32"/>
          <w:szCs w:val="32"/>
        </w:rPr>
      </w:pPr>
      <w:bookmarkStart w:id="146" w:name="_Toc1882348369"/>
      <w:r>
        <w:rPr>
          <w:rFonts w:hint="eastAsia" w:ascii="仿宋_GB2312" w:eastAsia="仿宋_GB2312"/>
          <w:b/>
          <w:bCs/>
          <w:sz w:val="32"/>
          <w:szCs w:val="32"/>
        </w:rPr>
        <w:t>1、总体要求</w:t>
      </w:r>
      <w:bookmarkEnd w:id="146"/>
    </w:p>
    <w:p w14:paraId="6B2B7BDF">
      <w:pPr>
        <w:spacing w:line="560" w:lineRule="exact"/>
        <w:rPr>
          <w:rFonts w:ascii="仿宋_GB2312" w:eastAsia="仿宋_GB2312"/>
          <w:sz w:val="32"/>
          <w:szCs w:val="32"/>
        </w:rPr>
      </w:pPr>
      <w:r>
        <w:rPr>
          <w:rFonts w:hint="eastAsia" w:ascii="仿宋_GB2312" w:eastAsia="仿宋_GB2312"/>
          <w:b/>
          <w:bCs/>
          <w:sz w:val="32"/>
          <w:szCs w:val="32"/>
        </w:rPr>
        <w:t xml:space="preserve">1.1 </w:t>
      </w:r>
      <w:r>
        <w:rPr>
          <w:rFonts w:hint="eastAsia" w:ascii="仿宋_GB2312" w:eastAsia="仿宋_GB2312"/>
          <w:sz w:val="32"/>
          <w:szCs w:val="32"/>
        </w:rPr>
        <w:t>合格证持有人应明确C-EFB管理部门和职责、程序。</w:t>
      </w:r>
    </w:p>
    <w:p w14:paraId="2165581A">
      <w:pPr>
        <w:spacing w:line="560" w:lineRule="exact"/>
        <w:rPr>
          <w:rFonts w:ascii="仿宋_GB2312" w:eastAsia="仿宋_GB2312"/>
          <w:sz w:val="32"/>
          <w:szCs w:val="32"/>
        </w:rPr>
      </w:pPr>
      <w:r>
        <w:rPr>
          <w:rFonts w:ascii="仿宋_GB2312" w:eastAsia="仿宋_GB2312"/>
          <w:b/>
          <w:bCs/>
          <w:sz w:val="32"/>
          <w:szCs w:val="32"/>
        </w:rPr>
        <w:t>1.2</w:t>
      </w:r>
      <w:r>
        <w:rPr>
          <w:rFonts w:hint="eastAsia" w:ascii="仿宋_GB2312" w:eastAsia="仿宋_GB2312"/>
          <w:b/>
          <w:bCs/>
          <w:sz w:val="32"/>
          <w:szCs w:val="32"/>
        </w:rPr>
        <w:t xml:space="preserve"> </w:t>
      </w:r>
      <w:r>
        <w:rPr>
          <w:rFonts w:hint="eastAsia" w:ascii="仿宋_GB2312" w:eastAsia="仿宋_GB2312"/>
          <w:sz w:val="32"/>
          <w:szCs w:val="32"/>
        </w:rPr>
        <w:t>合格证持有人应为其使用的C-EFB建立管理系统，并持续完善该系统，以确保：</w:t>
      </w:r>
    </w:p>
    <w:p w14:paraId="22429E45">
      <w:pPr>
        <w:spacing w:line="560" w:lineRule="exact"/>
        <w:rPr>
          <w:rFonts w:ascii="仿宋_GB2312" w:eastAsia="仿宋_GB2312"/>
          <w:sz w:val="32"/>
          <w:szCs w:val="32"/>
        </w:rPr>
      </w:pPr>
      <w:r>
        <w:rPr>
          <w:rFonts w:hint="eastAsia" w:ascii="仿宋_GB2312" w:eastAsia="仿宋_GB2312"/>
          <w:sz w:val="32"/>
          <w:szCs w:val="32"/>
        </w:rPr>
        <w:t>1.2.1 对硬件和软件的配置进行管理，并确保不安装未经授权的软件；</w:t>
      </w:r>
    </w:p>
    <w:p w14:paraId="73C8999E">
      <w:pPr>
        <w:spacing w:line="560" w:lineRule="exact"/>
        <w:rPr>
          <w:rFonts w:ascii="仿宋_GB2312" w:eastAsia="仿宋_GB2312"/>
          <w:sz w:val="32"/>
          <w:szCs w:val="32"/>
        </w:rPr>
      </w:pPr>
      <w:r>
        <w:rPr>
          <w:rFonts w:hint="eastAsia" w:ascii="仿宋_GB2312" w:eastAsia="仿宋_GB2312"/>
          <w:sz w:val="32"/>
          <w:szCs w:val="32"/>
        </w:rPr>
        <w:t>1.2.2 在C-EFB系统上仅安装有效版本的软件应用程序和当前数据包；</w:t>
      </w:r>
    </w:p>
    <w:p w14:paraId="1F1BC4DD">
      <w:pPr>
        <w:spacing w:line="560" w:lineRule="exact"/>
        <w:rPr>
          <w:rFonts w:ascii="仿宋_GB2312" w:eastAsia="仿宋_GB2312"/>
          <w:sz w:val="32"/>
          <w:szCs w:val="32"/>
        </w:rPr>
      </w:pPr>
      <w:r>
        <w:rPr>
          <w:rFonts w:hint="eastAsia" w:ascii="仿宋_GB2312" w:eastAsia="仿宋_GB2312"/>
          <w:sz w:val="32"/>
          <w:szCs w:val="32"/>
        </w:rPr>
        <w:t>1.2.3 当客舱机组成员在航空器上操作时，没有直接关系和任何支持更新功能的软件应用程序（例如网络浏览器、电子邮件客户端、图片管理等），不会对C-EFB操作产生不利影响；</w:t>
      </w:r>
    </w:p>
    <w:p w14:paraId="47682C79">
      <w:pPr>
        <w:spacing w:line="560" w:lineRule="exact"/>
        <w:rPr>
          <w:rFonts w:ascii="仿宋_GB2312" w:eastAsia="仿宋_GB2312"/>
          <w:sz w:val="32"/>
          <w:szCs w:val="32"/>
        </w:rPr>
      </w:pPr>
      <w:r>
        <w:rPr>
          <w:rFonts w:hint="eastAsia" w:ascii="仿宋_GB2312" w:eastAsia="仿宋_GB2312"/>
          <w:sz w:val="32"/>
          <w:szCs w:val="32"/>
        </w:rPr>
        <w:t>1.2.4 合格证持有人在操作、使用、加载和发布数据之前，能够预先对当前的数据内容进行检查；</w:t>
      </w:r>
    </w:p>
    <w:p w14:paraId="23743BB4">
      <w:pPr>
        <w:spacing w:line="560" w:lineRule="exact"/>
        <w:rPr>
          <w:rFonts w:ascii="仿宋_GB2312" w:eastAsia="仿宋_GB2312"/>
          <w:sz w:val="32"/>
          <w:szCs w:val="32"/>
        </w:rPr>
      </w:pPr>
      <w:r>
        <w:rPr>
          <w:rFonts w:hint="eastAsia" w:ascii="仿宋_GB2312" w:eastAsia="仿宋_GB2312"/>
          <w:sz w:val="32"/>
          <w:szCs w:val="32"/>
        </w:rPr>
        <w:t>1.2.5 C-EFB</w:t>
      </w:r>
      <w:r>
        <w:rPr>
          <w:rFonts w:ascii="仿宋_GB2312" w:eastAsia="仿宋_GB2312"/>
          <w:sz w:val="32"/>
          <w:szCs w:val="32"/>
        </w:rPr>
        <w:t>如发生失</w:t>
      </w:r>
      <w:r>
        <w:rPr>
          <w:rFonts w:hint="eastAsia" w:ascii="仿宋_GB2312" w:eastAsia="仿宋_GB2312"/>
          <w:sz w:val="32"/>
          <w:szCs w:val="32"/>
        </w:rPr>
        <w:t>效</w:t>
      </w:r>
      <w:r>
        <w:rPr>
          <w:rFonts w:ascii="仿宋_GB2312" w:eastAsia="仿宋_GB2312"/>
          <w:sz w:val="32"/>
          <w:szCs w:val="32"/>
        </w:rPr>
        <w:t>、故障</w:t>
      </w:r>
      <w:r>
        <w:rPr>
          <w:rFonts w:hint="eastAsia" w:ascii="仿宋_GB2312" w:eastAsia="仿宋_GB2312"/>
          <w:sz w:val="32"/>
          <w:szCs w:val="32"/>
        </w:rPr>
        <w:t>，</w:t>
      </w:r>
      <w:r>
        <w:rPr>
          <w:rFonts w:ascii="仿宋_GB2312" w:eastAsia="仿宋_GB2312"/>
          <w:sz w:val="32"/>
          <w:szCs w:val="32"/>
        </w:rPr>
        <w:t>会</w:t>
      </w:r>
      <w:r>
        <w:rPr>
          <w:rFonts w:hint="eastAsia" w:ascii="仿宋_GB2312" w:eastAsia="仿宋_GB2312"/>
          <w:sz w:val="32"/>
          <w:szCs w:val="32"/>
        </w:rPr>
        <w:t>导致客舱乘务员无法正常查阅手册和信息，合格证持有人应当制定相应的缓解和替代措施；</w:t>
      </w:r>
    </w:p>
    <w:p w14:paraId="43F1B65E">
      <w:pPr>
        <w:spacing w:line="560" w:lineRule="exact"/>
        <w:outlineLvl w:val="2"/>
        <w:rPr>
          <w:rFonts w:ascii="仿宋_GB2312" w:hAnsi="仿宋_GB2312" w:eastAsia="仿宋_GB2312" w:cs="仿宋_GB2312"/>
          <w:sz w:val="32"/>
          <w:szCs w:val="32"/>
        </w:rPr>
      </w:pPr>
      <w:bookmarkStart w:id="147" w:name="_Toc12887"/>
      <w:r>
        <w:rPr>
          <w:rFonts w:hint="eastAsia" w:ascii="仿宋_GB2312" w:hAnsi="仿宋_GB2312" w:eastAsia="仿宋_GB2312" w:cs="仿宋_GB2312"/>
          <w:color w:val="000000"/>
          <w:sz w:val="32"/>
          <w:szCs w:val="32"/>
        </w:rPr>
        <w:t xml:space="preserve">1.2.6 </w:t>
      </w:r>
      <w:r>
        <w:rPr>
          <w:rFonts w:hint="eastAsia" w:ascii="仿宋_GB2312" w:hAnsi="仿宋_GB2312" w:eastAsia="仿宋_GB2312" w:cs="仿宋_GB2312"/>
          <w:sz w:val="32"/>
          <w:szCs w:val="32"/>
        </w:rPr>
        <w:t>明确装置老化导致无法正常使用的更新换代；</w:t>
      </w:r>
      <w:bookmarkEnd w:id="147"/>
    </w:p>
    <w:p w14:paraId="6F1F19D8">
      <w:pPr>
        <w:spacing w:line="560" w:lineRule="exact"/>
        <w:outlineLvl w:val="2"/>
        <w:rPr>
          <w:rFonts w:ascii="仿宋_GB2312" w:hAnsi="仿宋_GB2312" w:eastAsia="仿宋_GB2312" w:cs="仿宋_GB2312"/>
          <w:sz w:val="32"/>
          <w:szCs w:val="32"/>
        </w:rPr>
      </w:pPr>
      <w:bookmarkStart w:id="148" w:name="_Toc29840"/>
      <w:r>
        <w:rPr>
          <w:rFonts w:hint="eastAsia" w:ascii="仿宋_GB2312" w:hAnsi="仿宋_GB2312" w:eastAsia="仿宋_GB2312" w:cs="仿宋_GB2312"/>
          <w:sz w:val="32"/>
          <w:szCs w:val="32"/>
        </w:rPr>
        <w:t>1.2.7 为所有用户提供专用技术支持，包括客舱乘务员在执行航班时的任何时间段所需的专业技术支持；</w:t>
      </w:r>
      <w:bookmarkEnd w:id="148"/>
    </w:p>
    <w:p w14:paraId="115251EB">
      <w:pPr>
        <w:spacing w:line="560" w:lineRule="exact"/>
        <w:outlineLvl w:val="2"/>
        <w:rPr>
          <w:rFonts w:ascii="仿宋_GB2312" w:hAnsi="仿宋_GB2312" w:eastAsia="仿宋_GB2312" w:cs="仿宋_GB2312"/>
          <w:sz w:val="32"/>
          <w:szCs w:val="32"/>
        </w:rPr>
      </w:pPr>
      <w:bookmarkStart w:id="149" w:name="_Toc18215"/>
      <w:r>
        <w:rPr>
          <w:rFonts w:hint="eastAsia" w:ascii="仿宋_GB2312" w:hAnsi="仿宋_GB2312" w:eastAsia="仿宋_GB2312" w:cs="仿宋_GB2312"/>
          <w:sz w:val="32"/>
          <w:szCs w:val="32"/>
        </w:rPr>
        <w:t>1.2.8 C-EFB的政策和使用程序应纳入合格证持有人的手册。</w:t>
      </w:r>
      <w:bookmarkEnd w:id="149"/>
    </w:p>
    <w:p w14:paraId="5931C226">
      <w:pPr>
        <w:spacing w:line="560" w:lineRule="exact"/>
        <w:outlineLvl w:val="1"/>
        <w:rPr>
          <w:rFonts w:ascii="仿宋_GB2312" w:hAnsi="仿宋_GB2312" w:eastAsia="仿宋_GB2312" w:cs="仿宋_GB2312"/>
          <w:sz w:val="32"/>
          <w:szCs w:val="32"/>
        </w:rPr>
      </w:pPr>
      <w:bookmarkStart w:id="150" w:name="_Toc2047433826"/>
      <w:bookmarkStart w:id="151" w:name="_Toc2957"/>
      <w:r>
        <w:rPr>
          <w:rFonts w:hint="eastAsia" w:ascii="仿宋_GB2312" w:hAnsi="仿宋_GB2312" w:eastAsia="仿宋_GB2312" w:cs="仿宋_GB2312"/>
          <w:b/>
          <w:bCs/>
          <w:sz w:val="32"/>
          <w:szCs w:val="32"/>
        </w:rPr>
        <w:t xml:space="preserve">1.3 </w:t>
      </w:r>
      <w:r>
        <w:rPr>
          <w:rFonts w:hint="eastAsia" w:ascii="仿宋_GB2312" w:hAnsi="仿宋_GB2312" w:eastAsia="仿宋_GB2312" w:cs="仿宋_GB2312"/>
          <w:sz w:val="32"/>
          <w:szCs w:val="32"/>
        </w:rPr>
        <w:t>合格证持有人应为C-EFB的开发、维护、安保性、完整性以及系统内容更新和下载建立管理程序，以防止其他软件或数据对C-EFB功能进行未经授权的更改。包含但不限于以下内容：</w:t>
      </w:r>
      <w:bookmarkEnd w:id="150"/>
      <w:bookmarkEnd w:id="151"/>
    </w:p>
    <w:p w14:paraId="641D2E0B">
      <w:pPr>
        <w:spacing w:line="560" w:lineRule="exact"/>
        <w:outlineLvl w:val="2"/>
        <w:rPr>
          <w:rFonts w:ascii="仿宋_GB2312" w:hAnsi="仿宋_GB2312" w:eastAsia="仿宋_GB2312" w:cs="仿宋_GB2312"/>
          <w:sz w:val="32"/>
          <w:szCs w:val="32"/>
        </w:rPr>
      </w:pPr>
      <w:bookmarkStart w:id="152" w:name="_Toc12808"/>
      <w:r>
        <w:rPr>
          <w:rFonts w:hint="eastAsia" w:ascii="仿宋_GB2312" w:hAnsi="仿宋_GB2312" w:eastAsia="仿宋_GB2312" w:cs="仿宋_GB2312"/>
          <w:sz w:val="32"/>
          <w:szCs w:val="32"/>
        </w:rPr>
        <w:t>1.3.1 C-EFB维护程序；</w:t>
      </w:r>
      <w:bookmarkEnd w:id="152"/>
    </w:p>
    <w:p w14:paraId="54569AC6">
      <w:pPr>
        <w:spacing w:line="560" w:lineRule="exact"/>
        <w:outlineLvl w:val="2"/>
        <w:rPr>
          <w:rFonts w:ascii="仿宋_GB2312" w:hAnsi="仿宋_GB2312" w:eastAsia="仿宋_GB2312" w:cs="仿宋_GB2312"/>
          <w:sz w:val="32"/>
          <w:szCs w:val="32"/>
        </w:rPr>
      </w:pPr>
      <w:bookmarkStart w:id="153" w:name="_Toc11013"/>
      <w:r>
        <w:rPr>
          <w:rFonts w:hint="eastAsia" w:ascii="仿宋_GB2312" w:hAnsi="仿宋_GB2312" w:eastAsia="仿宋_GB2312" w:cs="仿宋_GB2312"/>
          <w:sz w:val="32"/>
          <w:szCs w:val="32"/>
        </w:rPr>
        <w:t>1.3.2 软硬件配置管理制度和程序；</w:t>
      </w:r>
      <w:bookmarkEnd w:id="153"/>
    </w:p>
    <w:p w14:paraId="6BB3B48C">
      <w:pPr>
        <w:spacing w:line="560" w:lineRule="exact"/>
        <w:outlineLvl w:val="2"/>
        <w:rPr>
          <w:rFonts w:ascii="仿宋_GB2312" w:hAnsi="仿宋_GB2312" w:eastAsia="仿宋_GB2312" w:cs="仿宋_GB2312"/>
          <w:sz w:val="32"/>
          <w:szCs w:val="32"/>
        </w:rPr>
      </w:pPr>
      <w:bookmarkStart w:id="154" w:name="_Toc25713"/>
      <w:r>
        <w:rPr>
          <w:rFonts w:hint="eastAsia" w:ascii="仿宋_GB2312" w:hAnsi="仿宋_GB2312" w:eastAsia="仿宋_GB2312" w:cs="仿宋_GB2312"/>
          <w:sz w:val="32"/>
          <w:szCs w:val="32"/>
        </w:rPr>
        <w:t>1.3.3 C-EFB的安保措施和程序；</w:t>
      </w:r>
      <w:bookmarkEnd w:id="154"/>
    </w:p>
    <w:p w14:paraId="6E1FCEF3">
      <w:pPr>
        <w:spacing w:line="560" w:lineRule="exact"/>
        <w:outlineLvl w:val="2"/>
        <w:rPr>
          <w:rFonts w:ascii="仿宋_GB2312" w:hAnsi="仿宋_GB2312" w:eastAsia="仿宋_GB2312" w:cs="仿宋_GB2312"/>
          <w:sz w:val="32"/>
          <w:szCs w:val="32"/>
        </w:rPr>
      </w:pPr>
      <w:bookmarkStart w:id="155" w:name="_Toc19954"/>
      <w:r>
        <w:rPr>
          <w:rFonts w:hint="eastAsia" w:ascii="仿宋_GB2312" w:hAnsi="仿宋_GB2312" w:eastAsia="仿宋_GB2312" w:cs="仿宋_GB2312"/>
          <w:sz w:val="32"/>
          <w:szCs w:val="32"/>
        </w:rPr>
        <w:t>1.3.4 软件更新管理、内容管理的制度程序，确保客舱机组获悉并已收到所有系统、应用程序和数据更新（例如操作系统、跟踪系统、通知系统、管理系统）；</w:t>
      </w:r>
      <w:bookmarkEnd w:id="155"/>
    </w:p>
    <w:p w14:paraId="694BC545">
      <w:pPr>
        <w:spacing w:line="560" w:lineRule="exact"/>
        <w:jc w:val="left"/>
        <w:outlineLvl w:val="2"/>
        <w:rPr>
          <w:rFonts w:ascii="仿宋_GB2312" w:hAnsi="仿宋_GB2312" w:eastAsia="仿宋_GB2312" w:cs="仿宋_GB2312"/>
          <w:sz w:val="32"/>
          <w:szCs w:val="32"/>
        </w:rPr>
      </w:pPr>
      <w:bookmarkStart w:id="156" w:name="_Toc1875"/>
      <w:r>
        <w:rPr>
          <w:rFonts w:hint="eastAsia" w:ascii="仿宋_GB2312" w:hAnsi="仿宋_GB2312" w:eastAsia="仿宋_GB2312" w:cs="仿宋_GB2312"/>
          <w:sz w:val="32"/>
          <w:szCs w:val="32"/>
        </w:rPr>
        <w:t>1.3.5 应制定用户手册，其内容应至少包含以下部分：</w:t>
      </w:r>
      <w:bookmarkEnd w:id="156"/>
    </w:p>
    <w:p w14:paraId="38BBBF2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（1）一般准则，包括安保和保密方面、装置丢失时的应急方案、机组成员责任、机上使用；</w:t>
      </w:r>
    </w:p>
    <w:p w14:paraId="77FC531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（2）更新过程，如客舱乘务员手册修订和更新、应用软件更新等；</w:t>
      </w:r>
    </w:p>
    <w:p w14:paraId="5FE2339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（3）搜索、浏览等功能介绍;</w:t>
      </w:r>
    </w:p>
    <w:p w14:paraId="37C8E5F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（4）关于维护的信息，如硬件、缆线、转换器、装置维护、损坏预防等；</w:t>
      </w:r>
    </w:p>
    <w:p w14:paraId="450C465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（5）常见问题、故障排除等技术支持。</w:t>
      </w:r>
    </w:p>
    <w:p w14:paraId="5964D432">
      <w:pPr>
        <w:spacing w:after="260" w:line="560" w:lineRule="exact"/>
        <w:outlineLvl w:val="1"/>
        <w:rPr>
          <w:rFonts w:ascii="仿宋_GB2312" w:hAnsi="仿宋_GB2312" w:eastAsia="仿宋_GB2312" w:cs="仿宋_GB2312"/>
          <w:b/>
          <w:bCs/>
          <w:sz w:val="32"/>
          <w:szCs w:val="32"/>
        </w:rPr>
      </w:pPr>
      <w:bookmarkStart w:id="157" w:name="_Toc5109"/>
      <w:bookmarkStart w:id="158" w:name="_Toc2089837701"/>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 xml:space="preserve"> 硬件要求</w:t>
      </w:r>
      <w:bookmarkEnd w:id="157"/>
      <w:bookmarkEnd w:id="158"/>
    </w:p>
    <w:p w14:paraId="0B71D8DE">
      <w:pPr>
        <w:pStyle w:val="5"/>
        <w:spacing w:line="560" w:lineRule="exact"/>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rPr>
        <w:t xml:space="preserve"> 可读性</w:t>
      </w:r>
    </w:p>
    <w:p w14:paraId="6912E2DC">
      <w:pPr>
        <w:pStyle w:val="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合格证持有人</w:t>
      </w:r>
      <w:r>
        <w:rPr>
          <w:rFonts w:hint="eastAsia" w:ascii="仿宋_GB2312" w:hAnsi="仿宋_GB2312" w:eastAsia="仿宋_GB2312" w:cs="仿宋_GB2312"/>
          <w:sz w:val="32"/>
          <w:szCs w:val="32"/>
        </w:rPr>
        <w:t>在选择C-EFB装置时</w:t>
      </w:r>
      <w:r>
        <w:rPr>
          <w:rFonts w:hint="eastAsia" w:ascii="仿宋_GB2312" w:hAnsi="仿宋_GB2312" w:eastAsia="仿宋_GB2312" w:cs="仿宋_GB2312"/>
          <w:sz w:val="32"/>
          <w:szCs w:val="32"/>
          <w:lang w:val="en-US"/>
        </w:rPr>
        <w:t>应</w:t>
      </w:r>
      <w:r>
        <w:rPr>
          <w:rFonts w:hint="eastAsia" w:ascii="仿宋_GB2312" w:hAnsi="仿宋_GB2312" w:eastAsia="仿宋_GB2312" w:cs="仿宋_GB2312"/>
          <w:sz w:val="32"/>
          <w:szCs w:val="32"/>
        </w:rPr>
        <w:t>考虑</w:t>
      </w:r>
      <w:r>
        <w:rPr>
          <w:rFonts w:hint="eastAsia" w:ascii="仿宋_GB2312" w:hAnsi="仿宋_GB2312" w:eastAsia="仿宋_GB2312" w:cs="仿宋_GB2312"/>
          <w:sz w:val="32"/>
          <w:szCs w:val="32"/>
          <w:lang w:val="en-US"/>
        </w:rPr>
        <w:t>设备尺寸等</w:t>
      </w:r>
      <w:r>
        <w:rPr>
          <w:rFonts w:hint="eastAsia" w:ascii="仿宋_GB2312" w:hAnsi="仿宋_GB2312" w:eastAsia="仿宋_GB2312" w:cs="仿宋_GB2312"/>
          <w:sz w:val="32"/>
          <w:szCs w:val="32"/>
        </w:rPr>
        <w:t>物理特征，</w:t>
      </w:r>
      <w:r>
        <w:rPr>
          <w:rFonts w:hint="eastAsia" w:ascii="仿宋_GB2312" w:hAnsi="仿宋_GB2312" w:eastAsia="仿宋_GB2312" w:cs="仿宋_GB2312"/>
          <w:sz w:val="32"/>
          <w:szCs w:val="32"/>
          <w:lang w:val="en-US"/>
        </w:rPr>
        <w:t>确保</w:t>
      </w:r>
      <w:r>
        <w:rPr>
          <w:rFonts w:hint="eastAsia" w:ascii="仿宋_GB2312" w:hAnsi="仿宋_GB2312" w:eastAsia="仿宋_GB2312" w:cs="仿宋_GB2312"/>
          <w:sz w:val="32"/>
          <w:szCs w:val="32"/>
        </w:rPr>
        <w:t>C-EFB的数据清晰</w:t>
      </w:r>
      <w:r>
        <w:rPr>
          <w:rFonts w:hint="eastAsia" w:ascii="仿宋_GB2312" w:hAnsi="仿宋_GB2312" w:eastAsia="仿宋_GB2312" w:cs="仿宋_GB2312"/>
          <w:sz w:val="32"/>
          <w:szCs w:val="32"/>
          <w:lang w:val="en-US"/>
        </w:rPr>
        <w:t>可</w:t>
      </w:r>
      <w:r>
        <w:rPr>
          <w:rFonts w:hint="eastAsia" w:ascii="仿宋_GB2312" w:hAnsi="仿宋_GB2312" w:eastAsia="仿宋_GB2312" w:cs="仿宋_GB2312"/>
          <w:sz w:val="32"/>
          <w:szCs w:val="32"/>
        </w:rPr>
        <w:t>读，</w:t>
      </w:r>
      <w:r>
        <w:rPr>
          <w:rFonts w:hint="eastAsia" w:ascii="仿宋_GB2312" w:hAnsi="仿宋_GB2312" w:eastAsia="仿宋_GB2312" w:cs="仿宋_GB2312"/>
          <w:sz w:val="32"/>
          <w:szCs w:val="32"/>
          <w:lang w:val="en-US"/>
        </w:rPr>
        <w:t>例如配备平板电脑。</w:t>
      </w:r>
    </w:p>
    <w:p w14:paraId="5E6425A7">
      <w:pPr>
        <w:pStyle w:val="5"/>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1.4.2</w:t>
      </w:r>
      <w:r>
        <w:rPr>
          <w:rFonts w:hint="eastAsia" w:ascii="仿宋_GB2312" w:hAnsi="仿宋_GB2312" w:eastAsia="仿宋_GB2312" w:cs="仿宋_GB2312"/>
          <w:sz w:val="32"/>
          <w:szCs w:val="32"/>
        </w:rPr>
        <w:t>存放和固定</w:t>
      </w:r>
    </w:p>
    <w:p w14:paraId="6EE11C29">
      <w:pPr>
        <w:pStyle w:val="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明确存放和固定的方法，避免</w:t>
      </w:r>
      <w:r>
        <w:rPr>
          <w:rFonts w:hint="eastAsia" w:ascii="仿宋_GB2312" w:hAnsi="仿宋_GB2312" w:eastAsia="仿宋_GB2312" w:cs="仿宋_GB2312"/>
          <w:sz w:val="32"/>
          <w:szCs w:val="32"/>
        </w:rPr>
        <w:t>造成任何危险，</w:t>
      </w:r>
      <w:r>
        <w:rPr>
          <w:rFonts w:hint="eastAsia" w:ascii="仿宋_GB2312" w:hAnsi="仿宋_GB2312" w:eastAsia="仿宋_GB2312" w:cs="仿宋_GB2312"/>
          <w:sz w:val="32"/>
          <w:szCs w:val="32"/>
          <w:lang w:val="en-US"/>
        </w:rPr>
        <w:t>同时还需考虑</w:t>
      </w:r>
      <w:r>
        <w:rPr>
          <w:rFonts w:hint="eastAsia" w:ascii="仿宋_GB2312" w:hAnsi="仿宋_GB2312" w:eastAsia="仿宋_GB2312" w:cs="仿宋_GB2312"/>
          <w:sz w:val="32"/>
          <w:szCs w:val="32"/>
        </w:rPr>
        <w:t>便于取用。</w:t>
      </w:r>
    </w:p>
    <w:p w14:paraId="4C13EBDE">
      <w:pPr>
        <w:pStyle w:val="5"/>
        <w:spacing w:line="560" w:lineRule="exact"/>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1.4.3</w:t>
      </w:r>
      <w:r>
        <w:rPr>
          <w:rFonts w:hint="eastAsia" w:ascii="仿宋_GB2312" w:hAnsi="仿宋_GB2312" w:eastAsia="仿宋_GB2312" w:cs="仿宋_GB2312"/>
          <w:sz w:val="32"/>
          <w:szCs w:val="32"/>
          <w:lang w:val="en-US"/>
        </w:rPr>
        <w:t>无干扰基本测试</w:t>
      </w:r>
    </w:p>
    <w:p w14:paraId="7079C2A5">
      <w:pPr>
        <w:pStyle w:val="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合格证持有人应负责保证便携式C-EFB不</w:t>
      </w:r>
      <w:r>
        <w:rPr>
          <w:rFonts w:hint="eastAsia" w:ascii="仿宋_GB2312" w:hAnsi="仿宋_GB2312" w:eastAsia="仿宋_GB2312" w:cs="仿宋_GB2312"/>
          <w:sz w:val="32"/>
          <w:szCs w:val="32"/>
          <w:lang w:val="en-US"/>
        </w:rPr>
        <w:t>会</w:t>
      </w:r>
      <w:r>
        <w:rPr>
          <w:rFonts w:hint="eastAsia" w:ascii="仿宋_GB2312" w:hAnsi="仿宋_GB2312" w:eastAsia="仿宋_GB2312" w:cs="仿宋_GB2312"/>
          <w:sz w:val="32"/>
          <w:szCs w:val="32"/>
        </w:rPr>
        <w:t>以任何方式干扰航空器设备的运行。</w:t>
      </w:r>
    </w:p>
    <w:p w14:paraId="4B6F8BAD">
      <w:pPr>
        <w:pStyle w:val="5"/>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1.4.4</w:t>
      </w:r>
      <w:r>
        <w:rPr>
          <w:rFonts w:hint="eastAsia" w:ascii="仿宋_GB2312" w:hAnsi="仿宋_GB2312" w:eastAsia="仿宋_GB2312" w:cs="仿宋_GB2312"/>
          <w:sz w:val="32"/>
          <w:szCs w:val="32"/>
        </w:rPr>
        <w:t>供电、连接和兼容性</w:t>
      </w:r>
    </w:p>
    <w:p w14:paraId="06E1C6EA">
      <w:pPr>
        <w:pStyle w:val="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合格证持有人应确保C-EFB的电源，不论是电池或外部供电，均符合适用的航空器使用标准，并且可在操作所需范围内使用。</w:t>
      </w:r>
      <w:r>
        <w:rPr>
          <w:rFonts w:hint="eastAsia" w:ascii="仿宋_GB2312" w:hAnsi="仿宋_GB2312" w:eastAsia="仿宋_GB2312" w:cs="仿宋_GB2312"/>
          <w:sz w:val="32"/>
          <w:szCs w:val="32"/>
          <w:lang w:val="en-US"/>
        </w:rPr>
        <w:t>合格证持有人应指明</w:t>
      </w:r>
      <w:r>
        <w:rPr>
          <w:rFonts w:hint="eastAsia" w:ascii="仿宋_GB2312" w:hAnsi="仿宋_GB2312" w:eastAsia="仿宋_GB2312" w:cs="仿宋_GB2312"/>
          <w:sz w:val="32"/>
          <w:szCs w:val="32"/>
        </w:rPr>
        <w:t>供客舱机组用于为C-EFB充电的指定插座，</w:t>
      </w:r>
      <w:r>
        <w:rPr>
          <w:rFonts w:hint="eastAsia" w:ascii="仿宋_GB2312" w:hAnsi="仿宋_GB2312" w:eastAsia="仿宋_GB2312" w:cs="仿宋_GB2312"/>
          <w:sz w:val="32"/>
          <w:szCs w:val="32"/>
          <w:lang w:val="en-US"/>
        </w:rPr>
        <w:t>该插座应适合C-EFB使用；</w:t>
      </w:r>
    </w:p>
    <w:p w14:paraId="573A44BF">
      <w:pPr>
        <w:pStyle w:val="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合格证持有人必须保证C-EFB上的任何接线不会带来危险；</w:t>
      </w:r>
    </w:p>
    <w:p w14:paraId="582C575F">
      <w:pPr>
        <w:pStyle w:val="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客舱机组仅</w:t>
      </w:r>
      <w:r>
        <w:rPr>
          <w:rFonts w:hint="eastAsia" w:ascii="仿宋_GB2312" w:hAnsi="仿宋_GB2312" w:eastAsia="仿宋_GB2312" w:cs="仿宋_GB2312"/>
          <w:sz w:val="32"/>
          <w:szCs w:val="32"/>
          <w:lang w:val="en-US"/>
        </w:rPr>
        <w:t>可</w:t>
      </w:r>
      <w:r>
        <w:rPr>
          <w:rFonts w:hint="eastAsia" w:ascii="仿宋_GB2312" w:hAnsi="仿宋_GB2312" w:eastAsia="仿宋_GB2312" w:cs="仿宋_GB2312"/>
          <w:sz w:val="32"/>
          <w:szCs w:val="32"/>
        </w:rPr>
        <w:t>使用经认可的兼容缆线</w:t>
      </w:r>
      <w:r>
        <w:rPr>
          <w:rFonts w:hint="eastAsia" w:ascii="仿宋_GB2312" w:hAnsi="仿宋_GB2312" w:eastAsia="仿宋_GB2312" w:cs="仿宋_GB2312"/>
          <w:sz w:val="32"/>
          <w:szCs w:val="32"/>
          <w:lang w:val="en-US"/>
        </w:rPr>
        <w:t>在机上为C-EFB充电。</w:t>
      </w:r>
    </w:p>
    <w:p w14:paraId="1AC352BC">
      <w:pPr>
        <w:pStyle w:val="5"/>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1.4.5</w:t>
      </w:r>
      <w:r>
        <w:rPr>
          <w:rFonts w:hint="eastAsia" w:ascii="仿宋_GB2312" w:hAnsi="仿宋_GB2312" w:eastAsia="仿宋_GB2312" w:cs="仿宋_GB2312"/>
          <w:sz w:val="32"/>
          <w:szCs w:val="32"/>
        </w:rPr>
        <w:t>环境条件</w:t>
      </w:r>
    </w:p>
    <w:p w14:paraId="61A46102">
      <w:pPr>
        <w:pStyle w:val="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合格证持有人应确保C-EFB在客舱环境条件下</w:t>
      </w:r>
      <w:r>
        <w:rPr>
          <w:rFonts w:hint="eastAsia" w:ascii="仿宋_GB2312" w:hAnsi="仿宋_GB2312" w:eastAsia="仿宋_GB2312" w:cs="仿宋_GB2312"/>
          <w:sz w:val="32"/>
          <w:szCs w:val="32"/>
          <w:lang w:val="en-US"/>
        </w:rPr>
        <w:t>正常</w:t>
      </w:r>
      <w:r>
        <w:rPr>
          <w:rFonts w:hint="eastAsia" w:ascii="仿宋_GB2312" w:hAnsi="仿宋_GB2312" w:eastAsia="仿宋_GB2312" w:cs="仿宋_GB2312"/>
          <w:sz w:val="32"/>
          <w:szCs w:val="32"/>
        </w:rPr>
        <w:t>运行，包括可预见的高温、低温</w:t>
      </w:r>
      <w:r>
        <w:rPr>
          <w:rFonts w:hint="eastAsia" w:ascii="仿宋_GB2312" w:hAnsi="仿宋_GB2312" w:eastAsia="仿宋_GB2312" w:cs="仿宋_GB2312"/>
          <w:sz w:val="32"/>
          <w:szCs w:val="32"/>
          <w:lang w:val="en-US"/>
        </w:rPr>
        <w:t>环境</w:t>
      </w:r>
      <w:r>
        <w:rPr>
          <w:rFonts w:hint="eastAsia" w:ascii="仿宋_GB2312" w:hAnsi="仿宋_GB2312" w:eastAsia="仿宋_GB2312" w:cs="仿宋_GB2312"/>
          <w:sz w:val="32"/>
          <w:szCs w:val="32"/>
        </w:rPr>
        <w:t>以及快速</w:t>
      </w:r>
      <w:r>
        <w:rPr>
          <w:rFonts w:hint="eastAsia" w:ascii="仿宋_GB2312" w:hAnsi="仿宋_GB2312" w:eastAsia="仿宋_GB2312" w:cs="仿宋_GB2312"/>
          <w:sz w:val="32"/>
          <w:szCs w:val="32"/>
          <w:lang w:val="en-US"/>
        </w:rPr>
        <w:t>释</w:t>
      </w:r>
      <w:r>
        <w:rPr>
          <w:rFonts w:hint="eastAsia" w:ascii="仿宋_GB2312" w:hAnsi="仿宋_GB2312" w:eastAsia="仿宋_GB2312" w:cs="仿宋_GB2312"/>
          <w:sz w:val="32"/>
          <w:szCs w:val="32"/>
        </w:rPr>
        <w:t>压后</w:t>
      </w:r>
      <w:r>
        <w:rPr>
          <w:rFonts w:hint="eastAsia" w:ascii="仿宋_GB2312" w:hAnsi="仿宋_GB2312" w:eastAsia="仿宋_GB2312" w:cs="仿宋_GB2312"/>
          <w:sz w:val="32"/>
          <w:szCs w:val="32"/>
          <w:lang w:val="en-US"/>
        </w:rPr>
        <w:t>等情形</w:t>
      </w:r>
      <w:r>
        <w:rPr>
          <w:rFonts w:hint="eastAsia" w:ascii="仿宋_GB2312" w:hAnsi="仿宋_GB2312" w:eastAsia="仿宋_GB2312" w:cs="仿宋_GB2312"/>
          <w:sz w:val="32"/>
          <w:szCs w:val="32"/>
        </w:rPr>
        <w:t>。</w:t>
      </w:r>
    </w:p>
    <w:p w14:paraId="0C43B244">
      <w:pPr>
        <w:spacing w:before="260" w:after="260" w:line="560" w:lineRule="exact"/>
        <w:outlineLvl w:val="1"/>
        <w:rPr>
          <w:rFonts w:hint="eastAsia" w:ascii="仿宋_GB2312" w:hAnsi="仿宋_GB2312" w:eastAsia="仿宋_GB2312" w:cs="仿宋_GB2312"/>
          <w:b/>
          <w:bCs/>
          <w:sz w:val="32"/>
          <w:szCs w:val="32"/>
          <w:lang w:val="en-US" w:eastAsia="zh-CN"/>
        </w:rPr>
      </w:pPr>
      <w:bookmarkStart w:id="159" w:name="_Toc1807194022"/>
      <w:bookmarkStart w:id="160" w:name="_Toc13425"/>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 xml:space="preserve"> 软件</w:t>
      </w:r>
      <w:r>
        <w:rPr>
          <w:rFonts w:hint="eastAsia" w:ascii="仿宋_GB2312" w:hAnsi="仿宋_GB2312" w:eastAsia="仿宋_GB2312" w:cs="仿宋_GB2312"/>
          <w:b/>
          <w:bCs/>
          <w:sz w:val="32"/>
          <w:szCs w:val="32"/>
          <w:lang w:val="en-US" w:eastAsia="zh-CN"/>
        </w:rPr>
        <w:t>要求</w:t>
      </w:r>
      <w:bookmarkEnd w:id="159"/>
      <w:bookmarkEnd w:id="160"/>
    </w:p>
    <w:p w14:paraId="49D634C8">
      <w:pPr>
        <w:spacing w:line="560" w:lineRule="exact"/>
        <w:outlineLvl w:val="2"/>
        <w:rPr>
          <w:rFonts w:ascii="仿宋_GB2312" w:hAnsi="仿宋_GB2312" w:eastAsia="仿宋_GB2312" w:cs="仿宋_GB2312"/>
          <w:sz w:val="32"/>
          <w:szCs w:val="32"/>
        </w:rPr>
      </w:pPr>
      <w:bookmarkStart w:id="161" w:name="_Toc28102"/>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.1 通用功能的使用便利性</w:t>
      </w:r>
      <w:bookmarkEnd w:id="161"/>
    </w:p>
    <w:p w14:paraId="091619A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C-EFB软件的设计应尽量减少客舱机组的工作量，并能够轻松使用常用功能。</w:t>
      </w:r>
    </w:p>
    <w:p w14:paraId="1A606EB9">
      <w:pPr>
        <w:spacing w:line="560" w:lineRule="exact"/>
        <w:outlineLvl w:val="2"/>
        <w:rPr>
          <w:rFonts w:ascii="仿宋_GB2312" w:hAnsi="仿宋_GB2312" w:eastAsia="仿宋_GB2312" w:cs="仿宋_GB2312"/>
          <w:sz w:val="32"/>
          <w:szCs w:val="32"/>
        </w:rPr>
      </w:pPr>
      <w:bookmarkStart w:id="162" w:name="_Toc26527"/>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.2 文字清晰度</w:t>
      </w:r>
      <w:bookmarkEnd w:id="162"/>
    </w:p>
    <w:p w14:paraId="34C324D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(1)C-EFB上显示的信息应在预定的观看距离以及客舱中预期的全部照明条件下，保持清晰可见；</w:t>
      </w:r>
    </w:p>
    <w:p w14:paraId="7EBA43F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(2)亮度应以微调为单位进行调整。</w:t>
      </w:r>
    </w:p>
    <w:p w14:paraId="1E2EC23D">
      <w:pPr>
        <w:spacing w:line="560" w:lineRule="exact"/>
        <w:outlineLvl w:val="2"/>
        <w:rPr>
          <w:rFonts w:ascii="仿宋_GB2312" w:hAnsi="仿宋_GB2312" w:eastAsia="仿宋_GB2312" w:cs="仿宋_GB2312"/>
          <w:sz w:val="32"/>
          <w:szCs w:val="32"/>
        </w:rPr>
      </w:pPr>
      <w:bookmarkStart w:id="163" w:name="_Toc26105"/>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.3 应用程序的反应性</w:t>
      </w:r>
      <w:bookmarkEnd w:id="163"/>
    </w:p>
    <w:p w14:paraId="1E38DF5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用户的输入被接受后，系统应向用户提供反馈。如果系统忙于处理内部任务（如计</w:t>
      </w:r>
      <w:r>
        <w:rPr>
          <w:rFonts w:hint="eastAsia" w:ascii="仿宋_GB2312" w:hAnsi="仿宋_GB2312" w:eastAsia="仿宋_GB2312" w:cs="仿宋_GB2312"/>
          <w:color w:val="000000"/>
          <w:sz w:val="32"/>
          <w:szCs w:val="32"/>
        </w:rPr>
        <w:t>算</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sz w:val="32"/>
          <w:szCs w:val="32"/>
        </w:rPr>
        <w:t>自我检测或数据刷新等），无法立即处理用户的输入，</w:t>
      </w:r>
      <w:r>
        <w:rPr>
          <w:rFonts w:hint="eastAsia" w:ascii="仿宋_GB2312" w:hAnsi="仿宋_GB2312" w:eastAsia="仿宋_GB2312" w:cs="仿宋_GB2312"/>
          <w:color w:val="000000"/>
          <w:sz w:val="32"/>
          <w:szCs w:val="32"/>
          <w:lang w:val="zh-CN"/>
        </w:rPr>
        <w:t>C-EFB</w:t>
      </w:r>
      <w:r>
        <w:rPr>
          <w:rFonts w:hint="eastAsia" w:ascii="仿宋_GB2312" w:hAnsi="仿宋_GB2312" w:eastAsia="仿宋_GB2312" w:cs="仿宋_GB2312"/>
          <w:color w:val="000000"/>
          <w:sz w:val="32"/>
          <w:szCs w:val="32"/>
        </w:rPr>
        <w:t>应显示“系统繁忙”标志。系统对用户输入的及时反应性，应与应</w:t>
      </w:r>
      <w:r>
        <w:rPr>
          <w:rFonts w:hint="eastAsia" w:ascii="仿宋_GB2312" w:hAnsi="仿宋_GB2312" w:eastAsia="仿宋_GB2312" w:cs="仿宋_GB2312"/>
          <w:sz w:val="32"/>
          <w:szCs w:val="32"/>
        </w:rPr>
        <w:t>用程序的预定功能相一致，例如关键信息系统应给予优先。</w:t>
      </w:r>
    </w:p>
    <w:p w14:paraId="72AC66E1">
      <w:pPr>
        <w:spacing w:before="260" w:after="260" w:line="560" w:lineRule="exact"/>
        <w:outlineLvl w:val="1"/>
        <w:rPr>
          <w:rFonts w:ascii="仿宋_GB2312" w:hAnsi="仿宋_GB2312" w:eastAsia="仿宋_GB2312" w:cs="仿宋_GB2312"/>
          <w:b/>
          <w:bCs/>
          <w:sz w:val="32"/>
          <w:szCs w:val="32"/>
        </w:rPr>
      </w:pPr>
      <w:bookmarkStart w:id="164" w:name="_Toc1648708233"/>
      <w:bookmarkStart w:id="165" w:name="_Toc20202"/>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 xml:space="preserve"> 电子签名</w:t>
      </w:r>
      <w:bookmarkEnd w:id="164"/>
      <w:bookmarkEnd w:id="165"/>
    </w:p>
    <w:p w14:paraId="11256D2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C-EFB应用程序可能需要使用电子签名，如使用应符合电子签名的相关要求。</w:t>
      </w:r>
    </w:p>
    <w:p w14:paraId="77A2B105">
      <w:pPr>
        <w:spacing w:before="260" w:after="260" w:line="560" w:lineRule="exact"/>
        <w:outlineLvl w:val="1"/>
        <w:rPr>
          <w:rFonts w:ascii="仿宋_GB2312" w:hAnsi="仿宋_GB2312" w:eastAsia="仿宋_GB2312" w:cs="仿宋_GB2312"/>
          <w:b/>
          <w:bCs/>
          <w:sz w:val="32"/>
          <w:szCs w:val="32"/>
        </w:rPr>
      </w:pPr>
      <w:bookmarkStart w:id="166" w:name="_Toc12559"/>
      <w:bookmarkStart w:id="167" w:name="_Toc857774790"/>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 xml:space="preserve"> 网络安保</w:t>
      </w:r>
      <w:bookmarkEnd w:id="166"/>
      <w:bookmarkEnd w:id="167"/>
    </w:p>
    <w:p w14:paraId="2C90F3D9">
      <w:pPr>
        <w:spacing w:line="560" w:lineRule="exact"/>
        <w:outlineLvl w:val="2"/>
        <w:rPr>
          <w:rFonts w:ascii="仿宋_GB2312" w:hAnsi="仿宋_GB2312" w:eastAsia="仿宋_GB2312" w:cs="仿宋_GB2312"/>
          <w:sz w:val="32"/>
          <w:szCs w:val="32"/>
        </w:rPr>
      </w:pPr>
      <w:bookmarkStart w:id="168" w:name="_Toc6377"/>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.1 合格证持有人应针对恶意软件、数据劫持、未经授权使用以及地面和空中的欺诈或犯罪意图等，维护C-EFB的系统安全。</w:t>
      </w:r>
      <w:bookmarkEnd w:id="168"/>
    </w:p>
    <w:p w14:paraId="5A155E58">
      <w:pPr>
        <w:spacing w:line="560" w:lineRule="exact"/>
        <w:outlineLvl w:val="2"/>
        <w:rPr>
          <w:rFonts w:ascii="仿宋_GB2312" w:hAnsi="仿宋_GB2312" w:eastAsia="仿宋_GB2312" w:cs="仿宋_GB2312"/>
          <w:sz w:val="32"/>
          <w:szCs w:val="32"/>
        </w:rPr>
      </w:pPr>
      <w:bookmarkStart w:id="169" w:name="_Toc18157"/>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.2 应控制和验证对系统的访问。</w:t>
      </w:r>
      <w:bookmarkEnd w:id="169"/>
    </w:p>
    <w:p w14:paraId="077A7676">
      <w:pPr>
        <w:spacing w:line="560" w:lineRule="exact"/>
        <w:outlineLvl w:val="2"/>
        <w:rPr>
          <w:rFonts w:ascii="仿宋_GB2312" w:hAnsi="仿宋_GB2312" w:eastAsia="仿宋_GB2312" w:cs="仿宋_GB2312"/>
          <w:sz w:val="32"/>
          <w:szCs w:val="32"/>
        </w:rPr>
      </w:pPr>
      <w:bookmarkStart w:id="170" w:name="_Toc6869"/>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.3 确保有足够的安全程序来保护系统软件和数据。</w:t>
      </w:r>
      <w:bookmarkEnd w:id="170"/>
    </w:p>
    <w:p w14:paraId="361E7ED7">
      <w:pPr>
        <w:spacing w:line="560" w:lineRule="exact"/>
        <w:outlineLvl w:val="2"/>
        <w:rPr>
          <w:rFonts w:ascii="仿宋_GB2312" w:hAnsi="仿宋_GB2312" w:eastAsia="仿宋_GB2312" w:cs="仿宋_GB2312"/>
          <w:sz w:val="32"/>
          <w:szCs w:val="32"/>
        </w:rPr>
      </w:pPr>
      <w:bookmarkStart w:id="171" w:name="_Toc6449"/>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.4 应采取适当措施，对C-EFB进行数据汇编、安全传发和远程擦除。</w:t>
      </w:r>
      <w:bookmarkEnd w:id="171"/>
    </w:p>
    <w:p w14:paraId="4FD6B945">
      <w:pPr>
        <w:spacing w:line="560" w:lineRule="exact"/>
        <w:outlineLvl w:val="2"/>
        <w:rPr>
          <w:rFonts w:ascii="仿宋_GB2312" w:hAnsi="仿宋_GB2312" w:eastAsia="仿宋_GB2312" w:cs="仿宋_GB2312"/>
          <w:sz w:val="32"/>
          <w:szCs w:val="32"/>
        </w:rPr>
      </w:pPr>
      <w:bookmarkStart w:id="172" w:name="_Toc13332"/>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.5 在不安全的网络上应设置保护内容，开发保护硬件的附加安保程序，例如装置分发、替换和收集列表，丢失、被盗、远程擦除装置内容、装置不使用时的保管等。</w:t>
      </w:r>
      <w:bookmarkEnd w:id="172"/>
    </w:p>
    <w:p w14:paraId="5D368876">
      <w:pPr>
        <w:spacing w:before="260" w:after="260" w:line="560" w:lineRule="exact"/>
        <w:outlineLvl w:val="1"/>
        <w:rPr>
          <w:rFonts w:ascii="仿宋_GB2312" w:hAnsi="仿宋_GB2312" w:eastAsia="仿宋_GB2312" w:cs="仿宋_GB2312"/>
          <w:b/>
          <w:bCs/>
          <w:sz w:val="32"/>
          <w:szCs w:val="32"/>
        </w:rPr>
      </w:pPr>
      <w:bookmarkStart w:id="173" w:name="_Toc21751"/>
      <w:bookmarkStart w:id="174" w:name="_Toc563173219"/>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 xml:space="preserve"> 更新</w:t>
      </w:r>
      <w:bookmarkEnd w:id="173"/>
      <w:bookmarkEnd w:id="174"/>
    </w:p>
    <w:p w14:paraId="5E4E2CDA">
      <w:pPr>
        <w:spacing w:line="560" w:lineRule="exact"/>
        <w:outlineLvl w:val="2"/>
        <w:rPr>
          <w:rFonts w:ascii="仿宋_GB2312" w:hAnsi="仿宋_GB2312" w:eastAsia="仿宋_GB2312" w:cs="仿宋_GB2312"/>
          <w:sz w:val="32"/>
          <w:szCs w:val="32"/>
        </w:rPr>
      </w:pPr>
      <w:bookmarkStart w:id="175" w:name="_Toc17239"/>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.1 如需更新C-EFB软件，合格证持有人应在受控环境中对更改先进行适当测试，包括操作系统和软件数据的更新；</w:t>
      </w:r>
      <w:bookmarkEnd w:id="175"/>
    </w:p>
    <w:p w14:paraId="69EA20DA">
      <w:pPr>
        <w:spacing w:line="560" w:lineRule="exact"/>
        <w:outlineLvl w:val="2"/>
        <w:rPr>
          <w:rFonts w:ascii="仿宋_GB2312" w:hAnsi="仿宋_GB2312" w:eastAsia="仿宋_GB2312" w:cs="仿宋_GB2312"/>
          <w:sz w:val="32"/>
          <w:szCs w:val="32"/>
        </w:rPr>
      </w:pPr>
      <w:bookmarkStart w:id="176" w:name="_Toc21521"/>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.2 C-EFB应该有一个状态页面，显示是否有更新、更新的主要内容、是否已完成了更新。</w:t>
      </w:r>
      <w:bookmarkEnd w:id="176"/>
    </w:p>
    <w:p w14:paraId="231A7A26">
      <w:pPr>
        <w:spacing w:before="260" w:after="260" w:line="560" w:lineRule="exact"/>
        <w:outlineLvl w:val="1"/>
        <w:rPr>
          <w:rFonts w:ascii="仿宋_GB2312" w:hAnsi="仿宋_GB2312" w:eastAsia="仿宋_GB2312" w:cs="仿宋_GB2312"/>
          <w:b/>
          <w:bCs/>
          <w:sz w:val="32"/>
          <w:szCs w:val="32"/>
        </w:rPr>
      </w:pPr>
      <w:bookmarkStart w:id="177" w:name="_Toc24961"/>
      <w:bookmarkStart w:id="178" w:name="_Toc1291859404"/>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 xml:space="preserve"> 质量保证</w:t>
      </w:r>
      <w:bookmarkEnd w:id="177"/>
      <w:bookmarkEnd w:id="178"/>
    </w:p>
    <w:p w14:paraId="3E152BD8">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合格证持有人应确保软件开发商具有质量保证流程，应将软件开发和验证过程纳入质量保证过程中并记录在案。</w:t>
      </w:r>
    </w:p>
    <w:p w14:paraId="51F668AF">
      <w:pPr>
        <w:spacing w:before="340" w:after="340" w:line="560" w:lineRule="exact"/>
        <w:jc w:val="left"/>
        <w:outlineLvl w:val="1"/>
        <w:rPr>
          <w:rFonts w:ascii="仿宋_GB2312" w:hAnsi="仿宋_GB2312" w:eastAsia="仿宋_GB2312" w:cs="仿宋_GB2312"/>
          <w:b/>
          <w:bCs/>
          <w:color w:val="C00000"/>
          <w:sz w:val="32"/>
          <w:szCs w:val="32"/>
        </w:rPr>
      </w:pPr>
      <w:bookmarkStart w:id="179" w:name="_Toc1221331858"/>
      <w:r>
        <w:rPr>
          <w:rFonts w:hint="eastAsia" w:ascii="仿宋_GB2312" w:hAnsi="仿宋_GB2312" w:eastAsia="仿宋_GB2312" w:cs="仿宋_GB2312"/>
          <w:b/>
          <w:bCs/>
          <w:color w:val="000000"/>
          <w:sz w:val="32"/>
          <w:szCs w:val="32"/>
        </w:rPr>
        <w:t>2、使用规范</w:t>
      </w:r>
      <w:bookmarkEnd w:id="179"/>
    </w:p>
    <w:p w14:paraId="4DBB2247">
      <w:pPr>
        <w:spacing w:line="560" w:lineRule="exact"/>
        <w:jc w:val="left"/>
        <w:outlineLvl w:val="1"/>
        <w:rPr>
          <w:rFonts w:ascii="仿宋_GB2312" w:hAnsi="仿宋_GB2312" w:eastAsia="仿宋_GB2312" w:cs="仿宋_GB2312"/>
          <w:sz w:val="32"/>
          <w:szCs w:val="32"/>
        </w:rPr>
      </w:pPr>
      <w:bookmarkStart w:id="180" w:name="_Toc16580"/>
      <w:bookmarkStart w:id="181" w:name="_Toc1275839380"/>
      <w:r>
        <w:rPr>
          <w:rFonts w:hint="eastAsia" w:ascii="仿宋_GB2312" w:hAnsi="仿宋_GB2312" w:eastAsia="仿宋_GB2312" w:cs="仿宋_GB2312"/>
          <w:b/>
          <w:bCs/>
          <w:sz w:val="32"/>
          <w:szCs w:val="32"/>
        </w:rPr>
        <w:t xml:space="preserve">2.1 </w:t>
      </w:r>
      <w:r>
        <w:rPr>
          <w:rFonts w:hint="eastAsia" w:ascii="仿宋_GB2312" w:hAnsi="仿宋_GB2312" w:eastAsia="仿宋_GB2312" w:cs="仿宋_GB2312"/>
          <w:sz w:val="32"/>
          <w:szCs w:val="32"/>
        </w:rPr>
        <w:t>合格证持有人应建立客舱乘务员C-EFB使用规范，包括但不限于以下内容：</w:t>
      </w:r>
      <w:bookmarkEnd w:id="180"/>
      <w:bookmarkEnd w:id="181"/>
    </w:p>
    <w:p w14:paraId="0E479255">
      <w:pPr>
        <w:spacing w:line="560" w:lineRule="exact"/>
        <w:jc w:val="left"/>
        <w:outlineLvl w:val="2"/>
        <w:rPr>
          <w:rFonts w:ascii="仿宋_GB2312" w:hAnsi="仿宋_GB2312" w:eastAsia="仿宋_GB2312" w:cs="仿宋_GB2312"/>
          <w:sz w:val="32"/>
          <w:szCs w:val="32"/>
        </w:rPr>
      </w:pPr>
      <w:bookmarkStart w:id="182" w:name="_Toc30961"/>
      <w:r>
        <w:rPr>
          <w:rFonts w:hint="eastAsia" w:ascii="仿宋_GB2312" w:hAnsi="仿宋_GB2312" w:eastAsia="仿宋_GB2312" w:cs="仿宋_GB2312"/>
          <w:sz w:val="32"/>
          <w:szCs w:val="32"/>
        </w:rPr>
        <w:t>2.1.1 明确使用人的职责。</w:t>
      </w:r>
      <w:bookmarkEnd w:id="182"/>
    </w:p>
    <w:p w14:paraId="59009143">
      <w:pPr>
        <w:spacing w:line="560" w:lineRule="exact"/>
        <w:jc w:val="left"/>
        <w:outlineLvl w:val="2"/>
        <w:rPr>
          <w:rFonts w:ascii="仿宋_GB2312" w:hAnsi="仿宋_GB2312" w:eastAsia="仿宋_GB2312" w:cs="仿宋_GB2312"/>
          <w:sz w:val="32"/>
          <w:szCs w:val="32"/>
        </w:rPr>
      </w:pPr>
      <w:bookmarkStart w:id="183" w:name="_Toc18555"/>
      <w:r>
        <w:rPr>
          <w:rFonts w:hint="eastAsia" w:ascii="仿宋_GB2312" w:hAnsi="仿宋_GB2312" w:eastAsia="仿宋_GB2312" w:cs="仿宋_GB2312"/>
          <w:sz w:val="32"/>
          <w:szCs w:val="32"/>
        </w:rPr>
        <w:t>2.1.2 明确可用/禁用的飞行阶段。</w:t>
      </w:r>
      <w:bookmarkEnd w:id="183"/>
    </w:p>
    <w:p w14:paraId="397941E1">
      <w:pPr>
        <w:spacing w:line="560" w:lineRule="exact"/>
        <w:jc w:val="left"/>
        <w:outlineLvl w:val="2"/>
        <w:rPr>
          <w:rFonts w:ascii="仿宋_GB2312" w:hAnsi="仿宋_GB2312" w:eastAsia="仿宋_GB2312" w:cs="仿宋_GB2312"/>
          <w:sz w:val="32"/>
          <w:szCs w:val="32"/>
        </w:rPr>
      </w:pPr>
      <w:bookmarkStart w:id="184" w:name="_Toc17376"/>
      <w:r>
        <w:rPr>
          <w:rFonts w:hint="eastAsia" w:ascii="仿宋_GB2312" w:hAnsi="仿宋_GB2312" w:eastAsia="仿宋_GB2312" w:cs="仿宋_GB2312"/>
          <w:sz w:val="32"/>
          <w:szCs w:val="32"/>
        </w:rPr>
        <w:t>2.1.3 明确C-EFB的存放、保管和应急处置要求。</w:t>
      </w:r>
      <w:bookmarkEnd w:id="184"/>
    </w:p>
    <w:p w14:paraId="1644D5F6">
      <w:pPr>
        <w:spacing w:line="560" w:lineRule="exact"/>
        <w:jc w:val="left"/>
        <w:outlineLvl w:val="2"/>
        <w:rPr>
          <w:rFonts w:ascii="仿宋_GB2312" w:hAnsi="仿宋_GB2312" w:eastAsia="仿宋_GB2312" w:cs="仿宋_GB2312"/>
          <w:sz w:val="32"/>
          <w:szCs w:val="32"/>
        </w:rPr>
      </w:pPr>
      <w:bookmarkStart w:id="185" w:name="_Toc23829"/>
      <w:r>
        <w:rPr>
          <w:rFonts w:hint="eastAsia" w:ascii="仿宋_GB2312" w:hAnsi="仿宋_GB2312" w:eastAsia="仿宋_GB2312" w:cs="仿宋_GB2312"/>
          <w:sz w:val="32"/>
          <w:szCs w:val="32"/>
        </w:rPr>
        <w:t>2.1.4 明确C-EFB失效或故障的处置与报告。</w:t>
      </w:r>
      <w:bookmarkEnd w:id="185"/>
    </w:p>
    <w:p w14:paraId="700DCA8D">
      <w:pPr>
        <w:spacing w:before="260" w:after="260" w:line="560" w:lineRule="exact"/>
        <w:jc w:val="left"/>
        <w:outlineLvl w:val="1"/>
        <w:rPr>
          <w:rFonts w:ascii="仿宋_GB2312" w:hAnsi="仿宋_GB2312" w:eastAsia="仿宋_GB2312" w:cs="仿宋_GB2312"/>
          <w:b/>
          <w:bCs/>
          <w:sz w:val="32"/>
          <w:szCs w:val="32"/>
        </w:rPr>
      </w:pPr>
      <w:bookmarkStart w:id="186" w:name="_Toc408244365"/>
      <w:bookmarkStart w:id="187" w:name="_Toc21239"/>
      <w:r>
        <w:rPr>
          <w:rFonts w:hint="eastAsia" w:ascii="仿宋_GB2312" w:hAnsi="仿宋_GB2312" w:eastAsia="仿宋_GB2312" w:cs="仿宋_GB2312"/>
          <w:b/>
          <w:bCs/>
          <w:color w:val="000000"/>
          <w:sz w:val="32"/>
          <w:szCs w:val="32"/>
        </w:rPr>
        <w:t>2.2</w:t>
      </w:r>
      <w:r>
        <w:rPr>
          <w:rFonts w:hint="eastAsia" w:ascii="仿宋_GB2312" w:hAnsi="仿宋_GB2312" w:eastAsia="仿宋_GB2312" w:cs="仿宋_GB2312"/>
          <w:b/>
          <w:bCs/>
          <w:sz w:val="32"/>
          <w:szCs w:val="32"/>
        </w:rPr>
        <w:t xml:space="preserve"> 客舱机组的职责</w:t>
      </w:r>
      <w:bookmarkEnd w:id="186"/>
      <w:bookmarkEnd w:id="187"/>
    </w:p>
    <w:p w14:paraId="7B9AE1FE">
      <w:pPr>
        <w:spacing w:line="560" w:lineRule="exact"/>
        <w:jc w:val="left"/>
        <w:outlineLvl w:val="2"/>
        <w:rPr>
          <w:rFonts w:ascii="仿宋_GB2312" w:hAnsi="仿宋_GB2312" w:eastAsia="仿宋_GB2312" w:cs="仿宋_GB2312"/>
          <w:sz w:val="32"/>
          <w:szCs w:val="32"/>
        </w:rPr>
      </w:pPr>
      <w:bookmarkStart w:id="188" w:name="_Toc16833"/>
      <w:r>
        <w:rPr>
          <w:rFonts w:hint="eastAsia" w:ascii="仿宋_GB2312" w:hAnsi="仿宋_GB2312" w:eastAsia="仿宋_GB2312" w:cs="仿宋_GB2312"/>
          <w:sz w:val="32"/>
          <w:szCs w:val="32"/>
        </w:rPr>
        <w:t>2.2.1 负责</w:t>
      </w:r>
      <w:r>
        <w:rPr>
          <w:rFonts w:hint="eastAsia" w:ascii="仿宋_GB2312" w:hAnsi="仿宋_GB2312" w:eastAsia="仿宋_GB2312" w:cs="仿宋_GB2312"/>
          <w:color w:val="000000"/>
          <w:sz w:val="32"/>
          <w:szCs w:val="32"/>
        </w:rPr>
        <w:t>C-EFB</w:t>
      </w:r>
      <w:r>
        <w:rPr>
          <w:rFonts w:hint="eastAsia" w:ascii="仿宋_GB2312" w:hAnsi="仿宋_GB2312" w:eastAsia="仿宋_GB2312" w:cs="仿宋_GB2312"/>
          <w:sz w:val="32"/>
          <w:szCs w:val="32"/>
        </w:rPr>
        <w:t>的日常维护，保持其软件及相关数据的最新有效，该设备电量应满足生产需要。</w:t>
      </w:r>
      <w:bookmarkEnd w:id="188"/>
    </w:p>
    <w:p w14:paraId="7AE6637A">
      <w:pPr>
        <w:spacing w:line="560" w:lineRule="exact"/>
        <w:jc w:val="left"/>
        <w:outlineLvl w:val="2"/>
        <w:rPr>
          <w:rFonts w:ascii="仿宋_GB2312" w:hAnsi="仿宋_GB2312" w:eastAsia="仿宋_GB2312" w:cs="仿宋_GB2312"/>
          <w:color w:val="000000"/>
          <w:sz w:val="32"/>
          <w:szCs w:val="32"/>
        </w:rPr>
      </w:pPr>
      <w:bookmarkStart w:id="189" w:name="_Toc1350"/>
      <w:r>
        <w:rPr>
          <w:rFonts w:hint="eastAsia" w:ascii="仿宋_GB2312" w:hAnsi="仿宋_GB2312" w:eastAsia="仿宋_GB2312" w:cs="仿宋_GB2312"/>
          <w:sz w:val="32"/>
          <w:szCs w:val="32"/>
        </w:rPr>
        <w:t>2.2.2 按手册要求正确使用和操作</w:t>
      </w:r>
      <w:r>
        <w:rPr>
          <w:rFonts w:hint="eastAsia" w:ascii="仿宋_GB2312" w:hAnsi="仿宋_GB2312" w:eastAsia="仿宋_GB2312" w:cs="仿宋_GB2312"/>
          <w:color w:val="000000"/>
          <w:sz w:val="32"/>
          <w:szCs w:val="32"/>
        </w:rPr>
        <w:t>C-EFB，有效处置飞行期间正常、非正常及紧急情况。</w:t>
      </w:r>
      <w:bookmarkEnd w:id="189"/>
    </w:p>
    <w:p w14:paraId="56E96B67">
      <w:pPr>
        <w:spacing w:before="260" w:after="260" w:line="560" w:lineRule="exact"/>
        <w:jc w:val="left"/>
        <w:outlineLvl w:val="1"/>
        <w:rPr>
          <w:rFonts w:ascii="仿宋_GB2312" w:hAnsi="仿宋_GB2312" w:eastAsia="仿宋_GB2312" w:cs="仿宋_GB2312"/>
          <w:b/>
          <w:bCs/>
          <w:color w:val="000000"/>
          <w:sz w:val="32"/>
          <w:szCs w:val="32"/>
        </w:rPr>
      </w:pPr>
      <w:bookmarkStart w:id="190" w:name="_Toc152790390"/>
      <w:bookmarkStart w:id="191" w:name="_Toc18299"/>
      <w:r>
        <w:rPr>
          <w:rFonts w:hint="eastAsia" w:ascii="仿宋_GB2312" w:hAnsi="仿宋_GB2312" w:eastAsia="仿宋_GB2312" w:cs="仿宋_GB2312"/>
          <w:b/>
          <w:bCs/>
          <w:color w:val="000000"/>
          <w:sz w:val="32"/>
          <w:szCs w:val="32"/>
        </w:rPr>
        <w:t>2.3 基本要求</w:t>
      </w:r>
      <w:bookmarkEnd w:id="190"/>
      <w:bookmarkEnd w:id="191"/>
    </w:p>
    <w:p w14:paraId="015CED51">
      <w:pPr>
        <w:spacing w:line="560" w:lineRule="exact"/>
        <w:jc w:val="left"/>
        <w:outlineLvl w:val="2"/>
        <w:rPr>
          <w:rFonts w:ascii="仿宋_GB2312" w:hAnsi="仿宋_GB2312" w:eastAsia="仿宋_GB2312" w:cs="仿宋_GB2312"/>
          <w:sz w:val="32"/>
          <w:szCs w:val="32"/>
        </w:rPr>
      </w:pPr>
      <w:bookmarkStart w:id="192" w:name="_Toc25923"/>
      <w:r>
        <w:rPr>
          <w:rFonts w:hint="eastAsia" w:ascii="仿宋_GB2312" w:hAnsi="仿宋_GB2312" w:eastAsia="仿宋_GB2312" w:cs="仿宋_GB2312"/>
          <w:sz w:val="32"/>
          <w:szCs w:val="32"/>
        </w:rPr>
        <w:t>2.3.1 基本操作（例如浏览、打开和关闭、登录和退出、调整屏幕设置和亮度、设备充电和屏幕维护、存放和固定等）。</w:t>
      </w:r>
      <w:bookmarkEnd w:id="192"/>
    </w:p>
    <w:p w14:paraId="6857B32D">
      <w:pPr>
        <w:spacing w:line="560" w:lineRule="exact"/>
        <w:jc w:val="left"/>
        <w:outlineLvl w:val="2"/>
        <w:rPr>
          <w:rFonts w:ascii="仿宋_GB2312" w:hAnsi="仿宋_GB2312" w:eastAsia="仿宋_GB2312" w:cs="仿宋_GB2312"/>
          <w:sz w:val="32"/>
          <w:szCs w:val="32"/>
        </w:rPr>
      </w:pPr>
      <w:bookmarkStart w:id="193" w:name="_Toc32421"/>
      <w:r>
        <w:rPr>
          <w:rFonts w:hint="eastAsia" w:ascii="仿宋_GB2312" w:hAnsi="仿宋_GB2312" w:eastAsia="仿宋_GB2312" w:cs="仿宋_GB2312"/>
          <w:sz w:val="32"/>
          <w:szCs w:val="32"/>
        </w:rPr>
        <w:t>2.3.2 安全操作要求（缆线拆除、保护套使用、转换器操作、航空器电源插座的使用、设备使用环境温度的控制、电池电源管理、应对锂电池失火的处置程序等）。</w:t>
      </w:r>
      <w:bookmarkEnd w:id="193"/>
    </w:p>
    <w:p w14:paraId="02EC2CF5">
      <w:pPr>
        <w:spacing w:line="560" w:lineRule="exact"/>
        <w:jc w:val="left"/>
        <w:outlineLvl w:val="2"/>
        <w:rPr>
          <w:rFonts w:ascii="仿宋_GB2312" w:hAnsi="仿宋_GB2312" w:eastAsia="仿宋_GB2312" w:cs="仿宋_GB2312"/>
          <w:sz w:val="32"/>
          <w:szCs w:val="32"/>
        </w:rPr>
      </w:pPr>
      <w:bookmarkStart w:id="194" w:name="_Toc14975"/>
      <w:r>
        <w:rPr>
          <w:rFonts w:hint="eastAsia" w:ascii="仿宋_GB2312" w:hAnsi="仿宋_GB2312" w:eastAsia="仿宋_GB2312" w:cs="仿宋_GB2312"/>
          <w:sz w:val="32"/>
          <w:szCs w:val="32"/>
        </w:rPr>
        <w:t>2.3.3 操作系统、应用程序、网络安保和装置更新的相关要求。</w:t>
      </w:r>
      <w:bookmarkEnd w:id="194"/>
    </w:p>
    <w:p w14:paraId="781B06AE">
      <w:pPr>
        <w:spacing w:line="560" w:lineRule="exact"/>
        <w:jc w:val="left"/>
        <w:outlineLvl w:val="2"/>
        <w:rPr>
          <w:rFonts w:ascii="仿宋_GB2312" w:hAnsi="仿宋_GB2312" w:eastAsia="仿宋_GB2312" w:cs="仿宋_GB2312"/>
          <w:sz w:val="32"/>
          <w:szCs w:val="32"/>
        </w:rPr>
      </w:pPr>
      <w:bookmarkStart w:id="195" w:name="_Toc3678"/>
      <w:r>
        <w:rPr>
          <w:rFonts w:hint="eastAsia" w:ascii="仿宋_GB2312" w:hAnsi="仿宋_GB2312" w:eastAsia="仿宋_GB2312" w:cs="仿宋_GB2312"/>
          <w:sz w:val="32"/>
          <w:szCs w:val="32"/>
        </w:rPr>
        <w:t>2.3.4 正常情况下机上使用C-EFB的相关工作程序和操作规范(禁用C-EFB的飞行阶段)。</w:t>
      </w:r>
      <w:bookmarkEnd w:id="195"/>
    </w:p>
    <w:p w14:paraId="6E4BA49B">
      <w:pPr>
        <w:spacing w:line="560" w:lineRule="exact"/>
        <w:jc w:val="left"/>
        <w:outlineLvl w:val="2"/>
        <w:rPr>
          <w:rFonts w:ascii="仿宋_GB2312" w:hAnsi="仿宋_GB2312" w:eastAsia="仿宋_GB2312" w:cs="仿宋_GB2312"/>
          <w:sz w:val="32"/>
          <w:szCs w:val="32"/>
        </w:rPr>
      </w:pPr>
      <w:bookmarkStart w:id="196" w:name="_Toc24106"/>
      <w:r>
        <w:rPr>
          <w:rFonts w:hint="eastAsia" w:ascii="仿宋_GB2312" w:hAnsi="仿宋_GB2312" w:eastAsia="仿宋_GB2312" w:cs="仿宋_GB2312"/>
          <w:sz w:val="32"/>
          <w:szCs w:val="32"/>
        </w:rPr>
        <w:t>2.3.5 非正常或紧急情况下机上C-EFB的使用限制及事件报告程序。</w:t>
      </w:r>
      <w:bookmarkEnd w:id="196"/>
    </w:p>
    <w:p w14:paraId="5478B8CA">
      <w:pPr>
        <w:spacing w:line="560" w:lineRule="exact"/>
        <w:jc w:val="left"/>
        <w:outlineLvl w:val="2"/>
        <w:rPr>
          <w:rFonts w:ascii="仿宋_GB2312" w:hAnsi="仿宋_GB2312" w:eastAsia="仿宋_GB2312" w:cs="仿宋_GB2312"/>
          <w:sz w:val="32"/>
          <w:szCs w:val="32"/>
        </w:rPr>
      </w:pPr>
      <w:bookmarkStart w:id="197" w:name="_Toc10105"/>
      <w:r>
        <w:rPr>
          <w:rFonts w:hint="eastAsia" w:ascii="仿宋_GB2312" w:hAnsi="仿宋_GB2312" w:eastAsia="仿宋_GB2312" w:cs="仿宋_GB2312"/>
          <w:sz w:val="32"/>
          <w:szCs w:val="32"/>
        </w:rPr>
        <w:t>2.3.6 保护敏感的安全信息和旅客信息。</w:t>
      </w:r>
      <w:bookmarkEnd w:id="197"/>
    </w:p>
    <w:p w14:paraId="03B9AA1F">
      <w:pPr>
        <w:spacing w:line="560" w:lineRule="exact"/>
        <w:jc w:val="left"/>
        <w:outlineLvl w:val="2"/>
        <w:rPr>
          <w:rFonts w:ascii="仿宋_GB2312" w:hAnsi="仿宋_GB2312" w:eastAsia="仿宋_GB2312" w:cs="仿宋_GB2312"/>
          <w:sz w:val="32"/>
          <w:szCs w:val="32"/>
        </w:rPr>
      </w:pPr>
      <w:bookmarkStart w:id="198" w:name="_Toc4261"/>
      <w:r>
        <w:rPr>
          <w:rFonts w:hint="eastAsia" w:ascii="仿宋_GB2312" w:hAnsi="仿宋_GB2312" w:eastAsia="仿宋_GB2312" w:cs="仿宋_GB2312"/>
          <w:sz w:val="32"/>
          <w:szCs w:val="32"/>
        </w:rPr>
        <w:t>2.3.7 C-EFB的丢失、损坏、盗窃或软件失效的处置与报告。</w:t>
      </w:r>
      <w:bookmarkEnd w:id="198"/>
    </w:p>
    <w:p w14:paraId="4EB6AE21">
      <w:pPr>
        <w:spacing w:line="560" w:lineRule="exact"/>
        <w:jc w:val="left"/>
        <w:outlineLvl w:val="2"/>
        <w:rPr>
          <w:rFonts w:ascii="仿宋_GB2312" w:hAnsi="仿宋_GB2312" w:eastAsia="仿宋_GB2312" w:cs="仿宋_GB2312"/>
          <w:sz w:val="32"/>
          <w:szCs w:val="32"/>
        </w:rPr>
      </w:pPr>
      <w:bookmarkStart w:id="199" w:name="_Toc30788"/>
      <w:r>
        <w:rPr>
          <w:rFonts w:hint="eastAsia" w:ascii="仿宋_GB2312" w:hAnsi="仿宋_GB2312" w:eastAsia="仿宋_GB2312" w:cs="仿宋_GB2312"/>
          <w:sz w:val="32"/>
          <w:szCs w:val="32"/>
        </w:rPr>
        <w:t>2.3.8 使用C-EFB对机上各类事件报告进行记录和填写的要求（如适用）。</w:t>
      </w:r>
      <w:bookmarkEnd w:id="199"/>
    </w:p>
    <w:p w14:paraId="4386E6E4">
      <w:pPr>
        <w:spacing w:line="560" w:lineRule="exact"/>
        <w:jc w:val="left"/>
        <w:outlineLvl w:val="2"/>
        <w:rPr>
          <w:rFonts w:ascii="仿宋_GB2312" w:hAnsi="仿宋_GB2312" w:eastAsia="仿宋_GB2312" w:cs="仿宋_GB2312"/>
          <w:sz w:val="32"/>
          <w:szCs w:val="32"/>
        </w:rPr>
      </w:pPr>
      <w:bookmarkStart w:id="200" w:name="_Toc16559"/>
      <w:r>
        <w:rPr>
          <w:rFonts w:hint="eastAsia" w:ascii="仿宋_GB2312" w:hAnsi="仿宋_GB2312" w:eastAsia="仿宋_GB2312" w:cs="仿宋_GB2312"/>
          <w:sz w:val="32"/>
          <w:szCs w:val="32"/>
        </w:rPr>
        <w:t>2.3.9 客舱乘务员禁止下载与飞行无关的软件。</w:t>
      </w:r>
      <w:bookmarkEnd w:id="200"/>
    </w:p>
    <w:p w14:paraId="1B0A34B8">
      <w:pPr>
        <w:spacing w:before="260" w:after="260" w:line="560" w:lineRule="exact"/>
        <w:jc w:val="left"/>
        <w:outlineLvl w:val="1"/>
        <w:rPr>
          <w:rFonts w:ascii="仿宋_GB2312" w:hAnsi="仿宋_GB2312" w:eastAsia="仿宋_GB2312" w:cs="仿宋_GB2312"/>
          <w:b/>
          <w:bCs/>
          <w:color w:val="000000"/>
          <w:sz w:val="32"/>
          <w:szCs w:val="32"/>
        </w:rPr>
      </w:pPr>
      <w:bookmarkStart w:id="201" w:name="_Toc1705126565"/>
      <w:bookmarkStart w:id="202" w:name="_Toc28549"/>
      <w:r>
        <w:rPr>
          <w:rFonts w:hint="eastAsia" w:ascii="仿宋_GB2312" w:hAnsi="仿宋_GB2312" w:eastAsia="仿宋_GB2312" w:cs="仿宋_GB2312"/>
          <w:b/>
          <w:bCs/>
          <w:color w:val="000000"/>
          <w:sz w:val="32"/>
          <w:szCs w:val="32"/>
        </w:rPr>
        <w:t>2.4 直接准备阶段C-EFB的使用要求</w:t>
      </w:r>
      <w:bookmarkEnd w:id="201"/>
      <w:bookmarkEnd w:id="202"/>
    </w:p>
    <w:p w14:paraId="0DC5E091">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客舱机组执飞航班前，应检查并确认C-EFB设备满足以下条件：</w:t>
      </w:r>
    </w:p>
    <w:p w14:paraId="5A34BFB5">
      <w:pPr>
        <w:spacing w:line="560" w:lineRule="exact"/>
        <w:jc w:val="left"/>
        <w:outlineLvl w:val="2"/>
        <w:rPr>
          <w:rFonts w:ascii="仿宋_GB2312" w:hAnsi="仿宋_GB2312" w:eastAsia="仿宋_GB2312" w:cs="仿宋_GB2312"/>
          <w:color w:val="000000"/>
          <w:sz w:val="32"/>
          <w:szCs w:val="32"/>
        </w:rPr>
      </w:pPr>
      <w:bookmarkStart w:id="203" w:name="_Toc20560"/>
      <w:r>
        <w:rPr>
          <w:rFonts w:hint="eastAsia" w:ascii="仿宋_GB2312" w:hAnsi="仿宋_GB2312" w:eastAsia="仿宋_GB2312" w:cs="仿宋_GB2312"/>
          <w:color w:val="000000"/>
          <w:sz w:val="32"/>
          <w:szCs w:val="32"/>
        </w:rPr>
        <w:t>2.4.1 设备及充电设备完好无损。</w:t>
      </w:r>
      <w:bookmarkEnd w:id="203"/>
    </w:p>
    <w:p w14:paraId="3AF188FC">
      <w:pPr>
        <w:spacing w:line="560" w:lineRule="exact"/>
        <w:jc w:val="left"/>
        <w:outlineLvl w:val="2"/>
        <w:rPr>
          <w:rFonts w:ascii="仿宋_GB2312" w:hAnsi="仿宋_GB2312" w:eastAsia="仿宋_GB2312" w:cs="仿宋_GB2312"/>
          <w:color w:val="000000"/>
          <w:sz w:val="32"/>
          <w:szCs w:val="32"/>
        </w:rPr>
      </w:pPr>
      <w:bookmarkStart w:id="204" w:name="_Toc3831"/>
      <w:r>
        <w:rPr>
          <w:rFonts w:hint="eastAsia" w:ascii="仿宋_GB2312" w:hAnsi="仿宋_GB2312" w:eastAsia="仿宋_GB2312" w:cs="仿宋_GB2312"/>
          <w:color w:val="000000"/>
          <w:sz w:val="32"/>
          <w:szCs w:val="32"/>
        </w:rPr>
        <w:t>2.4.2 电池电量不低于 80%。</w:t>
      </w:r>
      <w:bookmarkEnd w:id="204"/>
    </w:p>
    <w:p w14:paraId="72A8C269">
      <w:pPr>
        <w:spacing w:line="560" w:lineRule="exact"/>
        <w:jc w:val="left"/>
        <w:outlineLvl w:val="2"/>
        <w:rPr>
          <w:rFonts w:ascii="仿宋_GB2312" w:hAnsi="仿宋_GB2312" w:eastAsia="仿宋_GB2312" w:cs="仿宋_GB2312"/>
          <w:color w:val="000000"/>
          <w:sz w:val="32"/>
          <w:szCs w:val="32"/>
        </w:rPr>
      </w:pPr>
      <w:bookmarkStart w:id="205" w:name="_Toc26025"/>
      <w:r>
        <w:rPr>
          <w:rFonts w:hint="eastAsia" w:ascii="仿宋_GB2312" w:hAnsi="仿宋_GB2312" w:eastAsia="仿宋_GB2312" w:cs="仿宋_GB2312"/>
          <w:color w:val="000000"/>
          <w:sz w:val="32"/>
          <w:szCs w:val="32"/>
        </w:rPr>
        <w:t>2.4.3 登录有效。</w:t>
      </w:r>
      <w:bookmarkEnd w:id="205"/>
    </w:p>
    <w:p w14:paraId="5BB66634">
      <w:pPr>
        <w:spacing w:line="560" w:lineRule="exact"/>
        <w:jc w:val="left"/>
        <w:outlineLvl w:val="2"/>
        <w:rPr>
          <w:rFonts w:ascii="仿宋_GB2312" w:hAnsi="仿宋_GB2312" w:eastAsia="仿宋_GB2312" w:cs="仿宋_GB2312"/>
          <w:color w:val="000000"/>
          <w:sz w:val="32"/>
          <w:szCs w:val="32"/>
        </w:rPr>
      </w:pPr>
      <w:bookmarkStart w:id="206" w:name="_Toc18130"/>
      <w:r>
        <w:rPr>
          <w:rFonts w:hint="eastAsia" w:ascii="仿宋_GB2312" w:hAnsi="仿宋_GB2312" w:eastAsia="仿宋_GB2312" w:cs="仿宋_GB2312"/>
          <w:color w:val="000000"/>
          <w:sz w:val="32"/>
          <w:szCs w:val="32"/>
        </w:rPr>
        <w:t>2.4.4 系统、程序等状态版本最新，数据完整。</w:t>
      </w:r>
      <w:bookmarkEnd w:id="206"/>
    </w:p>
    <w:p w14:paraId="42C455F6">
      <w:pPr>
        <w:spacing w:line="560" w:lineRule="exact"/>
        <w:jc w:val="left"/>
        <w:outlineLvl w:val="2"/>
        <w:rPr>
          <w:rFonts w:ascii="仿宋_GB2312" w:hAnsi="仿宋_GB2312" w:eastAsia="仿宋_GB2312" w:cs="仿宋_GB2312"/>
          <w:color w:val="000000"/>
          <w:sz w:val="32"/>
          <w:szCs w:val="32"/>
        </w:rPr>
      </w:pPr>
      <w:bookmarkStart w:id="207" w:name="_Toc23561"/>
      <w:r>
        <w:rPr>
          <w:rFonts w:hint="eastAsia" w:ascii="仿宋_GB2312" w:hAnsi="仿宋_GB2312" w:eastAsia="仿宋_GB2312" w:cs="仿宋_GB2312"/>
          <w:color w:val="000000"/>
          <w:sz w:val="32"/>
          <w:szCs w:val="32"/>
        </w:rPr>
        <w:t>2.4.5 已完成更新。</w:t>
      </w:r>
      <w:bookmarkEnd w:id="207"/>
    </w:p>
    <w:p w14:paraId="0833BE99">
      <w:pPr>
        <w:spacing w:line="560" w:lineRule="exact"/>
        <w:jc w:val="left"/>
        <w:outlineLvl w:val="2"/>
        <w:rPr>
          <w:rFonts w:ascii="仿宋_GB2312" w:hAnsi="仿宋_GB2312" w:eastAsia="仿宋_GB2312" w:cs="仿宋_GB2312"/>
          <w:color w:val="000000"/>
          <w:sz w:val="32"/>
          <w:szCs w:val="32"/>
        </w:rPr>
      </w:pPr>
      <w:bookmarkStart w:id="208" w:name="_Toc30973"/>
      <w:r>
        <w:rPr>
          <w:rFonts w:hint="eastAsia" w:ascii="仿宋_GB2312" w:hAnsi="仿宋_GB2312" w:eastAsia="仿宋_GB2312" w:cs="仿宋_GB2312"/>
          <w:color w:val="000000"/>
          <w:sz w:val="32"/>
          <w:szCs w:val="32"/>
        </w:rPr>
        <w:t>2.4.6 主要应用功能有效。</w:t>
      </w:r>
      <w:bookmarkEnd w:id="208"/>
    </w:p>
    <w:p w14:paraId="5DA91AF2">
      <w:pPr>
        <w:spacing w:before="260" w:after="260" w:line="560" w:lineRule="exact"/>
        <w:jc w:val="left"/>
        <w:outlineLvl w:val="1"/>
        <w:rPr>
          <w:rFonts w:ascii="仿宋_GB2312" w:hAnsi="仿宋_GB2312" w:eastAsia="仿宋_GB2312" w:cs="仿宋_GB2312"/>
          <w:b/>
          <w:bCs/>
          <w:color w:val="000000"/>
          <w:sz w:val="32"/>
          <w:szCs w:val="32"/>
        </w:rPr>
      </w:pPr>
      <w:bookmarkStart w:id="209" w:name="_Toc2040392387"/>
      <w:bookmarkStart w:id="210" w:name="_Toc14404"/>
      <w:r>
        <w:rPr>
          <w:rFonts w:hint="eastAsia" w:ascii="仿宋_GB2312" w:hAnsi="仿宋_GB2312" w:eastAsia="仿宋_GB2312" w:cs="仿宋_GB2312"/>
          <w:b/>
          <w:bCs/>
          <w:color w:val="000000"/>
          <w:sz w:val="32"/>
          <w:szCs w:val="32"/>
        </w:rPr>
        <w:t>2.5 飞行阶段C-EFB的使用要求</w:t>
      </w:r>
      <w:bookmarkEnd w:id="209"/>
      <w:bookmarkEnd w:id="210"/>
    </w:p>
    <w:p w14:paraId="33F71E08">
      <w:pPr>
        <w:spacing w:line="560" w:lineRule="exact"/>
        <w:jc w:val="left"/>
        <w:outlineLvl w:val="2"/>
        <w:rPr>
          <w:rFonts w:ascii="仿宋_GB2312" w:hAnsi="仿宋_GB2312" w:eastAsia="仿宋_GB2312" w:cs="仿宋_GB2312"/>
          <w:color w:val="000000"/>
          <w:sz w:val="32"/>
          <w:szCs w:val="32"/>
        </w:rPr>
      </w:pPr>
      <w:bookmarkStart w:id="211" w:name="_Toc29756"/>
      <w:r>
        <w:rPr>
          <w:rFonts w:hint="eastAsia" w:ascii="仿宋_GB2312" w:hAnsi="仿宋_GB2312" w:eastAsia="仿宋_GB2312" w:cs="仿宋_GB2312"/>
          <w:color w:val="000000"/>
          <w:sz w:val="32"/>
          <w:szCs w:val="32"/>
        </w:rPr>
        <w:t>2.5.1 使用过程中，不得将其用于与工作无关的用途。</w:t>
      </w:r>
      <w:bookmarkEnd w:id="211"/>
    </w:p>
    <w:p w14:paraId="782FD991">
      <w:pPr>
        <w:spacing w:line="560" w:lineRule="exact"/>
        <w:jc w:val="left"/>
        <w:outlineLvl w:val="2"/>
        <w:rPr>
          <w:rFonts w:ascii="仿宋_GB2312" w:hAnsi="仿宋_GB2312" w:eastAsia="仿宋_GB2312" w:cs="仿宋_GB2312"/>
          <w:color w:val="000000"/>
          <w:sz w:val="32"/>
          <w:szCs w:val="32"/>
        </w:rPr>
      </w:pPr>
      <w:bookmarkStart w:id="212" w:name="_Toc24158"/>
      <w:r>
        <w:rPr>
          <w:rFonts w:hint="eastAsia" w:ascii="仿宋_GB2312" w:hAnsi="仿宋_GB2312" w:eastAsia="仿宋_GB2312" w:cs="仿宋_GB2312"/>
          <w:color w:val="000000"/>
          <w:sz w:val="32"/>
          <w:szCs w:val="32"/>
        </w:rPr>
        <w:t>2.5.2 飞行时间2小时以上的航班，客舱机组应检查C-EFB设备电量，并视情根据合格证持有人的要求为设备充电，但在飞行关键阶段禁止对C-EFB设备进行充电。</w:t>
      </w:r>
      <w:bookmarkEnd w:id="212"/>
    </w:p>
    <w:p w14:paraId="174C98D0">
      <w:pPr>
        <w:spacing w:line="560" w:lineRule="exact"/>
        <w:jc w:val="left"/>
        <w:outlineLvl w:val="2"/>
        <w:rPr>
          <w:rFonts w:ascii="仿宋_GB2312" w:hAnsi="仿宋_GB2312" w:eastAsia="仿宋_GB2312" w:cs="仿宋_GB2312"/>
          <w:color w:val="000000"/>
          <w:sz w:val="32"/>
          <w:szCs w:val="32"/>
        </w:rPr>
      </w:pPr>
      <w:bookmarkStart w:id="213" w:name="_Toc25479"/>
      <w:r>
        <w:rPr>
          <w:rFonts w:hint="eastAsia" w:ascii="仿宋_GB2312" w:hAnsi="仿宋_GB2312" w:eastAsia="仿宋_GB2312" w:cs="仿宋_GB2312"/>
          <w:color w:val="000000"/>
          <w:sz w:val="32"/>
          <w:szCs w:val="32"/>
        </w:rPr>
        <w:t>2.5.3飞行中(从发动机起动到关车)客舱机组应关闭C-EFB设备的蜂窝移动通信功能。</w:t>
      </w:r>
      <w:bookmarkEnd w:id="213"/>
      <w:r>
        <w:rPr>
          <w:rFonts w:hint="eastAsia" w:ascii="仿宋_GB2312" w:hAnsi="仿宋_GB2312" w:eastAsia="仿宋_GB2312" w:cs="仿宋_GB2312"/>
          <w:color w:val="000000"/>
          <w:sz w:val="32"/>
          <w:szCs w:val="32"/>
        </w:rPr>
        <w:t xml:space="preserve"> </w:t>
      </w:r>
    </w:p>
    <w:p w14:paraId="16D5078B">
      <w:pPr>
        <w:spacing w:line="560" w:lineRule="exact"/>
        <w:jc w:val="left"/>
        <w:outlineLvl w:val="2"/>
        <w:rPr>
          <w:rFonts w:ascii="仿宋_GB2312" w:hAnsi="仿宋_GB2312" w:eastAsia="仿宋_GB2312" w:cs="仿宋_GB2312"/>
          <w:color w:val="000000"/>
          <w:sz w:val="32"/>
          <w:szCs w:val="32"/>
        </w:rPr>
      </w:pPr>
      <w:bookmarkStart w:id="214" w:name="_Toc28756"/>
      <w:r>
        <w:rPr>
          <w:rFonts w:hint="eastAsia" w:ascii="仿宋_GB2312" w:hAnsi="仿宋_GB2312" w:eastAsia="仿宋_GB2312" w:cs="仿宋_GB2312"/>
          <w:color w:val="000000"/>
          <w:sz w:val="32"/>
          <w:szCs w:val="32"/>
        </w:rPr>
        <w:t>2.5.4 飞行关键阶段不允许使用C-EFB。</w:t>
      </w:r>
      <w:bookmarkEnd w:id="214"/>
    </w:p>
    <w:p w14:paraId="406583B1">
      <w:pPr>
        <w:spacing w:line="560" w:lineRule="exact"/>
        <w:jc w:val="left"/>
        <w:outlineLvl w:val="2"/>
        <w:rPr>
          <w:rFonts w:ascii="仿宋_GB2312" w:hAnsi="仿宋_GB2312" w:eastAsia="仿宋_GB2312" w:cs="仿宋_GB2312"/>
          <w:sz w:val="32"/>
          <w:szCs w:val="32"/>
        </w:rPr>
      </w:pPr>
      <w:bookmarkStart w:id="215" w:name="_Toc67"/>
      <w:r>
        <w:rPr>
          <w:rFonts w:hint="eastAsia" w:ascii="仿宋_GB2312" w:hAnsi="仿宋_GB2312" w:eastAsia="仿宋_GB2312" w:cs="仿宋_GB2312"/>
          <w:color w:val="000000"/>
          <w:sz w:val="32"/>
          <w:szCs w:val="32"/>
        </w:rPr>
        <w:t>2.5.5 飞行任务结束后，客舱机组应对C-EFB进行检查并确认完好。</w:t>
      </w:r>
      <w:bookmarkEnd w:id="215"/>
      <w:r>
        <w:rPr>
          <w:rFonts w:hint="eastAsia" w:ascii="仿宋_GB2312" w:hAnsi="仿宋_GB2312" w:eastAsia="仿宋_GB2312" w:cs="仿宋_GB2312"/>
          <w:color w:val="000000"/>
          <w:sz w:val="32"/>
          <w:szCs w:val="32"/>
        </w:rPr>
        <w:t xml:space="preserve"> </w:t>
      </w:r>
    </w:p>
    <w:p w14:paraId="5C0BF2A9">
      <w:pPr>
        <w:spacing w:before="340" w:after="340" w:line="560" w:lineRule="exact"/>
        <w:outlineLvl w:val="1"/>
        <w:rPr>
          <w:rFonts w:ascii="仿宋_GB2312" w:hAnsi="仿宋_GB2312" w:eastAsia="仿宋_GB2312" w:cs="仿宋_GB2312"/>
          <w:b/>
          <w:bCs/>
          <w:sz w:val="32"/>
          <w:szCs w:val="32"/>
        </w:rPr>
      </w:pPr>
      <w:bookmarkStart w:id="216" w:name="_Toc1855973013"/>
      <w:bookmarkStart w:id="217" w:name="_Toc19430"/>
      <w:r>
        <w:rPr>
          <w:rFonts w:hint="eastAsia" w:ascii="仿宋_GB2312" w:hAnsi="仿宋_GB2312" w:eastAsia="仿宋_GB2312" w:cs="仿宋_GB2312"/>
          <w:b/>
          <w:bCs/>
          <w:sz w:val="32"/>
          <w:szCs w:val="32"/>
        </w:rPr>
        <w:t>3、训练要求</w:t>
      </w:r>
      <w:bookmarkEnd w:id="216"/>
      <w:bookmarkEnd w:id="217"/>
    </w:p>
    <w:p w14:paraId="0D07F4E0">
      <w:pPr>
        <w:widowControl/>
        <w:spacing w:line="560" w:lineRule="exact"/>
        <w:jc w:val="left"/>
        <w:outlineLvl w:val="1"/>
        <w:rPr>
          <w:rFonts w:ascii="仿宋_GB2312" w:hAnsi="仿宋_GB2312" w:eastAsia="仿宋_GB2312" w:cs="仿宋_GB2312"/>
          <w:color w:val="000000"/>
          <w:sz w:val="32"/>
          <w:szCs w:val="32"/>
        </w:rPr>
      </w:pPr>
      <w:bookmarkStart w:id="218" w:name="_Toc1138456816"/>
      <w:bookmarkStart w:id="219" w:name="_Toc23385"/>
      <w:r>
        <w:rPr>
          <w:rFonts w:hint="eastAsia" w:ascii="仿宋_GB2312" w:hAnsi="仿宋_GB2312" w:eastAsia="仿宋_GB2312" w:cs="仿宋_GB2312"/>
          <w:b/>
          <w:bCs/>
          <w:color w:val="000000"/>
          <w:sz w:val="32"/>
          <w:szCs w:val="32"/>
        </w:rPr>
        <w:t xml:space="preserve">3.1 </w:t>
      </w:r>
      <w:r>
        <w:rPr>
          <w:rFonts w:hint="eastAsia" w:ascii="仿宋_GB2312" w:hAnsi="仿宋_GB2312" w:eastAsia="仿宋_GB2312" w:cs="仿宋_GB2312"/>
          <w:color w:val="000000"/>
          <w:kern w:val="0"/>
          <w:sz w:val="32"/>
          <w:szCs w:val="32"/>
          <w:lang w:bidi="ar"/>
        </w:rPr>
        <w:t>当启用C-EFB或软硬件有任何修改时，</w:t>
      </w:r>
      <w:r>
        <w:rPr>
          <w:rFonts w:hint="eastAsia" w:ascii="仿宋_GB2312" w:hAnsi="仿宋_GB2312" w:eastAsia="仿宋_GB2312" w:cs="仿宋_GB2312"/>
          <w:color w:val="000000"/>
          <w:sz w:val="32"/>
          <w:szCs w:val="32"/>
        </w:rPr>
        <w:t>合格证持有人应确保相关人员已接受相应岗位职责的培训。</w:t>
      </w:r>
      <w:r>
        <w:rPr>
          <w:rFonts w:hint="eastAsia" w:ascii="仿宋_GB2312" w:hAnsi="仿宋_GB2312" w:eastAsia="仿宋_GB2312" w:cs="仿宋_GB2312"/>
          <w:color w:val="000000"/>
          <w:kern w:val="0"/>
          <w:sz w:val="32"/>
          <w:szCs w:val="32"/>
          <w:lang w:bidi="ar"/>
        </w:rPr>
        <w:t>培训内容包括但不限于：</w:t>
      </w:r>
      <w:bookmarkEnd w:id="218"/>
      <w:bookmarkEnd w:id="219"/>
    </w:p>
    <w:p w14:paraId="72B395C3">
      <w:pPr>
        <w:spacing w:line="560" w:lineRule="exact"/>
        <w:jc w:val="left"/>
        <w:outlineLvl w:val="2"/>
        <w:rPr>
          <w:rFonts w:ascii="仿宋_GB2312" w:hAnsi="仿宋_GB2312" w:eastAsia="仿宋_GB2312" w:cs="仿宋_GB2312"/>
          <w:color w:val="000000"/>
          <w:sz w:val="32"/>
          <w:szCs w:val="32"/>
        </w:rPr>
      </w:pPr>
      <w:bookmarkStart w:id="220" w:name="_Toc26590"/>
      <w:r>
        <w:rPr>
          <w:rFonts w:hint="eastAsia" w:ascii="仿宋_GB2312" w:hAnsi="仿宋_GB2312" w:eastAsia="仿宋_GB2312" w:cs="仿宋_GB2312"/>
          <w:color w:val="000000"/>
          <w:sz w:val="32"/>
          <w:szCs w:val="32"/>
        </w:rPr>
        <w:t>3.1.1 系统硬件、操作系统和应用程序的相关业务知识。</w:t>
      </w:r>
      <w:bookmarkEnd w:id="220"/>
      <w:r>
        <w:rPr>
          <w:rFonts w:hint="eastAsia" w:ascii="仿宋_GB2312" w:hAnsi="仿宋_GB2312" w:eastAsia="仿宋_GB2312" w:cs="仿宋_GB2312"/>
          <w:color w:val="000000"/>
          <w:sz w:val="32"/>
          <w:szCs w:val="32"/>
        </w:rPr>
        <w:t xml:space="preserve">         </w:t>
      </w:r>
    </w:p>
    <w:p w14:paraId="6D2894DB">
      <w:pPr>
        <w:spacing w:line="560" w:lineRule="exact"/>
        <w:jc w:val="left"/>
        <w:outlineLvl w:val="2"/>
        <w:rPr>
          <w:rFonts w:ascii="仿宋_GB2312" w:hAnsi="仿宋_GB2312" w:eastAsia="仿宋_GB2312" w:cs="仿宋_GB2312"/>
          <w:color w:val="000000"/>
          <w:sz w:val="32"/>
          <w:szCs w:val="32"/>
        </w:rPr>
      </w:pPr>
      <w:bookmarkStart w:id="221" w:name="_Toc7144"/>
      <w:r>
        <w:rPr>
          <w:rFonts w:hint="eastAsia" w:ascii="仿宋_GB2312" w:hAnsi="仿宋_GB2312" w:eastAsia="仿宋_GB2312" w:cs="仿宋_GB2312"/>
          <w:color w:val="000000"/>
          <w:sz w:val="32"/>
          <w:szCs w:val="32"/>
        </w:rPr>
        <w:t>3.1.2 客舱机组的C-EFB初始培训应至少包含客舱乘务员的职责、操作程序和使用要求等内容。</w:t>
      </w:r>
      <w:bookmarkEnd w:id="221"/>
    </w:p>
    <w:p w14:paraId="6D8D8567">
      <w:pPr>
        <w:widowControl/>
        <w:spacing w:line="560" w:lineRule="exact"/>
        <w:jc w:val="left"/>
        <w:outlineLvl w:val="2"/>
        <w:rPr>
          <w:rFonts w:ascii="仿宋_GB2312" w:hAnsi="仿宋_GB2312" w:eastAsia="仿宋_GB2312" w:cs="仿宋_GB2312"/>
          <w:sz w:val="32"/>
          <w:szCs w:val="32"/>
        </w:rPr>
      </w:pPr>
      <w:bookmarkStart w:id="222" w:name="_Toc5228"/>
      <w:r>
        <w:rPr>
          <w:rFonts w:hint="eastAsia" w:ascii="仿宋_GB2312" w:hAnsi="仿宋_GB2312" w:eastAsia="仿宋_GB2312" w:cs="仿宋_GB2312"/>
          <w:color w:val="000000"/>
          <w:sz w:val="32"/>
          <w:szCs w:val="32"/>
        </w:rPr>
        <w:t>3.1.3  C-EFB管理人员的初始培训应至少包含C-EFB管理系统的概述、监督管理、责任分配和技术支持等</w:t>
      </w:r>
      <w:r>
        <w:rPr>
          <w:rFonts w:hint="eastAsia" w:ascii="仿宋_GB2312" w:hAnsi="仿宋_GB2312" w:eastAsia="仿宋_GB2312" w:cs="仿宋_GB2312"/>
          <w:sz w:val="32"/>
          <w:szCs w:val="32"/>
        </w:rPr>
        <w:t>内容。</w:t>
      </w:r>
      <w:bookmarkEnd w:id="222"/>
    </w:p>
    <w:p w14:paraId="5C20F655">
      <w:pPr>
        <w:spacing w:line="560" w:lineRule="exac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3.2 </w:t>
      </w:r>
      <w:r>
        <w:rPr>
          <w:rFonts w:hint="eastAsia" w:ascii="仿宋_GB2312" w:hAnsi="仿宋_GB2312" w:eastAsia="仿宋_GB2312" w:cs="仿宋_GB2312"/>
          <w:sz w:val="32"/>
          <w:szCs w:val="32"/>
        </w:rPr>
        <w:t>可以使用不同的方法提供C-EFB培训，包括理论教学、实际操作。</w:t>
      </w:r>
    </w:p>
    <w:p w14:paraId="79D0032E">
      <w:pPr>
        <w:spacing w:before="340" w:after="340" w:line="560" w:lineRule="exact"/>
        <w:outlineLvl w:val="1"/>
        <w:rPr>
          <w:rFonts w:ascii="仿宋_GB2312" w:hAnsi="仿宋_GB2312" w:eastAsia="仿宋_GB2312" w:cs="仿宋_GB2312"/>
          <w:b/>
          <w:bCs/>
          <w:sz w:val="32"/>
          <w:szCs w:val="32"/>
        </w:rPr>
      </w:pPr>
      <w:bookmarkStart w:id="223" w:name="_Toc18600"/>
      <w:bookmarkStart w:id="224" w:name="_Toc2111895389"/>
      <w:r>
        <w:rPr>
          <w:rFonts w:hint="eastAsia" w:ascii="仿宋_GB2312" w:hAnsi="仿宋_GB2312" w:eastAsia="仿宋_GB2312" w:cs="仿宋_GB2312"/>
          <w:b/>
          <w:bCs/>
          <w:sz w:val="32"/>
          <w:szCs w:val="32"/>
        </w:rPr>
        <w:t>4、风险评估</w:t>
      </w:r>
      <w:bookmarkEnd w:id="223"/>
      <w:bookmarkEnd w:id="224"/>
    </w:p>
    <w:p w14:paraId="5E1D5701">
      <w:pPr>
        <w:spacing w:line="560" w:lineRule="exact"/>
        <w:rPr>
          <w:rFonts w:ascii="仿宋_GB2312" w:hAnsi="仿宋_GB2312" w:eastAsia="仿宋_GB2312" w:cs="仿宋_GB2312"/>
          <w:sz w:val="32"/>
          <w:szCs w:val="32"/>
        </w:rPr>
      </w:pPr>
      <w:r>
        <w:rPr>
          <w:rFonts w:hint="eastAsia" w:ascii="仿宋_GB2312" w:hAnsi="仿宋_GB2312" w:eastAsia="仿宋_GB2312" w:cs="仿宋_GB2312"/>
          <w:b/>
          <w:bCs/>
          <w:sz w:val="32"/>
          <w:szCs w:val="32"/>
        </w:rPr>
        <w:t>4.1</w:t>
      </w:r>
      <w:r>
        <w:rPr>
          <w:rFonts w:hint="eastAsia" w:ascii="仿宋_GB2312" w:hAnsi="仿宋_GB2312" w:eastAsia="仿宋_GB2312" w:cs="仿宋_GB2312"/>
          <w:sz w:val="32"/>
          <w:szCs w:val="32"/>
        </w:rPr>
        <w:t xml:space="preserve"> C-EFB风险评估是评估使用C-EFB各项功能相关风险的量化过程。合格证持有人应制定适当的风险缓解措施，确保达到可接受的水平。合格证持有人应在任何C-EFB系统投入运行之前进行风险评估，并定期对评估结果进行审查。</w:t>
      </w:r>
    </w:p>
    <w:p w14:paraId="5D1935F2">
      <w:pPr>
        <w:spacing w:line="560" w:lineRule="exact"/>
        <w:outlineLvl w:val="1"/>
        <w:rPr>
          <w:rFonts w:ascii="仿宋_GB2312" w:hAnsi="仿宋_GB2312" w:eastAsia="仿宋_GB2312" w:cs="仿宋_GB2312"/>
          <w:sz w:val="32"/>
          <w:szCs w:val="32"/>
        </w:rPr>
      </w:pPr>
      <w:bookmarkStart w:id="225" w:name="_Toc32656"/>
      <w:bookmarkStart w:id="226" w:name="_Toc1016085307"/>
      <w:r>
        <w:rPr>
          <w:rFonts w:hint="eastAsia" w:ascii="仿宋_GB2312" w:hAnsi="仿宋_GB2312" w:eastAsia="仿宋_GB2312" w:cs="仿宋_GB2312"/>
          <w:b/>
          <w:bCs/>
          <w:sz w:val="32"/>
          <w:szCs w:val="32"/>
        </w:rPr>
        <w:t xml:space="preserve">4.2 </w:t>
      </w:r>
      <w:r>
        <w:rPr>
          <w:rFonts w:hint="eastAsia" w:ascii="仿宋_GB2312" w:hAnsi="仿宋_GB2312" w:eastAsia="仿宋_GB2312" w:cs="仿宋_GB2312"/>
          <w:sz w:val="32"/>
          <w:szCs w:val="32"/>
        </w:rPr>
        <w:t>合格证持有人应至少通过以下方式评估使用C-EFB的相关风险：</w:t>
      </w:r>
      <w:bookmarkEnd w:id="225"/>
      <w:bookmarkEnd w:id="226"/>
    </w:p>
    <w:p w14:paraId="25CB89F7">
      <w:pPr>
        <w:spacing w:line="560" w:lineRule="exact"/>
        <w:outlineLvl w:val="2"/>
        <w:rPr>
          <w:rFonts w:ascii="仿宋_GB2312" w:hAnsi="仿宋_GB2312" w:eastAsia="仿宋_GB2312" w:cs="仿宋_GB2312"/>
          <w:sz w:val="32"/>
          <w:szCs w:val="32"/>
        </w:rPr>
      </w:pPr>
      <w:bookmarkStart w:id="227" w:name="_Toc6451"/>
      <w:r>
        <w:rPr>
          <w:rFonts w:hint="eastAsia" w:ascii="仿宋_GB2312" w:hAnsi="仿宋_GB2312" w:eastAsia="仿宋_GB2312" w:cs="仿宋_GB2312"/>
          <w:sz w:val="32"/>
          <w:szCs w:val="32"/>
        </w:rPr>
        <w:t>4.2.1 评估C-EFB的物理特性，包括设备的物理尺寸，屏幕尺寸，字体大小，以及设备的存放和取用。</w:t>
      </w:r>
      <w:bookmarkEnd w:id="227"/>
    </w:p>
    <w:p w14:paraId="101946E7">
      <w:pPr>
        <w:spacing w:line="560" w:lineRule="exact"/>
        <w:outlineLvl w:val="2"/>
        <w:rPr>
          <w:rFonts w:ascii="仿宋_GB2312" w:hAnsi="仿宋_GB2312" w:eastAsia="仿宋_GB2312" w:cs="仿宋_GB2312"/>
          <w:sz w:val="32"/>
          <w:szCs w:val="32"/>
        </w:rPr>
      </w:pPr>
      <w:bookmarkStart w:id="228" w:name="_Toc9642"/>
      <w:r>
        <w:rPr>
          <w:rFonts w:hint="eastAsia" w:ascii="仿宋_GB2312" w:hAnsi="仿宋_GB2312" w:eastAsia="仿宋_GB2312" w:cs="仿宋_GB2312"/>
          <w:sz w:val="32"/>
          <w:szCs w:val="32"/>
        </w:rPr>
        <w:t>4.2.2 评估功能丧失或故障等相关失效情形，并分析这些情形可能带来的后果。</w:t>
      </w:r>
      <w:bookmarkEnd w:id="228"/>
    </w:p>
    <w:p w14:paraId="5DB3BE21">
      <w:pPr>
        <w:spacing w:line="560" w:lineRule="exact"/>
        <w:outlineLvl w:val="2"/>
        <w:rPr>
          <w:rFonts w:ascii="仿宋_GB2312" w:hAnsi="仿宋_GB2312" w:eastAsia="仿宋_GB2312" w:cs="仿宋_GB2312"/>
          <w:sz w:val="32"/>
          <w:szCs w:val="32"/>
        </w:rPr>
      </w:pPr>
      <w:bookmarkStart w:id="229" w:name="_Toc30417"/>
      <w:r>
        <w:rPr>
          <w:rFonts w:hint="eastAsia" w:ascii="仿宋_GB2312" w:hAnsi="仿宋_GB2312" w:eastAsia="仿宋_GB2312" w:cs="仿宋_GB2312"/>
          <w:sz w:val="32"/>
          <w:szCs w:val="32"/>
        </w:rPr>
        <w:t>4.2.3 确保C-EFB系统的软硬件与其替代的纸质系统保持一致和同等有效。</w:t>
      </w:r>
      <w:bookmarkEnd w:id="229"/>
    </w:p>
    <w:p w14:paraId="3878E0D2">
      <w:pPr>
        <w:spacing w:line="560" w:lineRule="exact"/>
        <w:jc w:val="left"/>
        <w:outlineLvl w:val="2"/>
        <w:rPr>
          <w:rFonts w:ascii="仿宋_GB2312" w:hAnsi="仿宋_GB2312" w:eastAsia="仿宋_GB2312" w:cs="仿宋_GB2312"/>
          <w:color w:val="000000"/>
          <w:sz w:val="32"/>
          <w:szCs w:val="32"/>
        </w:rPr>
      </w:pPr>
      <w:bookmarkStart w:id="230" w:name="_Toc22437"/>
      <w:r>
        <w:rPr>
          <w:rFonts w:hint="eastAsia" w:ascii="仿宋_GB2312" w:hAnsi="仿宋_GB2312" w:eastAsia="仿宋_GB2312" w:cs="仿宋_GB2312"/>
          <w:color w:val="000000"/>
          <w:sz w:val="32"/>
          <w:szCs w:val="32"/>
        </w:rPr>
        <w:t>4.2.4 在空中应关闭C-EFB的蜂窝移动通信功能(语音和数据)。</w:t>
      </w:r>
      <w:bookmarkEnd w:id="230"/>
    </w:p>
    <w:p w14:paraId="02050E1C">
      <w:pPr>
        <w:spacing w:line="560" w:lineRule="exact"/>
        <w:outlineLvl w:val="2"/>
        <w:rPr>
          <w:rFonts w:ascii="仿宋_GB2312" w:hAnsi="仿宋_GB2312" w:eastAsia="仿宋_GB2312" w:cs="仿宋_GB2312"/>
          <w:sz w:val="32"/>
          <w:szCs w:val="32"/>
        </w:rPr>
      </w:pPr>
      <w:bookmarkStart w:id="231" w:name="_Toc20610"/>
      <w:r>
        <w:rPr>
          <w:rFonts w:hint="eastAsia" w:ascii="仿宋_GB2312" w:hAnsi="仿宋_GB2312" w:eastAsia="仿宋_GB2312" w:cs="仿宋_GB2312"/>
          <w:sz w:val="32"/>
          <w:szCs w:val="32"/>
        </w:rPr>
        <w:t>4.2.5 分析与C-EFB相关人的因素，例如最大限度地减少人为错误。</w:t>
      </w:r>
      <w:bookmarkEnd w:id="231"/>
    </w:p>
    <w:p w14:paraId="3225F28F">
      <w:pPr>
        <w:spacing w:line="560" w:lineRule="exact"/>
        <w:outlineLvl w:val="1"/>
        <w:rPr>
          <w:rFonts w:ascii="仿宋_GB2312" w:hAnsi="仿宋_GB2312" w:eastAsia="仿宋_GB2312" w:cs="仿宋_GB2312"/>
          <w:sz w:val="32"/>
          <w:szCs w:val="32"/>
        </w:rPr>
      </w:pPr>
      <w:bookmarkStart w:id="232" w:name="_Toc555793805"/>
      <w:bookmarkStart w:id="233" w:name="_Toc2901"/>
      <w:r>
        <w:rPr>
          <w:rFonts w:hint="eastAsia" w:ascii="仿宋_GB2312" w:hAnsi="仿宋_GB2312" w:eastAsia="仿宋_GB2312" w:cs="仿宋_GB2312"/>
          <w:b/>
          <w:bCs/>
          <w:sz w:val="32"/>
          <w:szCs w:val="32"/>
        </w:rPr>
        <w:t xml:space="preserve">4.3 </w:t>
      </w:r>
      <w:r>
        <w:rPr>
          <w:rFonts w:hint="eastAsia" w:ascii="仿宋_GB2312" w:hAnsi="仿宋_GB2312" w:eastAsia="仿宋_GB2312" w:cs="仿宋_GB2312"/>
          <w:sz w:val="32"/>
          <w:szCs w:val="32"/>
        </w:rPr>
        <w:t>合格证持有人在C-EFB系统与纸质系统并行使用期间，只需要处理纸质系统无法缓解的失效。在所有其他情况下，特别是在加速推出新C-EFB系统、试用期缩短或推出无纸化服务时，应进行完整的风险评估。</w:t>
      </w:r>
      <w:bookmarkEnd w:id="232"/>
      <w:bookmarkEnd w:id="233"/>
    </w:p>
    <w:p w14:paraId="6A3A0FBB">
      <w:pPr>
        <w:spacing w:line="560" w:lineRule="exact"/>
        <w:outlineLvl w:val="1"/>
        <w:rPr>
          <w:rFonts w:ascii="仿宋_GB2312" w:hAnsi="仿宋_GB2312" w:eastAsia="仿宋_GB2312" w:cs="仿宋_GB2312"/>
          <w:sz w:val="32"/>
          <w:szCs w:val="32"/>
        </w:rPr>
      </w:pPr>
      <w:bookmarkStart w:id="234" w:name="_Toc1820099832"/>
      <w:bookmarkStart w:id="235" w:name="_Toc17483"/>
      <w:r>
        <w:rPr>
          <w:rFonts w:hint="eastAsia" w:ascii="仿宋_GB2312" w:hAnsi="仿宋_GB2312" w:eastAsia="仿宋_GB2312" w:cs="仿宋_GB2312"/>
          <w:b/>
          <w:bCs/>
          <w:sz w:val="32"/>
          <w:szCs w:val="32"/>
        </w:rPr>
        <w:t xml:space="preserve">4.4 </w:t>
      </w:r>
      <w:r>
        <w:rPr>
          <w:rFonts w:hint="eastAsia" w:ascii="仿宋_GB2312" w:hAnsi="仿宋_GB2312" w:eastAsia="仿宋_GB2312" w:cs="仿宋_GB2312"/>
          <w:sz w:val="32"/>
          <w:szCs w:val="32"/>
        </w:rPr>
        <w:t>风险评估应考虑制造商缺陷、产品召回和持续操作进程等。</w:t>
      </w:r>
      <w:bookmarkEnd w:id="234"/>
      <w:bookmarkEnd w:id="235"/>
    </w:p>
    <w:p w14:paraId="5826A737">
      <w:pPr>
        <w:spacing w:line="560" w:lineRule="exac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4.5 </w:t>
      </w:r>
      <w:r>
        <w:rPr>
          <w:rFonts w:hint="eastAsia" w:ascii="仿宋_GB2312" w:hAnsi="仿宋_GB2312" w:eastAsia="仿宋_GB2312" w:cs="仿宋_GB2312"/>
          <w:sz w:val="32"/>
          <w:szCs w:val="32"/>
        </w:rPr>
        <w:t>应在试验期开始前明确风险评估方案，如有必要则应在试验期结束时进行相应修改。应根据试验结果确定C-EFB系统的配置和使用。</w:t>
      </w:r>
    </w:p>
    <w:p w14:paraId="4D9B9B78">
      <w:pPr>
        <w:spacing w:before="260" w:after="260" w:line="560" w:lineRule="exact"/>
        <w:outlineLvl w:val="1"/>
        <w:rPr>
          <w:rFonts w:ascii="仿宋_GB2312" w:hAnsi="仿宋_GB2312" w:eastAsia="仿宋_GB2312" w:cs="仿宋_GB2312"/>
          <w:b/>
          <w:bCs/>
          <w:sz w:val="32"/>
          <w:szCs w:val="32"/>
        </w:rPr>
      </w:pPr>
      <w:bookmarkStart w:id="236" w:name="_Toc1660808556"/>
      <w:bookmarkStart w:id="237" w:name="_Toc4105"/>
      <w:r>
        <w:rPr>
          <w:rFonts w:hint="eastAsia" w:ascii="仿宋_GB2312" w:hAnsi="仿宋_GB2312" w:eastAsia="仿宋_GB2312" w:cs="仿宋_GB2312"/>
          <w:b/>
          <w:bCs/>
          <w:sz w:val="32"/>
          <w:szCs w:val="32"/>
        </w:rPr>
        <w:t>4.6 风险缓解措施</w:t>
      </w:r>
      <w:bookmarkEnd w:id="236"/>
      <w:bookmarkEnd w:id="237"/>
    </w:p>
    <w:p w14:paraId="0DDCF213">
      <w:pPr>
        <w:spacing w:line="560" w:lineRule="exact"/>
        <w:outlineLvl w:val="2"/>
        <w:rPr>
          <w:rFonts w:ascii="仿宋_GB2312" w:hAnsi="仿宋_GB2312" w:eastAsia="仿宋_GB2312" w:cs="仿宋_GB2312"/>
          <w:sz w:val="32"/>
          <w:szCs w:val="32"/>
        </w:rPr>
      </w:pPr>
      <w:bookmarkStart w:id="238" w:name="_Toc28704"/>
      <w:r>
        <w:rPr>
          <w:rFonts w:hint="eastAsia" w:ascii="仿宋_GB2312" w:hAnsi="仿宋_GB2312" w:eastAsia="仿宋_GB2312" w:cs="仿宋_GB2312"/>
          <w:sz w:val="32"/>
          <w:szCs w:val="32"/>
        </w:rPr>
        <w:t>4.6.1 根据C-EFB风险评估的结果，合格证持有人应制定针对其失效的风险缓解措施，建立可靠的替代方法以提供C-EFB系统上可用的信息，根据局方规章要求在规定时间内完成相关表格和数据的报告工作。</w:t>
      </w:r>
      <w:bookmarkEnd w:id="238"/>
    </w:p>
    <w:p w14:paraId="14297B32">
      <w:pPr>
        <w:spacing w:line="560" w:lineRule="exact"/>
        <w:outlineLvl w:val="2"/>
        <w:rPr>
          <w:rFonts w:ascii="仿宋_GB2312" w:hAnsi="仿宋_GB2312" w:eastAsia="仿宋_GB2312" w:cs="仿宋_GB2312"/>
          <w:sz w:val="32"/>
          <w:szCs w:val="32"/>
        </w:rPr>
      </w:pPr>
      <w:bookmarkStart w:id="239" w:name="_Toc20570"/>
      <w:r>
        <w:rPr>
          <w:rFonts w:hint="eastAsia" w:ascii="仿宋_GB2312" w:hAnsi="仿宋_GB2312" w:eastAsia="仿宋_GB2312" w:cs="仿宋_GB2312"/>
          <w:sz w:val="32"/>
          <w:szCs w:val="32"/>
        </w:rPr>
        <w:t>4.6.2 风险缓解措施包含以下内容：</w:t>
      </w:r>
      <w:bookmarkEnd w:id="239"/>
    </w:p>
    <w:p w14:paraId="2C030478">
      <w:pPr>
        <w:numPr>
          <w:ilvl w:val="0"/>
          <w:numId w:val="2"/>
        </w:numPr>
        <w:spacing w:line="560" w:lineRule="exact"/>
        <w:ind w:firstLine="134" w:firstLineChars="42"/>
        <w:rPr>
          <w:rFonts w:ascii="仿宋_GB2312" w:hAnsi="仿宋_GB2312" w:eastAsia="仿宋_GB2312" w:cs="仿宋_GB2312"/>
          <w:sz w:val="32"/>
          <w:szCs w:val="32"/>
        </w:rPr>
      </w:pPr>
      <w:r>
        <w:rPr>
          <w:rFonts w:hint="eastAsia" w:ascii="仿宋_GB2312" w:hAnsi="仿宋_GB2312" w:eastAsia="仿宋_GB2312" w:cs="仿宋_GB2312"/>
          <w:sz w:val="32"/>
          <w:szCs w:val="32"/>
        </w:rPr>
        <w:t>系统设计（包括硬件和软件）；</w:t>
      </w:r>
    </w:p>
    <w:p w14:paraId="78219031">
      <w:pPr>
        <w:numPr>
          <w:ilvl w:val="0"/>
          <w:numId w:val="2"/>
        </w:numPr>
        <w:spacing w:line="560" w:lineRule="exact"/>
        <w:ind w:firstLine="134" w:firstLineChars="42"/>
        <w:rPr>
          <w:rFonts w:ascii="仿宋_GB2312" w:hAnsi="仿宋_GB2312" w:eastAsia="仿宋_GB2312" w:cs="仿宋_GB2312"/>
          <w:sz w:val="32"/>
          <w:szCs w:val="32"/>
        </w:rPr>
      </w:pPr>
      <w:r>
        <w:rPr>
          <w:rFonts w:hint="eastAsia" w:ascii="仿宋_GB2312" w:hAnsi="仿宋_GB2312" w:eastAsia="仿宋_GB2312" w:cs="仿宋_GB2312"/>
          <w:sz w:val="32"/>
          <w:szCs w:val="32"/>
        </w:rPr>
        <w:t>备份的C-EFB；</w:t>
      </w:r>
    </w:p>
    <w:p w14:paraId="5F0EA7FB">
      <w:pPr>
        <w:numPr>
          <w:ilvl w:val="0"/>
          <w:numId w:val="2"/>
        </w:numPr>
        <w:spacing w:line="560" w:lineRule="exact"/>
        <w:ind w:firstLine="134" w:firstLineChars="42"/>
        <w:rPr>
          <w:rFonts w:ascii="仿宋_GB2312" w:hAnsi="仿宋_GB2312" w:eastAsia="仿宋_GB2312" w:cs="仿宋_GB2312"/>
          <w:sz w:val="32"/>
          <w:szCs w:val="32"/>
        </w:rPr>
      </w:pPr>
      <w:r>
        <w:rPr>
          <w:rFonts w:hint="eastAsia" w:ascii="仿宋_GB2312" w:hAnsi="仿宋_GB2312" w:eastAsia="仿宋_GB2312" w:cs="仿宋_GB2312"/>
          <w:sz w:val="32"/>
          <w:szCs w:val="32"/>
        </w:rPr>
        <w:t>在多个平台上安装的C-EFB应用程序；</w:t>
      </w:r>
    </w:p>
    <w:p w14:paraId="6E5F559B">
      <w:pPr>
        <w:numPr>
          <w:ilvl w:val="0"/>
          <w:numId w:val="2"/>
        </w:numPr>
        <w:spacing w:line="560" w:lineRule="exact"/>
        <w:ind w:firstLine="134" w:firstLineChars="42"/>
        <w:rPr>
          <w:rFonts w:ascii="仿宋_GB2312" w:hAnsi="仿宋_GB2312" w:eastAsia="仿宋_GB2312" w:cs="仿宋_GB2312"/>
          <w:sz w:val="32"/>
          <w:szCs w:val="32"/>
        </w:rPr>
      </w:pPr>
      <w:r>
        <w:rPr>
          <w:rFonts w:hint="eastAsia" w:ascii="仿宋_GB2312" w:hAnsi="仿宋_GB2312" w:eastAsia="仿宋_GB2312" w:cs="仿宋_GB2312"/>
          <w:sz w:val="32"/>
          <w:szCs w:val="32"/>
        </w:rPr>
        <w:t>纸质备份；</w:t>
      </w:r>
    </w:p>
    <w:p w14:paraId="6415B78A">
      <w:pPr>
        <w:numPr>
          <w:ilvl w:val="0"/>
          <w:numId w:val="2"/>
        </w:numPr>
        <w:spacing w:line="560" w:lineRule="exact"/>
        <w:ind w:firstLine="134" w:firstLineChars="42"/>
        <w:rPr>
          <w:rFonts w:ascii="仿宋_GB2312" w:hAnsi="仿宋_GB2312" w:eastAsia="仿宋_GB2312" w:cs="仿宋_GB2312"/>
          <w:sz w:val="32"/>
          <w:szCs w:val="32"/>
        </w:rPr>
      </w:pPr>
      <w:r>
        <w:rPr>
          <w:rFonts w:hint="eastAsia" w:ascii="仿宋_GB2312" w:hAnsi="仿宋_GB2312" w:eastAsia="仿宋_GB2312" w:cs="仿宋_GB2312"/>
          <w:sz w:val="32"/>
          <w:szCs w:val="32"/>
        </w:rPr>
        <w:t>强化培训；</w:t>
      </w:r>
    </w:p>
    <w:p w14:paraId="4319BC40">
      <w:pPr>
        <w:numPr>
          <w:ilvl w:val="0"/>
          <w:numId w:val="2"/>
        </w:numPr>
        <w:spacing w:line="560" w:lineRule="exact"/>
        <w:ind w:firstLine="134" w:firstLineChars="42"/>
        <w:rPr>
          <w:rFonts w:ascii="仿宋_GB2312" w:hAnsi="仿宋_GB2312" w:eastAsia="仿宋_GB2312" w:cs="仿宋_GB2312"/>
          <w:sz w:val="32"/>
          <w:szCs w:val="32"/>
        </w:rPr>
      </w:pPr>
      <w:r>
        <w:rPr>
          <w:rFonts w:hint="eastAsia" w:ascii="仿宋_GB2312" w:hAnsi="仿宋_GB2312" w:eastAsia="仿宋_GB2312" w:cs="仿宋_GB2312"/>
          <w:sz w:val="32"/>
          <w:szCs w:val="32"/>
        </w:rPr>
        <w:t>技术支持</w:t>
      </w:r>
    </w:p>
    <w:p w14:paraId="72E4DF52">
      <w:pPr>
        <w:spacing w:line="560" w:lineRule="exact"/>
        <w:outlineLvl w:val="2"/>
        <w:rPr>
          <w:rFonts w:ascii="仿宋_GB2312" w:hAnsi="仿宋_GB2312" w:eastAsia="仿宋_GB2312" w:cs="仿宋_GB2312"/>
          <w:sz w:val="32"/>
          <w:szCs w:val="32"/>
        </w:rPr>
      </w:pPr>
      <w:bookmarkStart w:id="240" w:name="_Toc3802"/>
      <w:r>
        <w:rPr>
          <w:rFonts w:hint="eastAsia" w:ascii="仿宋_GB2312" w:hAnsi="仿宋_GB2312" w:eastAsia="仿宋_GB2312" w:cs="仿宋_GB2312"/>
          <w:sz w:val="32"/>
          <w:szCs w:val="32"/>
        </w:rPr>
        <w:t>4.6.3 为了处理C-EFB系统的可获性、可用性和可靠性，在制定风险缓解措施时，合格证持有人应评估C-EFB系统的失效，包含但不限于：</w:t>
      </w:r>
      <w:bookmarkEnd w:id="240"/>
    </w:p>
    <w:p w14:paraId="4185124D">
      <w:pPr>
        <w:numPr>
          <w:ilvl w:val="0"/>
          <w:numId w:val="3"/>
        </w:numPr>
        <w:spacing w:line="560" w:lineRule="exact"/>
        <w:ind w:firstLine="134" w:firstLineChars="42"/>
        <w:rPr>
          <w:rFonts w:ascii="仿宋_GB2312" w:hAnsi="仿宋_GB2312" w:eastAsia="仿宋_GB2312" w:cs="仿宋_GB2312"/>
          <w:sz w:val="32"/>
          <w:szCs w:val="32"/>
        </w:rPr>
      </w:pPr>
      <w:r>
        <w:rPr>
          <w:rFonts w:hint="eastAsia" w:ascii="仿宋_GB2312" w:hAnsi="仿宋_GB2312" w:eastAsia="仿宋_GB2312" w:cs="仿宋_GB2312"/>
          <w:sz w:val="32"/>
          <w:szCs w:val="32"/>
        </w:rPr>
        <w:t>系统完全失效；</w:t>
      </w:r>
    </w:p>
    <w:p w14:paraId="7B5A99EE">
      <w:pPr>
        <w:numPr>
          <w:ilvl w:val="0"/>
          <w:numId w:val="3"/>
        </w:numPr>
        <w:spacing w:line="560" w:lineRule="exact"/>
        <w:ind w:firstLine="134" w:firstLineChars="42"/>
        <w:rPr>
          <w:rFonts w:ascii="仿宋_GB2312" w:hAnsi="仿宋_GB2312" w:eastAsia="仿宋_GB2312" w:cs="仿宋_GB2312"/>
          <w:sz w:val="32"/>
          <w:szCs w:val="32"/>
        </w:rPr>
      </w:pPr>
      <w:r>
        <w:rPr>
          <w:rFonts w:hint="eastAsia" w:ascii="仿宋_GB2312" w:hAnsi="仿宋_GB2312" w:eastAsia="仿宋_GB2312" w:cs="仿宋_GB2312"/>
          <w:sz w:val="32"/>
          <w:szCs w:val="32"/>
        </w:rPr>
        <w:t>个别应用程序失效；</w:t>
      </w:r>
    </w:p>
    <w:p w14:paraId="7DCAC8A4">
      <w:pPr>
        <w:numPr>
          <w:ilvl w:val="0"/>
          <w:numId w:val="3"/>
        </w:numPr>
        <w:spacing w:line="560" w:lineRule="exact"/>
        <w:ind w:firstLine="134" w:firstLineChars="42"/>
        <w:rPr>
          <w:rFonts w:ascii="仿宋_GB2312" w:hAnsi="仿宋_GB2312" w:eastAsia="仿宋_GB2312" w:cs="仿宋_GB2312"/>
          <w:sz w:val="32"/>
          <w:szCs w:val="32"/>
        </w:rPr>
      </w:pPr>
      <w:r>
        <w:rPr>
          <w:rFonts w:hint="eastAsia" w:ascii="仿宋_GB2312" w:hAnsi="仿宋_GB2312" w:eastAsia="仿宋_GB2312" w:cs="仿宋_GB2312"/>
          <w:sz w:val="32"/>
          <w:szCs w:val="32"/>
        </w:rPr>
        <w:t>数据损坏或丢失；</w:t>
      </w:r>
    </w:p>
    <w:p w14:paraId="4CAAEE70">
      <w:pPr>
        <w:numPr>
          <w:ilvl w:val="0"/>
          <w:numId w:val="3"/>
        </w:numPr>
        <w:spacing w:line="560" w:lineRule="exact"/>
        <w:ind w:firstLine="134" w:firstLineChars="42"/>
        <w:rPr>
          <w:rFonts w:ascii="仿宋_GB2312" w:hAnsi="仿宋_GB2312" w:eastAsia="仿宋_GB2312" w:cs="仿宋_GB2312"/>
          <w:sz w:val="32"/>
          <w:szCs w:val="32"/>
        </w:rPr>
      </w:pPr>
      <w:r>
        <w:rPr>
          <w:rFonts w:hint="eastAsia" w:ascii="仿宋_GB2312" w:hAnsi="仿宋_GB2312" w:eastAsia="仿宋_GB2312" w:cs="仿宋_GB2312"/>
          <w:sz w:val="32"/>
          <w:szCs w:val="32"/>
        </w:rPr>
        <w:t>电池测试和充电；</w:t>
      </w:r>
    </w:p>
    <w:p w14:paraId="3C982FF2">
      <w:pPr>
        <w:numPr>
          <w:ilvl w:val="0"/>
          <w:numId w:val="3"/>
        </w:numPr>
        <w:spacing w:line="560" w:lineRule="exact"/>
        <w:ind w:firstLine="134" w:firstLineChars="42"/>
        <w:rPr>
          <w:rFonts w:ascii="仿宋_GB2312" w:hAnsi="仿宋_GB2312" w:eastAsia="仿宋_GB2312" w:cs="仿宋_GB2312"/>
          <w:sz w:val="32"/>
          <w:szCs w:val="32"/>
        </w:rPr>
      </w:pPr>
      <w:r>
        <w:rPr>
          <w:rFonts w:hint="eastAsia" w:ascii="仿宋_GB2312" w:hAnsi="仿宋_GB2312" w:eastAsia="仿宋_GB2312" w:cs="仿宋_GB2312"/>
          <w:sz w:val="32"/>
          <w:szCs w:val="32"/>
        </w:rPr>
        <w:t>错误地显示信息。</w:t>
      </w:r>
    </w:p>
    <w:p w14:paraId="35C1D27E">
      <w:pPr>
        <w:spacing w:before="340" w:after="340" w:line="560" w:lineRule="exact"/>
        <w:outlineLvl w:val="1"/>
        <w:rPr>
          <w:rFonts w:hint="eastAsia" w:ascii="仿宋_GB2312" w:hAnsi="仿宋_GB2312" w:eastAsia="仿宋_GB2312" w:cs="仿宋_GB2312"/>
          <w:b/>
          <w:bCs/>
          <w:sz w:val="32"/>
          <w:szCs w:val="32"/>
          <w:lang w:eastAsia="zh-CN"/>
        </w:rPr>
      </w:pPr>
      <w:bookmarkStart w:id="241" w:name="_Toc216956986"/>
      <w:bookmarkStart w:id="242" w:name="_Toc21437"/>
      <w:r>
        <w:rPr>
          <w:rFonts w:hint="eastAsia" w:ascii="仿宋_GB2312" w:hAnsi="仿宋_GB2312" w:eastAsia="仿宋_GB2312" w:cs="仿宋_GB2312"/>
          <w:b/>
          <w:bCs/>
          <w:sz w:val="32"/>
          <w:szCs w:val="32"/>
        </w:rPr>
        <w:t>5、评估</w:t>
      </w:r>
      <w:bookmarkEnd w:id="241"/>
      <w:bookmarkEnd w:id="242"/>
      <w:r>
        <w:rPr>
          <w:rFonts w:hint="eastAsia" w:ascii="仿宋_GB2312" w:hAnsi="仿宋_GB2312" w:eastAsia="仿宋_GB2312" w:cs="仿宋_GB2312"/>
          <w:b/>
          <w:bCs/>
          <w:sz w:val="32"/>
          <w:szCs w:val="32"/>
          <w:lang w:val="en-US" w:eastAsia="zh-CN"/>
        </w:rPr>
        <w:t>报告</w:t>
      </w:r>
    </w:p>
    <w:p w14:paraId="5C0D7E2E">
      <w:pPr>
        <w:spacing w:line="560" w:lineRule="exact"/>
        <w:ind w:firstLine="640" w:firstLineChars="200"/>
        <w:outlineLvl w:val="1"/>
        <w:rPr>
          <w:rFonts w:hint="eastAsia" w:ascii="Times New Roman" w:hAnsi="Times New Roman" w:eastAsia="黑体" w:cs="Times New Roman"/>
          <w:b w:val="0"/>
          <w:bCs w:val="0"/>
          <w:color w:val="auto"/>
          <w:spacing w:val="0"/>
          <w:kern w:val="2"/>
          <w:sz w:val="32"/>
          <w:szCs w:val="32"/>
          <w:lang w:val="en-US" w:eastAsia="zh-CN" w:bidi="ar-SA"/>
        </w:rPr>
      </w:pPr>
      <w:bookmarkStart w:id="243" w:name="_Toc27161"/>
      <w:bookmarkStart w:id="244" w:name="_Toc2116314743"/>
      <w:r>
        <w:rPr>
          <w:rFonts w:hint="eastAsia" w:ascii="仿宋_GB2312" w:hAnsi="仿宋_GB2312" w:eastAsia="仿宋_GB2312" w:cs="仿宋_GB2312"/>
          <w:color w:val="000000"/>
          <w:sz w:val="32"/>
          <w:szCs w:val="32"/>
        </w:rPr>
        <w:t>合格证持有人在客舱中引入和使用C-EFB时，需先进行自我评估，并针对评估中发现的问题进行修正。评估结</w:t>
      </w:r>
      <w:r>
        <w:rPr>
          <w:rFonts w:hint="eastAsia" w:ascii="仿宋_GB2312" w:hAnsi="仿宋_GB2312" w:eastAsia="仿宋_GB2312" w:cs="仿宋_GB2312"/>
          <w:sz w:val="32"/>
          <w:szCs w:val="32"/>
        </w:rPr>
        <w:t>束后将报告递交局方。</w:t>
      </w:r>
      <w:bookmarkEnd w:id="243"/>
      <w:bookmarkEnd w:id="244"/>
      <w:bookmarkStart w:id="245" w:name="_Toc12294"/>
      <w:bookmarkStart w:id="246" w:name="_Toc663558087"/>
    </w:p>
    <w:p w14:paraId="3774495C">
      <w:pPr>
        <w:pStyle w:val="2"/>
        <w:spacing w:before="0" w:after="340" w:line="560" w:lineRule="exact"/>
        <w:jc w:val="center"/>
        <w:rPr>
          <w:rFonts w:hint="eastAsia" w:ascii="Times New Roman" w:hAnsi="Times New Roman" w:eastAsia="黑体" w:cs="Times New Roman"/>
          <w:b w:val="0"/>
          <w:bCs w:val="0"/>
          <w:color w:val="auto"/>
          <w:spacing w:val="0"/>
          <w:kern w:val="2"/>
          <w:sz w:val="32"/>
          <w:szCs w:val="32"/>
          <w:lang w:val="en-US" w:eastAsia="zh-CN" w:bidi="ar-SA"/>
        </w:rPr>
      </w:pPr>
    </w:p>
    <w:p w14:paraId="1C4B8BA5">
      <w:pPr>
        <w:pStyle w:val="2"/>
        <w:spacing w:before="0" w:after="340" w:line="560" w:lineRule="exact"/>
        <w:jc w:val="center"/>
        <w:rPr>
          <w:rFonts w:hint="eastAsia" w:ascii="Times New Roman" w:hAnsi="Times New Roman" w:eastAsia="黑体" w:cs="Times New Roman"/>
          <w:b w:val="0"/>
          <w:bCs w:val="0"/>
          <w:color w:val="auto"/>
          <w:spacing w:val="0"/>
          <w:kern w:val="2"/>
          <w:sz w:val="32"/>
          <w:szCs w:val="32"/>
          <w:lang w:val="en-US" w:eastAsia="zh-CN" w:bidi="ar-SA"/>
        </w:rPr>
      </w:pPr>
    </w:p>
    <w:p w14:paraId="7BE05D59">
      <w:pPr>
        <w:pStyle w:val="2"/>
        <w:spacing w:before="0" w:after="340" w:line="560" w:lineRule="exact"/>
        <w:jc w:val="center"/>
        <w:rPr>
          <w:rFonts w:hint="eastAsia" w:ascii="Times New Roman" w:hAnsi="Times New Roman" w:eastAsia="黑体" w:cs="Times New Roman"/>
          <w:b w:val="0"/>
          <w:bCs w:val="0"/>
          <w:color w:val="auto"/>
          <w:spacing w:val="0"/>
          <w:kern w:val="2"/>
          <w:sz w:val="32"/>
          <w:szCs w:val="32"/>
          <w:lang w:val="en-US" w:eastAsia="zh-CN" w:bidi="ar-SA"/>
        </w:rPr>
      </w:pPr>
    </w:p>
    <w:p w14:paraId="76384657">
      <w:pPr>
        <w:pStyle w:val="2"/>
        <w:spacing w:before="0" w:after="340" w:line="560" w:lineRule="exact"/>
        <w:jc w:val="center"/>
        <w:rPr>
          <w:rFonts w:hint="eastAsia" w:ascii="Times New Roman" w:hAnsi="Times New Roman" w:eastAsia="黑体" w:cs="Times New Roman"/>
          <w:b w:val="0"/>
          <w:bCs w:val="0"/>
          <w:color w:val="auto"/>
          <w:spacing w:val="0"/>
          <w:kern w:val="2"/>
          <w:sz w:val="32"/>
          <w:szCs w:val="32"/>
          <w:lang w:val="en-US" w:eastAsia="zh-CN" w:bidi="ar-SA"/>
        </w:rPr>
      </w:pPr>
    </w:p>
    <w:p w14:paraId="40F3AEB7">
      <w:pPr>
        <w:pStyle w:val="2"/>
        <w:spacing w:before="0" w:after="340" w:line="560" w:lineRule="exact"/>
        <w:jc w:val="center"/>
        <w:rPr>
          <w:rFonts w:hint="eastAsia" w:ascii="Times New Roman" w:hAnsi="Times New Roman" w:eastAsia="黑体" w:cs="Times New Roman"/>
          <w:b w:val="0"/>
          <w:bCs w:val="0"/>
          <w:color w:val="auto"/>
          <w:spacing w:val="0"/>
          <w:kern w:val="2"/>
          <w:sz w:val="32"/>
          <w:szCs w:val="32"/>
          <w:lang w:val="en-US" w:eastAsia="zh-CN" w:bidi="ar-SA"/>
        </w:rPr>
      </w:pPr>
    </w:p>
    <w:p w14:paraId="04CEBB7F">
      <w:pPr>
        <w:pStyle w:val="2"/>
        <w:spacing w:before="0" w:after="340" w:line="560" w:lineRule="exact"/>
        <w:jc w:val="center"/>
        <w:rPr>
          <w:rFonts w:hint="eastAsia" w:ascii="Times New Roman" w:hAnsi="Times New Roman" w:eastAsia="黑体" w:cs="Times New Roman"/>
          <w:b w:val="0"/>
          <w:bCs w:val="0"/>
          <w:color w:val="auto"/>
          <w:spacing w:val="0"/>
          <w:kern w:val="2"/>
          <w:sz w:val="32"/>
          <w:szCs w:val="32"/>
          <w:lang w:val="en-US" w:eastAsia="zh-CN" w:bidi="ar-SA"/>
        </w:rPr>
      </w:pPr>
    </w:p>
    <w:p w14:paraId="5B48AB02">
      <w:pPr>
        <w:pStyle w:val="2"/>
        <w:spacing w:before="0" w:after="340" w:line="560" w:lineRule="exact"/>
        <w:jc w:val="center"/>
        <w:rPr>
          <w:rFonts w:hint="eastAsia" w:ascii="Times New Roman" w:hAnsi="Times New Roman" w:eastAsia="黑体" w:cs="Times New Roman"/>
          <w:b w:val="0"/>
          <w:bCs w:val="0"/>
          <w:color w:val="auto"/>
          <w:spacing w:val="0"/>
          <w:kern w:val="2"/>
          <w:sz w:val="32"/>
          <w:szCs w:val="32"/>
          <w:lang w:val="en-US" w:eastAsia="zh-CN" w:bidi="ar-SA"/>
        </w:rPr>
      </w:pPr>
    </w:p>
    <w:p w14:paraId="1E45C648">
      <w:pPr>
        <w:pStyle w:val="2"/>
        <w:spacing w:before="0" w:after="340" w:line="560" w:lineRule="exact"/>
        <w:jc w:val="center"/>
        <w:rPr>
          <w:rFonts w:hint="eastAsia" w:ascii="Times New Roman" w:hAnsi="Times New Roman" w:eastAsia="黑体" w:cs="Times New Roman"/>
          <w:b w:val="0"/>
          <w:bCs w:val="0"/>
          <w:color w:val="auto"/>
          <w:spacing w:val="0"/>
          <w:kern w:val="2"/>
          <w:sz w:val="32"/>
          <w:szCs w:val="32"/>
          <w:lang w:val="en-US" w:eastAsia="zh-CN" w:bidi="ar-SA"/>
        </w:rPr>
      </w:pPr>
    </w:p>
    <w:p w14:paraId="41BC7167">
      <w:pPr>
        <w:pStyle w:val="2"/>
        <w:spacing w:before="0" w:after="340" w:line="560" w:lineRule="exact"/>
        <w:jc w:val="center"/>
        <w:rPr>
          <w:rFonts w:hint="eastAsia" w:ascii="Times New Roman" w:hAnsi="Times New Roman" w:eastAsia="黑体" w:cs="Times New Roman"/>
          <w:b w:val="0"/>
          <w:bCs w:val="0"/>
          <w:color w:val="auto"/>
          <w:spacing w:val="0"/>
          <w:kern w:val="2"/>
          <w:sz w:val="32"/>
          <w:szCs w:val="32"/>
          <w:lang w:val="en-US" w:eastAsia="zh-CN" w:bidi="ar-SA"/>
        </w:rPr>
      </w:pPr>
    </w:p>
    <w:p w14:paraId="6013BD73">
      <w:pPr>
        <w:pStyle w:val="2"/>
        <w:spacing w:before="0" w:after="340" w:line="560" w:lineRule="exact"/>
        <w:jc w:val="center"/>
        <w:rPr>
          <w:rFonts w:hint="eastAsia" w:ascii="Times New Roman" w:hAnsi="Times New Roman" w:eastAsia="黑体" w:cs="Times New Roman"/>
          <w:b w:val="0"/>
          <w:bCs w:val="0"/>
          <w:color w:val="auto"/>
          <w:spacing w:val="0"/>
          <w:kern w:val="2"/>
          <w:sz w:val="32"/>
          <w:szCs w:val="32"/>
          <w:lang w:val="en-US" w:eastAsia="zh-CN" w:bidi="ar-SA"/>
        </w:rPr>
      </w:pPr>
    </w:p>
    <w:p w14:paraId="21813666">
      <w:pPr>
        <w:rPr>
          <w:rFonts w:hint="eastAsia"/>
          <w:lang w:val="en-US" w:eastAsia="zh-CN"/>
        </w:rPr>
      </w:pPr>
    </w:p>
    <w:p w14:paraId="44800463">
      <w:pPr>
        <w:pStyle w:val="2"/>
        <w:spacing w:before="0" w:after="340" w:line="560" w:lineRule="exact"/>
        <w:jc w:val="center"/>
        <w:rPr>
          <w:rFonts w:hint="eastAsia" w:ascii="Times New Roman" w:hAnsi="Times New Roman" w:eastAsia="黑体" w:cs="Times New Roman"/>
          <w:b w:val="0"/>
          <w:bCs w:val="0"/>
          <w:color w:val="auto"/>
          <w:spacing w:val="0"/>
          <w:kern w:val="2"/>
          <w:sz w:val="32"/>
          <w:szCs w:val="32"/>
          <w:lang w:val="en-US" w:eastAsia="zh-CN" w:bidi="ar-SA"/>
        </w:rPr>
      </w:pPr>
      <w:r>
        <w:rPr>
          <w:rFonts w:hint="eastAsia" w:ascii="Times New Roman" w:hAnsi="Times New Roman" w:eastAsia="黑体" w:cs="Times New Roman"/>
          <w:b w:val="0"/>
          <w:bCs w:val="0"/>
          <w:color w:val="auto"/>
          <w:spacing w:val="0"/>
          <w:kern w:val="2"/>
          <w:sz w:val="32"/>
          <w:szCs w:val="32"/>
          <w:lang w:val="en-US" w:eastAsia="zh-CN" w:bidi="ar-SA"/>
        </w:rPr>
        <w:t>第五章附录四：</w:t>
      </w:r>
      <w:r>
        <w:rPr>
          <w:rFonts w:hint="default" w:ascii="Times New Roman" w:eastAsia="黑体"/>
          <w:b w:val="0"/>
          <w:bCs w:val="0"/>
          <w:color w:val="auto"/>
          <w:spacing w:val="0"/>
          <w:kern w:val="2"/>
          <w:sz w:val="32"/>
          <w:szCs w:val="32"/>
        </w:rPr>
        <w:t>记录与报告</w:t>
      </w:r>
      <w:bookmarkEnd w:id="245"/>
      <w:bookmarkEnd w:id="246"/>
    </w:p>
    <w:p w14:paraId="48D70206">
      <w:pPr>
        <w:spacing w:before="260" w:after="260" w:line="560" w:lineRule="exact"/>
        <w:outlineLvl w:val="1"/>
        <w:rPr>
          <w:rFonts w:ascii="仿宋_GB2312" w:eastAsia="仿宋_GB2312"/>
          <w:b/>
          <w:bCs/>
          <w:sz w:val="32"/>
          <w:szCs w:val="32"/>
        </w:rPr>
      </w:pPr>
      <w:bookmarkStart w:id="247" w:name="_Toc538189338"/>
      <w:r>
        <w:rPr>
          <w:rFonts w:hint="eastAsia" w:ascii="仿宋_GB2312" w:eastAsia="仿宋_GB2312"/>
          <w:b/>
          <w:bCs/>
          <w:sz w:val="32"/>
          <w:szCs w:val="32"/>
        </w:rPr>
        <w:t>1、 对人员信息的记录</w:t>
      </w:r>
      <w:bookmarkEnd w:id="247"/>
    </w:p>
    <w:p w14:paraId="61E9A590">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按照121.691条合格证持有人应建立和保存每一名客舱乘务员的下列记录</w:t>
      </w:r>
      <w:r>
        <w:rPr>
          <w:rFonts w:hint="eastAsia" w:ascii="仿宋_GB2312" w:eastAsia="仿宋_GB2312"/>
          <w:sz w:val="32"/>
          <w:szCs w:val="32"/>
          <w:lang w:val="en-US" w:eastAsia="zh-CN"/>
        </w:rPr>
        <w:t>:</w:t>
      </w:r>
    </w:p>
    <w:p w14:paraId="3A220481">
      <w:pPr>
        <w:spacing w:before="260" w:after="260" w:line="560" w:lineRule="exact"/>
        <w:rPr>
          <w:rFonts w:ascii="仿宋_GB2312" w:eastAsia="仿宋_GB2312"/>
          <w:b/>
          <w:bCs/>
          <w:sz w:val="32"/>
          <w:szCs w:val="32"/>
        </w:rPr>
      </w:pPr>
      <w:r>
        <w:rPr>
          <w:rFonts w:hint="eastAsia" w:ascii="仿宋_GB2312" w:eastAsia="仿宋_GB2312"/>
          <w:b/>
          <w:bCs/>
          <w:sz w:val="32"/>
          <w:szCs w:val="32"/>
        </w:rPr>
        <w:t>1.1  技术档案</w:t>
      </w:r>
    </w:p>
    <w:p w14:paraId="70D4EA9E">
      <w:pPr>
        <w:spacing w:line="560" w:lineRule="exact"/>
        <w:ind w:firstLine="640" w:firstLineChars="200"/>
        <w:rPr>
          <w:rFonts w:ascii="仿宋_GB2312" w:eastAsia="仿宋_GB2312"/>
          <w:sz w:val="32"/>
          <w:szCs w:val="32"/>
        </w:rPr>
      </w:pPr>
      <w:r>
        <w:rPr>
          <w:rFonts w:hint="eastAsia" w:ascii="仿宋_GB2312" w:eastAsia="仿宋_GB2312"/>
          <w:sz w:val="32"/>
          <w:szCs w:val="32"/>
        </w:rPr>
        <w:t>按时间顺序保存各种训练记录包括飞机飞行训练记录、资格检查记录</w:t>
      </w:r>
      <w:r>
        <w:rPr>
          <w:rFonts w:hint="eastAsia" w:ascii="仿宋_GB2312" w:eastAsia="仿宋_GB2312"/>
          <w:sz w:val="32"/>
          <w:szCs w:val="32"/>
          <w:lang w:val="en-US" w:eastAsia="zh-CN"/>
        </w:rPr>
        <w:t>,</w:t>
      </w:r>
      <w:r>
        <w:rPr>
          <w:rFonts w:hint="eastAsia" w:ascii="仿宋_GB2312" w:eastAsia="仿宋_GB2312"/>
          <w:sz w:val="32"/>
          <w:szCs w:val="32"/>
        </w:rPr>
        <w:t>事故</w:t>
      </w:r>
      <w:r>
        <w:rPr>
          <w:rFonts w:hint="eastAsia" w:ascii="仿宋_GB2312" w:eastAsia="仿宋_GB2312"/>
          <w:sz w:val="32"/>
          <w:szCs w:val="32"/>
          <w:lang w:val="en-US" w:eastAsia="zh-CN"/>
        </w:rPr>
        <w:t>及</w:t>
      </w:r>
      <w:r>
        <w:rPr>
          <w:rFonts w:hint="eastAsia" w:ascii="仿宋_GB2312" w:eastAsia="仿宋_GB2312"/>
          <w:sz w:val="32"/>
          <w:szCs w:val="32"/>
        </w:rPr>
        <w:t>事故征候结论，奖惩记录等；奖惩记录是指与客舱安全职责相关的奖励和惩罚，通常不包含与客舱安全职责无关的奖惩记录。</w:t>
      </w:r>
    </w:p>
    <w:p w14:paraId="5D127D60">
      <w:pPr>
        <w:spacing w:before="260" w:after="260" w:line="560" w:lineRule="exact"/>
        <w:rPr>
          <w:rFonts w:ascii="仿宋_GB2312" w:eastAsia="仿宋_GB2312"/>
          <w:b/>
          <w:bCs/>
          <w:sz w:val="32"/>
          <w:szCs w:val="32"/>
        </w:rPr>
      </w:pPr>
      <w:r>
        <w:rPr>
          <w:rFonts w:hint="eastAsia" w:ascii="仿宋_GB2312" w:eastAsia="仿宋_GB2312"/>
          <w:b/>
          <w:bCs/>
          <w:sz w:val="32"/>
          <w:szCs w:val="32"/>
        </w:rPr>
        <w:t>1.2  能证明该客舱乘务员是否满足运行要求的记录</w:t>
      </w:r>
    </w:p>
    <w:p w14:paraId="353047C1">
      <w:pPr>
        <w:spacing w:line="560" w:lineRule="exact"/>
        <w:ind w:firstLine="640" w:firstLineChars="200"/>
        <w:rPr>
          <w:rFonts w:ascii="仿宋_GB2312" w:eastAsia="仿宋_GB2312"/>
          <w:sz w:val="32"/>
          <w:szCs w:val="32"/>
        </w:rPr>
      </w:pPr>
      <w:r>
        <w:rPr>
          <w:rFonts w:hint="eastAsia" w:ascii="仿宋_GB2312" w:eastAsia="仿宋_GB2312"/>
          <w:sz w:val="32"/>
          <w:szCs w:val="32"/>
        </w:rPr>
        <w:t>包括机型资格记录、健康管理，以及飞行时间、飞行值勤时间、值勤时间和休息时间的记录。</w:t>
      </w:r>
    </w:p>
    <w:p w14:paraId="5B36FC31">
      <w:pPr>
        <w:spacing w:before="260" w:after="260" w:line="560" w:lineRule="exact"/>
        <w:rPr>
          <w:rFonts w:ascii="仿宋_GB2312" w:eastAsia="仿宋_GB2312"/>
          <w:b/>
          <w:bCs/>
          <w:sz w:val="32"/>
          <w:szCs w:val="32"/>
        </w:rPr>
      </w:pPr>
      <w:r>
        <w:rPr>
          <w:rFonts w:hint="eastAsia" w:ascii="仿宋_GB2312" w:eastAsia="仿宋_GB2312"/>
          <w:b/>
          <w:bCs/>
          <w:sz w:val="32"/>
          <w:szCs w:val="32"/>
        </w:rPr>
        <w:t>1.3  记录的保存</w:t>
      </w:r>
    </w:p>
    <w:p w14:paraId="2DE82B1D">
      <w:pPr>
        <w:spacing w:line="560" w:lineRule="exact"/>
        <w:ind w:firstLine="640" w:firstLineChars="200"/>
        <w:rPr>
          <w:rFonts w:ascii="仿宋_GB2312" w:eastAsia="仿宋_GB2312"/>
          <w:sz w:val="32"/>
          <w:szCs w:val="32"/>
        </w:rPr>
      </w:pPr>
      <w:r>
        <w:rPr>
          <w:rFonts w:hint="eastAsia" w:ascii="仿宋_GB2312" w:eastAsia="仿宋_GB2312"/>
          <w:sz w:val="32"/>
          <w:szCs w:val="32"/>
        </w:rPr>
        <w:t>合格证持有人应在客舱乘务员所服务的基地保存上述要求的记录，以便接受局方的检查。客舱乘务员不再服务于该合格证持有人时，合格证持有人应当在该人员退出运行之日起，将上述1.1和1.2要求的记录保存至少24个日历月。合格证持有人应做好客舱乘务员离职或辞职、终止聘用或取消聘用资格的记录。</w:t>
      </w:r>
    </w:p>
    <w:p w14:paraId="12EECB53">
      <w:pPr>
        <w:spacing w:before="260" w:after="260" w:line="560" w:lineRule="exact"/>
        <w:rPr>
          <w:rFonts w:ascii="仿宋_GB2312" w:eastAsia="仿宋_GB2312"/>
          <w:b/>
          <w:bCs/>
          <w:sz w:val="32"/>
          <w:szCs w:val="32"/>
        </w:rPr>
      </w:pPr>
    </w:p>
    <w:p w14:paraId="1A4E906F">
      <w:pPr>
        <w:spacing w:before="260" w:after="260" w:line="560" w:lineRule="exact"/>
        <w:rPr>
          <w:rFonts w:ascii="仿宋_GB2312" w:eastAsia="仿宋_GB2312"/>
          <w:b/>
          <w:bCs/>
          <w:sz w:val="32"/>
          <w:szCs w:val="32"/>
        </w:rPr>
      </w:pPr>
      <w:r>
        <w:rPr>
          <w:rFonts w:hint="eastAsia" w:ascii="仿宋_GB2312" w:eastAsia="仿宋_GB2312"/>
          <w:b/>
          <w:bCs/>
          <w:sz w:val="32"/>
          <w:szCs w:val="32"/>
        </w:rPr>
        <w:t>1.4  记录的提供</w:t>
      </w:r>
    </w:p>
    <w:p w14:paraId="7AA12B83">
      <w:pPr>
        <w:spacing w:line="560" w:lineRule="exact"/>
        <w:ind w:firstLine="640" w:firstLineChars="200"/>
        <w:rPr>
          <w:rFonts w:ascii="仿宋_GB2312" w:eastAsia="仿宋_GB2312"/>
          <w:sz w:val="32"/>
          <w:szCs w:val="32"/>
        </w:rPr>
      </w:pPr>
      <w:r>
        <w:rPr>
          <w:rFonts w:hint="eastAsia" w:ascii="仿宋_GB2312" w:eastAsia="仿宋_GB2312"/>
          <w:sz w:val="32"/>
          <w:szCs w:val="32"/>
        </w:rPr>
        <w:t>客舱乘务员在离职时，合格证持有人应按照该人员要求提供上述1.1和1.2档案副本（副本包括原件的复印件、影印件、扫描件等复制品），且不得收取费用。</w:t>
      </w:r>
    </w:p>
    <w:p w14:paraId="5E7BB715">
      <w:pPr>
        <w:spacing w:before="260" w:after="260" w:line="560" w:lineRule="exact"/>
        <w:outlineLvl w:val="1"/>
        <w:rPr>
          <w:rFonts w:ascii="仿宋_GB2312" w:eastAsia="仿宋_GB2312"/>
          <w:b/>
          <w:bCs/>
          <w:sz w:val="32"/>
          <w:szCs w:val="32"/>
        </w:rPr>
      </w:pPr>
      <w:bookmarkStart w:id="248" w:name="_Toc147082602"/>
      <w:r>
        <w:rPr>
          <w:rFonts w:hint="eastAsia" w:ascii="仿宋_GB2312" w:eastAsia="仿宋_GB2312"/>
          <w:b/>
          <w:bCs/>
          <w:sz w:val="32"/>
          <w:szCs w:val="32"/>
        </w:rPr>
        <w:t>2、 对事件的记录与报告</w:t>
      </w:r>
      <w:bookmarkEnd w:id="248"/>
    </w:p>
    <w:p w14:paraId="158D47FD">
      <w:pPr>
        <w:spacing w:line="560" w:lineRule="exact"/>
        <w:ind w:firstLine="640" w:firstLineChars="200"/>
        <w:rPr>
          <w:rFonts w:ascii="仿宋_GB2312" w:eastAsia="仿宋_GB2312"/>
          <w:sz w:val="32"/>
          <w:szCs w:val="32"/>
        </w:rPr>
      </w:pPr>
      <w:r>
        <w:rPr>
          <w:rFonts w:hint="eastAsia" w:ascii="仿宋_GB2312" w:eastAsia="仿宋_GB2312"/>
          <w:sz w:val="32"/>
          <w:szCs w:val="32"/>
        </w:rPr>
        <w:t>合格证持有人应记录航班运行全过程发生的下列事件，并视事件类型与情节严重性在规定时间内向局方报告。</w:t>
      </w:r>
    </w:p>
    <w:p w14:paraId="0D5CDD42">
      <w:pPr>
        <w:spacing w:line="560" w:lineRule="exact"/>
        <w:rPr>
          <w:rFonts w:ascii="仿宋_GB2312" w:eastAsia="仿宋_GB2312"/>
          <w:sz w:val="32"/>
          <w:szCs w:val="32"/>
        </w:rPr>
      </w:pPr>
      <w:r>
        <w:rPr>
          <w:rFonts w:hint="eastAsia" w:ascii="仿宋_GB2312" w:eastAsia="仿宋_GB2312"/>
          <w:b/>
          <w:bCs/>
          <w:sz w:val="32"/>
          <w:szCs w:val="32"/>
        </w:rPr>
        <w:t xml:space="preserve">2.1 </w:t>
      </w:r>
      <w:r>
        <w:rPr>
          <w:rFonts w:hint="eastAsia" w:ascii="仿宋_GB2312" w:eastAsia="仿宋_GB2312"/>
          <w:sz w:val="32"/>
          <w:szCs w:val="32"/>
        </w:rPr>
        <w:t xml:space="preserve"> 需填写《飞行记录本》或《客舱记录本》的内容：</w:t>
      </w:r>
    </w:p>
    <w:p w14:paraId="79BD79E0">
      <w:pPr>
        <w:spacing w:line="560" w:lineRule="exact"/>
        <w:rPr>
          <w:rFonts w:ascii="仿宋_GB2312" w:eastAsia="仿宋_GB2312"/>
          <w:sz w:val="32"/>
          <w:szCs w:val="32"/>
        </w:rPr>
      </w:pPr>
      <w:r>
        <w:rPr>
          <w:rFonts w:hint="eastAsia" w:ascii="仿宋_GB2312" w:eastAsia="仿宋_GB2312"/>
          <w:sz w:val="32"/>
          <w:szCs w:val="32"/>
        </w:rPr>
        <w:t>2.1.1 客舱设备故障，包括内话系统、广播系统、音像设备、应急设备、灯光照明及各种座椅、舱门/滑梯等。</w:t>
      </w:r>
    </w:p>
    <w:p w14:paraId="34FBAF91">
      <w:pPr>
        <w:spacing w:line="560" w:lineRule="exact"/>
        <w:rPr>
          <w:rFonts w:ascii="仿宋_GB2312" w:eastAsia="仿宋_GB2312"/>
          <w:sz w:val="32"/>
          <w:szCs w:val="32"/>
        </w:rPr>
      </w:pPr>
      <w:r>
        <w:rPr>
          <w:rFonts w:hint="eastAsia" w:ascii="仿宋_GB2312" w:eastAsia="仿宋_GB2312"/>
          <w:sz w:val="32"/>
          <w:szCs w:val="32"/>
        </w:rPr>
        <w:t>2.1.2 使用机载应急医疗设备及机上医用氧气装置。</w:t>
      </w:r>
    </w:p>
    <w:p w14:paraId="0EAF6F5B">
      <w:pPr>
        <w:spacing w:line="560" w:lineRule="exact"/>
        <w:rPr>
          <w:rFonts w:ascii="仿宋_GB2312" w:eastAsia="仿宋_GB2312"/>
          <w:sz w:val="32"/>
          <w:szCs w:val="32"/>
        </w:rPr>
      </w:pPr>
      <w:r>
        <w:rPr>
          <w:rFonts w:hint="eastAsia" w:ascii="仿宋_GB2312" w:eastAsia="仿宋_GB2312"/>
          <w:b/>
          <w:bCs/>
          <w:sz w:val="32"/>
          <w:szCs w:val="32"/>
        </w:rPr>
        <w:t xml:space="preserve">2.2 </w:t>
      </w:r>
      <w:r>
        <w:rPr>
          <w:rFonts w:hint="eastAsia" w:ascii="仿宋_GB2312" w:eastAsia="仿宋_GB2312"/>
          <w:sz w:val="32"/>
          <w:szCs w:val="32"/>
        </w:rPr>
        <w:t xml:space="preserve"> 机上紧急事件报告</w:t>
      </w:r>
    </w:p>
    <w:p w14:paraId="2AA5F419">
      <w:pPr>
        <w:spacing w:line="560" w:lineRule="exact"/>
        <w:rPr>
          <w:rFonts w:ascii="仿宋_GB2312" w:eastAsia="仿宋_GB2312"/>
          <w:sz w:val="32"/>
          <w:szCs w:val="32"/>
        </w:rPr>
      </w:pPr>
      <w:r>
        <w:rPr>
          <w:rFonts w:hint="eastAsia" w:ascii="仿宋_GB2312" w:eastAsia="仿宋_GB2312"/>
          <w:sz w:val="32"/>
          <w:szCs w:val="32"/>
        </w:rPr>
        <w:t>2.2.1 合格证持有人应按照《民用航空安全信息管理规定》（CCAR-396）的要求按时限、按事件类型分类、按汇报渠道上报局方。涉及客舱安全的下列紧急事件还应按各主管部门的要求落实记录与报告。</w:t>
      </w:r>
    </w:p>
    <w:p w14:paraId="206AAB3F">
      <w:pPr>
        <w:spacing w:line="560" w:lineRule="exact"/>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.2.2</w:t>
      </w:r>
      <w:r>
        <w:rPr>
          <w:rFonts w:hint="eastAsia" w:ascii="仿宋_GB2312" w:eastAsia="仿宋_GB2312"/>
          <w:sz w:val="32"/>
          <w:szCs w:val="32"/>
        </w:rPr>
        <w:t>紧急医学事件：</w:t>
      </w:r>
    </w:p>
    <w:p w14:paraId="0ED14E6C">
      <w:pPr>
        <w:widowControl/>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运行中发生的人员伤病或死亡，以及突发公共卫生事件，合格证持有人应在事发48小时内报告局方，紧急医学事件记录应保存24个日历月。</w:t>
      </w:r>
    </w:p>
    <w:p w14:paraId="3D251E94">
      <w:pPr>
        <w:spacing w:line="560" w:lineRule="exact"/>
        <w:ind w:firstLine="420"/>
        <w:rPr>
          <w:rFonts w:ascii="仿宋_GB2312" w:eastAsia="仿宋_GB2312"/>
          <w:sz w:val="32"/>
          <w:szCs w:val="32"/>
        </w:rPr>
      </w:pPr>
      <w:r>
        <w:rPr>
          <w:rFonts w:hint="eastAsia" w:ascii="仿宋_GB2312" w:eastAsia="仿宋_GB2312"/>
          <w:sz w:val="32"/>
          <w:szCs w:val="32"/>
        </w:rPr>
        <w:t>（1）使用应急医疗箱、急救箱、卫生防疫包时，客舱乘务员须填写相关单据。</w:t>
      </w:r>
    </w:p>
    <w:p w14:paraId="667E3DAF">
      <w:pPr>
        <w:spacing w:line="560" w:lineRule="exact"/>
        <w:ind w:firstLine="420"/>
        <w:rPr>
          <w:rFonts w:ascii="仿宋_GB2312" w:eastAsia="仿宋_GB2312"/>
          <w:sz w:val="32"/>
          <w:szCs w:val="32"/>
        </w:rPr>
      </w:pPr>
      <w:r>
        <w:rPr>
          <w:rFonts w:hint="eastAsia" w:ascii="仿宋_GB2312" w:eastAsia="仿宋_GB2312"/>
          <w:sz w:val="32"/>
          <w:szCs w:val="32"/>
        </w:rPr>
        <w:t>（2）机组成员发生因身体原因不能正常履职或造成不安全事件时，合格证持有人应及时填写《航空人员航空卫生信息报告表》并在24小时内报告局方。</w:t>
      </w:r>
    </w:p>
    <w:p w14:paraId="113A52F7">
      <w:pPr>
        <w:spacing w:line="560" w:lineRule="exact"/>
        <w:ind w:firstLine="420"/>
        <w:rPr>
          <w:rFonts w:ascii="仿宋_GB2312" w:eastAsia="仿宋_GB2312"/>
          <w:sz w:val="32"/>
          <w:szCs w:val="32"/>
        </w:rPr>
      </w:pPr>
      <w:r>
        <w:rPr>
          <w:rFonts w:hint="eastAsia" w:ascii="仿宋_GB2312" w:eastAsia="仿宋_GB2312"/>
          <w:sz w:val="32"/>
          <w:szCs w:val="32"/>
        </w:rPr>
        <w:t>（3）合格证持有人应当建立紧急医学事件报告制度，及时将飞行中发生的紧急医学事件及处置情况报告局方。报告内容应当包括：事件发生的时间、航班航段、事件具体情况、涉及人员和处置过程等。</w:t>
      </w:r>
    </w:p>
    <w:p w14:paraId="40A7A1BD">
      <w:pPr>
        <w:spacing w:line="560" w:lineRule="exact"/>
        <w:rPr>
          <w:rFonts w:ascii="仿宋_GB2312" w:eastAsia="仿宋_GB2312"/>
          <w:sz w:val="32"/>
          <w:szCs w:val="32"/>
        </w:rPr>
      </w:pPr>
      <w:r>
        <w:rPr>
          <w:rFonts w:hint="eastAsia" w:ascii="仿宋_GB2312" w:eastAsia="仿宋_GB2312"/>
          <w:sz w:val="32"/>
          <w:szCs w:val="32"/>
        </w:rPr>
        <w:t>2.2.</w:t>
      </w:r>
      <w:r>
        <w:rPr>
          <w:rFonts w:ascii="仿宋_GB2312" w:eastAsia="仿宋_GB2312"/>
          <w:sz w:val="32"/>
          <w:szCs w:val="32"/>
        </w:rPr>
        <w:t>3</w:t>
      </w:r>
      <w:r>
        <w:rPr>
          <w:rFonts w:hint="eastAsia" w:ascii="仿宋_GB2312" w:eastAsia="仿宋_GB2312"/>
          <w:sz w:val="32"/>
          <w:szCs w:val="32"/>
        </w:rPr>
        <w:t xml:space="preserve"> 机上扰乱及非法干扰行为：</w:t>
      </w:r>
    </w:p>
    <w:p w14:paraId="4B656623">
      <w:pPr>
        <w:spacing w:line="560" w:lineRule="exact"/>
        <w:ind w:firstLine="420"/>
        <w:rPr>
          <w:rFonts w:ascii="仿宋_GB2312" w:eastAsia="仿宋_GB2312"/>
          <w:sz w:val="32"/>
          <w:szCs w:val="32"/>
        </w:rPr>
      </w:pPr>
      <w:r>
        <w:rPr>
          <w:rFonts w:hint="eastAsia" w:ascii="仿宋_GB2312" w:eastAsia="仿宋_GB2312"/>
          <w:sz w:val="32"/>
          <w:szCs w:val="32"/>
        </w:rPr>
        <w:t>（1）对违反酒精饮料相关管理规定,或由醉酒状态、以及受毒品麻醉品影响行为异常的人进入飞机引起的骚扰事件,须及时填写机上事件报告单，合格证持有人须在事发后5天内向局方报告。</w:t>
      </w:r>
    </w:p>
    <w:p w14:paraId="2EBDF8AB">
      <w:pPr>
        <w:spacing w:line="560" w:lineRule="exact"/>
        <w:ind w:firstLine="420"/>
        <w:rPr>
          <w:rFonts w:ascii="仿宋_GB2312" w:eastAsia="仿宋_GB2312"/>
          <w:sz w:val="32"/>
          <w:szCs w:val="32"/>
        </w:rPr>
      </w:pPr>
      <w:r>
        <w:rPr>
          <w:rFonts w:hint="eastAsia" w:ascii="仿宋_GB2312" w:eastAsia="仿宋_GB2312"/>
          <w:sz w:val="32"/>
          <w:szCs w:val="32"/>
        </w:rPr>
        <w:t>（2）旅客登机前和下机后，客舱机组成员应对客舱做排除可疑物和外来物的</w:t>
      </w:r>
      <w:r>
        <w:rPr>
          <w:rFonts w:hint="eastAsia" w:ascii="仿宋_GB2312" w:eastAsia="仿宋_GB2312"/>
          <w:sz w:val="32"/>
          <w:szCs w:val="32"/>
          <w:lang w:val="en-US" w:eastAsia="zh-CN"/>
        </w:rPr>
        <w:t>安保</w:t>
      </w:r>
      <w:r>
        <w:rPr>
          <w:rFonts w:hint="eastAsia" w:ascii="仿宋_GB2312" w:eastAsia="仿宋_GB2312"/>
          <w:sz w:val="32"/>
          <w:szCs w:val="32"/>
        </w:rPr>
        <w:t>检查，如发现可疑物须立即记录与报告。</w:t>
      </w:r>
    </w:p>
    <w:p w14:paraId="24BCBCE8">
      <w:pPr>
        <w:spacing w:line="560" w:lineRule="exact"/>
        <w:ind w:firstLine="420"/>
        <w:rPr>
          <w:rFonts w:ascii="仿宋_GB2312" w:eastAsia="仿宋_GB2312"/>
          <w:sz w:val="32"/>
          <w:szCs w:val="32"/>
        </w:rPr>
      </w:pPr>
      <w:r>
        <w:rPr>
          <w:rFonts w:hint="eastAsia" w:ascii="仿宋_GB2312" w:eastAsia="仿宋_GB2312"/>
          <w:sz w:val="32"/>
          <w:szCs w:val="32"/>
        </w:rPr>
        <w:t>（3）对于违反航空安全保卫规定的机上扰乱行为和非法干扰行为，应及时填写记录，合格证持有人按相关要求上报局方。</w:t>
      </w:r>
    </w:p>
    <w:p w14:paraId="03C5F50C">
      <w:pPr>
        <w:spacing w:line="560" w:lineRule="exact"/>
        <w:rPr>
          <w:rFonts w:ascii="仿宋_GB2312" w:eastAsia="仿宋_GB2312"/>
          <w:sz w:val="32"/>
          <w:szCs w:val="32"/>
        </w:rPr>
      </w:pPr>
      <w:r>
        <w:rPr>
          <w:rFonts w:hint="eastAsia" w:ascii="仿宋_GB2312" w:eastAsia="仿宋_GB2312"/>
          <w:sz w:val="32"/>
          <w:szCs w:val="32"/>
        </w:rPr>
        <w:t>2.2.</w:t>
      </w:r>
      <w:r>
        <w:rPr>
          <w:rFonts w:ascii="仿宋_GB2312" w:eastAsia="仿宋_GB2312"/>
          <w:sz w:val="32"/>
          <w:szCs w:val="32"/>
        </w:rPr>
        <w:t>4</w:t>
      </w:r>
      <w:r>
        <w:rPr>
          <w:rFonts w:hint="eastAsia" w:ascii="仿宋_GB2312" w:eastAsia="仿宋_GB2312"/>
          <w:sz w:val="32"/>
          <w:szCs w:val="32"/>
        </w:rPr>
        <w:t xml:space="preserve"> 客舱紧急/非正常事件：</w:t>
      </w:r>
    </w:p>
    <w:p w14:paraId="3E3B17B7">
      <w:pPr>
        <w:spacing w:line="560" w:lineRule="exact"/>
        <w:ind w:firstLine="640" w:firstLineChars="200"/>
        <w:rPr>
          <w:rFonts w:ascii="仿宋_GB2312" w:eastAsia="仿宋_GB2312"/>
          <w:sz w:val="32"/>
          <w:szCs w:val="32"/>
        </w:rPr>
      </w:pPr>
      <w:r>
        <w:rPr>
          <w:rFonts w:hint="eastAsia" w:ascii="仿宋_GB2312" w:eastAsia="仿宋_GB2312"/>
          <w:sz w:val="32"/>
          <w:szCs w:val="32"/>
        </w:rPr>
        <w:t>发生应急撤离、烟雾/火警、客舱释压、危险品泄露、滑梯包脱落或滑梯展开等事件，客舱机组应填写机上事件报告单，合格证持有人按相关要求上报局方。</w:t>
      </w:r>
    </w:p>
    <w:p w14:paraId="3E3C6B02">
      <w:pPr>
        <w:spacing w:before="260" w:after="260" w:line="560" w:lineRule="exact"/>
        <w:outlineLvl w:val="1"/>
        <w:rPr>
          <w:rFonts w:ascii="仿宋_GB2312" w:eastAsia="仿宋_GB2312"/>
          <w:b/>
          <w:bCs/>
          <w:sz w:val="32"/>
          <w:szCs w:val="32"/>
        </w:rPr>
      </w:pPr>
      <w:bookmarkStart w:id="249" w:name="_Toc263614117"/>
      <w:r>
        <w:rPr>
          <w:rFonts w:hint="eastAsia" w:ascii="仿宋_GB2312" w:eastAsia="仿宋_GB2312"/>
          <w:b/>
          <w:bCs/>
          <w:sz w:val="32"/>
          <w:szCs w:val="32"/>
        </w:rPr>
        <w:t>3、记录形式</w:t>
      </w:r>
      <w:bookmarkEnd w:id="249"/>
    </w:p>
    <w:p w14:paraId="7D0124E0">
      <w:pPr>
        <w:spacing w:line="560" w:lineRule="exact"/>
        <w:rPr>
          <w:rFonts w:ascii="仿宋_GB2312" w:eastAsia="仿宋_GB2312"/>
          <w:sz w:val="32"/>
          <w:szCs w:val="32"/>
        </w:rPr>
      </w:pPr>
      <w:r>
        <w:rPr>
          <w:rFonts w:hint="eastAsia" w:ascii="仿宋_GB2312" w:eastAsia="仿宋_GB2312"/>
          <w:b/>
          <w:bCs/>
          <w:sz w:val="32"/>
          <w:szCs w:val="32"/>
        </w:rPr>
        <w:t xml:space="preserve">3.1 </w:t>
      </w:r>
      <w:r>
        <w:rPr>
          <w:rFonts w:hint="eastAsia" w:ascii="仿宋_GB2312" w:eastAsia="仿宋_GB2312"/>
          <w:sz w:val="32"/>
          <w:szCs w:val="32"/>
        </w:rPr>
        <w:t>记录应该具有固定的格式，各项内容使用不可更改的书写工具填写，并且有足够的复页以保证满足使用和保存。</w:t>
      </w:r>
    </w:p>
    <w:p w14:paraId="42F86577">
      <w:pPr>
        <w:spacing w:line="560" w:lineRule="exact"/>
        <w:rPr>
          <w:rFonts w:ascii="仿宋_GB2312" w:eastAsia="仿宋_GB2312"/>
          <w:sz w:val="32"/>
          <w:szCs w:val="32"/>
        </w:rPr>
      </w:pPr>
      <w:r>
        <w:rPr>
          <w:rFonts w:hint="eastAsia" w:ascii="仿宋_GB2312" w:eastAsia="仿宋_GB2312"/>
          <w:b/>
          <w:bCs/>
          <w:sz w:val="32"/>
          <w:szCs w:val="32"/>
        </w:rPr>
        <w:t xml:space="preserve">3.2 </w:t>
      </w:r>
      <w:r>
        <w:rPr>
          <w:rFonts w:hint="eastAsia" w:ascii="仿宋_GB2312" w:eastAsia="仿宋_GB2312"/>
          <w:sz w:val="32"/>
          <w:szCs w:val="32"/>
        </w:rPr>
        <w:t>可使用由局方按照AC-121-47批准的电子记录，记录信息应确保不被随意篡改和删除,具备打印及下载功能，应能随时接受局方检查要求。</w:t>
      </w:r>
    </w:p>
    <w:p w14:paraId="421B0B59">
      <w:pPr>
        <w:spacing w:before="260" w:after="260" w:line="560" w:lineRule="exact"/>
        <w:outlineLvl w:val="1"/>
        <w:rPr>
          <w:rFonts w:ascii="仿宋_GB2312" w:eastAsia="仿宋_GB2312"/>
          <w:b/>
          <w:bCs/>
          <w:sz w:val="32"/>
          <w:szCs w:val="32"/>
        </w:rPr>
      </w:pPr>
      <w:bookmarkStart w:id="250" w:name="_Toc303700658"/>
      <w:r>
        <w:rPr>
          <w:rFonts w:hint="eastAsia" w:ascii="仿宋_GB2312" w:eastAsia="仿宋_GB2312"/>
          <w:b/>
          <w:bCs/>
          <w:sz w:val="32"/>
          <w:szCs w:val="32"/>
        </w:rPr>
        <w:t>4、 记录责任人</w:t>
      </w:r>
      <w:bookmarkEnd w:id="250"/>
    </w:p>
    <w:p w14:paraId="72AC002D">
      <w:pPr>
        <w:spacing w:line="560" w:lineRule="exact"/>
        <w:ind w:firstLine="420"/>
        <w:rPr>
          <w:rFonts w:ascii="仿宋_GB2312" w:eastAsia="仿宋_GB2312"/>
          <w:b/>
          <w:bCs/>
          <w:sz w:val="32"/>
          <w:szCs w:val="32"/>
        </w:rPr>
      </w:pPr>
      <w:r>
        <w:rPr>
          <w:rFonts w:hint="eastAsia" w:ascii="仿宋_GB2312" w:eastAsia="仿宋_GB2312"/>
          <w:sz w:val="32"/>
          <w:szCs w:val="32"/>
        </w:rPr>
        <w:t>合格证持有人应安排专人进行记录和检查确认,记录人有义务确保记录的客观性和完整性，记录人及检查确认人需在记录上签字确认。</w:t>
      </w:r>
    </w:p>
    <w:p w14:paraId="738C465C">
      <w:pPr>
        <w:spacing w:before="260" w:after="260" w:line="560" w:lineRule="exact"/>
        <w:outlineLvl w:val="1"/>
        <w:rPr>
          <w:rFonts w:ascii="仿宋_GB2312" w:eastAsia="仿宋_GB2312"/>
          <w:b/>
          <w:bCs/>
          <w:sz w:val="32"/>
          <w:szCs w:val="32"/>
        </w:rPr>
      </w:pPr>
      <w:bookmarkStart w:id="251" w:name="_Toc1875813734"/>
      <w:r>
        <w:rPr>
          <w:rFonts w:hint="eastAsia" w:ascii="仿宋_GB2312" w:eastAsia="仿宋_GB2312"/>
          <w:b/>
          <w:bCs/>
          <w:sz w:val="32"/>
          <w:szCs w:val="32"/>
        </w:rPr>
        <w:t>5、 记录保存</w:t>
      </w:r>
      <w:bookmarkEnd w:id="251"/>
    </w:p>
    <w:p w14:paraId="43E90006">
      <w:pPr>
        <w:spacing w:line="560" w:lineRule="exact"/>
        <w:ind w:firstLine="420"/>
        <w:rPr>
          <w:rFonts w:hint="eastAsia" w:ascii="仿宋_GB2312" w:eastAsia="仿宋_GB2312"/>
          <w:sz w:val="32"/>
          <w:szCs w:val="32"/>
        </w:rPr>
      </w:pPr>
      <w:r>
        <w:rPr>
          <w:rFonts w:hint="eastAsia" w:ascii="仿宋_GB2312" w:eastAsia="仿宋_GB2312"/>
          <w:sz w:val="32"/>
          <w:szCs w:val="32"/>
        </w:rPr>
        <w:t xml:space="preserve">技术档案应按照人员在职情况长期保存，航班运行记录应以纸质或电子形式至少保存24个日历月。 </w:t>
      </w:r>
    </w:p>
    <w:p w14:paraId="359917E5">
      <w:pPr>
        <w:spacing w:line="560" w:lineRule="exact"/>
        <w:rPr>
          <w:rFonts w:hint="eastAsia" w:ascii="仿宋_GB2312" w:eastAsia="仿宋_GB2312"/>
          <w:sz w:val="32"/>
          <w:szCs w:val="32"/>
        </w:rPr>
      </w:pPr>
      <w:r>
        <w:rPr>
          <w:rFonts w:hint="eastAsia" w:ascii="仿宋_GB2312" w:eastAsia="仿宋_GB2312"/>
          <w:sz w:val="32"/>
          <w:szCs w:val="32"/>
        </w:rPr>
        <w:br w:type="page"/>
      </w:r>
    </w:p>
    <w:p w14:paraId="3F78D6CB">
      <w:pPr>
        <w:pStyle w:val="2"/>
        <w:spacing w:before="0" w:after="340" w:line="560" w:lineRule="exact"/>
        <w:jc w:val="center"/>
        <w:rPr>
          <w:rFonts w:hint="default" w:ascii="Times New Roman" w:hAnsi="Times New Roman" w:eastAsia="黑体" w:cs="Times New Roman"/>
          <w:b w:val="0"/>
          <w:bCs w:val="0"/>
          <w:color w:val="auto"/>
          <w:spacing w:val="0"/>
          <w:kern w:val="2"/>
          <w:sz w:val="32"/>
          <w:szCs w:val="32"/>
          <w:lang w:val="en-US" w:eastAsia="zh-CN" w:bidi="ar-SA"/>
        </w:rPr>
      </w:pPr>
      <w:bookmarkStart w:id="252" w:name="_Toc1741489378"/>
      <w:bookmarkStart w:id="253" w:name="_Toc13182"/>
      <w:r>
        <w:rPr>
          <w:rFonts w:hint="eastAsia" w:ascii="Times New Roman" w:hAnsi="Times New Roman" w:eastAsia="黑体" w:cs="Times New Roman"/>
          <w:b w:val="0"/>
          <w:bCs w:val="0"/>
          <w:color w:val="auto"/>
          <w:spacing w:val="0"/>
          <w:kern w:val="2"/>
          <w:sz w:val="32"/>
          <w:szCs w:val="32"/>
          <w:lang w:val="en-US" w:eastAsia="zh-CN" w:bidi="ar-SA"/>
        </w:rPr>
        <w:t>第六章 合格证持有人客舱服务管理</w:t>
      </w:r>
      <w:bookmarkEnd w:id="252"/>
      <w:bookmarkEnd w:id="253"/>
    </w:p>
    <w:p w14:paraId="7ADE0524">
      <w:pPr>
        <w:pStyle w:val="3"/>
        <w:spacing w:line="560" w:lineRule="exact"/>
        <w:rPr>
          <w:rFonts w:hint="eastAsia" w:ascii="仿宋_GB2312" w:hAnsi="Times New Roman" w:eastAsia="仿宋_GB2312"/>
          <w:kern w:val="44"/>
          <w:sz w:val="32"/>
          <w:szCs w:val="32"/>
          <w:lang w:val="en-US" w:eastAsia="zh-CN"/>
        </w:rPr>
      </w:pPr>
      <w:bookmarkStart w:id="254" w:name="_Toc1157351083"/>
      <w:bookmarkStart w:id="255" w:name="_Toc29773"/>
      <w:r>
        <w:rPr>
          <w:rFonts w:hint="eastAsia" w:ascii="仿宋_GB2312" w:hAnsi="Times New Roman" w:eastAsia="仿宋_GB2312"/>
          <w:kern w:val="44"/>
          <w:sz w:val="32"/>
          <w:szCs w:val="32"/>
          <w:lang w:val="en-US" w:eastAsia="zh-CN"/>
        </w:rPr>
        <w:t>6.1合格证持有人服务程序</w:t>
      </w:r>
      <w:bookmarkEnd w:id="254"/>
      <w:bookmarkEnd w:id="255"/>
    </w:p>
    <w:p w14:paraId="4716343D">
      <w:pPr>
        <w:spacing w:line="560" w:lineRule="exact"/>
        <w:jc w:val="left"/>
        <w:rPr>
          <w:rFonts w:ascii="仿宋_GB2312" w:eastAsia="仿宋_GB2312"/>
          <w:sz w:val="32"/>
          <w:szCs w:val="32"/>
        </w:rPr>
      </w:pPr>
      <w:r>
        <w:rPr>
          <w:rFonts w:hint="eastAsia" w:ascii="仿宋_GB2312" w:eastAsia="仿宋_GB2312"/>
          <w:sz w:val="32"/>
          <w:szCs w:val="32"/>
          <w:lang w:val="en-US" w:eastAsia="zh-CN"/>
        </w:rPr>
        <w:t>6.1.1</w:t>
      </w:r>
      <w:r>
        <w:rPr>
          <w:rFonts w:hint="eastAsia" w:ascii="仿宋_GB2312" w:eastAsia="仿宋_GB2312"/>
          <w:sz w:val="32"/>
          <w:szCs w:val="32"/>
        </w:rPr>
        <w:t>合格证持有人制定客舱服务程序和标准时应充分考虑客舱乘务员的工作量</w:t>
      </w:r>
      <w:r>
        <w:rPr>
          <w:rFonts w:hint="eastAsia" w:ascii="仿宋_GB2312" w:eastAsia="仿宋_GB2312"/>
          <w:sz w:val="32"/>
          <w:szCs w:val="32"/>
          <w:lang w:eastAsia="zh-CN"/>
        </w:rPr>
        <w:t>、</w:t>
      </w:r>
      <w:r>
        <w:rPr>
          <w:rFonts w:hint="eastAsia" w:ascii="仿宋_GB2312" w:eastAsia="仿宋_GB2312"/>
          <w:sz w:val="32"/>
          <w:szCs w:val="32"/>
        </w:rPr>
        <w:t>完成的时间</w:t>
      </w:r>
      <w:r>
        <w:rPr>
          <w:rFonts w:hint="eastAsia" w:ascii="仿宋_GB2312" w:eastAsia="仿宋_GB2312"/>
          <w:sz w:val="32"/>
          <w:szCs w:val="32"/>
          <w:lang w:val="en-US" w:eastAsia="zh-CN"/>
        </w:rPr>
        <w:t>和航线实际的飞行时间</w:t>
      </w:r>
      <w:r>
        <w:rPr>
          <w:rFonts w:hint="eastAsia" w:ascii="仿宋_GB2312" w:eastAsia="仿宋_GB2312"/>
          <w:sz w:val="32"/>
          <w:szCs w:val="32"/>
        </w:rPr>
        <w:t>，必须保证客舱乘务员有足够精力和时间履行安全职责。这些服务程序和标准包括但不限于：</w:t>
      </w:r>
    </w:p>
    <w:p w14:paraId="20631EBC">
      <w:pPr>
        <w:spacing w:line="560" w:lineRule="exact"/>
        <w:ind w:firstLine="420"/>
        <w:rPr>
          <w:rFonts w:ascii="仿宋_GB2312" w:eastAsia="仿宋_GB2312"/>
          <w:sz w:val="32"/>
          <w:szCs w:val="32"/>
        </w:rPr>
      </w:pPr>
      <w:r>
        <w:rPr>
          <w:rFonts w:hint="eastAsia" w:ascii="仿宋_GB2312" w:eastAsia="仿宋_GB2312"/>
          <w:sz w:val="32"/>
          <w:szCs w:val="32"/>
          <w:lang w:bidi="zh-CN"/>
        </w:rPr>
        <w:t>(1)</w:t>
      </w:r>
      <w:r>
        <w:rPr>
          <w:rFonts w:hint="eastAsia" w:ascii="仿宋_GB2312" w:eastAsia="仿宋_GB2312"/>
          <w:sz w:val="32"/>
          <w:szCs w:val="32"/>
        </w:rPr>
        <w:t>客舱乘务员登机后清点餐食和机供品；</w:t>
      </w:r>
    </w:p>
    <w:p w14:paraId="218EA452">
      <w:pPr>
        <w:spacing w:line="560" w:lineRule="exact"/>
        <w:ind w:firstLine="420"/>
        <w:rPr>
          <w:rFonts w:ascii="仿宋_GB2312" w:eastAsia="仿宋_GB2312"/>
          <w:sz w:val="32"/>
          <w:szCs w:val="32"/>
        </w:rPr>
      </w:pPr>
      <w:r>
        <w:rPr>
          <w:rFonts w:hint="eastAsia" w:ascii="仿宋_GB2312" w:eastAsia="仿宋_GB2312"/>
          <w:sz w:val="32"/>
          <w:szCs w:val="32"/>
          <w:lang w:bidi="zh-CN"/>
        </w:rPr>
        <w:t>(2)</w:t>
      </w:r>
      <w:r>
        <w:rPr>
          <w:rFonts w:hint="eastAsia" w:ascii="仿宋_GB2312" w:eastAsia="仿宋_GB2312"/>
          <w:sz w:val="32"/>
          <w:szCs w:val="32"/>
        </w:rPr>
        <w:t>在旅客登机前准备服务内容；</w:t>
      </w:r>
    </w:p>
    <w:p w14:paraId="46E67CD5">
      <w:pPr>
        <w:spacing w:line="560" w:lineRule="exact"/>
        <w:ind w:firstLine="420"/>
        <w:rPr>
          <w:rFonts w:ascii="仿宋_GB2312" w:eastAsia="仿宋_GB2312"/>
          <w:sz w:val="32"/>
          <w:szCs w:val="32"/>
        </w:rPr>
      </w:pPr>
      <w:r>
        <w:rPr>
          <w:rFonts w:hint="eastAsia" w:ascii="仿宋_GB2312" w:eastAsia="仿宋_GB2312"/>
          <w:sz w:val="32"/>
          <w:szCs w:val="32"/>
          <w:lang w:bidi="zh-CN"/>
        </w:rPr>
        <w:t>(3)</w:t>
      </w:r>
      <w:r>
        <w:rPr>
          <w:rFonts w:hint="eastAsia" w:ascii="仿宋_GB2312" w:eastAsia="仿宋_GB2312"/>
          <w:sz w:val="32"/>
          <w:szCs w:val="32"/>
        </w:rPr>
        <w:t>旅客登机后飞机在地面阶段的服务；</w:t>
      </w:r>
    </w:p>
    <w:p w14:paraId="7F585C9F">
      <w:pPr>
        <w:spacing w:line="560" w:lineRule="exact"/>
        <w:ind w:firstLine="420"/>
        <w:rPr>
          <w:rFonts w:ascii="仿宋_GB2312" w:eastAsia="仿宋_GB2312"/>
          <w:sz w:val="32"/>
          <w:szCs w:val="32"/>
        </w:rPr>
      </w:pPr>
      <w:r>
        <w:rPr>
          <w:rFonts w:hint="eastAsia" w:ascii="仿宋_GB2312" w:eastAsia="仿宋_GB2312"/>
          <w:sz w:val="32"/>
          <w:szCs w:val="32"/>
          <w:lang w:bidi="zh-CN"/>
        </w:rPr>
        <w:t>(4)</w:t>
      </w:r>
      <w:r>
        <w:rPr>
          <w:rFonts w:hint="eastAsia" w:ascii="仿宋_GB2312" w:eastAsia="仿宋_GB2312"/>
          <w:sz w:val="32"/>
          <w:szCs w:val="32"/>
        </w:rPr>
        <w:t>确保起飞后平飞至</w:t>
      </w:r>
      <w:r>
        <w:rPr>
          <w:rFonts w:hint="eastAsia" w:ascii="仿宋_GB2312" w:eastAsia="仿宋_GB2312"/>
          <w:sz w:val="32"/>
          <w:szCs w:val="32"/>
          <w:lang w:val="en-US" w:eastAsia="zh-CN"/>
        </w:rPr>
        <w:t>下降</w:t>
      </w:r>
      <w:r>
        <w:rPr>
          <w:rFonts w:hint="eastAsia" w:ascii="仿宋_GB2312" w:eastAsia="仿宋_GB2312"/>
          <w:sz w:val="32"/>
          <w:szCs w:val="32"/>
        </w:rPr>
        <w:t>前这一时间段内客舱乘务员能完成所有旅客服务（包括营销）程序，如起飞后餐饮的准备、提供、收回，营销等；</w:t>
      </w:r>
    </w:p>
    <w:p w14:paraId="654B22C4">
      <w:pPr>
        <w:spacing w:line="560" w:lineRule="exact"/>
        <w:ind w:firstLine="420"/>
        <w:rPr>
          <w:rFonts w:ascii="仿宋_GB2312" w:eastAsia="仿宋_GB2312"/>
          <w:sz w:val="32"/>
          <w:szCs w:val="32"/>
        </w:rPr>
      </w:pPr>
      <w:r>
        <w:rPr>
          <w:rFonts w:hint="eastAsia" w:ascii="仿宋_GB2312" w:eastAsia="仿宋_GB2312"/>
          <w:sz w:val="32"/>
          <w:szCs w:val="32"/>
          <w:lang w:bidi="zh-CN"/>
        </w:rPr>
        <w:t>(5)</w:t>
      </w:r>
      <w:r>
        <w:rPr>
          <w:rFonts w:hint="eastAsia" w:ascii="仿宋_GB2312" w:eastAsia="仿宋_GB2312"/>
          <w:sz w:val="32"/>
          <w:szCs w:val="32"/>
        </w:rPr>
        <w:t>落地后的服务要求，与地面人员的交接；</w:t>
      </w:r>
    </w:p>
    <w:p w14:paraId="6869A187">
      <w:pPr>
        <w:spacing w:line="560" w:lineRule="exact"/>
        <w:ind w:firstLine="420"/>
        <w:rPr>
          <w:rFonts w:ascii="仿宋_GB2312" w:eastAsia="仿宋_GB2312"/>
          <w:sz w:val="32"/>
          <w:szCs w:val="32"/>
        </w:rPr>
      </w:pPr>
      <w:r>
        <w:rPr>
          <w:rFonts w:hint="eastAsia" w:ascii="仿宋_GB2312" w:eastAsia="仿宋_GB2312"/>
          <w:sz w:val="32"/>
          <w:szCs w:val="32"/>
          <w:lang w:bidi="zh-CN"/>
        </w:rPr>
        <w:t>(6)</w:t>
      </w:r>
      <w:r>
        <w:rPr>
          <w:rFonts w:hint="eastAsia" w:ascii="仿宋_GB2312" w:eastAsia="仿宋_GB2312"/>
          <w:sz w:val="32"/>
          <w:szCs w:val="32"/>
        </w:rPr>
        <w:t>其他服务工作，例如特殊旅客服务等。</w:t>
      </w:r>
    </w:p>
    <w:p w14:paraId="105B6731">
      <w:pPr>
        <w:spacing w:line="560" w:lineRule="exact"/>
        <w:jc w:val="left"/>
        <w:rPr>
          <w:rFonts w:hint="eastAsia" w:ascii="仿宋_GB2312" w:eastAsia="仿宋_GB2312"/>
          <w:sz w:val="32"/>
          <w:szCs w:val="32"/>
          <w:lang w:val="en-US" w:eastAsia="zh-CN" w:bidi="zh-CN"/>
        </w:rPr>
      </w:pPr>
      <w:r>
        <w:rPr>
          <w:rFonts w:hint="eastAsia" w:ascii="仿宋_GB2312" w:eastAsia="仿宋_GB2312"/>
          <w:sz w:val="32"/>
          <w:szCs w:val="32"/>
          <w:lang w:val="en-US" w:bidi="zh-CN"/>
        </w:rPr>
        <w:t>6.1.2合格证持有人在综合考虑规章规定和特定航线运行区域、飞行时间、飞行高度、颠簸等因素的基础上，明确开始和完成客舱服务的时间节点，并进行动态评估,</w:t>
      </w:r>
      <w:r>
        <w:rPr>
          <w:rFonts w:hint="eastAsia" w:ascii="仿宋_GB2312" w:eastAsia="仿宋_GB2312"/>
          <w:sz w:val="32"/>
          <w:szCs w:val="32"/>
          <w:lang w:val="en-US" w:eastAsia="zh-CN" w:bidi="zh-CN"/>
        </w:rPr>
        <w:t>确保起飞后20分钟或平飞方可开始服务工作，落地前20分钟或飞机下降通过20000英尺（以先到达为准）前应当完成客舱服务工作。</w:t>
      </w:r>
    </w:p>
    <w:p w14:paraId="7FBFC2A5">
      <w:pPr>
        <w:spacing w:line="560" w:lineRule="exact"/>
        <w:jc w:val="left"/>
        <w:rPr>
          <w:rFonts w:hint="eastAsia" w:ascii="仿宋_GB2312" w:eastAsia="仿宋_GB2312"/>
          <w:sz w:val="32"/>
          <w:szCs w:val="32"/>
          <w:lang w:val="en-US" w:eastAsia="zh-CN" w:bidi="zh-CN"/>
        </w:rPr>
      </w:pPr>
      <w:r>
        <w:rPr>
          <w:rFonts w:hint="eastAsia" w:ascii="仿宋_GB2312" w:eastAsia="仿宋_GB2312"/>
          <w:sz w:val="32"/>
          <w:szCs w:val="32"/>
          <w:lang w:val="en-US" w:eastAsia="zh-CN" w:bidi="zh-CN"/>
        </w:rPr>
        <w:t>6.1.3 合格证持有人应按照重量与平衡控制要求合理制作不同机型、不同航班的餐食、机供品装机单，并按规定进行餐食和机供品的配备和摆放。客舱乘务员检查餐食和机供品是否按照要求进行配备和摆放，避免隐载。</w:t>
      </w:r>
    </w:p>
    <w:p w14:paraId="6E105658">
      <w:pPr>
        <w:spacing w:line="560" w:lineRule="exact"/>
        <w:jc w:val="left"/>
        <w:rPr>
          <w:rFonts w:hint="default" w:ascii="仿宋_GB2312" w:eastAsia="仿宋_GB2312"/>
          <w:sz w:val="32"/>
          <w:szCs w:val="32"/>
          <w:lang w:val="en-US" w:eastAsia="zh-CN" w:bidi="zh-CN"/>
        </w:rPr>
      </w:pPr>
      <w:r>
        <w:rPr>
          <w:rFonts w:hint="eastAsia" w:ascii="仿宋_GB2312" w:eastAsia="仿宋_GB2312"/>
          <w:sz w:val="32"/>
          <w:szCs w:val="32"/>
          <w:lang w:val="en-US" w:eastAsia="zh-CN"/>
        </w:rPr>
        <w:t>6.1.4</w:t>
      </w:r>
      <w:r>
        <w:rPr>
          <w:rFonts w:hint="eastAsia" w:ascii="仿宋_GB2312" w:eastAsia="仿宋_GB2312"/>
          <w:sz w:val="32"/>
          <w:szCs w:val="32"/>
        </w:rPr>
        <w:t>合格证持有人负责服务标准的部门在制定或调整服务程序和标准时应</w:t>
      </w:r>
      <w:r>
        <w:rPr>
          <w:rFonts w:hint="eastAsia" w:ascii="仿宋_GB2312" w:eastAsia="仿宋_GB2312"/>
          <w:sz w:val="32"/>
          <w:szCs w:val="32"/>
          <w:lang w:val="en-US" w:eastAsia="zh-CN"/>
        </w:rPr>
        <w:t>事先</w:t>
      </w:r>
      <w:r>
        <w:rPr>
          <w:rFonts w:hint="eastAsia" w:ascii="仿宋_GB2312" w:eastAsia="仿宋_GB2312"/>
          <w:sz w:val="32"/>
          <w:szCs w:val="32"/>
        </w:rPr>
        <w:t>经过安全监督和运行管理部门的评估</w:t>
      </w:r>
      <w:r>
        <w:rPr>
          <w:rFonts w:hint="eastAsia" w:ascii="仿宋_GB2312" w:eastAsia="仿宋_GB2312"/>
          <w:sz w:val="32"/>
          <w:szCs w:val="32"/>
          <w:lang w:eastAsia="zh-CN"/>
        </w:rPr>
        <w:t>，</w:t>
      </w:r>
      <w:r>
        <w:rPr>
          <w:rFonts w:hint="eastAsia" w:ascii="仿宋_GB2312" w:eastAsia="仿宋_GB2312"/>
          <w:sz w:val="32"/>
          <w:szCs w:val="32"/>
          <w:lang w:val="en-US" w:eastAsia="zh-CN"/>
        </w:rPr>
        <w:t>评估不影响客舱安全以及符合安全要求方可发布和实施</w:t>
      </w:r>
      <w:r>
        <w:rPr>
          <w:rFonts w:hint="eastAsia" w:ascii="仿宋_GB2312" w:eastAsia="仿宋_GB2312"/>
          <w:sz w:val="32"/>
          <w:szCs w:val="32"/>
        </w:rPr>
        <w:t>。</w:t>
      </w:r>
    </w:p>
    <w:p w14:paraId="37C2D422">
      <w:pPr>
        <w:pStyle w:val="3"/>
        <w:spacing w:line="560" w:lineRule="exact"/>
        <w:rPr>
          <w:rFonts w:hint="eastAsia" w:ascii="仿宋_GB2312" w:hAnsi="Times New Roman" w:eastAsia="仿宋_GB2312"/>
          <w:kern w:val="44"/>
          <w:sz w:val="32"/>
          <w:szCs w:val="32"/>
          <w:lang w:val="en-US" w:eastAsia="zh-CN"/>
        </w:rPr>
      </w:pPr>
      <w:bookmarkStart w:id="256" w:name="_Toc1840261102"/>
      <w:bookmarkStart w:id="257" w:name="_Toc4270"/>
      <w:r>
        <w:rPr>
          <w:rFonts w:hint="eastAsia" w:ascii="仿宋_GB2312" w:hAnsi="Times New Roman" w:eastAsia="仿宋_GB2312"/>
          <w:kern w:val="44"/>
          <w:sz w:val="32"/>
          <w:szCs w:val="32"/>
          <w:lang w:val="en-US" w:eastAsia="zh-CN"/>
        </w:rPr>
        <w:t>6.2服务评审</w:t>
      </w:r>
      <w:bookmarkEnd w:id="256"/>
      <w:bookmarkEnd w:id="257"/>
    </w:p>
    <w:p w14:paraId="4E6811EB">
      <w:pPr>
        <w:spacing w:line="560" w:lineRule="exact"/>
        <w:ind w:firstLine="640" w:firstLineChars="200"/>
        <w:jc w:val="left"/>
        <w:rPr>
          <w:rFonts w:hint="eastAsia" w:ascii="仿宋_GB2312" w:eastAsia="仿宋_GB2312"/>
          <w:b w:val="0"/>
          <w:bCs w:val="0"/>
          <w:sz w:val="32"/>
          <w:szCs w:val="32"/>
          <w:lang w:val="en-US" w:eastAsia="zh-CN" w:bidi="zh-CN"/>
        </w:rPr>
      </w:pPr>
      <w:r>
        <w:rPr>
          <w:rFonts w:hint="eastAsia" w:ascii="仿宋_GB2312" w:eastAsia="仿宋_GB2312"/>
          <w:b w:val="0"/>
          <w:bCs w:val="0"/>
          <w:sz w:val="32"/>
          <w:szCs w:val="32"/>
          <w:lang w:val="en-US" w:eastAsia="zh-CN" w:bidi="zh-CN"/>
        </w:rPr>
        <w:t>合格证持有人进行服务评审（如通过各种方式对客舱乘务员服务工作进行测评）时，应满足以下要求：</w:t>
      </w:r>
    </w:p>
    <w:p w14:paraId="223A644A">
      <w:pPr>
        <w:spacing w:line="560" w:lineRule="exact"/>
        <w:jc w:val="left"/>
        <w:rPr>
          <w:rFonts w:hint="default" w:ascii="仿宋_GB2312" w:eastAsia="仿宋_GB2312"/>
          <w:b w:val="0"/>
          <w:bCs w:val="0"/>
          <w:sz w:val="32"/>
          <w:szCs w:val="32"/>
          <w:lang w:val="en-US" w:eastAsia="zh-CN" w:bidi="zh-CN"/>
        </w:rPr>
      </w:pPr>
      <w:r>
        <w:rPr>
          <w:rFonts w:hint="eastAsia" w:ascii="仿宋_GB2312" w:eastAsia="仿宋_GB2312"/>
          <w:b w:val="0"/>
          <w:bCs w:val="0"/>
          <w:sz w:val="32"/>
          <w:szCs w:val="32"/>
          <w:lang w:val="en-US" w:eastAsia="zh-CN" w:bidi="zh-CN"/>
        </w:rPr>
        <w:t>6.2.1各运输航空公司应重点关注乘务员客舱安全职责履行情况，不得开展客舱服务现场评审，减少对客舱乘务员的工作干扰。</w:t>
      </w:r>
    </w:p>
    <w:p w14:paraId="4F9BBF1D">
      <w:pPr>
        <w:spacing w:line="560" w:lineRule="exact"/>
        <w:jc w:val="left"/>
        <w:rPr>
          <w:rFonts w:hint="eastAsia" w:ascii="仿宋_GB2312" w:eastAsia="仿宋_GB2312"/>
          <w:b w:val="0"/>
          <w:bCs w:val="0"/>
          <w:sz w:val="32"/>
          <w:szCs w:val="32"/>
          <w:lang w:val="en-US" w:eastAsia="zh-CN" w:bidi="zh-CN"/>
        </w:rPr>
      </w:pPr>
      <w:r>
        <w:rPr>
          <w:rFonts w:hint="eastAsia" w:ascii="仿宋_GB2312" w:eastAsia="仿宋_GB2312"/>
          <w:b w:val="0"/>
          <w:bCs w:val="0"/>
          <w:sz w:val="32"/>
          <w:szCs w:val="32"/>
          <w:lang w:val="en-US" w:eastAsia="zh-CN" w:bidi="zh-CN"/>
        </w:rPr>
        <w:t>6.2.2合格证持有人在航班结束后向旅客发送短信或通过APP等方式开展调查问卷,并根据结果对客舱乘务员进行考核，此行为对客舱乘务员履行安全职责产生较大的负面影响。合格证持有人应正确使用此类调查问卷的大数据功能，从系统性原因进行分析，改善服务质量，不应利用此类问卷调查的结果，对单一航班客舱乘务员进行绩效考核。</w:t>
      </w:r>
    </w:p>
    <w:p w14:paraId="05CFB6F2">
      <w:pPr>
        <w:spacing w:line="560" w:lineRule="exact"/>
        <w:jc w:val="left"/>
        <w:rPr>
          <w:rFonts w:hint="default" w:ascii="仿宋_GB2312" w:eastAsia="仿宋_GB2312"/>
          <w:sz w:val="32"/>
          <w:szCs w:val="32"/>
          <w:lang w:val="en-US" w:eastAsia="zh-CN" w:bidi="zh-CN"/>
        </w:rPr>
      </w:pPr>
      <w:r>
        <w:rPr>
          <w:rFonts w:hint="eastAsia" w:ascii="仿宋_GB2312" w:eastAsia="仿宋_GB2312"/>
          <w:b w:val="0"/>
          <w:bCs w:val="0"/>
          <w:sz w:val="32"/>
          <w:szCs w:val="32"/>
          <w:lang w:val="en-US" w:eastAsia="zh-CN" w:bidi="zh-CN"/>
        </w:rPr>
        <w:t>6.2.3公司不应使用盲目追求服务品牌、影响安全运行的机构进行服务评审工作。</w:t>
      </w:r>
    </w:p>
    <w:p w14:paraId="63DFB489">
      <w:pPr>
        <w:pStyle w:val="3"/>
        <w:spacing w:line="560" w:lineRule="exact"/>
        <w:rPr>
          <w:rFonts w:hint="default" w:ascii="仿宋_GB2312" w:hAnsi="Times New Roman" w:eastAsia="仿宋_GB2312"/>
          <w:kern w:val="44"/>
          <w:sz w:val="32"/>
          <w:szCs w:val="32"/>
          <w:lang w:val="en-US" w:eastAsia="zh-CN"/>
        </w:rPr>
      </w:pPr>
      <w:bookmarkStart w:id="258" w:name="_Toc1208857220"/>
      <w:bookmarkStart w:id="259" w:name="_Toc7628"/>
      <w:r>
        <w:rPr>
          <w:rFonts w:hint="eastAsia" w:ascii="仿宋_GB2312" w:hAnsi="Times New Roman" w:eastAsia="仿宋_GB2312"/>
          <w:kern w:val="44"/>
          <w:sz w:val="32"/>
          <w:szCs w:val="32"/>
          <w:lang w:val="en-US" w:eastAsia="zh-CN"/>
        </w:rPr>
        <w:t>6.3客舱乘务员的服务数量配备</w:t>
      </w:r>
      <w:bookmarkEnd w:id="258"/>
      <w:bookmarkEnd w:id="259"/>
    </w:p>
    <w:p w14:paraId="19D4CAF7">
      <w:pPr>
        <w:widowControl/>
        <w:spacing w:after="0" w:line="560" w:lineRule="exact"/>
        <w:ind w:firstLine="640" w:firstLineChars="200"/>
        <w:jc w:val="left"/>
        <w:outlineLvl w:val="9"/>
        <w:rPr>
          <w:rFonts w:ascii="黑体" w:hAnsi="黑体" w:eastAsia="黑体" w:cs="黑体"/>
          <w:spacing w:val="-5"/>
          <w:sz w:val="32"/>
          <w:szCs w:val="32"/>
        </w:rPr>
      </w:pPr>
      <w:r>
        <w:rPr>
          <w:rFonts w:hint="eastAsia" w:ascii="仿宋_GB2312" w:eastAsia="仿宋_GB2312"/>
          <w:sz w:val="32"/>
          <w:szCs w:val="32"/>
        </w:rPr>
        <w:t>合格证持有人应制定使用客舱乘务员最低配备数</w:t>
      </w:r>
      <w:r>
        <w:rPr>
          <w:rFonts w:hint="eastAsia" w:ascii="仿宋_GB2312" w:eastAsia="仿宋_GB2312"/>
          <w:sz w:val="32"/>
          <w:szCs w:val="32"/>
          <w:lang w:val="en-US" w:eastAsia="zh-CN"/>
        </w:rPr>
        <w:t>时</w:t>
      </w:r>
      <w:r>
        <w:rPr>
          <w:rFonts w:hint="eastAsia" w:ascii="仿宋_GB2312" w:eastAsia="仿宋_GB2312"/>
          <w:sz w:val="32"/>
          <w:szCs w:val="32"/>
        </w:rPr>
        <w:t>的</w:t>
      </w:r>
      <w:r>
        <w:rPr>
          <w:rFonts w:hint="eastAsia" w:ascii="仿宋_GB2312" w:eastAsia="仿宋_GB2312"/>
          <w:sz w:val="32"/>
          <w:szCs w:val="32"/>
          <w:lang w:val="en-US" w:eastAsia="zh-CN"/>
        </w:rPr>
        <w:t>工作</w:t>
      </w:r>
      <w:r>
        <w:rPr>
          <w:rFonts w:hint="eastAsia" w:ascii="仿宋_GB2312" w:eastAsia="仿宋_GB2312"/>
          <w:sz w:val="32"/>
          <w:szCs w:val="32"/>
        </w:rPr>
        <w:t>程序和标准</w:t>
      </w:r>
      <w:r>
        <w:rPr>
          <w:rFonts w:hint="eastAsia" w:ascii="仿宋_GB2312" w:eastAsia="仿宋_GB2312"/>
          <w:sz w:val="32"/>
          <w:szCs w:val="32"/>
          <w:lang w:eastAsia="zh-CN"/>
        </w:rPr>
        <w:t>，</w:t>
      </w:r>
      <w:r>
        <w:rPr>
          <w:rFonts w:hint="eastAsia" w:ascii="仿宋_GB2312" w:eastAsia="仿宋_GB2312"/>
          <w:sz w:val="32"/>
          <w:szCs w:val="32"/>
        </w:rPr>
        <w:t>如需</w:t>
      </w:r>
      <w:r>
        <w:rPr>
          <w:rFonts w:hint="eastAsia" w:ascii="仿宋_GB2312" w:eastAsia="仿宋_GB2312"/>
          <w:sz w:val="32"/>
          <w:szCs w:val="32"/>
          <w:lang w:val="en-US" w:eastAsia="zh-CN"/>
        </w:rPr>
        <w:t>在此基础上</w:t>
      </w:r>
      <w:r>
        <w:rPr>
          <w:rFonts w:hint="eastAsia" w:ascii="仿宋_GB2312" w:eastAsia="仿宋_GB2312"/>
          <w:sz w:val="32"/>
          <w:szCs w:val="32"/>
        </w:rPr>
        <w:t>增加或提高服务程序和标准，则应根据增加或提高的服务程序和标准视情相应增加客舱乘务员数量。</w:t>
      </w:r>
      <w:r>
        <w:rPr>
          <w:rFonts w:hint="eastAsia" w:ascii="仿宋_GB2312" w:eastAsia="仿宋_GB2312"/>
          <w:sz w:val="32"/>
          <w:szCs w:val="32"/>
          <w:lang w:val="en-US" w:eastAsia="zh-CN"/>
        </w:rPr>
        <w:t>详见本章附录客舱乘务员服务和运行配备。</w:t>
      </w:r>
    </w:p>
    <w:p w14:paraId="5941FF2C">
      <w:pPr>
        <w:widowControl/>
        <w:spacing w:after="340" w:line="560" w:lineRule="exact"/>
        <w:jc w:val="center"/>
        <w:outlineLvl w:val="0"/>
        <w:rPr>
          <w:rFonts w:ascii="黑体" w:hAnsi="黑体" w:eastAsia="黑体" w:cs="黑体"/>
          <w:b/>
          <w:bCs/>
          <w:spacing w:val="-5"/>
          <w:kern w:val="2"/>
          <w:sz w:val="32"/>
          <w:szCs w:val="32"/>
        </w:rPr>
      </w:pPr>
      <w:bookmarkStart w:id="260" w:name="_Toc2067995920"/>
      <w:bookmarkStart w:id="261" w:name="_Toc5025"/>
      <w:r>
        <w:rPr>
          <w:rFonts w:hint="eastAsia" w:ascii="Times New Roman" w:hAnsi="Times New Roman" w:eastAsia="黑体" w:cs="Times New Roman"/>
          <w:b w:val="0"/>
          <w:bCs w:val="0"/>
          <w:color w:val="auto"/>
          <w:spacing w:val="0"/>
          <w:sz w:val="32"/>
          <w:szCs w:val="32"/>
        </w:rPr>
        <w:t>第</w:t>
      </w:r>
      <w:r>
        <w:rPr>
          <w:rFonts w:hint="eastAsia" w:ascii="Times New Roman" w:hAnsi="Times New Roman" w:eastAsia="黑体" w:cs="Times New Roman"/>
          <w:b w:val="0"/>
          <w:bCs w:val="0"/>
          <w:color w:val="auto"/>
          <w:spacing w:val="0"/>
          <w:kern w:val="2"/>
          <w:sz w:val="32"/>
          <w:szCs w:val="32"/>
          <w:lang w:val="en-US" w:eastAsia="zh-CN" w:bidi="ar-SA"/>
        </w:rPr>
        <w:t>六</w:t>
      </w:r>
      <w:r>
        <w:rPr>
          <w:rFonts w:hint="eastAsia" w:ascii="Times New Roman" w:hAnsi="Times New Roman" w:eastAsia="黑体" w:cs="Times New Roman"/>
          <w:b w:val="0"/>
          <w:bCs w:val="0"/>
          <w:color w:val="auto"/>
          <w:spacing w:val="0"/>
          <w:sz w:val="32"/>
          <w:szCs w:val="32"/>
        </w:rPr>
        <w:t>章附录</w:t>
      </w:r>
      <w:r>
        <w:rPr>
          <w:rFonts w:hint="eastAsia" w:ascii="Times New Roman" w:hAnsi="Times New Roman" w:eastAsia="黑体" w:cs="Times New Roman"/>
          <w:b w:val="0"/>
          <w:bCs w:val="0"/>
          <w:color w:val="auto"/>
          <w:spacing w:val="0"/>
          <w:sz w:val="32"/>
          <w:szCs w:val="32"/>
          <w:lang w:val="en-US" w:eastAsia="zh-CN"/>
        </w:rPr>
        <w:t>：</w:t>
      </w:r>
      <w:r>
        <w:rPr>
          <w:rFonts w:hint="eastAsia" w:ascii="Times New Roman" w:hAnsi="Times New Roman" w:eastAsia="黑体" w:cs="Times New Roman"/>
          <w:b w:val="0"/>
          <w:bCs w:val="0"/>
          <w:color w:val="auto"/>
          <w:spacing w:val="0"/>
          <w:kern w:val="2"/>
          <w:sz w:val="32"/>
          <w:szCs w:val="32"/>
        </w:rPr>
        <w:t>客舱乘务员</w:t>
      </w:r>
      <w:r>
        <w:rPr>
          <w:rFonts w:hint="eastAsia" w:ascii="Times New Roman" w:hAnsi="Times New Roman" w:eastAsia="黑体" w:cs="Times New Roman"/>
          <w:b w:val="0"/>
          <w:bCs w:val="0"/>
          <w:color w:val="auto"/>
          <w:spacing w:val="0"/>
          <w:kern w:val="2"/>
          <w:sz w:val="32"/>
          <w:szCs w:val="32"/>
          <w:lang w:val="en-US" w:eastAsia="zh-CN"/>
        </w:rPr>
        <w:t>服务和运行</w:t>
      </w:r>
      <w:r>
        <w:rPr>
          <w:rFonts w:hint="eastAsia" w:ascii="Times New Roman" w:hAnsi="Times New Roman" w:eastAsia="黑体" w:cs="Times New Roman"/>
          <w:b w:val="0"/>
          <w:bCs w:val="0"/>
          <w:color w:val="auto"/>
          <w:spacing w:val="0"/>
          <w:kern w:val="2"/>
          <w:sz w:val="32"/>
          <w:szCs w:val="32"/>
        </w:rPr>
        <w:t>配备</w:t>
      </w:r>
      <w:bookmarkEnd w:id="260"/>
      <w:bookmarkEnd w:id="261"/>
    </w:p>
    <w:p w14:paraId="7522A4D3">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合格证持有人应按照本咨询通告</w:t>
      </w:r>
      <w:r>
        <w:rPr>
          <w:rFonts w:hint="eastAsia" w:ascii="仿宋_GB2312" w:eastAsia="仿宋_GB2312"/>
          <w:sz w:val="32"/>
          <w:szCs w:val="32"/>
          <w:lang w:val="en-US" w:eastAsia="zh-CN"/>
        </w:rPr>
        <w:t>3</w:t>
      </w:r>
      <w:r>
        <w:rPr>
          <w:rFonts w:hint="eastAsia" w:ascii="仿宋_GB2312" w:eastAsia="仿宋_GB2312"/>
          <w:sz w:val="32"/>
          <w:szCs w:val="32"/>
        </w:rPr>
        <w:t>.4</w:t>
      </w:r>
      <w:r>
        <w:rPr>
          <w:rFonts w:hint="eastAsia" w:ascii="仿宋_GB2312" w:eastAsia="仿宋_GB2312"/>
          <w:sz w:val="32"/>
          <w:szCs w:val="32"/>
          <w:lang w:val="en-US" w:eastAsia="zh-CN"/>
        </w:rPr>
        <w:t>和6.3</w:t>
      </w:r>
      <w:r>
        <w:rPr>
          <w:rFonts w:hint="eastAsia" w:ascii="仿宋_GB2312" w:eastAsia="仿宋_GB2312"/>
          <w:sz w:val="32"/>
          <w:szCs w:val="32"/>
        </w:rPr>
        <w:t>的内容合理</w:t>
      </w:r>
      <w:r>
        <w:rPr>
          <w:rFonts w:ascii="仿宋_GB2312" w:eastAsia="仿宋_GB2312"/>
          <w:sz w:val="32"/>
          <w:szCs w:val="32"/>
        </w:rPr>
        <w:t>制定</w:t>
      </w:r>
      <w:r>
        <w:rPr>
          <w:rFonts w:hint="eastAsia" w:ascii="仿宋_GB2312" w:eastAsia="仿宋_GB2312"/>
          <w:sz w:val="32"/>
          <w:szCs w:val="32"/>
        </w:rPr>
        <w:t>客舱乘务员</w:t>
      </w:r>
      <w:r>
        <w:rPr>
          <w:rFonts w:hint="eastAsia" w:ascii="仿宋_GB2312" w:eastAsia="仿宋_GB2312"/>
          <w:sz w:val="32"/>
          <w:szCs w:val="32"/>
          <w:lang w:val="en-US" w:eastAsia="zh-CN"/>
        </w:rPr>
        <w:t>服务和</w:t>
      </w:r>
      <w:r>
        <w:rPr>
          <w:rFonts w:hint="eastAsia" w:ascii="仿宋_GB2312" w:eastAsia="仿宋_GB2312"/>
          <w:sz w:val="32"/>
          <w:szCs w:val="32"/>
        </w:rPr>
        <w:t>运行标准配备</w:t>
      </w:r>
      <w:r>
        <w:rPr>
          <w:rFonts w:ascii="仿宋_GB2312" w:eastAsia="仿宋_GB2312"/>
          <w:sz w:val="32"/>
          <w:szCs w:val="32"/>
        </w:rPr>
        <w:t>数</w:t>
      </w:r>
      <w:r>
        <w:rPr>
          <w:rFonts w:hint="eastAsia" w:ascii="仿宋_GB2312" w:eastAsia="仿宋_GB2312"/>
          <w:sz w:val="32"/>
          <w:szCs w:val="32"/>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1"/>
        <w:gridCol w:w="1115"/>
        <w:gridCol w:w="1154"/>
        <w:gridCol w:w="1115"/>
      </w:tblGrid>
      <w:tr w14:paraId="24785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1" w:type="dxa"/>
            <w:vMerge w:val="restart"/>
            <w:vAlign w:val="center"/>
          </w:tcPr>
          <w:p w14:paraId="5E915B66">
            <w:pPr>
              <w:jc w:val="left"/>
              <w:rPr>
                <w:rFonts w:hint="default" w:ascii="仿宋_GB2312" w:eastAsia="仿宋_GB2312"/>
                <w:sz w:val="24"/>
                <w:szCs w:val="24"/>
                <w:lang w:val="en-US" w:eastAsia="zh-CN"/>
              </w:rPr>
            </w:pPr>
            <w:r>
              <w:rPr>
                <w:rFonts w:hint="eastAsia" w:ascii="仿宋_GB2312" w:eastAsia="仿宋_GB2312"/>
                <w:sz w:val="24"/>
                <w:szCs w:val="24"/>
                <w:lang w:val="en-US" w:eastAsia="zh-CN"/>
              </w:rPr>
              <w:t>服务和运行特点</w:t>
            </w:r>
          </w:p>
        </w:tc>
        <w:tc>
          <w:tcPr>
            <w:tcW w:w="3384" w:type="dxa"/>
            <w:gridSpan w:val="3"/>
            <w:vAlign w:val="center"/>
          </w:tcPr>
          <w:p w14:paraId="24D0D3B3">
            <w:pPr>
              <w:jc w:val="center"/>
              <w:rPr>
                <w:rFonts w:ascii="仿宋_GB2312" w:eastAsia="仿宋_GB2312"/>
                <w:sz w:val="24"/>
                <w:szCs w:val="24"/>
              </w:rPr>
            </w:pPr>
            <w:r>
              <w:rPr>
                <w:rFonts w:hint="eastAsia" w:ascii="仿宋_GB2312" w:eastAsia="仿宋_GB2312"/>
                <w:sz w:val="24"/>
                <w:szCs w:val="24"/>
              </w:rPr>
              <w:t>机型</w:t>
            </w:r>
          </w:p>
        </w:tc>
      </w:tr>
      <w:tr w14:paraId="5B9A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1" w:type="dxa"/>
            <w:vMerge w:val="continue"/>
            <w:vAlign w:val="center"/>
          </w:tcPr>
          <w:p w14:paraId="40ABDF7E">
            <w:pPr>
              <w:jc w:val="center"/>
              <w:rPr>
                <w:rFonts w:ascii="仿宋_GB2312" w:eastAsia="仿宋_GB2312"/>
                <w:sz w:val="24"/>
                <w:szCs w:val="24"/>
              </w:rPr>
            </w:pPr>
          </w:p>
        </w:tc>
        <w:tc>
          <w:tcPr>
            <w:tcW w:w="1115" w:type="dxa"/>
            <w:vAlign w:val="center"/>
          </w:tcPr>
          <w:p w14:paraId="1C5D0B3A">
            <w:pPr>
              <w:jc w:val="center"/>
              <w:rPr>
                <w:rFonts w:ascii="仿宋_GB2312" w:eastAsia="仿宋_GB2312"/>
                <w:sz w:val="24"/>
                <w:szCs w:val="24"/>
              </w:rPr>
            </w:pPr>
            <w:r>
              <w:rPr>
                <w:rFonts w:hint="eastAsia" w:ascii="仿宋_GB2312" w:eastAsia="仿宋_GB2312"/>
                <w:sz w:val="24"/>
                <w:szCs w:val="24"/>
              </w:rPr>
              <w:t>E-190</w:t>
            </w:r>
          </w:p>
        </w:tc>
        <w:tc>
          <w:tcPr>
            <w:tcW w:w="1154" w:type="dxa"/>
            <w:vAlign w:val="center"/>
          </w:tcPr>
          <w:p w14:paraId="54762D8E">
            <w:pPr>
              <w:jc w:val="center"/>
              <w:rPr>
                <w:rFonts w:ascii="仿宋_GB2312" w:eastAsia="仿宋_GB2312"/>
                <w:sz w:val="24"/>
                <w:szCs w:val="24"/>
              </w:rPr>
            </w:pPr>
            <w:r>
              <w:rPr>
                <w:rFonts w:hint="eastAsia" w:ascii="仿宋_GB2312" w:eastAsia="仿宋_GB2312"/>
                <w:sz w:val="24"/>
                <w:szCs w:val="24"/>
              </w:rPr>
              <w:t>B-738</w:t>
            </w:r>
          </w:p>
        </w:tc>
        <w:tc>
          <w:tcPr>
            <w:tcW w:w="1115" w:type="dxa"/>
            <w:vAlign w:val="center"/>
          </w:tcPr>
          <w:p w14:paraId="0CC28962">
            <w:pPr>
              <w:jc w:val="center"/>
              <w:rPr>
                <w:rFonts w:ascii="仿宋_GB2312" w:eastAsia="仿宋_GB2312"/>
                <w:sz w:val="24"/>
                <w:szCs w:val="24"/>
              </w:rPr>
            </w:pPr>
            <w:r>
              <w:rPr>
                <w:rFonts w:hint="eastAsia" w:ascii="仿宋_GB2312" w:eastAsia="仿宋_GB2312"/>
                <w:sz w:val="24"/>
                <w:szCs w:val="24"/>
              </w:rPr>
              <w:t>A-332</w:t>
            </w:r>
          </w:p>
        </w:tc>
      </w:tr>
      <w:tr w14:paraId="4853E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1" w:type="dxa"/>
            <w:vAlign w:val="center"/>
          </w:tcPr>
          <w:p w14:paraId="75D50DD5">
            <w:pPr>
              <w:jc w:val="right"/>
              <w:rPr>
                <w:rFonts w:ascii="仿宋_GB2312" w:eastAsia="仿宋_GB2312"/>
                <w:b/>
                <w:sz w:val="24"/>
                <w:szCs w:val="24"/>
              </w:rPr>
            </w:pPr>
          </w:p>
        </w:tc>
        <w:tc>
          <w:tcPr>
            <w:tcW w:w="3384" w:type="dxa"/>
            <w:gridSpan w:val="3"/>
            <w:vAlign w:val="center"/>
          </w:tcPr>
          <w:p w14:paraId="1117B102">
            <w:pPr>
              <w:jc w:val="center"/>
              <w:rPr>
                <w:rFonts w:hint="eastAsia" w:ascii="仿宋_GB2312" w:eastAsia="仿宋_GB2312"/>
                <w:b/>
                <w:sz w:val="24"/>
                <w:szCs w:val="24"/>
                <w:lang w:val="en-US" w:eastAsia="zh-CN"/>
              </w:rPr>
            </w:pPr>
            <w:r>
              <w:rPr>
                <w:rFonts w:hint="eastAsia" w:ascii="仿宋_GB2312" w:eastAsia="仿宋_GB2312"/>
                <w:b/>
                <w:sz w:val="24"/>
                <w:szCs w:val="24"/>
                <w:lang w:val="en-US" w:eastAsia="zh-CN"/>
              </w:rPr>
              <w:t>服务和</w:t>
            </w:r>
            <w:r>
              <w:rPr>
                <w:rFonts w:hint="eastAsia" w:ascii="仿宋_GB2312" w:eastAsia="仿宋_GB2312"/>
                <w:b/>
                <w:sz w:val="24"/>
                <w:szCs w:val="24"/>
              </w:rPr>
              <w:t>运行</w:t>
            </w:r>
            <w:r>
              <w:rPr>
                <w:rFonts w:hint="eastAsia" w:ascii="仿宋_GB2312" w:eastAsia="仿宋_GB2312"/>
                <w:b/>
                <w:sz w:val="24"/>
                <w:szCs w:val="24"/>
                <w:lang w:val="en-US" w:eastAsia="zh-CN"/>
              </w:rPr>
              <w:t>配备数</w:t>
            </w:r>
          </w:p>
        </w:tc>
      </w:tr>
      <w:tr w14:paraId="1A2E4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1" w:type="dxa"/>
            <w:vAlign w:val="center"/>
          </w:tcPr>
          <w:p w14:paraId="2C990019">
            <w:pPr>
              <w:rPr>
                <w:rFonts w:ascii="仿宋_GB2312" w:eastAsia="仿宋_GB2312"/>
                <w:sz w:val="24"/>
                <w:szCs w:val="24"/>
              </w:rPr>
            </w:pPr>
            <w:r>
              <w:rPr>
                <w:rFonts w:hint="eastAsia" w:ascii="仿宋_GB2312" w:eastAsia="仿宋_GB2312"/>
                <w:sz w:val="24"/>
                <w:szCs w:val="24"/>
                <w:lang w:val="en-US" w:eastAsia="zh-CN"/>
              </w:rPr>
              <w:t>无</w:t>
            </w:r>
            <w:r>
              <w:rPr>
                <w:rFonts w:hint="eastAsia" w:ascii="仿宋_GB2312" w:eastAsia="仿宋_GB2312"/>
                <w:sz w:val="24"/>
                <w:szCs w:val="24"/>
              </w:rPr>
              <w:t>餐食/售卖服务</w:t>
            </w:r>
            <w:r>
              <w:rPr>
                <w:rFonts w:hint="eastAsia" w:ascii="仿宋_GB2312" w:eastAsia="仿宋_GB2312"/>
                <w:sz w:val="24"/>
                <w:szCs w:val="24"/>
                <w:lang w:val="en-US" w:eastAsia="zh-CN"/>
              </w:rPr>
              <w:t>但</w:t>
            </w:r>
            <w:r>
              <w:rPr>
                <w:rFonts w:hint="eastAsia" w:ascii="仿宋_GB2312" w:eastAsia="仿宋_GB2312"/>
                <w:sz w:val="24"/>
                <w:szCs w:val="24"/>
              </w:rPr>
              <w:t>涉及0点-6点时段</w:t>
            </w:r>
          </w:p>
        </w:tc>
        <w:tc>
          <w:tcPr>
            <w:tcW w:w="1115" w:type="dxa"/>
            <w:vAlign w:val="center"/>
          </w:tcPr>
          <w:p w14:paraId="7AD40595">
            <w:pPr>
              <w:jc w:val="center"/>
              <w:rPr>
                <w:rFonts w:ascii="仿宋_GB2312" w:eastAsia="仿宋_GB2312"/>
                <w:sz w:val="24"/>
                <w:szCs w:val="24"/>
              </w:rPr>
            </w:pPr>
            <w:r>
              <w:rPr>
                <w:rFonts w:hint="eastAsia" w:ascii="仿宋_GB2312" w:eastAsia="仿宋_GB2312"/>
                <w:sz w:val="24"/>
                <w:szCs w:val="24"/>
              </w:rPr>
              <w:t>+1</w:t>
            </w:r>
          </w:p>
        </w:tc>
        <w:tc>
          <w:tcPr>
            <w:tcW w:w="1154" w:type="dxa"/>
            <w:vAlign w:val="center"/>
          </w:tcPr>
          <w:p w14:paraId="19560F6C">
            <w:pPr>
              <w:jc w:val="center"/>
              <w:rPr>
                <w:rFonts w:ascii="仿宋_GB2312" w:eastAsia="仿宋_GB2312"/>
                <w:sz w:val="24"/>
                <w:szCs w:val="24"/>
              </w:rPr>
            </w:pPr>
            <w:r>
              <w:rPr>
                <w:rFonts w:hint="eastAsia" w:ascii="仿宋_GB2312" w:eastAsia="仿宋_GB2312"/>
                <w:sz w:val="24"/>
                <w:szCs w:val="24"/>
              </w:rPr>
              <w:t>+1</w:t>
            </w:r>
          </w:p>
        </w:tc>
        <w:tc>
          <w:tcPr>
            <w:tcW w:w="1115" w:type="dxa"/>
            <w:vAlign w:val="center"/>
          </w:tcPr>
          <w:p w14:paraId="64221E2E">
            <w:pPr>
              <w:jc w:val="center"/>
              <w:rPr>
                <w:rFonts w:ascii="仿宋_GB2312" w:eastAsia="仿宋_GB2312"/>
                <w:sz w:val="24"/>
                <w:szCs w:val="24"/>
              </w:rPr>
            </w:pPr>
            <w:r>
              <w:rPr>
                <w:rFonts w:hint="eastAsia" w:ascii="仿宋_GB2312" w:eastAsia="仿宋_GB2312"/>
                <w:sz w:val="24"/>
                <w:szCs w:val="24"/>
              </w:rPr>
              <w:t>+1</w:t>
            </w:r>
          </w:p>
        </w:tc>
      </w:tr>
      <w:tr w14:paraId="7B1D5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1" w:type="dxa"/>
            <w:vAlign w:val="center"/>
          </w:tcPr>
          <w:p w14:paraId="1575E614">
            <w:pPr>
              <w:rPr>
                <w:rFonts w:ascii="仿宋_GB2312" w:eastAsia="仿宋_GB2312"/>
                <w:sz w:val="24"/>
                <w:szCs w:val="24"/>
              </w:rPr>
            </w:pPr>
            <w:r>
              <w:rPr>
                <w:rFonts w:hint="eastAsia" w:ascii="仿宋_GB2312" w:eastAsia="仿宋_GB2312"/>
                <w:sz w:val="24"/>
                <w:szCs w:val="24"/>
              </w:rPr>
              <w:t>有餐食/售卖服务</w:t>
            </w:r>
          </w:p>
        </w:tc>
        <w:tc>
          <w:tcPr>
            <w:tcW w:w="1115" w:type="dxa"/>
            <w:vAlign w:val="center"/>
          </w:tcPr>
          <w:p w14:paraId="1EE2D39F">
            <w:pPr>
              <w:jc w:val="center"/>
              <w:rPr>
                <w:rFonts w:ascii="仿宋_GB2312" w:eastAsia="仿宋_GB2312"/>
                <w:sz w:val="24"/>
                <w:szCs w:val="24"/>
              </w:rPr>
            </w:pPr>
            <w:r>
              <w:rPr>
                <w:rFonts w:hint="eastAsia" w:ascii="仿宋_GB2312" w:eastAsia="仿宋_GB2312"/>
                <w:sz w:val="24"/>
                <w:szCs w:val="24"/>
              </w:rPr>
              <w:t>+1</w:t>
            </w:r>
          </w:p>
        </w:tc>
        <w:tc>
          <w:tcPr>
            <w:tcW w:w="1154" w:type="dxa"/>
            <w:vAlign w:val="center"/>
          </w:tcPr>
          <w:p w14:paraId="4348ADAA">
            <w:pPr>
              <w:jc w:val="center"/>
              <w:rPr>
                <w:rFonts w:ascii="仿宋_GB2312" w:eastAsia="仿宋_GB2312"/>
                <w:sz w:val="24"/>
                <w:szCs w:val="24"/>
              </w:rPr>
            </w:pPr>
            <w:r>
              <w:rPr>
                <w:rFonts w:hint="eastAsia" w:ascii="仿宋_GB2312" w:eastAsia="仿宋_GB2312"/>
                <w:sz w:val="24"/>
                <w:szCs w:val="24"/>
              </w:rPr>
              <w:t>+1</w:t>
            </w:r>
          </w:p>
        </w:tc>
        <w:tc>
          <w:tcPr>
            <w:tcW w:w="1115" w:type="dxa"/>
            <w:vAlign w:val="center"/>
          </w:tcPr>
          <w:p w14:paraId="4E01F163">
            <w:pPr>
              <w:jc w:val="center"/>
              <w:rPr>
                <w:rFonts w:ascii="仿宋_GB2312" w:eastAsia="仿宋_GB2312"/>
                <w:sz w:val="24"/>
                <w:szCs w:val="24"/>
              </w:rPr>
            </w:pPr>
            <w:r>
              <w:rPr>
                <w:rFonts w:hint="eastAsia" w:ascii="仿宋_GB2312" w:eastAsia="仿宋_GB2312"/>
                <w:sz w:val="24"/>
                <w:szCs w:val="24"/>
              </w:rPr>
              <w:t>+1</w:t>
            </w:r>
          </w:p>
        </w:tc>
      </w:tr>
      <w:tr w14:paraId="665F8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1" w:type="dxa"/>
            <w:shd w:val="clear" w:color="auto" w:fill="auto"/>
            <w:vAlign w:val="center"/>
          </w:tcPr>
          <w:p w14:paraId="7891AD17">
            <w:pPr>
              <w:rPr>
                <w:rFonts w:hint="default" w:ascii="仿宋_GB2312" w:eastAsia="仿宋_GB2312"/>
                <w:sz w:val="24"/>
                <w:szCs w:val="24"/>
                <w:lang w:val="en-US" w:eastAsia="zh-CN"/>
              </w:rPr>
            </w:pPr>
            <w:r>
              <w:rPr>
                <w:rFonts w:hint="eastAsia" w:ascii="仿宋_GB2312" w:eastAsia="仿宋_GB2312"/>
                <w:sz w:val="24"/>
                <w:szCs w:val="24"/>
                <w:lang w:val="en-US" w:eastAsia="zh-CN"/>
              </w:rPr>
              <w:t>远程航线</w:t>
            </w:r>
            <w:r>
              <w:rPr>
                <w:rFonts w:hint="eastAsia" w:ascii="仿宋_GB2312" w:eastAsia="仿宋_GB2312"/>
                <w:sz w:val="24"/>
                <w:szCs w:val="24"/>
              </w:rPr>
              <w:t>无</w:t>
            </w:r>
            <w:r>
              <w:rPr>
                <w:rFonts w:hint="eastAsia" w:ascii="仿宋_GB2312" w:eastAsia="仿宋_GB2312"/>
                <w:sz w:val="24"/>
                <w:szCs w:val="24"/>
                <w:lang w:val="en-US" w:eastAsia="zh-CN"/>
              </w:rPr>
              <w:t>1级休息设施供客舱乘务员使用</w:t>
            </w:r>
          </w:p>
        </w:tc>
        <w:tc>
          <w:tcPr>
            <w:tcW w:w="1115" w:type="dxa"/>
            <w:shd w:val="clear" w:color="auto" w:fill="A6A6A6"/>
            <w:vAlign w:val="center"/>
          </w:tcPr>
          <w:p w14:paraId="6B3D469F">
            <w:pPr>
              <w:jc w:val="center"/>
              <w:rPr>
                <w:rFonts w:ascii="仿宋_GB2312" w:eastAsia="仿宋_GB2312"/>
                <w:sz w:val="24"/>
                <w:szCs w:val="24"/>
              </w:rPr>
            </w:pPr>
          </w:p>
        </w:tc>
        <w:tc>
          <w:tcPr>
            <w:tcW w:w="1154" w:type="dxa"/>
            <w:shd w:val="clear" w:color="auto" w:fill="A6A6A6"/>
            <w:vAlign w:val="center"/>
          </w:tcPr>
          <w:p w14:paraId="61EB4137">
            <w:pPr>
              <w:jc w:val="center"/>
              <w:rPr>
                <w:rFonts w:ascii="仿宋_GB2312" w:eastAsia="仿宋_GB2312"/>
                <w:sz w:val="24"/>
                <w:szCs w:val="24"/>
              </w:rPr>
            </w:pPr>
          </w:p>
        </w:tc>
        <w:tc>
          <w:tcPr>
            <w:tcW w:w="1115" w:type="dxa"/>
            <w:vAlign w:val="center"/>
          </w:tcPr>
          <w:p w14:paraId="6BBCC048">
            <w:pPr>
              <w:jc w:val="center"/>
              <w:rPr>
                <w:rFonts w:hint="eastAsia" w:ascii="仿宋_GB2312" w:eastAsia="仿宋_GB2312"/>
                <w:sz w:val="24"/>
                <w:szCs w:val="24"/>
                <w:lang w:eastAsia="zh-CN"/>
              </w:rPr>
            </w:pPr>
            <w:r>
              <w:rPr>
                <w:rFonts w:hint="eastAsia" w:ascii="仿宋_GB2312" w:eastAsia="仿宋_GB2312"/>
                <w:sz w:val="24"/>
                <w:szCs w:val="24"/>
              </w:rPr>
              <w:t>+</w:t>
            </w:r>
            <w:r>
              <w:rPr>
                <w:rFonts w:hint="eastAsia" w:ascii="仿宋_GB2312" w:eastAsia="仿宋_GB2312"/>
                <w:sz w:val="24"/>
                <w:szCs w:val="24"/>
                <w:lang w:val="en-US" w:eastAsia="zh-CN"/>
              </w:rPr>
              <w:t>2</w:t>
            </w:r>
          </w:p>
        </w:tc>
      </w:tr>
    </w:tbl>
    <w:p w14:paraId="439634DA">
      <w:pPr>
        <w:spacing w:line="560" w:lineRule="exact"/>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注：表格中“＋”为在合格证持有人特定机型客舱乘务员最低数量配备上增加人数；“＋1”为至少增加1人。</w:t>
      </w:r>
    </w:p>
    <w:p w14:paraId="6E1F3D50">
      <w:pPr>
        <w:spacing w:line="560" w:lineRule="exact"/>
        <w:ind w:firstLine="640" w:firstLineChars="200"/>
        <w:jc w:val="left"/>
        <w:rPr>
          <w:rFonts w:hint="eastAsia" w:ascii="仿宋_GB2312" w:eastAsia="仿宋_GB2312"/>
          <w:sz w:val="32"/>
          <w:szCs w:val="32"/>
          <w:lang w:val="en-US" w:eastAsia="zh-CN"/>
        </w:rPr>
      </w:pPr>
    </w:p>
    <w:p w14:paraId="7D4EF7B1">
      <w:pPr>
        <w:spacing w:line="560" w:lineRule="exact"/>
        <w:ind w:firstLine="620" w:firstLineChars="200"/>
        <w:jc w:val="center"/>
        <w:rPr>
          <w:rFonts w:ascii="黑体" w:hAnsi="黑体" w:eastAsia="黑体" w:cs="黑体"/>
          <w:spacing w:val="-5"/>
          <w:sz w:val="32"/>
          <w:szCs w:val="32"/>
        </w:rPr>
      </w:pPr>
    </w:p>
    <w:p w14:paraId="3E4F8063">
      <w:pPr>
        <w:spacing w:line="560" w:lineRule="exact"/>
        <w:ind w:firstLine="620" w:firstLineChars="200"/>
        <w:jc w:val="center"/>
        <w:rPr>
          <w:rFonts w:ascii="黑体" w:hAnsi="黑体" w:eastAsia="黑体" w:cs="黑体"/>
          <w:spacing w:val="-5"/>
          <w:sz w:val="32"/>
          <w:szCs w:val="32"/>
        </w:rPr>
      </w:pPr>
    </w:p>
    <w:p w14:paraId="167C42ED">
      <w:pPr>
        <w:spacing w:line="560" w:lineRule="exact"/>
        <w:ind w:firstLine="620" w:firstLineChars="200"/>
        <w:jc w:val="center"/>
        <w:rPr>
          <w:rFonts w:ascii="黑体" w:hAnsi="黑体" w:eastAsia="黑体" w:cs="黑体"/>
          <w:spacing w:val="-5"/>
          <w:sz w:val="32"/>
          <w:szCs w:val="32"/>
        </w:rPr>
      </w:pPr>
    </w:p>
    <w:p w14:paraId="50F9A0C6">
      <w:pPr>
        <w:spacing w:line="560" w:lineRule="exact"/>
        <w:ind w:firstLine="620" w:firstLineChars="200"/>
        <w:jc w:val="center"/>
        <w:rPr>
          <w:rFonts w:ascii="黑体" w:hAnsi="黑体" w:eastAsia="黑体" w:cs="黑体"/>
          <w:spacing w:val="-5"/>
          <w:sz w:val="32"/>
          <w:szCs w:val="32"/>
        </w:rPr>
      </w:pPr>
    </w:p>
    <w:p w14:paraId="6C7B9397">
      <w:pPr>
        <w:spacing w:line="560" w:lineRule="exact"/>
        <w:ind w:firstLine="620" w:firstLineChars="200"/>
        <w:jc w:val="center"/>
        <w:rPr>
          <w:rFonts w:ascii="黑体" w:hAnsi="黑体" w:eastAsia="黑体" w:cs="黑体"/>
          <w:spacing w:val="-5"/>
          <w:sz w:val="32"/>
          <w:szCs w:val="32"/>
        </w:rPr>
      </w:pPr>
    </w:p>
    <w:p w14:paraId="3D6906EC">
      <w:pPr>
        <w:widowControl/>
        <w:spacing w:after="340" w:line="560" w:lineRule="exact"/>
        <w:jc w:val="center"/>
        <w:outlineLvl w:val="9"/>
        <w:rPr>
          <w:rFonts w:ascii="黑体" w:hAnsi="黑体" w:eastAsia="黑体" w:cs="黑体"/>
          <w:spacing w:val="-5"/>
          <w:sz w:val="32"/>
          <w:szCs w:val="32"/>
        </w:rPr>
      </w:pPr>
    </w:p>
    <w:p w14:paraId="40198419">
      <w:pPr>
        <w:widowControl/>
        <w:spacing w:after="340" w:line="560" w:lineRule="exact"/>
        <w:jc w:val="center"/>
        <w:outlineLvl w:val="9"/>
        <w:rPr>
          <w:rFonts w:ascii="黑体" w:hAnsi="黑体" w:eastAsia="黑体" w:cs="黑体"/>
          <w:spacing w:val="-5"/>
          <w:sz w:val="32"/>
          <w:szCs w:val="32"/>
        </w:rPr>
      </w:pPr>
    </w:p>
    <w:p w14:paraId="75757099">
      <w:pPr>
        <w:widowControl/>
        <w:spacing w:after="340" w:line="560" w:lineRule="exact"/>
        <w:jc w:val="center"/>
        <w:outlineLvl w:val="9"/>
        <w:rPr>
          <w:rFonts w:ascii="黑体" w:hAnsi="黑体" w:eastAsia="黑体" w:cs="黑体"/>
          <w:spacing w:val="-5"/>
          <w:sz w:val="32"/>
          <w:szCs w:val="32"/>
        </w:rPr>
      </w:pPr>
    </w:p>
    <w:p w14:paraId="483F1E50">
      <w:pPr>
        <w:widowControl/>
        <w:spacing w:after="340" w:line="560" w:lineRule="exact"/>
        <w:jc w:val="center"/>
        <w:outlineLvl w:val="0"/>
        <w:rPr>
          <w:rFonts w:hint="eastAsia" w:ascii="Times New Roman" w:hAnsi="Times New Roman" w:eastAsia="黑体" w:cs="Times New Roman"/>
          <w:b w:val="0"/>
          <w:bCs w:val="0"/>
          <w:color w:val="auto"/>
          <w:spacing w:val="0"/>
          <w:sz w:val="32"/>
          <w:szCs w:val="32"/>
        </w:rPr>
      </w:pPr>
      <w:bookmarkStart w:id="262" w:name="_Toc20164"/>
      <w:bookmarkStart w:id="263" w:name="_Toc1932084392"/>
    </w:p>
    <w:p w14:paraId="015DE41A">
      <w:pPr>
        <w:widowControl/>
        <w:spacing w:after="340" w:line="560" w:lineRule="exact"/>
        <w:jc w:val="center"/>
        <w:outlineLvl w:val="0"/>
        <w:rPr>
          <w:rFonts w:hint="eastAsia" w:ascii="Times New Roman" w:hAnsi="Times New Roman" w:eastAsia="黑体" w:cs="Times New Roman"/>
          <w:b w:val="0"/>
          <w:bCs w:val="0"/>
          <w:color w:val="auto"/>
          <w:spacing w:val="0"/>
          <w:sz w:val="32"/>
          <w:szCs w:val="32"/>
        </w:rPr>
      </w:pPr>
    </w:p>
    <w:p w14:paraId="13FE6755">
      <w:pPr>
        <w:widowControl/>
        <w:spacing w:after="340" w:line="560" w:lineRule="exact"/>
        <w:jc w:val="center"/>
        <w:outlineLvl w:val="0"/>
        <w:rPr>
          <w:rFonts w:hint="eastAsia" w:ascii="Times New Roman" w:hAnsi="Times New Roman" w:eastAsia="黑体" w:cs="Times New Roman"/>
          <w:b w:val="0"/>
          <w:bCs w:val="0"/>
          <w:color w:val="auto"/>
          <w:spacing w:val="0"/>
          <w:sz w:val="32"/>
          <w:szCs w:val="32"/>
        </w:rPr>
      </w:pPr>
    </w:p>
    <w:p w14:paraId="53C55D24">
      <w:pPr>
        <w:widowControl/>
        <w:spacing w:after="340" w:line="560" w:lineRule="exact"/>
        <w:jc w:val="center"/>
        <w:outlineLvl w:val="0"/>
        <w:rPr>
          <w:rFonts w:hint="default" w:ascii="Times New Roman" w:hAnsi="Times New Roman" w:eastAsia="黑体" w:cs="Times New Roman"/>
          <w:b w:val="0"/>
          <w:bCs w:val="0"/>
          <w:color w:val="auto"/>
          <w:spacing w:val="0"/>
          <w:sz w:val="32"/>
          <w:szCs w:val="32"/>
          <w:lang w:val="en-US" w:eastAsia="zh-CN"/>
        </w:rPr>
      </w:pPr>
      <w:r>
        <w:rPr>
          <w:rFonts w:hint="eastAsia" w:ascii="Times New Roman" w:hAnsi="Times New Roman" w:eastAsia="黑体" w:cs="Times New Roman"/>
          <w:b w:val="0"/>
          <w:bCs w:val="0"/>
          <w:color w:val="auto"/>
          <w:spacing w:val="0"/>
          <w:sz w:val="32"/>
          <w:szCs w:val="32"/>
        </w:rPr>
        <w:t>第</w:t>
      </w:r>
      <w:r>
        <w:rPr>
          <w:rFonts w:hint="eastAsia" w:ascii="Times New Roman" w:hAnsi="Times New Roman" w:eastAsia="黑体" w:cs="Times New Roman"/>
          <w:b w:val="0"/>
          <w:bCs w:val="0"/>
          <w:color w:val="auto"/>
          <w:spacing w:val="0"/>
          <w:sz w:val="32"/>
          <w:szCs w:val="32"/>
          <w:lang w:val="en-US" w:eastAsia="zh-CN"/>
        </w:rPr>
        <w:t>七</w:t>
      </w:r>
      <w:r>
        <w:rPr>
          <w:rFonts w:hint="eastAsia" w:ascii="Times New Roman" w:hAnsi="Times New Roman" w:eastAsia="黑体" w:cs="Times New Roman"/>
          <w:b w:val="0"/>
          <w:bCs w:val="0"/>
          <w:color w:val="auto"/>
          <w:spacing w:val="0"/>
          <w:sz w:val="32"/>
          <w:szCs w:val="32"/>
        </w:rPr>
        <w:t>章</w:t>
      </w:r>
      <w:r>
        <w:rPr>
          <w:rFonts w:hint="eastAsia" w:ascii="Times New Roman" w:hAnsi="Times New Roman" w:eastAsia="黑体" w:cs="Times New Roman"/>
          <w:b w:val="0"/>
          <w:bCs w:val="0"/>
          <w:color w:val="auto"/>
          <w:spacing w:val="0"/>
          <w:sz w:val="32"/>
          <w:szCs w:val="32"/>
          <w:lang w:val="en-US" w:eastAsia="zh-CN"/>
        </w:rPr>
        <w:t xml:space="preserve"> 客舱秩序管理</w:t>
      </w:r>
      <w:bookmarkEnd w:id="262"/>
      <w:bookmarkEnd w:id="263"/>
    </w:p>
    <w:p w14:paraId="25B1989F">
      <w:pPr>
        <w:pStyle w:val="3"/>
        <w:spacing w:line="560" w:lineRule="exact"/>
        <w:ind w:firstLine="0" w:firstLineChars="0"/>
        <w:rPr>
          <w:rFonts w:hint="eastAsia" w:ascii="仿宋_GB2312" w:hAnsi="Times New Roman" w:eastAsia="仿宋_GB2312"/>
          <w:b/>
          <w:bCs/>
          <w:kern w:val="44"/>
          <w:sz w:val="32"/>
          <w:szCs w:val="32"/>
          <w:lang w:val="en-US" w:eastAsia="zh-CN"/>
        </w:rPr>
      </w:pPr>
      <w:bookmarkStart w:id="264" w:name="_7.1 客舱秩序管理制度"/>
      <w:r>
        <w:rPr>
          <w:rFonts w:hint="eastAsia" w:ascii="仿宋_GB2312" w:hAnsi="Times New Roman" w:eastAsia="仿宋_GB2312"/>
          <w:kern w:val="44"/>
          <w:sz w:val="32"/>
          <w:szCs w:val="32"/>
          <w:lang w:val="en-US" w:eastAsia="zh-CN"/>
        </w:rPr>
        <w:t>7</w:t>
      </w:r>
      <w:r>
        <w:rPr>
          <w:rFonts w:hint="eastAsia" w:ascii="仿宋_GB2312" w:hAnsi="Times New Roman" w:eastAsia="仿宋_GB2312"/>
          <w:b/>
          <w:bCs/>
          <w:kern w:val="44"/>
          <w:sz w:val="32"/>
          <w:szCs w:val="32"/>
          <w:lang w:val="en-US" w:eastAsia="zh-CN"/>
        </w:rPr>
        <w:t>.1</w:t>
      </w:r>
      <w:r>
        <w:rPr>
          <w:rFonts w:hint="eastAsia" w:ascii="仿宋_GB2312" w:hAnsi="Times New Roman" w:eastAsia="仿宋_GB2312"/>
          <w:kern w:val="44"/>
          <w:sz w:val="32"/>
          <w:szCs w:val="32"/>
        </w:rPr>
        <w:t xml:space="preserve"> </w:t>
      </w:r>
      <w:r>
        <w:rPr>
          <w:rFonts w:hint="eastAsia" w:ascii="仿宋_GB2312" w:hAnsi="Times New Roman" w:eastAsia="仿宋_GB2312"/>
          <w:b/>
          <w:bCs/>
          <w:kern w:val="44"/>
          <w:sz w:val="32"/>
          <w:szCs w:val="32"/>
          <w:lang w:val="en-US" w:eastAsia="zh-CN"/>
        </w:rPr>
        <w:t>客舱秩序管理制度</w:t>
      </w:r>
    </w:p>
    <w:bookmarkEnd w:id="264"/>
    <w:p w14:paraId="57C21762">
      <w:pPr>
        <w:spacing w:line="560" w:lineRule="exact"/>
        <w:ind w:firstLine="560" w:firstLineChars="0"/>
        <w:rPr>
          <w:rFonts w:ascii="仿宋_GB2312" w:eastAsia="仿宋_GB2312"/>
          <w:sz w:val="32"/>
          <w:szCs w:val="32"/>
        </w:rPr>
      </w:pPr>
      <w:r>
        <w:rPr>
          <w:rFonts w:hint="eastAsia" w:ascii="仿宋_GB2312" w:eastAsia="仿宋_GB2312"/>
          <w:sz w:val="32"/>
          <w:szCs w:val="32"/>
        </w:rPr>
        <w:t>合格证持有人应建立客舱秩序管理制度，明确各部门职责和工作程序，包括但不限于：</w:t>
      </w:r>
    </w:p>
    <w:p w14:paraId="0FAD513C">
      <w:pPr>
        <w:spacing w:line="560" w:lineRule="exact"/>
        <w:rPr>
          <w:rFonts w:ascii="仿宋_GB2312" w:eastAsia="仿宋_GB2312"/>
          <w:sz w:val="32"/>
          <w:szCs w:val="32"/>
          <w:lang w:bidi="zh-CN"/>
        </w:rPr>
      </w:pPr>
      <w:r>
        <w:rPr>
          <w:rFonts w:hint="eastAsia" w:ascii="仿宋_GB2312" w:eastAsia="仿宋_GB2312"/>
          <w:sz w:val="32"/>
          <w:szCs w:val="32"/>
          <w:lang w:val="en-US" w:bidi="zh-CN"/>
        </w:rPr>
        <w:t>7.1</w:t>
      </w:r>
      <w:r>
        <w:rPr>
          <w:rFonts w:hint="eastAsia" w:ascii="仿宋_GB2312" w:eastAsia="仿宋_GB2312"/>
          <w:sz w:val="32"/>
          <w:szCs w:val="32"/>
          <w:lang w:bidi="zh-CN"/>
        </w:rPr>
        <w:t>.1 建立健全工作机制，强化机组协同和内部空地配合机制，明确各专业在处理旅客不服从客舱安全管理、扰乱机上安全秩序行为时的职责、程序和分工。</w:t>
      </w:r>
    </w:p>
    <w:p w14:paraId="202EADD3">
      <w:pPr>
        <w:spacing w:line="560" w:lineRule="exact"/>
        <w:rPr>
          <w:rFonts w:ascii="仿宋_GB2312" w:eastAsia="仿宋_GB2312"/>
          <w:sz w:val="32"/>
          <w:szCs w:val="32"/>
          <w:lang w:bidi="zh-CN"/>
        </w:rPr>
      </w:pPr>
      <w:r>
        <w:rPr>
          <w:rFonts w:hint="eastAsia" w:ascii="仿宋_GB2312" w:eastAsia="仿宋_GB2312"/>
          <w:sz w:val="32"/>
          <w:szCs w:val="32"/>
          <w:lang w:val="en-US" w:bidi="zh-CN"/>
        </w:rPr>
        <w:t>7.1</w:t>
      </w:r>
      <w:r>
        <w:rPr>
          <w:rFonts w:hint="eastAsia" w:ascii="仿宋_GB2312" w:eastAsia="仿宋_GB2312"/>
          <w:sz w:val="32"/>
          <w:szCs w:val="32"/>
          <w:lang w:bidi="zh-CN"/>
        </w:rPr>
        <w:t>.2 明确如对扰乱旅客采取进一步措施时的取证和事件调查要求，以及后续可能引发投诉事件甚至引发媒体关注时，应给予客舱乘务员足够的支持（包括法律支持）。</w:t>
      </w:r>
    </w:p>
    <w:p w14:paraId="5F810637">
      <w:pPr>
        <w:spacing w:line="560" w:lineRule="exact"/>
        <w:rPr>
          <w:rFonts w:ascii="仿宋_GB2312" w:eastAsia="仿宋_GB2312"/>
          <w:sz w:val="32"/>
          <w:szCs w:val="32"/>
          <w:lang w:bidi="zh-CN"/>
        </w:rPr>
      </w:pPr>
      <w:r>
        <w:rPr>
          <w:rFonts w:hint="eastAsia" w:ascii="仿宋_GB2312" w:eastAsia="仿宋_GB2312"/>
          <w:sz w:val="32"/>
          <w:szCs w:val="32"/>
          <w:lang w:val="en-US" w:bidi="zh-CN"/>
        </w:rPr>
        <w:t>7.1</w:t>
      </w:r>
      <w:r>
        <w:rPr>
          <w:rFonts w:hint="eastAsia" w:ascii="仿宋_GB2312" w:eastAsia="仿宋_GB2312"/>
          <w:sz w:val="32"/>
          <w:szCs w:val="32"/>
          <w:lang w:bidi="zh-CN"/>
        </w:rPr>
        <w:t>.3 客舱乘务员应本着“安全第一”的原则，切实履行职责，做好客舱内秩序的管理工作，对于扰乱客舱秩序的行为，应主动进行劝阻和引导。对扰乱客舱秩序且不听客舱乘务员劝阻的行为，应果断启动相应预案，通知安保人员及时介入，并报告飞行机组。</w:t>
      </w:r>
    </w:p>
    <w:p w14:paraId="5825725C">
      <w:pPr>
        <w:spacing w:line="560" w:lineRule="exact"/>
        <w:jc w:val="left"/>
        <w:rPr>
          <w:rFonts w:hint="eastAsia" w:ascii="仿宋_GB2312" w:eastAsia="仿宋_GB2312"/>
          <w:sz w:val="32"/>
          <w:szCs w:val="32"/>
          <w:lang w:bidi="zh-CN"/>
        </w:rPr>
      </w:pPr>
      <w:r>
        <w:rPr>
          <w:rFonts w:hint="eastAsia" w:ascii="仿宋_GB2312" w:eastAsia="仿宋_GB2312"/>
          <w:sz w:val="32"/>
          <w:szCs w:val="32"/>
          <w:lang w:val="en-US" w:bidi="zh-CN"/>
        </w:rPr>
        <w:t>7.1</w:t>
      </w:r>
      <w:r>
        <w:rPr>
          <w:rFonts w:hint="eastAsia" w:ascii="仿宋_GB2312" w:eastAsia="仿宋_GB2312"/>
          <w:sz w:val="32"/>
          <w:szCs w:val="32"/>
          <w:lang w:bidi="zh-CN"/>
        </w:rPr>
        <w:t xml:space="preserve">.4 </w:t>
      </w:r>
      <w:r>
        <w:rPr>
          <w:rFonts w:hint="eastAsia" w:ascii="仿宋_GB2312" w:eastAsia="仿宋_GB2312"/>
          <w:sz w:val="32"/>
          <w:szCs w:val="32"/>
          <w:lang w:val="en-US" w:bidi="zh-CN"/>
        </w:rPr>
        <w:t>对</w:t>
      </w:r>
      <w:r>
        <w:rPr>
          <w:rFonts w:hint="eastAsia" w:ascii="仿宋_GB2312" w:eastAsia="仿宋_GB2312"/>
          <w:sz w:val="32"/>
          <w:szCs w:val="32"/>
          <w:lang w:bidi="zh-CN"/>
        </w:rPr>
        <w:t>扰乱行为</w:t>
      </w:r>
      <w:r>
        <w:rPr>
          <w:rFonts w:hint="eastAsia" w:ascii="仿宋_GB2312" w:eastAsia="仿宋_GB2312"/>
          <w:sz w:val="32"/>
          <w:szCs w:val="32"/>
          <w:lang w:val="en-US" w:bidi="zh-CN"/>
        </w:rPr>
        <w:t>和非法干扰行为按照民航局的相关规定以及合格证持有人的手册程序进行处置</w:t>
      </w:r>
      <w:r>
        <w:rPr>
          <w:rFonts w:hint="eastAsia" w:ascii="仿宋_GB2312" w:eastAsia="仿宋_GB2312"/>
          <w:sz w:val="32"/>
          <w:szCs w:val="32"/>
          <w:lang w:bidi="zh-CN"/>
        </w:rPr>
        <w:t>。</w:t>
      </w:r>
    </w:p>
    <w:p w14:paraId="078C9879">
      <w:pPr>
        <w:pStyle w:val="3"/>
        <w:rPr>
          <w:rFonts w:hint="default" w:ascii="仿宋_GB2312" w:hAnsi="Times New Roman" w:eastAsia="仿宋_GB2312"/>
          <w:kern w:val="44"/>
          <w:sz w:val="32"/>
          <w:szCs w:val="32"/>
          <w:lang w:val="en-US" w:eastAsia="zh-CN"/>
        </w:rPr>
      </w:pPr>
      <w:bookmarkStart w:id="265" w:name="_Toc10982"/>
      <w:bookmarkStart w:id="266" w:name="_Toc442150057"/>
      <w:r>
        <w:rPr>
          <w:rFonts w:hint="eastAsia" w:ascii="仿宋_GB2312" w:hAnsi="Times New Roman" w:eastAsia="仿宋_GB2312"/>
          <w:kern w:val="44"/>
          <w:sz w:val="32"/>
          <w:szCs w:val="32"/>
          <w:lang w:val="en-US" w:eastAsia="zh-CN"/>
        </w:rPr>
        <w:t>7.2客舱投诉管理</w:t>
      </w:r>
      <w:bookmarkEnd w:id="265"/>
      <w:bookmarkEnd w:id="266"/>
    </w:p>
    <w:p w14:paraId="11E1E860">
      <w:pPr>
        <w:spacing w:line="560" w:lineRule="exact"/>
        <w:ind w:firstLine="0" w:firstLineChars="0"/>
        <w:jc w:val="left"/>
        <w:rPr>
          <w:rFonts w:hint="eastAsia" w:ascii="仿宋_GB2312" w:eastAsia="仿宋_GB2312"/>
          <w:sz w:val="32"/>
          <w:szCs w:val="32"/>
          <w:lang w:eastAsia="zh-CN"/>
        </w:rPr>
      </w:pPr>
      <w:r>
        <w:rPr>
          <w:rFonts w:hint="eastAsia" w:ascii="仿宋_GB2312" w:eastAsia="仿宋_GB2312"/>
          <w:sz w:val="32"/>
          <w:szCs w:val="32"/>
          <w:lang w:val="en-US" w:bidi="zh-CN"/>
        </w:rPr>
        <w:t>7.2.1</w:t>
      </w:r>
      <w:r>
        <w:rPr>
          <w:rFonts w:hint="eastAsia" w:ascii="仿宋_GB2312" w:eastAsia="仿宋_GB2312"/>
          <w:sz w:val="32"/>
          <w:szCs w:val="32"/>
        </w:rPr>
        <w:t>合格证持有人应实事求是、客观公正</w:t>
      </w:r>
      <w:r>
        <w:rPr>
          <w:rFonts w:hint="eastAsia" w:ascii="仿宋_GB2312" w:eastAsia="仿宋_GB2312"/>
          <w:sz w:val="32"/>
          <w:szCs w:val="32"/>
          <w:lang w:val="en-US" w:eastAsia="zh-CN"/>
        </w:rPr>
        <w:t>地</w:t>
      </w:r>
      <w:r>
        <w:rPr>
          <w:rFonts w:hint="eastAsia" w:ascii="仿宋_GB2312" w:eastAsia="仿宋_GB2312"/>
          <w:sz w:val="32"/>
          <w:szCs w:val="32"/>
        </w:rPr>
        <w:t>处理旅客投诉，制定的旅客投诉意见管理方法应保证客舱乘务员能正常履行安全职责</w:t>
      </w:r>
      <w:r>
        <w:rPr>
          <w:rFonts w:hint="eastAsia" w:ascii="仿宋_GB2312" w:eastAsia="仿宋_GB2312"/>
          <w:sz w:val="32"/>
          <w:szCs w:val="32"/>
          <w:lang w:eastAsia="zh-CN"/>
        </w:rPr>
        <w:t>。</w:t>
      </w:r>
    </w:p>
    <w:p w14:paraId="3F8A585C">
      <w:pPr>
        <w:spacing w:line="560" w:lineRule="exact"/>
        <w:ind w:firstLine="0"/>
        <w:rPr>
          <w:rFonts w:hint="eastAsia" w:ascii="仿宋_GB2312" w:eastAsia="仿宋_GB2312"/>
          <w:sz w:val="32"/>
          <w:szCs w:val="32"/>
          <w:lang w:eastAsia="zh-CN"/>
        </w:rPr>
      </w:pPr>
      <w:r>
        <w:rPr>
          <w:rFonts w:hint="eastAsia" w:ascii="仿宋_GB2312" w:eastAsia="仿宋_GB2312"/>
          <w:sz w:val="32"/>
          <w:szCs w:val="32"/>
          <w:lang w:val="en-US" w:eastAsia="zh-CN"/>
        </w:rPr>
        <w:t>7.2.2</w:t>
      </w:r>
      <w:r>
        <w:rPr>
          <w:rFonts w:hint="eastAsia" w:ascii="仿宋_GB2312" w:eastAsia="仿宋_GB2312"/>
          <w:sz w:val="32"/>
          <w:szCs w:val="32"/>
        </w:rPr>
        <w:t>涉及客舱安全管理行为的投诉不属于公共航空运输服务投诉受理范围。合格证持有人要加强投诉处理人员的培训力度，服务投诉处理部门不得受理客舱乘务员涉及客舱安全管理的投诉</w:t>
      </w:r>
      <w:r>
        <w:rPr>
          <w:rStyle w:val="9"/>
          <w:rFonts w:hint="eastAsia" w:eastAsia="仿宋_GB2312"/>
          <w:sz w:val="32"/>
          <w:szCs w:val="32"/>
          <w:lang w:eastAsia="zh-CN"/>
        </w:rPr>
        <w:t>。</w:t>
      </w:r>
      <w:r>
        <w:rPr>
          <w:rFonts w:hint="eastAsia" w:ascii="仿宋_GB2312" w:eastAsia="仿宋_GB2312"/>
          <w:sz w:val="32"/>
          <w:szCs w:val="32"/>
        </w:rPr>
        <w:t>对于已经受理的投诉，若在调查过程中发现该投诉属于涉及客舱安全管理行为的，应及时予以纠正，不计入投诉统计范围</w:t>
      </w:r>
      <w:r>
        <w:rPr>
          <w:rFonts w:hint="eastAsia" w:ascii="仿宋_GB2312" w:eastAsia="仿宋_GB2312"/>
          <w:sz w:val="32"/>
          <w:szCs w:val="32"/>
          <w:lang w:eastAsia="zh-CN"/>
        </w:rPr>
        <w:t>。</w:t>
      </w:r>
    </w:p>
    <w:p w14:paraId="08A982A8">
      <w:pPr>
        <w:spacing w:line="560" w:lineRule="exact"/>
        <w:ind w:firstLine="0"/>
        <w:jc w:val="left"/>
        <w:rPr>
          <w:rFonts w:ascii="仿宋_GB2312" w:eastAsia="仿宋_GB2312"/>
          <w:sz w:val="32"/>
          <w:szCs w:val="32"/>
        </w:rPr>
      </w:pPr>
      <w:r>
        <w:rPr>
          <w:rFonts w:hint="eastAsia" w:ascii="仿宋_GB2312" w:eastAsia="仿宋_GB2312"/>
          <w:sz w:val="32"/>
          <w:szCs w:val="32"/>
          <w:lang w:val="en-US" w:eastAsia="zh-CN"/>
        </w:rPr>
        <w:t>7.2.3</w:t>
      </w:r>
      <w:r>
        <w:rPr>
          <w:rFonts w:hint="eastAsia" w:ascii="仿宋_GB2312" w:eastAsia="仿宋_GB2312"/>
          <w:sz w:val="32"/>
          <w:szCs w:val="32"/>
        </w:rPr>
        <w:t>对于取证困难或无法甄别的情况，应本着支持客舱乘务员正常履职的原则处理，不能要求客舱乘务员提供证据自证清白，尽量避免客舱乘务员因正常履职而导致被投诉所带来的负面影响。</w:t>
      </w:r>
    </w:p>
    <w:p w14:paraId="5ABDC53E">
      <w:pPr>
        <w:spacing w:line="560" w:lineRule="exact"/>
        <w:ind w:firstLine="0"/>
        <w:jc w:val="left"/>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7.2.4</w:t>
      </w:r>
      <w:r>
        <w:rPr>
          <w:rFonts w:hint="eastAsia" w:ascii="仿宋_GB2312" w:hAnsi="黑体" w:eastAsia="仿宋_GB2312"/>
          <w:sz w:val="32"/>
          <w:szCs w:val="32"/>
        </w:rPr>
        <w:t>对机组成员安全履职引发的投诉、行李</w:t>
      </w:r>
      <w:r>
        <w:rPr>
          <w:rFonts w:hint="eastAsia" w:ascii="仿宋_GB2312" w:hAnsi="黑体" w:eastAsia="仿宋_GB2312"/>
          <w:sz w:val="32"/>
          <w:szCs w:val="32"/>
          <w:lang w:val="en-US" w:eastAsia="zh-CN"/>
        </w:rPr>
        <w:t>管控</w:t>
      </w:r>
      <w:r>
        <w:rPr>
          <w:rFonts w:hint="eastAsia" w:ascii="仿宋_GB2312" w:hAnsi="黑体" w:eastAsia="仿宋_GB2312"/>
          <w:sz w:val="32"/>
          <w:szCs w:val="32"/>
        </w:rPr>
        <w:t>类投诉、蓄意报复类投诉、扭曲捏造事实类投诉，</w:t>
      </w:r>
      <w:r>
        <w:rPr>
          <w:rFonts w:hint="eastAsia" w:ascii="仿宋_GB2312" w:hAnsi="黑体" w:eastAsia="仿宋_GB2312"/>
          <w:sz w:val="32"/>
          <w:szCs w:val="32"/>
          <w:lang w:val="en-US" w:eastAsia="zh-CN"/>
        </w:rPr>
        <w:t>合格证持有人应视为投诉无效</w:t>
      </w:r>
      <w:r>
        <w:rPr>
          <w:rFonts w:hint="eastAsia" w:ascii="仿宋_GB2312" w:hAnsi="黑体" w:eastAsia="仿宋_GB2312"/>
          <w:sz w:val="32"/>
          <w:szCs w:val="32"/>
        </w:rPr>
        <w:t>。</w:t>
      </w:r>
    </w:p>
    <w:p w14:paraId="2BE12250">
      <w:pPr>
        <w:spacing w:line="560" w:lineRule="exact"/>
        <w:ind w:firstLine="0"/>
        <w:jc w:val="left"/>
        <w:rPr>
          <w:rFonts w:hint="eastAsia" w:ascii="仿宋_GB2312" w:hAnsi="黑体" w:eastAsia="仿宋_GB2312"/>
          <w:sz w:val="32"/>
          <w:szCs w:val="32"/>
        </w:rPr>
      </w:pPr>
      <w:r>
        <w:rPr>
          <w:rFonts w:hint="eastAsia" w:ascii="仿宋_GB2312" w:hAnsi="黑体" w:eastAsia="仿宋_GB2312"/>
          <w:sz w:val="32"/>
          <w:szCs w:val="32"/>
          <w:lang w:val="en-US" w:eastAsia="zh-CN"/>
        </w:rPr>
        <w:t>7.2.5针对各类客舱服务投诉，各航空公司应</w:t>
      </w:r>
      <w:r>
        <w:rPr>
          <w:rFonts w:hint="eastAsia" w:ascii="仿宋_GB2312" w:hAnsi="黑体" w:eastAsia="仿宋_GB2312"/>
          <w:sz w:val="32"/>
          <w:szCs w:val="32"/>
        </w:rPr>
        <w:t>建立被投诉人员申诉机制，</w:t>
      </w:r>
      <w:r>
        <w:rPr>
          <w:rFonts w:hint="eastAsia" w:ascii="仿宋_GB2312" w:hAnsi="黑体" w:eastAsia="仿宋_GB2312"/>
          <w:sz w:val="32"/>
          <w:szCs w:val="32"/>
          <w:lang w:val="en-US" w:eastAsia="zh-CN"/>
        </w:rPr>
        <w:t>降低无效或恶意投诉给机组成员正常履职带来的负面影响，</w:t>
      </w:r>
      <w:r>
        <w:rPr>
          <w:rFonts w:hint="eastAsia" w:ascii="仿宋_GB2312" w:hAnsi="黑体" w:eastAsia="仿宋_GB2312"/>
          <w:sz w:val="32"/>
          <w:szCs w:val="32"/>
        </w:rPr>
        <w:t>保障客舱乘务员的正当权益。</w:t>
      </w:r>
    </w:p>
    <w:p w14:paraId="2EE10F52">
      <w:pPr>
        <w:pStyle w:val="3"/>
        <w:rPr>
          <w:rFonts w:hint="default" w:ascii="仿宋_GB2312" w:hAnsi="Times New Roman" w:eastAsia="仿宋_GB2312"/>
          <w:kern w:val="44"/>
          <w:sz w:val="32"/>
          <w:szCs w:val="32"/>
          <w:lang w:val="en-US" w:eastAsia="zh-CN"/>
        </w:rPr>
      </w:pPr>
      <w:bookmarkStart w:id="267" w:name="_Toc922589379"/>
      <w:bookmarkStart w:id="268" w:name="_Toc915"/>
      <w:r>
        <w:rPr>
          <w:rFonts w:hint="eastAsia" w:ascii="仿宋_GB2312" w:hAnsi="Times New Roman" w:eastAsia="仿宋_GB2312"/>
          <w:kern w:val="44"/>
          <w:sz w:val="32"/>
          <w:szCs w:val="32"/>
          <w:lang w:val="en-US" w:eastAsia="zh-CN"/>
        </w:rPr>
        <w:t>7.3客舱乘务员的职业保护</w:t>
      </w:r>
      <w:bookmarkEnd w:id="267"/>
      <w:bookmarkEnd w:id="268"/>
    </w:p>
    <w:p w14:paraId="78D02289">
      <w:pPr>
        <w:spacing w:line="560" w:lineRule="exact"/>
        <w:rPr>
          <w:rFonts w:hint="eastAsia" w:ascii="仿宋_GB2312" w:eastAsia="仿宋_GB2312"/>
          <w:b w:val="0"/>
          <w:bCs w:val="0"/>
          <w:sz w:val="32"/>
          <w:szCs w:val="32"/>
          <w:lang w:val="en-US" w:eastAsia="zh-CN" w:bidi="zh-CN"/>
        </w:rPr>
      </w:pPr>
      <w:r>
        <w:rPr>
          <w:rFonts w:hint="eastAsia" w:ascii="仿宋_GB2312" w:eastAsia="仿宋_GB2312"/>
          <w:sz w:val="32"/>
          <w:szCs w:val="32"/>
          <w:lang w:val="en-US" w:eastAsia="zh-CN" w:bidi="zh-CN"/>
        </w:rPr>
        <w:t>7.3.1</w:t>
      </w:r>
      <w:r>
        <w:rPr>
          <w:rFonts w:hint="eastAsia" w:ascii="仿宋_GB2312" w:eastAsia="仿宋_GB2312"/>
          <w:b w:val="0"/>
          <w:bCs w:val="0"/>
          <w:sz w:val="32"/>
          <w:szCs w:val="32"/>
          <w:lang w:val="en-US" w:eastAsia="zh-CN" w:bidi="zh-CN"/>
        </w:rPr>
        <w:t>合格证持有人应为客舱乘务员提供法律支援，对客舱乘务员正常履职可能引发的纠纷、投诉以及法律诉讼等提供法律援助和服务，保障客舱乘务员管理客舱安全和维护客舱秩序时无后顾之忧。</w:t>
      </w:r>
    </w:p>
    <w:p w14:paraId="100A5613">
      <w:pPr>
        <w:spacing w:line="560" w:lineRule="exact"/>
        <w:rPr>
          <w:rFonts w:hint="eastAsia" w:ascii="仿宋_GB2312" w:eastAsia="仿宋_GB2312"/>
          <w:sz w:val="32"/>
          <w:szCs w:val="32"/>
          <w:lang w:bidi="zh-CN"/>
        </w:rPr>
      </w:pPr>
      <w:r>
        <w:rPr>
          <w:rFonts w:hint="eastAsia" w:ascii="仿宋_GB2312" w:eastAsia="仿宋_GB2312"/>
          <w:b w:val="0"/>
          <w:bCs w:val="0"/>
          <w:sz w:val="32"/>
          <w:szCs w:val="32"/>
          <w:lang w:val="en-US" w:eastAsia="zh-CN" w:bidi="zh-CN"/>
        </w:rPr>
        <w:t>7.3.2合格证持有人应建立客舱乘务员心理辅导和建设的机制，对客舱乘务员的基层管理应包含员工关爱和支援。</w:t>
      </w:r>
      <w:bookmarkEnd w:id="118"/>
      <w:bookmarkEnd w:id="119"/>
    </w:p>
    <w:p w14:paraId="5E6FB3F8">
      <w:pPr>
        <w:spacing w:line="560" w:lineRule="exact"/>
        <w:ind w:firstLine="0" w:firstLineChars="0"/>
        <w:rPr>
          <w:rFonts w:hint="default" w:ascii="仿宋_GB2312" w:eastAsia="仿宋_GB2312"/>
          <w:sz w:val="32"/>
          <w:szCs w:val="32"/>
          <w:lang w:val="en-US" w:eastAsia="zh-CN"/>
        </w:rPr>
      </w:pPr>
      <w:r>
        <w:rPr>
          <w:rFonts w:hint="eastAsia" w:ascii="仿宋_GB2312" w:eastAsia="仿宋_GB2312"/>
          <w:sz w:val="32"/>
          <w:szCs w:val="32"/>
          <w:lang w:val="en-US" w:eastAsia="zh-CN"/>
        </w:rPr>
        <w:t>7.3.3 合格证持有人应营造公平公正的客舱管理文化，在客舱乘务员管理、客舱乘务员职业梯队选拔时都应秉持公开透明、公平公正。</w:t>
      </w:r>
    </w:p>
    <w:p w14:paraId="03314AA3">
      <w:pPr>
        <w:spacing w:line="560" w:lineRule="exact"/>
        <w:ind w:firstLine="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7.3.4合格证持有人应梳理客舱乘务员职业风险并采取相应保护措施，包括：</w:t>
      </w:r>
    </w:p>
    <w:p w14:paraId="471C2F79">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(1)设计和选取客舱设备布局和配备时，应考虑防止客舱乘务员受伤、方便客舱乘务员取用，例如应急设备和服务设备的存放位置和取用途径；</w:t>
      </w:r>
    </w:p>
    <w:p w14:paraId="7C8CFBCF">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(2)防止烫伤，例如提供使用烤箱、微波炉的防烫手套；</w:t>
      </w:r>
    </w:p>
    <w:p w14:paraId="6F09F9ED">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(3)为防止管理旅客手提行李时客舱乘务员本人受伤或危及其他旅客，除特殊旅客外，由旅客自行摆放手提行李至行李架。</w:t>
      </w:r>
    </w:p>
    <w:p w14:paraId="09A05006">
      <w:pPr>
        <w:widowControl/>
        <w:spacing w:after="340" w:line="560" w:lineRule="exact"/>
        <w:ind w:firstLine="0" w:firstLineChars="0"/>
        <w:jc w:val="center"/>
        <w:outlineLvl w:val="0"/>
        <w:rPr>
          <w:rFonts w:hint="eastAsia" w:ascii="Times New Roman" w:hAnsi="Times New Roman" w:eastAsia="黑体" w:cs="Times New Roman"/>
          <w:b w:val="0"/>
          <w:bCs w:val="0"/>
          <w:color w:val="auto"/>
          <w:spacing w:val="0"/>
          <w:sz w:val="32"/>
          <w:szCs w:val="32"/>
        </w:rPr>
        <w:sectPr>
          <w:head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bookmarkStart w:id="269" w:name="_Toc1127761513"/>
      <w:bookmarkStart w:id="270" w:name="_Toc12610"/>
    </w:p>
    <w:p w14:paraId="57AEDF4B">
      <w:pPr>
        <w:widowControl/>
        <w:spacing w:after="340" w:line="560" w:lineRule="exact"/>
        <w:ind w:firstLine="0" w:firstLineChars="0"/>
        <w:jc w:val="center"/>
        <w:outlineLvl w:val="0"/>
        <w:rPr>
          <w:rFonts w:hint="eastAsia" w:ascii="仿宋_GB2312" w:eastAsia="仿宋_GB2312"/>
          <w:sz w:val="32"/>
          <w:szCs w:val="32"/>
          <w:lang w:val="en-US" w:bidi="zh-CN"/>
        </w:rPr>
      </w:pPr>
      <w:r>
        <w:rPr>
          <w:rFonts w:hint="eastAsia" w:ascii="Times New Roman" w:hAnsi="Times New Roman" w:eastAsia="黑体" w:cs="Times New Roman"/>
          <w:b w:val="0"/>
          <w:bCs w:val="0"/>
          <w:color w:val="auto"/>
          <w:spacing w:val="0"/>
          <w:sz w:val="32"/>
          <w:szCs w:val="32"/>
        </w:rPr>
        <w:t>第</w:t>
      </w:r>
      <w:r>
        <w:rPr>
          <w:rFonts w:hint="eastAsia" w:ascii="Times New Roman" w:hAnsi="Times New Roman" w:eastAsia="黑体" w:cs="Times New Roman"/>
          <w:b w:val="0"/>
          <w:bCs w:val="0"/>
          <w:color w:val="auto"/>
          <w:spacing w:val="0"/>
          <w:sz w:val="32"/>
          <w:szCs w:val="32"/>
          <w:lang w:val="en-US" w:eastAsia="zh-CN"/>
        </w:rPr>
        <w:t>八</w:t>
      </w:r>
      <w:r>
        <w:rPr>
          <w:rFonts w:hint="eastAsia" w:ascii="Times New Roman" w:hAnsi="Times New Roman" w:eastAsia="黑体" w:cs="Times New Roman"/>
          <w:b w:val="0"/>
          <w:bCs w:val="0"/>
          <w:color w:val="auto"/>
          <w:spacing w:val="0"/>
          <w:sz w:val="32"/>
          <w:szCs w:val="32"/>
        </w:rPr>
        <w:t>章</w:t>
      </w:r>
      <w:r>
        <w:rPr>
          <w:rFonts w:hint="eastAsia" w:ascii="Times New Roman" w:hAnsi="Times New Roman" w:eastAsia="黑体" w:cs="Times New Roman"/>
          <w:b w:val="0"/>
          <w:bCs w:val="0"/>
          <w:color w:val="auto"/>
          <w:spacing w:val="0"/>
          <w:sz w:val="32"/>
          <w:szCs w:val="32"/>
          <w:lang w:val="en-US" w:eastAsia="zh-CN"/>
        </w:rPr>
        <w:t xml:space="preserve"> 修订说明</w:t>
      </w:r>
      <w:bookmarkEnd w:id="269"/>
      <w:bookmarkEnd w:id="270"/>
    </w:p>
    <w:p w14:paraId="4D8B22DC">
      <w:pPr>
        <w:widowControl/>
        <w:spacing w:after="340" w:line="560" w:lineRule="exact"/>
        <w:ind w:firstLine="560" w:firstLineChars="175"/>
        <w:jc w:val="left"/>
        <w:outlineLvl w:val="0"/>
        <w:rPr>
          <w:rFonts w:hint="eastAsia" w:ascii="Times New Roman" w:eastAsia="黑体"/>
          <w:color w:val="auto"/>
          <w:spacing w:val="0"/>
          <w:sz w:val="32"/>
          <w:szCs w:val="32"/>
          <w:lang w:val="en-US" w:eastAsia="zh-CN"/>
        </w:rPr>
      </w:pPr>
      <w:r>
        <w:rPr>
          <w:rFonts w:hint="eastAsia" w:ascii="仿宋_GB2312" w:eastAsia="仿宋_GB2312"/>
          <w:sz w:val="32"/>
          <w:szCs w:val="32"/>
          <w:lang w:val="en-US" w:bidi="zh-CN"/>
        </w:rPr>
        <w:t>客舱安全管理是合格证持有人安全管理体系的重要组成部分，本次修订作为新形势下不断推动客舱安全工作走深走实的重要举措，从合格证持有人客舱运行基本要求、客舱服务管理、客舱秩序管理等方面出发，在合理平衡客舱安全与服务工作上提出具体指导，对客舱乘务员配备、疲劳风险管理、职业保护等方面进行明确要求，合格证持有人应提升在</w:t>
      </w:r>
      <w:r>
        <w:rPr>
          <w:rFonts w:hint="eastAsia" w:ascii="仿宋_GB2312" w:hAnsi="Calibri" w:eastAsia="仿宋_GB2312" w:cs="Times New Roman"/>
          <w:sz w:val="32"/>
          <w:szCs w:val="32"/>
          <w:lang w:val="en-US" w:eastAsia="zh-CN"/>
        </w:rPr>
        <w:t>服务质量评审、投诉处理、员工关爱等方面的关注度，从根本上做到为一线员工“减负撑腰”，</w:t>
      </w:r>
      <w:r>
        <w:rPr>
          <w:rFonts w:hint="eastAsia" w:ascii="仿宋_GB2312" w:eastAsia="仿宋_GB2312"/>
          <w:sz w:val="32"/>
          <w:szCs w:val="32"/>
          <w:lang w:val="en-US" w:bidi="zh-CN"/>
        </w:rPr>
        <w:t>多措并举切实</w:t>
      </w:r>
      <w:r>
        <w:rPr>
          <w:rFonts w:hint="eastAsia" w:ascii="仿宋_GB2312" w:hAnsi="Calibri" w:eastAsia="仿宋_GB2312" w:cs="Times New Roman"/>
          <w:sz w:val="32"/>
          <w:szCs w:val="32"/>
          <w:lang w:val="en-US" w:eastAsia="zh-CN"/>
        </w:rPr>
        <w:t>保障客舱运行安全。</w:t>
      </w:r>
    </w:p>
    <w:p w14:paraId="689B6F9A">
      <w:pPr>
        <w:widowControl/>
        <w:spacing w:after="340" w:line="560" w:lineRule="exact"/>
        <w:ind w:firstLine="0" w:firstLineChars="0"/>
        <w:jc w:val="center"/>
        <w:outlineLvl w:val="0"/>
        <w:rPr>
          <w:rFonts w:hint="eastAsia" w:ascii="Times New Roman" w:hAnsi="Times New Roman" w:eastAsia="黑体" w:cs="Times New Roman"/>
          <w:b w:val="0"/>
          <w:bCs w:val="0"/>
          <w:color w:val="auto"/>
          <w:spacing w:val="0"/>
          <w:sz w:val="32"/>
          <w:szCs w:val="32"/>
        </w:rPr>
      </w:pPr>
      <w:bookmarkStart w:id="271" w:name="_Toc597080569"/>
      <w:bookmarkStart w:id="272" w:name="_Toc17473"/>
      <w:bookmarkStart w:id="273" w:name="_Toc535824668"/>
      <w:bookmarkStart w:id="274" w:name="_Toc1701427249"/>
      <w:bookmarkStart w:id="275" w:name="_Toc1315707538"/>
      <w:bookmarkStart w:id="276" w:name="_Toc532082971"/>
    </w:p>
    <w:p w14:paraId="6DA9E84D">
      <w:pPr>
        <w:widowControl/>
        <w:spacing w:after="340" w:line="560" w:lineRule="exact"/>
        <w:ind w:firstLine="0" w:firstLineChars="0"/>
        <w:jc w:val="center"/>
        <w:outlineLvl w:val="0"/>
        <w:rPr>
          <w:rFonts w:hint="eastAsia" w:ascii="Times New Roman" w:hAnsi="Times New Roman" w:eastAsia="黑体" w:cs="Times New Roman"/>
          <w:b w:val="0"/>
          <w:bCs w:val="0"/>
          <w:color w:val="auto"/>
          <w:spacing w:val="0"/>
          <w:sz w:val="32"/>
          <w:szCs w:val="32"/>
        </w:rPr>
      </w:pPr>
    </w:p>
    <w:p w14:paraId="6B9CC4BC">
      <w:pPr>
        <w:widowControl/>
        <w:spacing w:after="340" w:line="560" w:lineRule="exact"/>
        <w:ind w:firstLine="0" w:firstLineChars="0"/>
        <w:jc w:val="center"/>
        <w:outlineLvl w:val="0"/>
        <w:rPr>
          <w:rFonts w:hint="eastAsia" w:ascii="Times New Roman" w:hAnsi="Times New Roman" w:eastAsia="黑体" w:cs="Times New Roman"/>
          <w:b w:val="0"/>
          <w:bCs w:val="0"/>
          <w:color w:val="auto"/>
          <w:spacing w:val="0"/>
          <w:sz w:val="32"/>
          <w:szCs w:val="32"/>
        </w:rPr>
      </w:pPr>
    </w:p>
    <w:p w14:paraId="026C9BC7">
      <w:pPr>
        <w:widowControl/>
        <w:spacing w:after="340" w:line="560" w:lineRule="exact"/>
        <w:ind w:firstLine="0" w:firstLineChars="0"/>
        <w:jc w:val="center"/>
        <w:outlineLvl w:val="0"/>
        <w:rPr>
          <w:rFonts w:hint="eastAsia" w:ascii="Times New Roman" w:hAnsi="Times New Roman" w:eastAsia="黑体" w:cs="Times New Roman"/>
          <w:b w:val="0"/>
          <w:bCs w:val="0"/>
          <w:color w:val="auto"/>
          <w:spacing w:val="0"/>
          <w:sz w:val="32"/>
          <w:szCs w:val="32"/>
        </w:rPr>
      </w:pPr>
    </w:p>
    <w:p w14:paraId="255B5E9B">
      <w:pPr>
        <w:widowControl/>
        <w:spacing w:after="340" w:line="560" w:lineRule="exact"/>
        <w:ind w:firstLine="0" w:firstLineChars="0"/>
        <w:jc w:val="center"/>
        <w:outlineLvl w:val="0"/>
        <w:rPr>
          <w:rFonts w:hint="eastAsia" w:ascii="Times New Roman" w:hAnsi="Times New Roman" w:eastAsia="黑体" w:cs="Times New Roman"/>
          <w:b w:val="0"/>
          <w:bCs w:val="0"/>
          <w:color w:val="auto"/>
          <w:spacing w:val="0"/>
          <w:sz w:val="32"/>
          <w:szCs w:val="32"/>
        </w:rPr>
      </w:pPr>
    </w:p>
    <w:p w14:paraId="19B17926">
      <w:pPr>
        <w:widowControl/>
        <w:spacing w:after="340" w:line="560" w:lineRule="exact"/>
        <w:ind w:firstLine="0" w:firstLineChars="0"/>
        <w:jc w:val="center"/>
        <w:outlineLvl w:val="0"/>
        <w:rPr>
          <w:rFonts w:hint="eastAsia" w:ascii="Times New Roman" w:hAnsi="Times New Roman" w:eastAsia="黑体" w:cs="Times New Roman"/>
          <w:b w:val="0"/>
          <w:bCs w:val="0"/>
          <w:color w:val="auto"/>
          <w:spacing w:val="0"/>
          <w:sz w:val="32"/>
          <w:szCs w:val="32"/>
        </w:rPr>
      </w:pPr>
    </w:p>
    <w:p w14:paraId="319C1BD8">
      <w:pPr>
        <w:widowControl/>
        <w:spacing w:after="340" w:line="560" w:lineRule="exact"/>
        <w:ind w:firstLine="0" w:firstLineChars="0"/>
        <w:jc w:val="center"/>
        <w:outlineLvl w:val="0"/>
        <w:rPr>
          <w:rFonts w:hint="eastAsia" w:ascii="Times New Roman" w:hAnsi="Times New Roman" w:eastAsia="黑体" w:cs="Times New Roman"/>
          <w:b w:val="0"/>
          <w:bCs w:val="0"/>
          <w:color w:val="auto"/>
          <w:spacing w:val="0"/>
          <w:sz w:val="32"/>
          <w:szCs w:val="32"/>
        </w:rPr>
      </w:pPr>
    </w:p>
    <w:p w14:paraId="1498FC9E">
      <w:pPr>
        <w:widowControl/>
        <w:spacing w:after="340" w:line="560" w:lineRule="exact"/>
        <w:ind w:firstLine="0" w:firstLineChars="0"/>
        <w:jc w:val="center"/>
        <w:outlineLvl w:val="0"/>
        <w:rPr>
          <w:rFonts w:hint="eastAsia" w:ascii="Times New Roman" w:hAnsi="Times New Roman" w:eastAsia="黑体" w:cs="Times New Roman"/>
          <w:b w:val="0"/>
          <w:bCs w:val="0"/>
          <w:color w:val="auto"/>
          <w:spacing w:val="0"/>
          <w:sz w:val="32"/>
          <w:szCs w:val="32"/>
        </w:rPr>
      </w:pPr>
    </w:p>
    <w:p w14:paraId="106AA662">
      <w:pPr>
        <w:widowControl/>
        <w:spacing w:after="340" w:line="560" w:lineRule="exact"/>
        <w:ind w:firstLine="0" w:firstLineChars="0"/>
        <w:jc w:val="center"/>
        <w:outlineLvl w:val="0"/>
        <w:rPr>
          <w:rFonts w:hint="default" w:ascii="Times New Roman" w:hAnsi="Times New Roman" w:eastAsia="黑体" w:cs="Times New Roman"/>
          <w:b w:val="0"/>
          <w:bCs w:val="0"/>
          <w:color w:val="auto"/>
          <w:spacing w:val="0"/>
          <w:sz w:val="32"/>
          <w:szCs w:val="32"/>
          <w:lang w:val="en-US" w:eastAsia="zh-CN"/>
        </w:rPr>
      </w:pPr>
      <w:r>
        <w:rPr>
          <w:rFonts w:hint="eastAsia" w:ascii="Times New Roman" w:hAnsi="Times New Roman" w:eastAsia="黑体" w:cs="Times New Roman"/>
          <w:b w:val="0"/>
          <w:bCs w:val="0"/>
          <w:color w:val="auto"/>
          <w:spacing w:val="0"/>
          <w:sz w:val="32"/>
          <w:szCs w:val="32"/>
        </w:rPr>
        <w:t>第</w:t>
      </w:r>
      <w:r>
        <w:rPr>
          <w:rFonts w:hint="eastAsia" w:ascii="Times New Roman" w:hAnsi="Times New Roman" w:eastAsia="黑体" w:cs="Times New Roman"/>
          <w:b w:val="0"/>
          <w:bCs w:val="0"/>
          <w:color w:val="auto"/>
          <w:spacing w:val="0"/>
          <w:sz w:val="32"/>
          <w:szCs w:val="32"/>
          <w:lang w:val="en-US" w:eastAsia="zh-CN"/>
        </w:rPr>
        <w:t>九</w:t>
      </w:r>
      <w:r>
        <w:rPr>
          <w:rFonts w:hint="eastAsia" w:ascii="Times New Roman" w:hAnsi="Times New Roman" w:eastAsia="黑体" w:cs="Times New Roman"/>
          <w:b w:val="0"/>
          <w:bCs w:val="0"/>
          <w:color w:val="auto"/>
          <w:spacing w:val="0"/>
          <w:sz w:val="32"/>
          <w:szCs w:val="32"/>
        </w:rPr>
        <w:t>章</w:t>
      </w:r>
      <w:r>
        <w:rPr>
          <w:rFonts w:hint="eastAsia" w:ascii="Times New Roman" w:hAnsi="Times New Roman" w:eastAsia="黑体" w:cs="Times New Roman"/>
          <w:b w:val="0"/>
          <w:bCs w:val="0"/>
          <w:color w:val="auto"/>
          <w:spacing w:val="0"/>
          <w:sz w:val="32"/>
          <w:szCs w:val="32"/>
          <w:lang w:val="en-US" w:eastAsia="zh-CN"/>
        </w:rPr>
        <w:t xml:space="preserve"> 生效和废止</w:t>
      </w:r>
      <w:bookmarkEnd w:id="271"/>
      <w:bookmarkEnd w:id="272"/>
    </w:p>
    <w:bookmarkEnd w:id="273"/>
    <w:bookmarkEnd w:id="274"/>
    <w:bookmarkEnd w:id="275"/>
    <w:bookmarkEnd w:id="276"/>
    <w:p w14:paraId="3B448FE9">
      <w:pPr>
        <w:spacing w:line="560" w:lineRule="exact"/>
        <w:ind w:firstLine="420"/>
      </w:pPr>
      <w:r>
        <w:rPr>
          <w:rFonts w:hint="eastAsia" w:ascii="仿宋_GB2312" w:eastAsia="仿宋_GB2312"/>
          <w:sz w:val="32"/>
          <w:szCs w:val="32"/>
          <w:lang w:val="zh-CN" w:bidi="zh-CN"/>
        </w:rPr>
        <w:t>本咨询通告自下发之日起实施。合格证持有人应在 202X 年 XX 月 XX 日前（自颁布日期后 12 个月），依照本咨询通告完成各类手册修订和制度建立等工作。原《客舱运行管理》（AC-121-FS-2019-131）、《关于在飞机上禁用“如烟”雾化电子烟的咨询通告》（AC-121-19）废止。</w:t>
      </w:r>
      <w:bookmarkStart w:id="277" w:name="_Toc841407389"/>
      <w:bookmarkStart w:id="278" w:name="_Toc535824670"/>
      <w:bookmarkStart w:id="279" w:name="_Toc42889882"/>
      <w:bookmarkStart w:id="280" w:name="_Toc532082973"/>
    </w:p>
    <w:bookmarkEnd w:id="277"/>
    <w:bookmarkEnd w:id="278"/>
    <w:bookmarkEnd w:id="279"/>
    <w:bookmarkEnd w:id="280"/>
    <w:p w14:paraId="21D59919">
      <w:pPr>
        <w:spacing w:after="340" w:line="560" w:lineRule="exact"/>
        <w:outlineLvl w:val="9"/>
        <w:rPr>
          <w:rFonts w:hint="eastAsia" w:ascii="仿宋_GB2312" w:eastAsia="仿宋_GB2312"/>
          <w:b/>
          <w:bCs/>
          <w:kern w:val="44"/>
          <w:sz w:val="32"/>
          <w:szCs w:val="32"/>
        </w:rPr>
      </w:pPr>
      <w:bookmarkStart w:id="281" w:name="_Toc490366700"/>
      <w:bookmarkStart w:id="282" w:name="_Toc1060695172"/>
    </w:p>
    <w:p w14:paraId="7EE68D49">
      <w:pPr>
        <w:spacing w:after="340" w:line="560" w:lineRule="exact"/>
        <w:outlineLvl w:val="9"/>
        <w:rPr>
          <w:rFonts w:hint="eastAsia" w:ascii="仿宋_GB2312" w:eastAsia="仿宋_GB2312"/>
          <w:b/>
          <w:bCs/>
          <w:kern w:val="44"/>
          <w:sz w:val="32"/>
          <w:szCs w:val="32"/>
        </w:rPr>
      </w:pPr>
    </w:p>
    <w:p w14:paraId="7A4C3892">
      <w:pPr>
        <w:spacing w:after="340" w:line="560" w:lineRule="exact"/>
        <w:outlineLvl w:val="9"/>
        <w:rPr>
          <w:rFonts w:hint="eastAsia" w:ascii="仿宋_GB2312" w:eastAsia="仿宋_GB2312"/>
          <w:b/>
          <w:bCs/>
          <w:kern w:val="44"/>
          <w:sz w:val="32"/>
          <w:szCs w:val="32"/>
        </w:rPr>
      </w:pPr>
    </w:p>
    <w:p w14:paraId="35099BF4">
      <w:pPr>
        <w:spacing w:after="340" w:line="560" w:lineRule="exact"/>
        <w:outlineLvl w:val="9"/>
        <w:rPr>
          <w:rFonts w:hint="eastAsia" w:ascii="仿宋_GB2312" w:eastAsia="仿宋_GB2312"/>
          <w:b/>
          <w:bCs/>
          <w:kern w:val="44"/>
          <w:sz w:val="32"/>
          <w:szCs w:val="32"/>
        </w:rPr>
      </w:pPr>
    </w:p>
    <w:bookmarkEnd w:id="281"/>
    <w:bookmarkEnd w:id="282"/>
    <w:p w14:paraId="005BF86E"/>
    <w:p w14:paraId="03FE7585"/>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Heiti SC Medium">
    <w:altName w:val="宋体"/>
    <w:panose1 w:val="02000000000000000000"/>
    <w:charset w:val="86"/>
    <w:family w:val="auto"/>
    <w:pitch w:val="default"/>
    <w:sig w:usb0="00000000" w:usb1="00000000" w:usb2="00000000" w:usb3="00000000" w:csb0="203E0000" w:csb1="00000000"/>
  </w:font>
  <w:font w:name="楷体_GB2312">
    <w:panose1 w:val="02010609030101010101"/>
    <w:charset w:val="86"/>
    <w:family w:val="modern"/>
    <w:pitch w:val="default"/>
    <w:sig w:usb0="00000001" w:usb1="080E0000" w:usb2="00000000" w:usb3="00000000" w:csb0="00040000" w:csb1="00000000"/>
  </w:font>
  <w:font w:name="TimesNewRoman">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FDDA9">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2DB8A">
    <w:pPr>
      <w:pStyle w:val="5"/>
      <w:spacing w:line="218" w:lineRule="auto"/>
      <w:ind w:left="28"/>
      <w:rPr>
        <w:rFonts w:ascii="宋体" w:hAnsi="宋体" w:eastAsia="宋体" w:cs="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CB576">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9630B7"/>
    <w:multiLevelType w:val="singleLevel"/>
    <w:tmpl w:val="E09630B7"/>
    <w:lvl w:ilvl="0" w:tentative="0">
      <w:start w:val="2"/>
      <w:numFmt w:val="decimal"/>
      <w:lvlText w:val="(%1)"/>
      <w:lvlJc w:val="left"/>
      <w:pPr>
        <w:tabs>
          <w:tab w:val="left" w:pos="312"/>
        </w:tabs>
      </w:pPr>
    </w:lvl>
  </w:abstractNum>
  <w:abstractNum w:abstractNumId="1">
    <w:nsid w:val="14D2803B"/>
    <w:multiLevelType w:val="singleLevel"/>
    <w:tmpl w:val="14D2803B"/>
    <w:lvl w:ilvl="0" w:tentative="0">
      <w:start w:val="1"/>
      <w:numFmt w:val="decimal"/>
      <w:lvlText w:val="(%1)"/>
      <w:lvlJc w:val="left"/>
      <w:pPr>
        <w:ind w:left="425" w:hanging="425"/>
      </w:pPr>
      <w:rPr>
        <w:rFonts w:hint="default"/>
      </w:rPr>
    </w:lvl>
  </w:abstractNum>
  <w:abstractNum w:abstractNumId="2">
    <w:nsid w:val="45F53500"/>
    <w:multiLevelType w:val="singleLevel"/>
    <w:tmpl w:val="45F53500"/>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zMTdjYTg2NzFjYTkzNWNhOGNiMDZjN2RjMWNiYTUifQ=="/>
  </w:docVars>
  <w:rsids>
    <w:rsidRoot w:val="00000000"/>
    <w:rsid w:val="035E7DBA"/>
    <w:rsid w:val="11DA27D5"/>
    <w:rsid w:val="12FA1C70"/>
    <w:rsid w:val="13991A0A"/>
    <w:rsid w:val="1C60574F"/>
    <w:rsid w:val="218F1CEC"/>
    <w:rsid w:val="29AE616C"/>
    <w:rsid w:val="2C2A503F"/>
    <w:rsid w:val="2D3B6814"/>
    <w:rsid w:val="31702F33"/>
    <w:rsid w:val="35492DCC"/>
    <w:rsid w:val="409F7D44"/>
    <w:rsid w:val="50246090"/>
    <w:rsid w:val="56A57908"/>
    <w:rsid w:val="5A3C6F60"/>
    <w:rsid w:val="5AA72AC8"/>
    <w:rsid w:val="5B890BFF"/>
    <w:rsid w:val="63454BE3"/>
    <w:rsid w:val="650E5E5C"/>
    <w:rsid w:val="6AD22940"/>
    <w:rsid w:val="6C991968"/>
    <w:rsid w:val="6D752D13"/>
    <w:rsid w:val="7CDB26C7"/>
    <w:rsid w:val="7E556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等线 Light" w:hAnsi="等线 Light" w:eastAsia="等线 Light"/>
      <w:b/>
      <w:bCs/>
      <w:kern w:val="0"/>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qFormat/>
    <w:uiPriority w:val="1"/>
    <w:rPr>
      <w:rFonts w:ascii="宋体" w:hAnsi="宋体" w:cs="宋体"/>
      <w:sz w:val="20"/>
      <w:szCs w:val="20"/>
      <w:lang w:val="zh-CN" w:bidi="zh-CN"/>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unhideWhenUsed/>
    <w:qFormat/>
    <w:uiPriority w:val="99"/>
    <w:rPr>
      <w:sz w:val="21"/>
      <w:szCs w:val="21"/>
    </w:rPr>
  </w:style>
  <w:style w:type="paragraph" w:customStyle="1" w:styleId="10">
    <w:name w:val="大标题"/>
    <w:basedOn w:val="1"/>
    <w:qFormat/>
    <w:uiPriority w:val="0"/>
    <w:pPr>
      <w:ind w:firstLine="1440" w:firstLineChars="200"/>
      <w:jc w:val="center"/>
    </w:pPr>
    <w:rPr>
      <w:rFonts w:ascii="黑体" w:hAnsi="黑体" w:eastAsia="黑体" w:cs="宋体"/>
      <w:sz w:val="72"/>
      <w:szCs w:val="20"/>
    </w:rPr>
  </w:style>
  <w:style w:type="paragraph" w:customStyle="1" w:styleId="11">
    <w:name w:val="WPSOffice手动目录 1"/>
    <w:qFormat/>
    <w:uiPriority w:val="0"/>
    <w:pPr>
      <w:ind w:leftChars="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Arial" w:hAnsi="Arial" w:eastAsia="Arial" w:cs="Arial"/>
      <w:sz w:val="21"/>
      <w:szCs w:val="21"/>
      <w:lang w:val="en-US" w:eastAsia="en-US" w:bidi="ar-SA"/>
    </w:rPr>
  </w:style>
  <w:style w:type="paragraph" w:styleId="15">
    <w:name w:val="List Paragraph"/>
    <w:basedOn w:val="1"/>
    <w:qFormat/>
    <w:uiPriority w:val="1"/>
    <w:pPr>
      <w:spacing w:before="214"/>
      <w:ind w:left="220"/>
    </w:pPr>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73</Pages>
  <Words>27533</Words>
  <Characters>30019</Characters>
  <Lines>0</Lines>
  <Paragraphs>0</Paragraphs>
  <TotalTime>21</TotalTime>
  <ScaleCrop>false</ScaleCrop>
  <LinksUpToDate>false</LinksUpToDate>
  <CharactersWithSpaces>30708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2023-05-09T07:54:00Z</dcterms:created>
  <dc:creator>JZ</dc:creator>
  <cp:lastModifiedBy>杨小桃</cp:lastModifiedBy>
  <dcterms:modified xsi:type="dcterms:W3CDTF">2024-07-18T03:10:47Z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BC929F251199407A9122E5ED5C58A071_12</vt:lpwstr>
  </property>
</Properties>
</file>